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C3A64" w:rsidRDefault="00D27CDB">
      <w:pPr>
        <w:spacing w:after="0" w:line="240" w:lineRule="auto"/>
        <w:jc w:val="center"/>
        <w:rPr>
          <w:rFonts w:ascii="Times New Roman" w:hAnsi="Times New Roman"/>
          <w:b/>
          <w:sz w:val="24"/>
        </w:rPr>
      </w:pPr>
      <w:bookmarkStart w:id="0" w:name="_Hlk104847847"/>
      <w:bookmarkStart w:id="1" w:name="_Hlk99228390"/>
      <w:bookmarkEnd w:id="0"/>
      <w:r>
        <w:rPr>
          <w:rFonts w:ascii="Times New Roman" w:hAnsi="Times New Roman"/>
          <w:b/>
          <w:sz w:val="24"/>
        </w:rPr>
        <w:t>ФЕДЕРАЛЬНОЕ АГЕНТСТВО ЖЕЛЕЗНОДОРОЖНОГО ТРАНСПОРТА</w:t>
      </w:r>
    </w:p>
    <w:p w:rsidR="007C3A64" w:rsidRDefault="00D27CDB">
      <w:pPr>
        <w:widowControl w:val="0"/>
        <w:spacing w:after="0" w:line="240" w:lineRule="auto"/>
        <w:jc w:val="center"/>
        <w:rPr>
          <w:rFonts w:ascii="Times New Roman" w:hAnsi="Times New Roman"/>
          <w:sz w:val="24"/>
        </w:rPr>
      </w:pPr>
      <w:r>
        <w:rPr>
          <w:rFonts w:ascii="Times New Roman" w:hAnsi="Times New Roman"/>
          <w:sz w:val="24"/>
        </w:rPr>
        <w:t>Федеральное государственное бюджетное образовательное учреждение</w:t>
      </w:r>
    </w:p>
    <w:p w:rsidR="007C3A64" w:rsidRDefault="00D27CDB">
      <w:pPr>
        <w:widowControl w:val="0"/>
        <w:spacing w:after="0" w:line="240" w:lineRule="auto"/>
        <w:jc w:val="center"/>
        <w:rPr>
          <w:rFonts w:ascii="Times New Roman" w:hAnsi="Times New Roman"/>
          <w:sz w:val="24"/>
        </w:rPr>
      </w:pPr>
      <w:r>
        <w:rPr>
          <w:rFonts w:ascii="Times New Roman" w:hAnsi="Times New Roman"/>
          <w:sz w:val="24"/>
        </w:rPr>
        <w:t>высшего образования</w:t>
      </w:r>
    </w:p>
    <w:p w:rsidR="007C3A64" w:rsidRDefault="00D27CDB">
      <w:pPr>
        <w:spacing w:after="0" w:line="240" w:lineRule="auto"/>
        <w:jc w:val="center"/>
        <w:rPr>
          <w:rFonts w:ascii="Times New Roman" w:hAnsi="Times New Roman"/>
          <w:b/>
          <w:sz w:val="24"/>
        </w:rPr>
      </w:pPr>
      <w:r>
        <w:rPr>
          <w:rFonts w:ascii="Times New Roman" w:hAnsi="Times New Roman"/>
          <w:b/>
          <w:sz w:val="24"/>
        </w:rPr>
        <w:t>«Петербургский государственный университет путей сообщения</w:t>
      </w:r>
    </w:p>
    <w:p w:rsidR="007C3A64" w:rsidRDefault="00D27CDB">
      <w:pPr>
        <w:spacing w:after="0" w:line="240" w:lineRule="auto"/>
        <w:jc w:val="center"/>
        <w:rPr>
          <w:rFonts w:ascii="Times New Roman" w:hAnsi="Times New Roman"/>
          <w:b/>
          <w:sz w:val="24"/>
        </w:rPr>
      </w:pPr>
      <w:r>
        <w:rPr>
          <w:rFonts w:ascii="Times New Roman" w:hAnsi="Times New Roman"/>
          <w:b/>
          <w:sz w:val="24"/>
        </w:rPr>
        <w:t>Императора Александра I»</w:t>
      </w:r>
    </w:p>
    <w:p w:rsidR="007C3A64" w:rsidRDefault="00D27CDB">
      <w:pPr>
        <w:spacing w:after="0" w:line="240" w:lineRule="auto"/>
        <w:jc w:val="center"/>
        <w:rPr>
          <w:rFonts w:ascii="Times New Roman" w:hAnsi="Times New Roman"/>
          <w:b/>
          <w:sz w:val="24"/>
        </w:rPr>
      </w:pPr>
      <w:r>
        <w:rPr>
          <w:rFonts w:ascii="Times New Roman" w:hAnsi="Times New Roman"/>
          <w:b/>
          <w:sz w:val="24"/>
        </w:rPr>
        <w:t>(ФГБОУ ВО ПГУПС)</w:t>
      </w:r>
    </w:p>
    <w:p w:rsidR="007C3A64" w:rsidRDefault="007C3A64">
      <w:pPr>
        <w:spacing w:after="0" w:line="240" w:lineRule="auto"/>
        <w:jc w:val="center"/>
        <w:rPr>
          <w:rFonts w:ascii="Times New Roman" w:hAnsi="Times New Roman"/>
          <w:sz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03"/>
        <w:gridCol w:w="7659"/>
      </w:tblGrid>
      <w:tr w:rsidR="007C3A64">
        <w:trPr>
          <w:trHeight w:val="605"/>
        </w:trPr>
        <w:tc>
          <w:tcPr>
            <w:tcW w:w="1503" w:type="dxa"/>
            <w:tcBorders>
              <w:top w:val="nil"/>
              <w:left w:val="nil"/>
              <w:bottom w:val="nil"/>
              <w:right w:val="nil"/>
            </w:tcBorders>
            <w:vAlign w:val="bottom"/>
          </w:tcPr>
          <w:p w:rsidR="007C3A64" w:rsidRDefault="00D27CDB">
            <w:pPr>
              <w:spacing w:after="0"/>
              <w:rPr>
                <w:rFonts w:ascii="Times New Roman" w:hAnsi="Times New Roman"/>
                <w:b/>
                <w:sz w:val="24"/>
              </w:rPr>
            </w:pPr>
            <w:r>
              <w:rPr>
                <w:rFonts w:ascii="Times New Roman" w:hAnsi="Times New Roman"/>
                <w:b/>
                <w:sz w:val="24"/>
              </w:rPr>
              <w:t>Факультет</w:t>
            </w:r>
          </w:p>
        </w:tc>
        <w:tc>
          <w:tcPr>
            <w:tcW w:w="7659" w:type="dxa"/>
            <w:tcBorders>
              <w:top w:val="nil"/>
              <w:left w:val="nil"/>
              <w:bottom w:val="single" w:sz="4" w:space="0" w:color="000000"/>
              <w:right w:val="nil"/>
            </w:tcBorders>
            <w:vAlign w:val="bottom"/>
          </w:tcPr>
          <w:p w:rsidR="007C3A64" w:rsidRDefault="00D27CDB">
            <w:pPr>
              <w:tabs>
                <w:tab w:val="left" w:pos="6555"/>
              </w:tabs>
              <w:spacing w:after="0"/>
              <w:rPr>
                <w:rFonts w:ascii="Times New Roman" w:hAnsi="Times New Roman"/>
                <w:sz w:val="24"/>
              </w:rPr>
            </w:pPr>
            <w:r>
              <w:rPr>
                <w:rFonts w:ascii="Times New Roman" w:hAnsi="Times New Roman"/>
                <w:sz w:val="24"/>
              </w:rPr>
              <w:t>«Автоматизация и интеллектуальные технологии»</w:t>
            </w:r>
          </w:p>
        </w:tc>
      </w:tr>
      <w:tr w:rsidR="007C3A64">
        <w:trPr>
          <w:trHeight w:val="457"/>
        </w:trPr>
        <w:tc>
          <w:tcPr>
            <w:tcW w:w="1503" w:type="dxa"/>
            <w:tcBorders>
              <w:top w:val="nil"/>
              <w:left w:val="nil"/>
              <w:bottom w:val="nil"/>
              <w:right w:val="nil"/>
            </w:tcBorders>
            <w:vAlign w:val="bottom"/>
          </w:tcPr>
          <w:p w:rsidR="007C3A64" w:rsidRDefault="00D27CDB">
            <w:pPr>
              <w:spacing w:after="0"/>
              <w:rPr>
                <w:rFonts w:ascii="Times New Roman" w:hAnsi="Times New Roman"/>
                <w:b/>
                <w:sz w:val="24"/>
              </w:rPr>
            </w:pPr>
            <w:r>
              <w:rPr>
                <w:rFonts w:ascii="Times New Roman" w:hAnsi="Times New Roman"/>
                <w:b/>
                <w:sz w:val="24"/>
              </w:rPr>
              <w:t>Кафедра</w:t>
            </w:r>
          </w:p>
        </w:tc>
        <w:tc>
          <w:tcPr>
            <w:tcW w:w="7659" w:type="dxa"/>
            <w:tcBorders>
              <w:top w:val="single" w:sz="4" w:space="0" w:color="000000"/>
              <w:left w:val="nil"/>
              <w:bottom w:val="single" w:sz="4" w:space="0" w:color="000000"/>
              <w:right w:val="nil"/>
            </w:tcBorders>
            <w:vAlign w:val="bottom"/>
          </w:tcPr>
          <w:p w:rsidR="007C3A64" w:rsidRDefault="00D27CDB">
            <w:pPr>
              <w:tabs>
                <w:tab w:val="left" w:pos="6555"/>
              </w:tabs>
              <w:spacing w:after="0"/>
              <w:rPr>
                <w:rFonts w:ascii="Times New Roman" w:hAnsi="Times New Roman"/>
                <w:sz w:val="24"/>
              </w:rPr>
            </w:pPr>
            <w:r>
              <w:rPr>
                <w:rFonts w:ascii="Times New Roman" w:hAnsi="Times New Roman"/>
                <w:sz w:val="24"/>
              </w:rPr>
              <w:t>«Информатика и информационная безопасность»</w:t>
            </w:r>
          </w:p>
        </w:tc>
      </w:tr>
    </w:tbl>
    <w:p w:rsidR="007C3A64" w:rsidRDefault="007C3A64">
      <w:pPr>
        <w:spacing w:after="0" w:line="240" w:lineRule="auto"/>
        <w:jc w:val="center"/>
        <w:rPr>
          <w:rFonts w:ascii="Times New Roman" w:hAnsi="Times New Roman"/>
          <w:sz w:val="24"/>
        </w:rPr>
      </w:pPr>
    </w:p>
    <w:p w:rsidR="007C3A64" w:rsidRDefault="007C3A64">
      <w:pPr>
        <w:spacing w:after="0" w:line="240" w:lineRule="auto"/>
        <w:jc w:val="center"/>
        <w:rPr>
          <w:rFonts w:ascii="Times New Roman" w:hAnsi="Times New Roman"/>
          <w:sz w:val="24"/>
        </w:rPr>
      </w:pPr>
    </w:p>
    <w:p w:rsidR="007C3A64" w:rsidRDefault="007C3A64">
      <w:pPr>
        <w:spacing w:after="0" w:line="240" w:lineRule="auto"/>
        <w:rPr>
          <w:rFonts w:ascii="Times New Roman" w:hAnsi="Times New Roman"/>
          <w:sz w:val="28"/>
        </w:rPr>
      </w:pPr>
    </w:p>
    <w:p w:rsidR="007C3A64" w:rsidRDefault="00D27CDB">
      <w:pPr>
        <w:jc w:val="center"/>
        <w:rPr>
          <w:rFonts w:ascii="Times New Roman" w:hAnsi="Times New Roman"/>
          <w:b/>
          <w:caps/>
          <w:spacing w:val="120"/>
          <w:sz w:val="32"/>
        </w:rPr>
      </w:pPr>
      <w:r>
        <w:rPr>
          <w:rFonts w:ascii="Times New Roman" w:hAnsi="Times New Roman"/>
          <w:b/>
          <w:caps/>
          <w:spacing w:val="120"/>
          <w:sz w:val="32"/>
        </w:rPr>
        <w:t>ПОЯСНИТЕЛЬНАЯ ЗАПИСКА</w:t>
      </w:r>
    </w:p>
    <w:p w:rsidR="007C3A64" w:rsidRDefault="007C3A64">
      <w:pPr>
        <w:spacing w:after="0" w:line="240" w:lineRule="auto"/>
        <w:jc w:val="center"/>
        <w:rPr>
          <w:rFonts w:ascii="Times New Roman" w:hAnsi="Times New Roman"/>
          <w:b/>
          <w:sz w:val="28"/>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6"/>
        <w:gridCol w:w="1134"/>
        <w:gridCol w:w="7796"/>
      </w:tblGrid>
      <w:tr w:rsidR="007C3A64">
        <w:trPr>
          <w:trHeight w:val="583"/>
        </w:trPr>
        <w:tc>
          <w:tcPr>
            <w:tcW w:w="426" w:type="dxa"/>
            <w:tcBorders>
              <w:top w:val="nil"/>
              <w:left w:val="nil"/>
              <w:bottom w:val="nil"/>
              <w:right w:val="nil"/>
            </w:tcBorders>
            <w:vAlign w:val="bottom"/>
          </w:tcPr>
          <w:p w:rsidR="007C3A64" w:rsidRDefault="00D27CDB">
            <w:pPr>
              <w:spacing w:after="0"/>
              <w:jc w:val="center"/>
              <w:rPr>
                <w:rFonts w:ascii="Times New Roman" w:hAnsi="Times New Roman"/>
                <w:b/>
                <w:sz w:val="32"/>
              </w:rPr>
            </w:pPr>
            <w:r>
              <w:rPr>
                <w:rFonts w:ascii="Times New Roman" w:hAnsi="Times New Roman"/>
                <w:b/>
                <w:sz w:val="32"/>
              </w:rPr>
              <w:t>к</w:t>
            </w:r>
          </w:p>
        </w:tc>
        <w:tc>
          <w:tcPr>
            <w:tcW w:w="8930" w:type="dxa"/>
            <w:gridSpan w:val="2"/>
            <w:tcBorders>
              <w:top w:val="nil"/>
              <w:left w:val="nil"/>
              <w:bottom w:val="single" w:sz="4" w:space="0" w:color="000000"/>
              <w:right w:val="nil"/>
            </w:tcBorders>
            <w:vAlign w:val="bottom"/>
          </w:tcPr>
          <w:p w:rsidR="007C3A64" w:rsidRDefault="00D27CDB">
            <w:pPr>
              <w:spacing w:after="0"/>
              <w:ind w:left="-392"/>
              <w:jc w:val="center"/>
              <w:rPr>
                <w:rFonts w:ascii="Times New Roman" w:hAnsi="Times New Roman"/>
                <w:b/>
                <w:sz w:val="32"/>
              </w:rPr>
            </w:pPr>
            <w:r>
              <w:rPr>
                <w:rFonts w:ascii="Times New Roman" w:hAnsi="Times New Roman"/>
                <w:b/>
                <w:sz w:val="32"/>
              </w:rPr>
              <w:t>дипломному проекту</w:t>
            </w:r>
          </w:p>
        </w:tc>
      </w:tr>
      <w:tr w:rsidR="007C3A64">
        <w:trPr>
          <w:trHeight w:val="567"/>
        </w:trPr>
        <w:tc>
          <w:tcPr>
            <w:tcW w:w="9356" w:type="dxa"/>
            <w:gridSpan w:val="3"/>
            <w:tcBorders>
              <w:top w:val="nil"/>
              <w:left w:val="nil"/>
              <w:bottom w:val="nil"/>
              <w:right w:val="nil"/>
            </w:tcBorders>
            <w:vAlign w:val="center"/>
          </w:tcPr>
          <w:p w:rsidR="007C3A64" w:rsidRDefault="00D27CDB">
            <w:pPr>
              <w:spacing w:after="0"/>
              <w:jc w:val="center"/>
              <w:rPr>
                <w:rFonts w:ascii="Times New Roman" w:hAnsi="Times New Roman"/>
                <w:b/>
                <w:sz w:val="28"/>
              </w:rPr>
            </w:pPr>
            <w:r>
              <w:rPr>
                <w:rFonts w:ascii="Times New Roman" w:hAnsi="Times New Roman"/>
                <w:sz w:val="24"/>
                <w:vertAlign w:val="superscript"/>
              </w:rPr>
              <w:t>вид выпускной квалификационной работы: бакалаврская работа, дипломный проект (работа), магистерская диссертация</w:t>
            </w:r>
          </w:p>
        </w:tc>
      </w:tr>
      <w:tr w:rsidR="007C3A64">
        <w:trPr>
          <w:trHeight w:val="344"/>
        </w:trPr>
        <w:tc>
          <w:tcPr>
            <w:tcW w:w="9356" w:type="dxa"/>
            <w:gridSpan w:val="3"/>
            <w:tcBorders>
              <w:top w:val="nil"/>
              <w:left w:val="nil"/>
              <w:bottom w:val="single" w:sz="4" w:space="0" w:color="000000"/>
              <w:right w:val="nil"/>
            </w:tcBorders>
            <w:vAlign w:val="bottom"/>
          </w:tcPr>
          <w:p w:rsidR="007C3A64" w:rsidRDefault="00D27CDB">
            <w:pPr>
              <w:spacing w:after="0"/>
              <w:jc w:val="center"/>
              <w:rPr>
                <w:rFonts w:ascii="Times New Roman" w:hAnsi="Times New Roman"/>
                <w:b/>
                <w:sz w:val="28"/>
              </w:rPr>
            </w:pPr>
            <w:r>
              <w:rPr>
                <w:rFonts w:ascii="Times New Roman" w:hAnsi="Times New Roman"/>
                <w:b/>
                <w:sz w:val="28"/>
              </w:rPr>
              <w:t>Степанова Павла Александровича</w:t>
            </w:r>
          </w:p>
        </w:tc>
      </w:tr>
      <w:tr w:rsidR="007C3A64">
        <w:trPr>
          <w:trHeight w:val="439"/>
        </w:trPr>
        <w:tc>
          <w:tcPr>
            <w:tcW w:w="9356" w:type="dxa"/>
            <w:gridSpan w:val="3"/>
            <w:tcBorders>
              <w:top w:val="single" w:sz="4" w:space="0" w:color="000000"/>
              <w:left w:val="nil"/>
              <w:bottom w:val="nil"/>
              <w:right w:val="nil"/>
            </w:tcBorders>
            <w:vAlign w:val="center"/>
          </w:tcPr>
          <w:p w:rsidR="007C3A64" w:rsidRDefault="00D27CDB">
            <w:pPr>
              <w:spacing w:after="0"/>
              <w:jc w:val="center"/>
              <w:rPr>
                <w:rFonts w:ascii="Times New Roman" w:hAnsi="Times New Roman"/>
                <w:sz w:val="24"/>
                <w:vertAlign w:val="superscript"/>
              </w:rPr>
            </w:pPr>
            <w:r>
              <w:rPr>
                <w:rFonts w:ascii="Times New Roman" w:hAnsi="Times New Roman"/>
                <w:sz w:val="24"/>
                <w:vertAlign w:val="superscript"/>
              </w:rPr>
              <w:t>Фамилия, имя, отчество обучающегося</w:t>
            </w:r>
          </w:p>
        </w:tc>
      </w:tr>
      <w:tr w:rsidR="007C3A64">
        <w:trPr>
          <w:trHeight w:val="327"/>
        </w:trPr>
        <w:tc>
          <w:tcPr>
            <w:tcW w:w="1560" w:type="dxa"/>
            <w:gridSpan w:val="2"/>
            <w:tcBorders>
              <w:top w:val="nil"/>
              <w:left w:val="nil"/>
              <w:bottom w:val="nil"/>
              <w:right w:val="nil"/>
            </w:tcBorders>
          </w:tcPr>
          <w:p w:rsidR="007C3A64" w:rsidRDefault="00D27CDB">
            <w:pPr>
              <w:spacing w:after="0"/>
              <w:rPr>
                <w:rFonts w:ascii="Times New Roman" w:hAnsi="Times New Roman"/>
                <w:b/>
                <w:sz w:val="32"/>
              </w:rPr>
            </w:pPr>
            <w:r>
              <w:rPr>
                <w:rFonts w:ascii="Times New Roman" w:hAnsi="Times New Roman"/>
                <w:b/>
                <w:sz w:val="32"/>
              </w:rPr>
              <w:t>на тему</w:t>
            </w:r>
          </w:p>
        </w:tc>
        <w:tc>
          <w:tcPr>
            <w:tcW w:w="7796" w:type="dxa"/>
            <w:tcBorders>
              <w:top w:val="nil"/>
              <w:left w:val="nil"/>
              <w:bottom w:val="single" w:sz="4" w:space="0" w:color="000000"/>
              <w:right w:val="nil"/>
            </w:tcBorders>
            <w:vAlign w:val="bottom"/>
          </w:tcPr>
          <w:p w:rsidR="007C3A64" w:rsidRDefault="00D27CDB">
            <w:pPr>
              <w:spacing w:after="0"/>
              <w:rPr>
                <w:rFonts w:ascii="Times New Roman" w:hAnsi="Times New Roman"/>
                <w:sz w:val="26"/>
              </w:rPr>
            </w:pPr>
            <w:r>
              <w:rPr>
                <w:rFonts w:ascii="Times New Roman" w:hAnsi="Times New Roman"/>
                <w:sz w:val="26"/>
              </w:rPr>
              <w:t>Методика оценивания защищенности ERP-системы</w:t>
            </w:r>
          </w:p>
        </w:tc>
      </w:tr>
      <w:tr w:rsidR="007C3A64">
        <w:trPr>
          <w:trHeight w:val="327"/>
        </w:trPr>
        <w:tc>
          <w:tcPr>
            <w:tcW w:w="1560" w:type="dxa"/>
            <w:gridSpan w:val="2"/>
            <w:tcBorders>
              <w:top w:val="nil"/>
              <w:left w:val="nil"/>
              <w:bottom w:val="nil"/>
              <w:right w:val="nil"/>
            </w:tcBorders>
          </w:tcPr>
          <w:p w:rsidR="007C3A64" w:rsidRDefault="007C3A64">
            <w:pPr>
              <w:spacing w:after="0"/>
              <w:rPr>
                <w:rFonts w:ascii="Times New Roman" w:hAnsi="Times New Roman"/>
                <w:b/>
                <w:sz w:val="32"/>
              </w:rPr>
            </w:pPr>
          </w:p>
        </w:tc>
        <w:tc>
          <w:tcPr>
            <w:tcW w:w="7796" w:type="dxa"/>
            <w:tcBorders>
              <w:top w:val="nil"/>
              <w:left w:val="nil"/>
              <w:bottom w:val="single" w:sz="4" w:space="0" w:color="000000"/>
              <w:right w:val="nil"/>
            </w:tcBorders>
            <w:vAlign w:val="bottom"/>
          </w:tcPr>
          <w:p w:rsidR="007C3A64" w:rsidRDefault="00D27CDB">
            <w:pPr>
              <w:spacing w:after="0"/>
              <w:rPr>
                <w:rFonts w:ascii="Times New Roman" w:hAnsi="Times New Roman"/>
                <w:sz w:val="26"/>
              </w:rPr>
            </w:pPr>
            <w:r>
              <w:rPr>
                <w:rFonts w:ascii="Times New Roman" w:hAnsi="Times New Roman"/>
                <w:sz w:val="26"/>
              </w:rPr>
              <w:t>от угроз нарушения целостности</w:t>
            </w:r>
          </w:p>
        </w:tc>
      </w:tr>
    </w:tbl>
    <w:p w:rsidR="007C3A64" w:rsidRDefault="007C3A64">
      <w:pPr>
        <w:spacing w:after="0" w:line="240" w:lineRule="auto"/>
        <w:jc w:val="center"/>
        <w:rPr>
          <w:rFonts w:ascii="Times New Roman" w:hAnsi="Times New Roman"/>
          <w:sz w:val="28"/>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09"/>
        <w:gridCol w:w="2365"/>
        <w:gridCol w:w="264"/>
        <w:gridCol w:w="3617"/>
      </w:tblGrid>
      <w:tr w:rsidR="007C3A64">
        <w:tc>
          <w:tcPr>
            <w:tcW w:w="3109" w:type="dxa"/>
            <w:tcBorders>
              <w:top w:val="nil"/>
              <w:left w:val="nil"/>
              <w:bottom w:val="nil"/>
              <w:right w:val="nil"/>
            </w:tcBorders>
            <w:vAlign w:val="bottom"/>
          </w:tcPr>
          <w:p w:rsidR="007C3A64" w:rsidRDefault="00D27CDB">
            <w:pPr>
              <w:spacing w:after="0"/>
              <w:rPr>
                <w:rFonts w:ascii="Times New Roman" w:hAnsi="Times New Roman"/>
                <w:i/>
                <w:sz w:val="26"/>
              </w:rPr>
            </w:pPr>
            <w:r>
              <w:rPr>
                <w:rFonts w:ascii="Times New Roman" w:hAnsi="Times New Roman"/>
                <w:i/>
                <w:sz w:val="26"/>
              </w:rPr>
              <w:t>Обучающийся</w:t>
            </w:r>
          </w:p>
        </w:tc>
        <w:tc>
          <w:tcPr>
            <w:tcW w:w="2365" w:type="dxa"/>
            <w:tcBorders>
              <w:top w:val="nil"/>
              <w:left w:val="nil"/>
              <w:bottom w:val="single" w:sz="4" w:space="0" w:color="000000"/>
              <w:right w:val="nil"/>
            </w:tcBorders>
            <w:vAlign w:val="bottom"/>
          </w:tcPr>
          <w:p w:rsidR="007C3A64" w:rsidRDefault="007C3A64">
            <w:pPr>
              <w:spacing w:after="0"/>
              <w:rPr>
                <w:rFonts w:ascii="Times New Roman" w:hAnsi="Times New Roman"/>
                <w:sz w:val="26"/>
              </w:rPr>
            </w:pPr>
          </w:p>
        </w:tc>
        <w:tc>
          <w:tcPr>
            <w:tcW w:w="264" w:type="dxa"/>
            <w:tcBorders>
              <w:top w:val="nil"/>
              <w:left w:val="nil"/>
              <w:bottom w:val="nil"/>
              <w:right w:val="nil"/>
            </w:tcBorders>
            <w:vAlign w:val="bottom"/>
          </w:tcPr>
          <w:p w:rsidR="007C3A64" w:rsidRDefault="007C3A64">
            <w:pPr>
              <w:spacing w:after="0"/>
              <w:rPr>
                <w:rFonts w:ascii="Times New Roman" w:hAnsi="Times New Roman"/>
                <w:sz w:val="26"/>
              </w:rPr>
            </w:pPr>
          </w:p>
        </w:tc>
        <w:tc>
          <w:tcPr>
            <w:tcW w:w="3617" w:type="dxa"/>
            <w:tcBorders>
              <w:top w:val="nil"/>
              <w:left w:val="nil"/>
              <w:bottom w:val="single" w:sz="4" w:space="0" w:color="000000"/>
              <w:right w:val="nil"/>
            </w:tcBorders>
            <w:vAlign w:val="bottom"/>
          </w:tcPr>
          <w:p w:rsidR="007C3A64" w:rsidRDefault="00D27CDB">
            <w:pPr>
              <w:spacing w:after="0"/>
              <w:jc w:val="center"/>
              <w:rPr>
                <w:rFonts w:ascii="Times New Roman" w:hAnsi="Times New Roman"/>
                <w:sz w:val="26"/>
              </w:rPr>
            </w:pPr>
            <w:r>
              <w:rPr>
                <w:rFonts w:ascii="Times New Roman" w:hAnsi="Times New Roman"/>
                <w:sz w:val="26"/>
              </w:rPr>
              <w:t>П.А. Степанов</w:t>
            </w:r>
          </w:p>
        </w:tc>
      </w:tr>
      <w:tr w:rsidR="007C3A64">
        <w:trPr>
          <w:trHeight w:val="262"/>
        </w:trPr>
        <w:tc>
          <w:tcPr>
            <w:tcW w:w="3109" w:type="dxa"/>
            <w:tcBorders>
              <w:top w:val="nil"/>
              <w:left w:val="nil"/>
              <w:bottom w:val="nil"/>
              <w:right w:val="nil"/>
            </w:tcBorders>
            <w:vAlign w:val="bottom"/>
          </w:tcPr>
          <w:p w:rsidR="007C3A64" w:rsidRDefault="007C3A64">
            <w:pPr>
              <w:spacing w:after="0"/>
              <w:rPr>
                <w:rFonts w:ascii="Times New Roman" w:hAnsi="Times New Roman"/>
                <w:i/>
                <w:sz w:val="26"/>
              </w:rPr>
            </w:pPr>
          </w:p>
        </w:tc>
        <w:tc>
          <w:tcPr>
            <w:tcW w:w="2365" w:type="dxa"/>
            <w:tcBorders>
              <w:top w:val="single" w:sz="4" w:space="0" w:color="000000"/>
              <w:left w:val="nil"/>
              <w:bottom w:val="nil"/>
              <w:right w:val="nil"/>
            </w:tcBorders>
            <w:vAlign w:val="bottom"/>
          </w:tcPr>
          <w:p w:rsidR="007C3A64" w:rsidRDefault="00D27CDB">
            <w:pPr>
              <w:spacing w:after="0"/>
              <w:jc w:val="center"/>
              <w:rPr>
                <w:rFonts w:ascii="Times New Roman" w:hAnsi="Times New Roman"/>
                <w:sz w:val="26"/>
                <w:vertAlign w:val="superscript"/>
              </w:rPr>
            </w:pPr>
            <w:r>
              <w:rPr>
                <w:rFonts w:ascii="Times New Roman" w:hAnsi="Times New Roman"/>
                <w:sz w:val="26"/>
                <w:vertAlign w:val="superscript"/>
              </w:rPr>
              <w:t>подпись, дата</w:t>
            </w:r>
          </w:p>
        </w:tc>
        <w:tc>
          <w:tcPr>
            <w:tcW w:w="264" w:type="dxa"/>
            <w:tcBorders>
              <w:top w:val="nil"/>
              <w:left w:val="nil"/>
              <w:bottom w:val="nil"/>
              <w:right w:val="nil"/>
            </w:tcBorders>
            <w:vAlign w:val="bottom"/>
          </w:tcPr>
          <w:p w:rsidR="007C3A64" w:rsidRDefault="007C3A64">
            <w:pPr>
              <w:spacing w:after="0"/>
              <w:rPr>
                <w:rFonts w:ascii="Times New Roman" w:hAnsi="Times New Roman"/>
                <w:sz w:val="26"/>
              </w:rPr>
            </w:pPr>
          </w:p>
        </w:tc>
        <w:tc>
          <w:tcPr>
            <w:tcW w:w="3617" w:type="dxa"/>
            <w:tcBorders>
              <w:top w:val="single" w:sz="4" w:space="0" w:color="000000"/>
              <w:left w:val="nil"/>
              <w:bottom w:val="nil"/>
              <w:right w:val="nil"/>
            </w:tcBorders>
            <w:vAlign w:val="bottom"/>
          </w:tcPr>
          <w:p w:rsidR="007C3A64" w:rsidRDefault="00D27CDB">
            <w:pPr>
              <w:spacing w:after="0"/>
              <w:jc w:val="center"/>
              <w:rPr>
                <w:rFonts w:ascii="Times New Roman" w:hAnsi="Times New Roman"/>
                <w:sz w:val="26"/>
                <w:vertAlign w:val="superscript"/>
              </w:rPr>
            </w:pPr>
            <w:r>
              <w:rPr>
                <w:rFonts w:ascii="Times New Roman" w:hAnsi="Times New Roman"/>
                <w:sz w:val="26"/>
                <w:vertAlign w:val="superscript"/>
              </w:rPr>
              <w:t>И.О. Фамилия</w:t>
            </w:r>
          </w:p>
        </w:tc>
      </w:tr>
      <w:tr w:rsidR="007C3A64">
        <w:trPr>
          <w:trHeight w:val="447"/>
        </w:trPr>
        <w:tc>
          <w:tcPr>
            <w:tcW w:w="3109" w:type="dxa"/>
            <w:tcBorders>
              <w:top w:val="nil"/>
              <w:left w:val="nil"/>
              <w:bottom w:val="nil"/>
              <w:right w:val="nil"/>
            </w:tcBorders>
            <w:vAlign w:val="bottom"/>
          </w:tcPr>
          <w:p w:rsidR="007C3A64" w:rsidRDefault="00D27CDB">
            <w:pPr>
              <w:spacing w:after="0"/>
              <w:rPr>
                <w:rFonts w:ascii="Times New Roman" w:hAnsi="Times New Roman"/>
                <w:i/>
                <w:sz w:val="26"/>
              </w:rPr>
            </w:pPr>
            <w:r>
              <w:rPr>
                <w:rFonts w:ascii="Times New Roman" w:hAnsi="Times New Roman"/>
                <w:i/>
                <w:sz w:val="26"/>
              </w:rPr>
              <w:t>И.о. заведующего кафедрой –</w:t>
            </w:r>
          </w:p>
          <w:p w:rsidR="007C3A64" w:rsidRDefault="00D27CDB">
            <w:pPr>
              <w:spacing w:after="0"/>
              <w:rPr>
                <w:rFonts w:ascii="Times New Roman" w:hAnsi="Times New Roman"/>
                <w:i/>
                <w:sz w:val="26"/>
              </w:rPr>
            </w:pPr>
            <w:r>
              <w:rPr>
                <w:rFonts w:ascii="Times New Roman" w:hAnsi="Times New Roman"/>
                <w:i/>
                <w:sz w:val="26"/>
              </w:rPr>
              <w:t>главный руководитель</w:t>
            </w:r>
          </w:p>
        </w:tc>
        <w:tc>
          <w:tcPr>
            <w:tcW w:w="2365" w:type="dxa"/>
            <w:tcBorders>
              <w:top w:val="nil"/>
              <w:left w:val="nil"/>
              <w:bottom w:val="single" w:sz="4" w:space="0" w:color="000000"/>
              <w:right w:val="nil"/>
            </w:tcBorders>
            <w:vAlign w:val="bottom"/>
          </w:tcPr>
          <w:p w:rsidR="007C3A64" w:rsidRDefault="007C3A64">
            <w:pPr>
              <w:spacing w:after="0"/>
              <w:rPr>
                <w:rFonts w:ascii="Times New Roman" w:hAnsi="Times New Roman"/>
                <w:sz w:val="26"/>
              </w:rPr>
            </w:pPr>
          </w:p>
        </w:tc>
        <w:tc>
          <w:tcPr>
            <w:tcW w:w="264" w:type="dxa"/>
            <w:tcBorders>
              <w:top w:val="nil"/>
              <w:left w:val="nil"/>
              <w:bottom w:val="nil"/>
              <w:right w:val="nil"/>
            </w:tcBorders>
            <w:vAlign w:val="bottom"/>
          </w:tcPr>
          <w:p w:rsidR="007C3A64" w:rsidRDefault="007C3A64">
            <w:pPr>
              <w:spacing w:after="0"/>
              <w:rPr>
                <w:rFonts w:ascii="Times New Roman" w:hAnsi="Times New Roman"/>
                <w:sz w:val="26"/>
              </w:rPr>
            </w:pPr>
          </w:p>
        </w:tc>
        <w:tc>
          <w:tcPr>
            <w:tcW w:w="3617" w:type="dxa"/>
            <w:tcBorders>
              <w:top w:val="nil"/>
              <w:left w:val="nil"/>
              <w:bottom w:val="single" w:sz="4" w:space="0" w:color="000000"/>
              <w:right w:val="nil"/>
            </w:tcBorders>
            <w:vAlign w:val="bottom"/>
          </w:tcPr>
          <w:p w:rsidR="007C3A64" w:rsidRDefault="00D27CDB">
            <w:pPr>
              <w:spacing w:after="0"/>
              <w:jc w:val="center"/>
              <w:rPr>
                <w:rFonts w:ascii="Times New Roman" w:hAnsi="Times New Roman"/>
                <w:sz w:val="26"/>
              </w:rPr>
            </w:pPr>
            <w:r>
              <w:rPr>
                <w:rFonts w:ascii="Times New Roman" w:hAnsi="Times New Roman"/>
                <w:sz w:val="26"/>
              </w:rPr>
              <w:t>к.т.н., В.А. Гончаренко</w:t>
            </w:r>
          </w:p>
        </w:tc>
      </w:tr>
      <w:tr w:rsidR="007C3A64">
        <w:trPr>
          <w:trHeight w:val="294"/>
        </w:trPr>
        <w:tc>
          <w:tcPr>
            <w:tcW w:w="3109" w:type="dxa"/>
            <w:tcBorders>
              <w:top w:val="nil"/>
              <w:left w:val="nil"/>
              <w:bottom w:val="nil"/>
              <w:right w:val="nil"/>
            </w:tcBorders>
            <w:vAlign w:val="bottom"/>
          </w:tcPr>
          <w:p w:rsidR="007C3A64" w:rsidRDefault="007C3A64">
            <w:pPr>
              <w:spacing w:after="0"/>
              <w:rPr>
                <w:rFonts w:ascii="Times New Roman" w:hAnsi="Times New Roman"/>
                <w:i/>
                <w:sz w:val="26"/>
              </w:rPr>
            </w:pPr>
          </w:p>
        </w:tc>
        <w:tc>
          <w:tcPr>
            <w:tcW w:w="2365" w:type="dxa"/>
            <w:tcBorders>
              <w:top w:val="nil"/>
              <w:left w:val="nil"/>
              <w:bottom w:val="nil"/>
              <w:right w:val="nil"/>
            </w:tcBorders>
            <w:vAlign w:val="bottom"/>
          </w:tcPr>
          <w:p w:rsidR="007C3A64" w:rsidRDefault="00D27CDB">
            <w:pPr>
              <w:spacing w:after="0"/>
              <w:jc w:val="center"/>
              <w:rPr>
                <w:rFonts w:ascii="Times New Roman" w:hAnsi="Times New Roman"/>
                <w:sz w:val="26"/>
              </w:rPr>
            </w:pPr>
            <w:r>
              <w:rPr>
                <w:rFonts w:ascii="Times New Roman" w:hAnsi="Times New Roman"/>
                <w:sz w:val="26"/>
                <w:vertAlign w:val="superscript"/>
              </w:rPr>
              <w:t>подпись, дата</w:t>
            </w:r>
          </w:p>
        </w:tc>
        <w:tc>
          <w:tcPr>
            <w:tcW w:w="264" w:type="dxa"/>
            <w:tcBorders>
              <w:top w:val="nil"/>
              <w:left w:val="nil"/>
              <w:bottom w:val="nil"/>
              <w:right w:val="nil"/>
            </w:tcBorders>
            <w:vAlign w:val="bottom"/>
          </w:tcPr>
          <w:p w:rsidR="007C3A64" w:rsidRDefault="007C3A64">
            <w:pPr>
              <w:spacing w:after="0"/>
              <w:rPr>
                <w:rFonts w:ascii="Times New Roman" w:hAnsi="Times New Roman"/>
                <w:sz w:val="26"/>
              </w:rPr>
            </w:pPr>
          </w:p>
        </w:tc>
        <w:tc>
          <w:tcPr>
            <w:tcW w:w="3617" w:type="dxa"/>
            <w:tcBorders>
              <w:top w:val="nil"/>
              <w:left w:val="nil"/>
              <w:bottom w:val="nil"/>
              <w:right w:val="nil"/>
            </w:tcBorders>
            <w:vAlign w:val="bottom"/>
          </w:tcPr>
          <w:p w:rsidR="007C3A64" w:rsidRDefault="00D27CDB">
            <w:pPr>
              <w:spacing w:after="0"/>
              <w:jc w:val="center"/>
              <w:rPr>
                <w:rFonts w:ascii="Times New Roman" w:hAnsi="Times New Roman"/>
                <w:sz w:val="26"/>
              </w:rPr>
            </w:pPr>
            <w:r>
              <w:rPr>
                <w:rFonts w:ascii="Times New Roman" w:hAnsi="Times New Roman"/>
                <w:sz w:val="26"/>
                <w:vertAlign w:val="superscript"/>
              </w:rPr>
              <w:t>ученое звание, И.О. Фамилия</w:t>
            </w:r>
          </w:p>
        </w:tc>
      </w:tr>
      <w:tr w:rsidR="007C3A64">
        <w:trPr>
          <w:trHeight w:val="513"/>
        </w:trPr>
        <w:tc>
          <w:tcPr>
            <w:tcW w:w="3109" w:type="dxa"/>
            <w:tcBorders>
              <w:top w:val="nil"/>
              <w:left w:val="nil"/>
              <w:bottom w:val="nil"/>
              <w:right w:val="nil"/>
            </w:tcBorders>
            <w:vAlign w:val="bottom"/>
          </w:tcPr>
          <w:p w:rsidR="007C3A64" w:rsidRDefault="00D27CDB">
            <w:pPr>
              <w:spacing w:after="0"/>
              <w:rPr>
                <w:rFonts w:ascii="Times New Roman" w:hAnsi="Times New Roman"/>
                <w:i/>
                <w:sz w:val="26"/>
              </w:rPr>
            </w:pPr>
            <w:r>
              <w:rPr>
                <w:rFonts w:ascii="Times New Roman" w:hAnsi="Times New Roman"/>
                <w:i/>
                <w:sz w:val="26"/>
              </w:rPr>
              <w:t xml:space="preserve">Руководитель ВКР </w:t>
            </w:r>
          </w:p>
        </w:tc>
        <w:tc>
          <w:tcPr>
            <w:tcW w:w="2365" w:type="dxa"/>
            <w:tcBorders>
              <w:top w:val="nil"/>
              <w:left w:val="nil"/>
              <w:bottom w:val="single" w:sz="4" w:space="0" w:color="000000"/>
              <w:right w:val="nil"/>
            </w:tcBorders>
            <w:vAlign w:val="bottom"/>
          </w:tcPr>
          <w:p w:rsidR="007C3A64" w:rsidRDefault="007C3A64">
            <w:pPr>
              <w:spacing w:after="0"/>
              <w:rPr>
                <w:rFonts w:ascii="Times New Roman" w:hAnsi="Times New Roman"/>
                <w:sz w:val="26"/>
              </w:rPr>
            </w:pPr>
          </w:p>
        </w:tc>
        <w:tc>
          <w:tcPr>
            <w:tcW w:w="264" w:type="dxa"/>
            <w:tcBorders>
              <w:top w:val="nil"/>
              <w:left w:val="nil"/>
              <w:bottom w:val="nil"/>
              <w:right w:val="nil"/>
            </w:tcBorders>
            <w:vAlign w:val="bottom"/>
          </w:tcPr>
          <w:p w:rsidR="007C3A64" w:rsidRDefault="007C3A64">
            <w:pPr>
              <w:spacing w:after="0"/>
              <w:rPr>
                <w:rFonts w:ascii="Times New Roman" w:hAnsi="Times New Roman"/>
                <w:sz w:val="26"/>
              </w:rPr>
            </w:pPr>
          </w:p>
        </w:tc>
        <w:tc>
          <w:tcPr>
            <w:tcW w:w="3617" w:type="dxa"/>
            <w:tcBorders>
              <w:top w:val="nil"/>
              <w:left w:val="nil"/>
              <w:bottom w:val="single" w:sz="4" w:space="0" w:color="000000"/>
              <w:right w:val="nil"/>
            </w:tcBorders>
            <w:vAlign w:val="bottom"/>
          </w:tcPr>
          <w:p w:rsidR="007C3A64" w:rsidRDefault="00D27CDB">
            <w:pPr>
              <w:spacing w:after="0"/>
              <w:jc w:val="center"/>
              <w:rPr>
                <w:rFonts w:ascii="Times New Roman" w:hAnsi="Times New Roman"/>
                <w:sz w:val="26"/>
              </w:rPr>
            </w:pPr>
            <w:r>
              <w:rPr>
                <w:rFonts w:ascii="Times New Roman" w:hAnsi="Times New Roman"/>
                <w:sz w:val="26"/>
              </w:rPr>
              <w:t>к.т.н., С.В. Корниенко</w:t>
            </w:r>
          </w:p>
        </w:tc>
      </w:tr>
      <w:tr w:rsidR="007C3A64">
        <w:trPr>
          <w:trHeight w:val="191"/>
        </w:trPr>
        <w:tc>
          <w:tcPr>
            <w:tcW w:w="3109" w:type="dxa"/>
            <w:tcBorders>
              <w:top w:val="nil"/>
              <w:left w:val="nil"/>
              <w:bottom w:val="nil"/>
              <w:right w:val="nil"/>
            </w:tcBorders>
            <w:vAlign w:val="bottom"/>
          </w:tcPr>
          <w:p w:rsidR="007C3A64" w:rsidRDefault="007C3A64">
            <w:pPr>
              <w:spacing w:after="0"/>
              <w:rPr>
                <w:rFonts w:ascii="Times New Roman" w:hAnsi="Times New Roman"/>
                <w:i/>
                <w:sz w:val="26"/>
              </w:rPr>
            </w:pPr>
          </w:p>
        </w:tc>
        <w:tc>
          <w:tcPr>
            <w:tcW w:w="2365" w:type="dxa"/>
            <w:tcBorders>
              <w:top w:val="nil"/>
              <w:left w:val="nil"/>
              <w:bottom w:val="nil"/>
              <w:right w:val="nil"/>
            </w:tcBorders>
            <w:vAlign w:val="center"/>
          </w:tcPr>
          <w:p w:rsidR="007C3A64" w:rsidRDefault="00D27CDB">
            <w:pPr>
              <w:spacing w:after="0"/>
              <w:jc w:val="center"/>
              <w:rPr>
                <w:rFonts w:ascii="Times New Roman" w:hAnsi="Times New Roman"/>
                <w:sz w:val="26"/>
              </w:rPr>
            </w:pPr>
            <w:r>
              <w:rPr>
                <w:rFonts w:ascii="Times New Roman" w:hAnsi="Times New Roman"/>
                <w:sz w:val="26"/>
                <w:vertAlign w:val="superscript"/>
              </w:rPr>
              <w:t>подпись, дата</w:t>
            </w:r>
          </w:p>
        </w:tc>
        <w:tc>
          <w:tcPr>
            <w:tcW w:w="264" w:type="dxa"/>
            <w:tcBorders>
              <w:top w:val="nil"/>
              <w:left w:val="nil"/>
              <w:bottom w:val="nil"/>
              <w:right w:val="nil"/>
            </w:tcBorders>
            <w:vAlign w:val="bottom"/>
          </w:tcPr>
          <w:p w:rsidR="007C3A64" w:rsidRDefault="007C3A64">
            <w:pPr>
              <w:spacing w:after="0"/>
              <w:rPr>
                <w:rFonts w:ascii="Times New Roman" w:hAnsi="Times New Roman"/>
                <w:sz w:val="26"/>
              </w:rPr>
            </w:pPr>
          </w:p>
        </w:tc>
        <w:tc>
          <w:tcPr>
            <w:tcW w:w="3617" w:type="dxa"/>
            <w:tcBorders>
              <w:top w:val="nil"/>
              <w:left w:val="nil"/>
              <w:bottom w:val="nil"/>
              <w:right w:val="nil"/>
            </w:tcBorders>
            <w:vAlign w:val="center"/>
          </w:tcPr>
          <w:p w:rsidR="007C3A64" w:rsidRDefault="00D27CDB">
            <w:pPr>
              <w:spacing w:after="0"/>
              <w:jc w:val="center"/>
              <w:rPr>
                <w:rFonts w:ascii="Times New Roman" w:hAnsi="Times New Roman"/>
                <w:sz w:val="26"/>
              </w:rPr>
            </w:pPr>
            <w:r>
              <w:rPr>
                <w:rFonts w:ascii="Times New Roman" w:hAnsi="Times New Roman"/>
                <w:sz w:val="26"/>
                <w:vertAlign w:val="superscript"/>
              </w:rPr>
              <w:t>ученое звание, И.О. Фамилия</w:t>
            </w:r>
          </w:p>
        </w:tc>
      </w:tr>
      <w:tr w:rsidR="007C3A64">
        <w:trPr>
          <w:trHeight w:val="555"/>
        </w:trPr>
        <w:tc>
          <w:tcPr>
            <w:tcW w:w="3109" w:type="dxa"/>
            <w:tcBorders>
              <w:top w:val="nil"/>
              <w:left w:val="nil"/>
              <w:bottom w:val="nil"/>
              <w:right w:val="nil"/>
            </w:tcBorders>
            <w:vAlign w:val="center"/>
          </w:tcPr>
          <w:p w:rsidR="007C3A64" w:rsidRDefault="00D27CDB">
            <w:pPr>
              <w:tabs>
                <w:tab w:val="left" w:pos="0"/>
                <w:tab w:val="left" w:pos="34"/>
              </w:tabs>
              <w:spacing w:after="0"/>
              <w:rPr>
                <w:rFonts w:ascii="Times New Roman" w:hAnsi="Times New Roman"/>
                <w:i/>
                <w:sz w:val="26"/>
              </w:rPr>
            </w:pPr>
            <w:r>
              <w:rPr>
                <w:rFonts w:ascii="Times New Roman" w:hAnsi="Times New Roman"/>
                <w:i/>
                <w:sz w:val="26"/>
              </w:rPr>
              <w:t>Консультанты</w:t>
            </w:r>
          </w:p>
        </w:tc>
        <w:tc>
          <w:tcPr>
            <w:tcW w:w="2365" w:type="dxa"/>
            <w:tcBorders>
              <w:top w:val="nil"/>
              <w:left w:val="nil"/>
              <w:bottom w:val="single" w:sz="4" w:space="0" w:color="000000"/>
              <w:right w:val="nil"/>
            </w:tcBorders>
            <w:vAlign w:val="bottom"/>
          </w:tcPr>
          <w:p w:rsidR="007C3A64" w:rsidRDefault="007C3A64">
            <w:pPr>
              <w:spacing w:after="0"/>
              <w:jc w:val="center"/>
              <w:rPr>
                <w:rFonts w:ascii="Times New Roman" w:hAnsi="Times New Roman"/>
                <w:sz w:val="26"/>
              </w:rPr>
            </w:pPr>
          </w:p>
        </w:tc>
        <w:tc>
          <w:tcPr>
            <w:tcW w:w="264" w:type="dxa"/>
            <w:tcBorders>
              <w:top w:val="nil"/>
              <w:left w:val="nil"/>
              <w:bottom w:val="nil"/>
              <w:right w:val="nil"/>
            </w:tcBorders>
            <w:vAlign w:val="bottom"/>
          </w:tcPr>
          <w:p w:rsidR="007C3A64" w:rsidRDefault="007C3A64">
            <w:pPr>
              <w:spacing w:after="0"/>
              <w:jc w:val="center"/>
              <w:rPr>
                <w:rFonts w:ascii="Times New Roman" w:hAnsi="Times New Roman"/>
                <w:sz w:val="26"/>
              </w:rPr>
            </w:pPr>
          </w:p>
        </w:tc>
        <w:tc>
          <w:tcPr>
            <w:tcW w:w="3617" w:type="dxa"/>
            <w:tcBorders>
              <w:top w:val="nil"/>
              <w:left w:val="nil"/>
              <w:bottom w:val="single" w:sz="4" w:space="0" w:color="000000"/>
              <w:right w:val="nil"/>
            </w:tcBorders>
            <w:vAlign w:val="bottom"/>
          </w:tcPr>
          <w:p w:rsidR="007C3A64" w:rsidRDefault="00D27CDB">
            <w:pPr>
              <w:spacing w:after="0"/>
              <w:jc w:val="center"/>
              <w:rPr>
                <w:rFonts w:ascii="Times New Roman" w:hAnsi="Times New Roman"/>
                <w:sz w:val="26"/>
              </w:rPr>
            </w:pPr>
            <w:r>
              <w:rPr>
                <w:rFonts w:ascii="Times New Roman" w:hAnsi="Times New Roman"/>
                <w:sz w:val="26"/>
              </w:rPr>
              <w:t>к.т.н., Р.Г. Ахтямов</w:t>
            </w:r>
          </w:p>
        </w:tc>
      </w:tr>
      <w:tr w:rsidR="007C3A64">
        <w:trPr>
          <w:trHeight w:val="84"/>
        </w:trPr>
        <w:tc>
          <w:tcPr>
            <w:tcW w:w="3109" w:type="dxa"/>
            <w:tcBorders>
              <w:top w:val="nil"/>
              <w:left w:val="nil"/>
              <w:bottom w:val="nil"/>
              <w:right w:val="nil"/>
            </w:tcBorders>
            <w:vAlign w:val="center"/>
          </w:tcPr>
          <w:p w:rsidR="007C3A64" w:rsidRDefault="007C3A64">
            <w:pPr>
              <w:spacing w:after="0"/>
              <w:jc w:val="center"/>
              <w:rPr>
                <w:rFonts w:ascii="Times New Roman" w:hAnsi="Times New Roman"/>
                <w:i/>
                <w:sz w:val="26"/>
              </w:rPr>
            </w:pPr>
          </w:p>
        </w:tc>
        <w:tc>
          <w:tcPr>
            <w:tcW w:w="2365" w:type="dxa"/>
            <w:tcBorders>
              <w:top w:val="single" w:sz="4" w:space="0" w:color="000000"/>
              <w:left w:val="nil"/>
              <w:bottom w:val="nil"/>
              <w:right w:val="nil"/>
            </w:tcBorders>
            <w:vAlign w:val="center"/>
          </w:tcPr>
          <w:p w:rsidR="007C3A64" w:rsidRDefault="00D27CDB">
            <w:pPr>
              <w:spacing w:after="0"/>
              <w:jc w:val="center"/>
              <w:rPr>
                <w:rFonts w:ascii="Times New Roman" w:hAnsi="Times New Roman"/>
                <w:sz w:val="26"/>
              </w:rPr>
            </w:pPr>
            <w:r>
              <w:rPr>
                <w:rFonts w:ascii="Times New Roman" w:hAnsi="Times New Roman"/>
                <w:sz w:val="26"/>
                <w:vertAlign w:val="superscript"/>
              </w:rPr>
              <w:t>подпись, дата</w:t>
            </w:r>
          </w:p>
        </w:tc>
        <w:tc>
          <w:tcPr>
            <w:tcW w:w="264" w:type="dxa"/>
            <w:tcBorders>
              <w:top w:val="nil"/>
              <w:left w:val="nil"/>
              <w:bottom w:val="nil"/>
              <w:right w:val="nil"/>
            </w:tcBorders>
            <w:vAlign w:val="center"/>
          </w:tcPr>
          <w:p w:rsidR="007C3A64" w:rsidRDefault="007C3A64">
            <w:pPr>
              <w:spacing w:after="0"/>
              <w:jc w:val="center"/>
              <w:rPr>
                <w:rFonts w:ascii="Times New Roman" w:hAnsi="Times New Roman"/>
                <w:sz w:val="26"/>
              </w:rPr>
            </w:pPr>
          </w:p>
        </w:tc>
        <w:tc>
          <w:tcPr>
            <w:tcW w:w="3617" w:type="dxa"/>
            <w:tcBorders>
              <w:top w:val="single" w:sz="4" w:space="0" w:color="000000"/>
              <w:left w:val="nil"/>
              <w:bottom w:val="nil"/>
              <w:right w:val="nil"/>
            </w:tcBorders>
            <w:vAlign w:val="center"/>
          </w:tcPr>
          <w:p w:rsidR="007C3A64" w:rsidRDefault="00D27CDB">
            <w:pPr>
              <w:spacing w:after="0"/>
              <w:jc w:val="center"/>
              <w:rPr>
                <w:rFonts w:ascii="Times New Roman" w:hAnsi="Times New Roman"/>
                <w:sz w:val="26"/>
              </w:rPr>
            </w:pPr>
            <w:r>
              <w:rPr>
                <w:rFonts w:ascii="Times New Roman" w:hAnsi="Times New Roman"/>
                <w:sz w:val="26"/>
                <w:vertAlign w:val="superscript"/>
              </w:rPr>
              <w:t>ученое звание, И.О. Фамилия</w:t>
            </w:r>
          </w:p>
        </w:tc>
      </w:tr>
      <w:tr w:rsidR="007C3A64">
        <w:trPr>
          <w:trHeight w:val="84"/>
        </w:trPr>
        <w:tc>
          <w:tcPr>
            <w:tcW w:w="3109" w:type="dxa"/>
            <w:tcBorders>
              <w:top w:val="nil"/>
              <w:left w:val="nil"/>
              <w:bottom w:val="nil"/>
              <w:right w:val="nil"/>
            </w:tcBorders>
            <w:vAlign w:val="center"/>
          </w:tcPr>
          <w:p w:rsidR="007C3A64" w:rsidRDefault="007C3A64">
            <w:pPr>
              <w:spacing w:after="0"/>
              <w:jc w:val="center"/>
              <w:rPr>
                <w:rFonts w:ascii="Times New Roman" w:hAnsi="Times New Roman"/>
                <w:i/>
                <w:sz w:val="26"/>
              </w:rPr>
            </w:pPr>
          </w:p>
        </w:tc>
        <w:tc>
          <w:tcPr>
            <w:tcW w:w="2365" w:type="dxa"/>
            <w:tcBorders>
              <w:top w:val="nil"/>
              <w:left w:val="nil"/>
              <w:bottom w:val="nil"/>
              <w:right w:val="nil"/>
            </w:tcBorders>
            <w:vAlign w:val="center"/>
          </w:tcPr>
          <w:p w:rsidR="007C3A64" w:rsidRDefault="007C3A64">
            <w:pPr>
              <w:spacing w:after="0"/>
              <w:jc w:val="center"/>
              <w:rPr>
                <w:rFonts w:ascii="Times New Roman" w:hAnsi="Times New Roman"/>
                <w:sz w:val="26"/>
                <w:vertAlign w:val="superscript"/>
              </w:rPr>
            </w:pPr>
          </w:p>
        </w:tc>
        <w:tc>
          <w:tcPr>
            <w:tcW w:w="264" w:type="dxa"/>
            <w:tcBorders>
              <w:top w:val="nil"/>
              <w:left w:val="nil"/>
              <w:bottom w:val="nil"/>
              <w:right w:val="nil"/>
            </w:tcBorders>
            <w:vAlign w:val="center"/>
          </w:tcPr>
          <w:p w:rsidR="007C3A64" w:rsidRDefault="007C3A64">
            <w:pPr>
              <w:spacing w:after="0"/>
              <w:jc w:val="center"/>
              <w:rPr>
                <w:rFonts w:ascii="Times New Roman" w:hAnsi="Times New Roman"/>
                <w:sz w:val="26"/>
              </w:rPr>
            </w:pPr>
          </w:p>
        </w:tc>
        <w:tc>
          <w:tcPr>
            <w:tcW w:w="3617" w:type="dxa"/>
            <w:tcBorders>
              <w:top w:val="nil"/>
              <w:left w:val="nil"/>
              <w:bottom w:val="nil"/>
              <w:right w:val="nil"/>
            </w:tcBorders>
            <w:vAlign w:val="center"/>
          </w:tcPr>
          <w:p w:rsidR="007C3A64" w:rsidRDefault="00D27CDB">
            <w:pPr>
              <w:spacing w:after="0"/>
              <w:jc w:val="center"/>
              <w:rPr>
                <w:rFonts w:ascii="Times New Roman" w:hAnsi="Times New Roman"/>
                <w:sz w:val="26"/>
                <w:vertAlign w:val="superscript"/>
              </w:rPr>
            </w:pPr>
            <w:r>
              <w:rPr>
                <w:rFonts w:ascii="Times New Roman" w:hAnsi="Times New Roman"/>
                <w:sz w:val="26"/>
              </w:rPr>
              <w:t>к.э.н., Н.В. Сакс</w:t>
            </w:r>
          </w:p>
        </w:tc>
      </w:tr>
      <w:tr w:rsidR="007C3A64">
        <w:trPr>
          <w:trHeight w:val="116"/>
        </w:trPr>
        <w:tc>
          <w:tcPr>
            <w:tcW w:w="3109" w:type="dxa"/>
            <w:tcBorders>
              <w:top w:val="nil"/>
              <w:left w:val="nil"/>
              <w:bottom w:val="nil"/>
              <w:right w:val="nil"/>
            </w:tcBorders>
            <w:vAlign w:val="center"/>
          </w:tcPr>
          <w:p w:rsidR="007C3A64" w:rsidRDefault="007C3A64">
            <w:pPr>
              <w:spacing w:after="0"/>
              <w:jc w:val="center"/>
              <w:rPr>
                <w:rFonts w:ascii="Times New Roman" w:hAnsi="Times New Roman"/>
                <w:i/>
                <w:sz w:val="26"/>
              </w:rPr>
            </w:pPr>
          </w:p>
        </w:tc>
        <w:tc>
          <w:tcPr>
            <w:tcW w:w="2365" w:type="dxa"/>
            <w:tcBorders>
              <w:top w:val="single" w:sz="4" w:space="0" w:color="000000"/>
              <w:left w:val="nil"/>
              <w:bottom w:val="nil"/>
              <w:right w:val="nil"/>
            </w:tcBorders>
            <w:vAlign w:val="center"/>
          </w:tcPr>
          <w:p w:rsidR="007C3A64" w:rsidRDefault="00D27CDB">
            <w:pPr>
              <w:spacing w:after="0"/>
              <w:jc w:val="center"/>
              <w:rPr>
                <w:rFonts w:ascii="Times New Roman" w:hAnsi="Times New Roman"/>
                <w:sz w:val="26"/>
                <w:vertAlign w:val="superscript"/>
              </w:rPr>
            </w:pPr>
            <w:r>
              <w:rPr>
                <w:rFonts w:ascii="Times New Roman" w:hAnsi="Times New Roman"/>
                <w:sz w:val="26"/>
                <w:vertAlign w:val="superscript"/>
              </w:rPr>
              <w:t>подпись, дата</w:t>
            </w:r>
          </w:p>
        </w:tc>
        <w:tc>
          <w:tcPr>
            <w:tcW w:w="264" w:type="dxa"/>
            <w:tcBorders>
              <w:top w:val="nil"/>
              <w:left w:val="nil"/>
              <w:bottom w:val="nil"/>
              <w:right w:val="nil"/>
            </w:tcBorders>
            <w:vAlign w:val="center"/>
          </w:tcPr>
          <w:p w:rsidR="007C3A64" w:rsidRDefault="007C3A64">
            <w:pPr>
              <w:spacing w:after="0"/>
              <w:jc w:val="center"/>
              <w:rPr>
                <w:rFonts w:ascii="Times New Roman" w:hAnsi="Times New Roman"/>
                <w:sz w:val="26"/>
              </w:rPr>
            </w:pPr>
          </w:p>
        </w:tc>
        <w:tc>
          <w:tcPr>
            <w:tcW w:w="3617" w:type="dxa"/>
            <w:tcBorders>
              <w:top w:val="single" w:sz="4" w:space="0" w:color="000000"/>
              <w:left w:val="nil"/>
              <w:bottom w:val="nil"/>
              <w:right w:val="nil"/>
            </w:tcBorders>
            <w:vAlign w:val="center"/>
          </w:tcPr>
          <w:p w:rsidR="007C3A64" w:rsidRDefault="00D27CDB">
            <w:pPr>
              <w:spacing w:after="0"/>
              <w:jc w:val="center"/>
              <w:rPr>
                <w:rFonts w:ascii="Times New Roman" w:hAnsi="Times New Roman"/>
                <w:sz w:val="26"/>
                <w:vertAlign w:val="superscript"/>
              </w:rPr>
            </w:pPr>
            <w:r>
              <w:rPr>
                <w:rFonts w:ascii="Times New Roman" w:hAnsi="Times New Roman"/>
                <w:sz w:val="26"/>
                <w:vertAlign w:val="superscript"/>
              </w:rPr>
              <w:t>ученое звание, И.О. Фамилия</w:t>
            </w:r>
          </w:p>
        </w:tc>
      </w:tr>
      <w:tr w:rsidR="007C3A64">
        <w:trPr>
          <w:trHeight w:val="94"/>
        </w:trPr>
        <w:tc>
          <w:tcPr>
            <w:tcW w:w="3109" w:type="dxa"/>
            <w:tcBorders>
              <w:top w:val="nil"/>
              <w:left w:val="nil"/>
              <w:bottom w:val="nil"/>
              <w:right w:val="nil"/>
            </w:tcBorders>
            <w:vAlign w:val="center"/>
          </w:tcPr>
          <w:p w:rsidR="007C3A64" w:rsidRDefault="00D27CDB">
            <w:pPr>
              <w:spacing w:after="0"/>
              <w:rPr>
                <w:rFonts w:ascii="Times New Roman" w:hAnsi="Times New Roman"/>
                <w:i/>
                <w:sz w:val="26"/>
              </w:rPr>
            </w:pPr>
            <w:r>
              <w:rPr>
                <w:rFonts w:ascii="Times New Roman" w:hAnsi="Times New Roman"/>
                <w:i/>
                <w:sz w:val="26"/>
              </w:rPr>
              <w:t>Нормоконтролер</w:t>
            </w:r>
          </w:p>
        </w:tc>
        <w:tc>
          <w:tcPr>
            <w:tcW w:w="2365" w:type="dxa"/>
            <w:tcBorders>
              <w:top w:val="nil"/>
              <w:left w:val="nil"/>
              <w:bottom w:val="single" w:sz="4" w:space="0" w:color="000000"/>
              <w:right w:val="nil"/>
            </w:tcBorders>
            <w:vAlign w:val="center"/>
          </w:tcPr>
          <w:p w:rsidR="007C3A64" w:rsidRDefault="007C3A64">
            <w:pPr>
              <w:spacing w:after="0"/>
              <w:jc w:val="center"/>
              <w:rPr>
                <w:rFonts w:ascii="Times New Roman" w:hAnsi="Times New Roman"/>
                <w:sz w:val="26"/>
              </w:rPr>
            </w:pPr>
          </w:p>
        </w:tc>
        <w:tc>
          <w:tcPr>
            <w:tcW w:w="264" w:type="dxa"/>
            <w:tcBorders>
              <w:top w:val="nil"/>
              <w:left w:val="nil"/>
              <w:bottom w:val="nil"/>
              <w:right w:val="nil"/>
            </w:tcBorders>
            <w:vAlign w:val="center"/>
          </w:tcPr>
          <w:p w:rsidR="007C3A64" w:rsidRDefault="007C3A64">
            <w:pPr>
              <w:spacing w:after="0"/>
              <w:jc w:val="center"/>
              <w:rPr>
                <w:rFonts w:ascii="Times New Roman" w:hAnsi="Times New Roman"/>
                <w:sz w:val="26"/>
              </w:rPr>
            </w:pPr>
          </w:p>
        </w:tc>
        <w:tc>
          <w:tcPr>
            <w:tcW w:w="3617" w:type="dxa"/>
            <w:tcBorders>
              <w:top w:val="nil"/>
              <w:left w:val="nil"/>
              <w:bottom w:val="single" w:sz="4" w:space="0" w:color="000000"/>
              <w:right w:val="nil"/>
            </w:tcBorders>
            <w:vAlign w:val="center"/>
          </w:tcPr>
          <w:p w:rsidR="007C3A64" w:rsidRDefault="00D27CDB">
            <w:pPr>
              <w:spacing w:after="0"/>
              <w:jc w:val="center"/>
              <w:rPr>
                <w:rFonts w:ascii="Times New Roman" w:hAnsi="Times New Roman"/>
                <w:sz w:val="26"/>
              </w:rPr>
            </w:pPr>
            <w:r>
              <w:rPr>
                <w:rFonts w:ascii="Times New Roman" w:hAnsi="Times New Roman"/>
                <w:sz w:val="26"/>
              </w:rPr>
              <w:t>М.Ф. Соломатова</w:t>
            </w:r>
          </w:p>
        </w:tc>
      </w:tr>
      <w:tr w:rsidR="007C3A64">
        <w:trPr>
          <w:trHeight w:val="84"/>
        </w:trPr>
        <w:tc>
          <w:tcPr>
            <w:tcW w:w="3109" w:type="dxa"/>
            <w:tcBorders>
              <w:top w:val="nil"/>
              <w:left w:val="nil"/>
              <w:bottom w:val="nil"/>
              <w:right w:val="nil"/>
            </w:tcBorders>
            <w:vAlign w:val="center"/>
          </w:tcPr>
          <w:p w:rsidR="007C3A64" w:rsidRDefault="007C3A64">
            <w:pPr>
              <w:spacing w:after="0"/>
              <w:rPr>
                <w:rFonts w:ascii="Times New Roman" w:hAnsi="Times New Roman"/>
                <w:i/>
                <w:sz w:val="26"/>
              </w:rPr>
            </w:pPr>
          </w:p>
        </w:tc>
        <w:tc>
          <w:tcPr>
            <w:tcW w:w="2365" w:type="dxa"/>
            <w:tcBorders>
              <w:top w:val="single" w:sz="4" w:space="0" w:color="000000"/>
              <w:left w:val="nil"/>
              <w:bottom w:val="nil"/>
              <w:right w:val="nil"/>
            </w:tcBorders>
            <w:vAlign w:val="center"/>
          </w:tcPr>
          <w:p w:rsidR="007C3A64" w:rsidRDefault="00D27CDB">
            <w:pPr>
              <w:spacing w:after="0"/>
              <w:jc w:val="center"/>
              <w:rPr>
                <w:rFonts w:ascii="Times New Roman" w:hAnsi="Times New Roman"/>
                <w:sz w:val="26"/>
              </w:rPr>
            </w:pPr>
            <w:r>
              <w:rPr>
                <w:rFonts w:ascii="Times New Roman" w:hAnsi="Times New Roman"/>
                <w:sz w:val="26"/>
                <w:vertAlign w:val="superscript"/>
              </w:rPr>
              <w:t>подпись, дата</w:t>
            </w:r>
          </w:p>
        </w:tc>
        <w:tc>
          <w:tcPr>
            <w:tcW w:w="264" w:type="dxa"/>
            <w:tcBorders>
              <w:top w:val="nil"/>
              <w:left w:val="nil"/>
              <w:bottom w:val="nil"/>
              <w:right w:val="nil"/>
            </w:tcBorders>
            <w:vAlign w:val="center"/>
          </w:tcPr>
          <w:p w:rsidR="007C3A64" w:rsidRDefault="007C3A64">
            <w:pPr>
              <w:spacing w:after="0"/>
              <w:jc w:val="center"/>
              <w:rPr>
                <w:rFonts w:ascii="Times New Roman" w:hAnsi="Times New Roman"/>
                <w:sz w:val="26"/>
              </w:rPr>
            </w:pPr>
          </w:p>
        </w:tc>
        <w:tc>
          <w:tcPr>
            <w:tcW w:w="3617" w:type="dxa"/>
            <w:tcBorders>
              <w:top w:val="single" w:sz="4" w:space="0" w:color="000000"/>
              <w:left w:val="nil"/>
              <w:bottom w:val="nil"/>
              <w:right w:val="nil"/>
            </w:tcBorders>
            <w:vAlign w:val="center"/>
          </w:tcPr>
          <w:p w:rsidR="007C3A64" w:rsidRDefault="00D27CDB">
            <w:pPr>
              <w:spacing w:after="0"/>
              <w:jc w:val="center"/>
              <w:rPr>
                <w:rFonts w:ascii="Times New Roman" w:hAnsi="Times New Roman"/>
                <w:sz w:val="26"/>
              </w:rPr>
            </w:pPr>
            <w:r>
              <w:rPr>
                <w:rFonts w:ascii="Times New Roman" w:hAnsi="Times New Roman"/>
                <w:sz w:val="26"/>
                <w:vertAlign w:val="superscript"/>
              </w:rPr>
              <w:t>ученое звание, И.О. Фамилия</w:t>
            </w:r>
          </w:p>
        </w:tc>
      </w:tr>
    </w:tbl>
    <w:p w:rsidR="007C3A64" w:rsidRDefault="007C3A64">
      <w:pPr>
        <w:spacing w:after="0" w:line="240" w:lineRule="auto"/>
        <w:jc w:val="center"/>
        <w:rPr>
          <w:rFonts w:ascii="Times New Roman" w:hAnsi="Times New Roman"/>
          <w:sz w:val="28"/>
        </w:rPr>
      </w:pPr>
    </w:p>
    <w:p w:rsidR="007C3A64" w:rsidRDefault="007C3A64">
      <w:pPr>
        <w:spacing w:after="0" w:line="240" w:lineRule="auto"/>
        <w:rPr>
          <w:rFonts w:ascii="Times New Roman" w:hAnsi="Times New Roman"/>
          <w:sz w:val="24"/>
        </w:rPr>
      </w:pPr>
    </w:p>
    <w:p w:rsidR="007C3A64" w:rsidRDefault="00D27CDB">
      <w:pPr>
        <w:spacing w:after="0" w:line="240" w:lineRule="auto"/>
        <w:jc w:val="center"/>
        <w:rPr>
          <w:rFonts w:ascii="Times New Roman" w:hAnsi="Times New Roman"/>
          <w:sz w:val="24"/>
        </w:rPr>
      </w:pPr>
      <w:r>
        <w:rPr>
          <w:rFonts w:ascii="Times New Roman" w:hAnsi="Times New Roman"/>
          <w:sz w:val="24"/>
        </w:rPr>
        <w:t>Санкт-Петербург</w:t>
      </w:r>
    </w:p>
    <w:p w:rsidR="007C3A64" w:rsidRDefault="00D27CDB">
      <w:pPr>
        <w:jc w:val="center"/>
        <w:rPr>
          <w:rFonts w:ascii="Times New Roman" w:hAnsi="Times New Roman"/>
          <w:sz w:val="24"/>
        </w:rPr>
      </w:pPr>
      <w:r>
        <w:rPr>
          <w:rFonts w:ascii="Times New Roman" w:hAnsi="Times New Roman"/>
          <w:sz w:val="24"/>
        </w:rPr>
        <w:t>202</w:t>
      </w:r>
      <w:bookmarkEnd w:id="1"/>
      <w:r>
        <w:rPr>
          <w:rFonts w:ascii="Times New Roman" w:hAnsi="Times New Roman"/>
          <w:sz w:val="24"/>
        </w:rPr>
        <w:t>3</w:t>
      </w:r>
    </w:p>
    <w:tbl>
      <w:tblPr>
        <w:tblW w:w="0" w:type="auto"/>
        <w:tblLayout w:type="fixed"/>
        <w:tblLook w:val="04A0" w:firstRow="1" w:lastRow="0" w:firstColumn="1" w:lastColumn="0" w:noHBand="0" w:noVBand="1"/>
      </w:tblPr>
      <w:tblGrid>
        <w:gridCol w:w="9355"/>
      </w:tblGrid>
      <w:tr w:rsidR="007C3A64">
        <w:tc>
          <w:tcPr>
            <w:tcW w:w="9355" w:type="dxa"/>
            <w:tcBorders>
              <w:top w:val="nil"/>
              <w:left w:val="nil"/>
              <w:bottom w:val="single" w:sz="4" w:space="0" w:color="000000"/>
              <w:right w:val="nil"/>
            </w:tcBorders>
            <w:vAlign w:val="center"/>
          </w:tcPr>
          <w:p w:rsidR="007C3A64" w:rsidRDefault="00D27CDB">
            <w:pPr>
              <w:spacing w:after="0" w:line="276" w:lineRule="auto"/>
              <w:jc w:val="center"/>
              <w:rPr>
                <w:rFonts w:ascii="Times New Roman" w:hAnsi="Times New Roman"/>
              </w:rPr>
            </w:pPr>
            <w:r>
              <w:rPr>
                <w:rFonts w:ascii="Times New Roman" w:hAnsi="Times New Roman"/>
              </w:rPr>
              <w:lastRenderedPageBreak/>
              <w:t>ФЕДЕРАЛЬНОЕ ГОСУДАРСТВЕННОЕ БЮДЖЕТНОЕ ОБРАЗОВАТЕЛЬНОЕ УЧРЕЖДЕНИЕ ВЫСШЕГО ОБРАЗОВАНИЯ</w:t>
            </w:r>
          </w:p>
          <w:p w:rsidR="007C3A64" w:rsidRDefault="00D27CDB">
            <w:pPr>
              <w:spacing w:after="0" w:line="276" w:lineRule="auto"/>
              <w:jc w:val="center"/>
              <w:rPr>
                <w:rFonts w:ascii="Times New Roman" w:hAnsi="Times New Roman"/>
                <w:spacing w:val="-2"/>
              </w:rPr>
            </w:pPr>
            <w:r>
              <w:rPr>
                <w:rFonts w:ascii="Times New Roman" w:hAnsi="Times New Roman"/>
              </w:rPr>
              <w:t>«ПЕТЕРБУРГСКИЙ ГОСУДАРСТВЕННЫЙ УНИВЕРСИТЕТ ПУТЕЙ СООБЩЕНИЯ ИМПЕРАТОРА АЛЕКСАНДРА I»</w:t>
            </w:r>
          </w:p>
        </w:tc>
      </w:tr>
    </w:tbl>
    <w:p w:rsidR="007C3A64" w:rsidRDefault="00D27CDB">
      <w:pPr>
        <w:spacing w:after="0" w:line="276" w:lineRule="auto"/>
        <w:jc w:val="center"/>
        <w:rPr>
          <w:rFonts w:ascii="Times New Roman" w:hAnsi="Times New Roman"/>
          <w:vertAlign w:val="superscript"/>
        </w:rPr>
      </w:pPr>
      <w:r>
        <w:rPr>
          <w:rFonts w:ascii="Times New Roman" w:hAnsi="Times New Roman"/>
          <w:vertAlign w:val="superscript"/>
        </w:rPr>
        <w:t>наименование вуза</w:t>
      </w:r>
    </w:p>
    <w:p w:rsidR="007C3A64" w:rsidRDefault="007C3A64">
      <w:pPr>
        <w:spacing w:after="0" w:line="276" w:lineRule="auto"/>
        <w:jc w:val="center"/>
        <w:rPr>
          <w:rFonts w:ascii="Times New Roman" w:hAnsi="Times New Roman"/>
        </w:rPr>
      </w:pPr>
    </w:p>
    <w:tbl>
      <w:tblPr>
        <w:tblW w:w="0" w:type="auto"/>
        <w:tblLayout w:type="fixed"/>
        <w:tblLook w:val="04A0" w:firstRow="1" w:lastRow="0" w:firstColumn="1" w:lastColumn="0" w:noHBand="0" w:noVBand="1"/>
      </w:tblPr>
      <w:tblGrid>
        <w:gridCol w:w="1475"/>
        <w:gridCol w:w="3265"/>
        <w:gridCol w:w="1240"/>
        <w:gridCol w:w="3375"/>
      </w:tblGrid>
      <w:tr w:rsidR="007C3A64">
        <w:trPr>
          <w:trHeight w:val="268"/>
        </w:trPr>
        <w:tc>
          <w:tcPr>
            <w:tcW w:w="1475" w:type="dxa"/>
            <w:vAlign w:val="center"/>
          </w:tcPr>
          <w:p w:rsidR="007C3A64" w:rsidRDefault="00D27CDB">
            <w:pPr>
              <w:spacing w:after="0"/>
              <w:rPr>
                <w:rFonts w:ascii="Times New Roman" w:hAnsi="Times New Roman"/>
              </w:rPr>
            </w:pPr>
            <w:r>
              <w:rPr>
                <w:rFonts w:ascii="Times New Roman" w:hAnsi="Times New Roman"/>
              </w:rPr>
              <w:t>Факультет</w:t>
            </w:r>
          </w:p>
        </w:tc>
        <w:tc>
          <w:tcPr>
            <w:tcW w:w="3265" w:type="dxa"/>
            <w:tcBorders>
              <w:bottom w:val="single" w:sz="4" w:space="0" w:color="000000"/>
            </w:tcBorders>
            <w:vAlign w:val="center"/>
          </w:tcPr>
          <w:p w:rsidR="007C3A64" w:rsidRDefault="00D27CDB">
            <w:pPr>
              <w:spacing w:after="0"/>
              <w:jc w:val="center"/>
              <w:rPr>
                <w:rFonts w:ascii="Times New Roman" w:hAnsi="Times New Roman"/>
              </w:rPr>
            </w:pPr>
            <w:r>
              <w:rPr>
                <w:rFonts w:ascii="Times New Roman" w:hAnsi="Times New Roman"/>
              </w:rPr>
              <w:t>Автоматизация и интеллектуальные технологии</w:t>
            </w:r>
          </w:p>
        </w:tc>
        <w:tc>
          <w:tcPr>
            <w:tcW w:w="1240" w:type="dxa"/>
            <w:vAlign w:val="center"/>
          </w:tcPr>
          <w:p w:rsidR="007C3A64" w:rsidRDefault="00D27CDB">
            <w:pPr>
              <w:spacing w:after="0"/>
              <w:rPr>
                <w:rFonts w:ascii="Times New Roman" w:hAnsi="Times New Roman"/>
              </w:rPr>
            </w:pPr>
            <w:r>
              <w:rPr>
                <w:rFonts w:ascii="Times New Roman" w:hAnsi="Times New Roman"/>
              </w:rPr>
              <w:t>Кафедра</w:t>
            </w:r>
          </w:p>
        </w:tc>
        <w:tc>
          <w:tcPr>
            <w:tcW w:w="3375" w:type="dxa"/>
            <w:tcBorders>
              <w:bottom w:val="single" w:sz="4" w:space="0" w:color="000000"/>
            </w:tcBorders>
            <w:vAlign w:val="center"/>
          </w:tcPr>
          <w:p w:rsidR="007C3A64" w:rsidRDefault="00D27CDB">
            <w:pPr>
              <w:spacing w:after="0"/>
              <w:ind w:right="-131"/>
              <w:jc w:val="center"/>
              <w:rPr>
                <w:rFonts w:ascii="Times New Roman" w:hAnsi="Times New Roman"/>
              </w:rPr>
            </w:pPr>
            <w:r>
              <w:rPr>
                <w:rFonts w:ascii="Times New Roman" w:hAnsi="Times New Roman"/>
              </w:rPr>
              <w:t>Информатика и информационная безопасность</w:t>
            </w:r>
          </w:p>
        </w:tc>
      </w:tr>
    </w:tbl>
    <w:p w:rsidR="007C3A64" w:rsidRDefault="007C3A64">
      <w:pPr>
        <w:spacing w:after="0"/>
        <w:rPr>
          <w:rFonts w:ascii="Times New Roman" w:hAnsi="Times New Roman"/>
        </w:rPr>
      </w:pPr>
    </w:p>
    <w:tbl>
      <w:tblPr>
        <w:tblW w:w="0" w:type="auto"/>
        <w:tblLayout w:type="fixed"/>
        <w:tblLook w:val="04A0" w:firstRow="1" w:lastRow="0" w:firstColumn="1" w:lastColumn="0" w:noHBand="0" w:noVBand="1"/>
      </w:tblPr>
      <w:tblGrid>
        <w:gridCol w:w="3394"/>
        <w:gridCol w:w="5961"/>
      </w:tblGrid>
      <w:tr w:rsidR="007C3A64">
        <w:tc>
          <w:tcPr>
            <w:tcW w:w="3394" w:type="dxa"/>
            <w:vAlign w:val="center"/>
          </w:tcPr>
          <w:p w:rsidR="007C3A64" w:rsidRDefault="00D27CDB">
            <w:pPr>
              <w:spacing w:after="0"/>
              <w:rPr>
                <w:rFonts w:ascii="Times New Roman" w:hAnsi="Times New Roman"/>
              </w:rPr>
            </w:pPr>
            <w:r>
              <w:rPr>
                <w:rFonts w:ascii="Times New Roman" w:hAnsi="Times New Roman"/>
              </w:rPr>
              <w:t>Специальность (направление подготовки)</w:t>
            </w:r>
          </w:p>
        </w:tc>
        <w:tc>
          <w:tcPr>
            <w:tcW w:w="5961" w:type="dxa"/>
            <w:tcBorders>
              <w:bottom w:val="single" w:sz="4" w:space="0" w:color="000000"/>
            </w:tcBorders>
            <w:vAlign w:val="center"/>
          </w:tcPr>
          <w:p w:rsidR="007C3A64" w:rsidRDefault="00D27CDB">
            <w:pPr>
              <w:spacing w:after="0"/>
              <w:jc w:val="center"/>
              <w:rPr>
                <w:rFonts w:ascii="Times New Roman" w:hAnsi="Times New Roman"/>
              </w:rPr>
            </w:pPr>
            <w:r>
              <w:rPr>
                <w:rFonts w:ascii="Times New Roman" w:hAnsi="Times New Roman"/>
              </w:rPr>
              <w:t>10.05.03 Информационная безопасность автоматизированных систем</w:t>
            </w:r>
          </w:p>
        </w:tc>
      </w:tr>
    </w:tbl>
    <w:p w:rsidR="007C3A64" w:rsidRDefault="007C3A64">
      <w:pPr>
        <w:spacing w:after="0"/>
        <w:rPr>
          <w:rFonts w:ascii="Times New Roman" w:hAnsi="Times New Roman"/>
        </w:rPr>
      </w:pPr>
    </w:p>
    <w:tbl>
      <w:tblPr>
        <w:tblW w:w="0" w:type="auto"/>
        <w:tblLayout w:type="fixed"/>
        <w:tblLook w:val="04A0" w:firstRow="1" w:lastRow="0" w:firstColumn="1" w:lastColumn="0" w:noHBand="0" w:noVBand="1"/>
      </w:tblPr>
      <w:tblGrid>
        <w:gridCol w:w="2054"/>
        <w:gridCol w:w="7301"/>
      </w:tblGrid>
      <w:tr w:rsidR="007C3A64">
        <w:tc>
          <w:tcPr>
            <w:tcW w:w="2054" w:type="dxa"/>
          </w:tcPr>
          <w:p w:rsidR="007C3A64" w:rsidRDefault="00D27CDB">
            <w:pPr>
              <w:spacing w:after="0"/>
              <w:rPr>
                <w:rFonts w:ascii="Times New Roman" w:hAnsi="Times New Roman"/>
              </w:rPr>
            </w:pPr>
            <w:r>
              <w:rPr>
                <w:rFonts w:ascii="Times New Roman" w:hAnsi="Times New Roman"/>
              </w:rPr>
              <w:t xml:space="preserve">Специализация </w:t>
            </w:r>
          </w:p>
          <w:p w:rsidR="007C3A64" w:rsidRDefault="00D27CDB">
            <w:pPr>
              <w:spacing w:after="0"/>
              <w:rPr>
                <w:rFonts w:ascii="Times New Roman" w:hAnsi="Times New Roman"/>
              </w:rPr>
            </w:pPr>
            <w:r>
              <w:rPr>
                <w:rFonts w:ascii="Times New Roman" w:hAnsi="Times New Roman"/>
              </w:rPr>
              <w:t>(профиль)</w:t>
            </w:r>
          </w:p>
        </w:tc>
        <w:tc>
          <w:tcPr>
            <w:tcW w:w="7301" w:type="dxa"/>
            <w:tcBorders>
              <w:bottom w:val="single" w:sz="4" w:space="0" w:color="000000"/>
            </w:tcBorders>
            <w:vAlign w:val="center"/>
          </w:tcPr>
          <w:p w:rsidR="007C3A64" w:rsidRDefault="00D27CDB">
            <w:pPr>
              <w:spacing w:after="0"/>
              <w:jc w:val="center"/>
              <w:rPr>
                <w:rFonts w:ascii="Times New Roman" w:hAnsi="Times New Roman"/>
              </w:rPr>
            </w:pPr>
            <w:r>
              <w:rPr>
                <w:rFonts w:ascii="Times New Roman" w:hAnsi="Times New Roman"/>
              </w:rPr>
              <w:t>Информационная безопасность автоматизированных систем на транспорте</w:t>
            </w:r>
          </w:p>
        </w:tc>
      </w:tr>
    </w:tbl>
    <w:p w:rsidR="007C3A64" w:rsidRDefault="007C3A64">
      <w:pPr>
        <w:tabs>
          <w:tab w:val="left" w:leader="underscore" w:pos="10206"/>
        </w:tabs>
        <w:spacing w:after="0" w:line="276" w:lineRule="auto"/>
        <w:rPr>
          <w:rFonts w:ascii="Times New Roman" w:hAnsi="Times New Roman"/>
          <w:sz w:val="20"/>
        </w:rPr>
      </w:pPr>
    </w:p>
    <w:p w:rsidR="007C3A64" w:rsidRDefault="00D27CDB">
      <w:pPr>
        <w:tabs>
          <w:tab w:val="left" w:leader="underscore" w:pos="10206"/>
        </w:tabs>
        <w:spacing w:after="0"/>
        <w:ind w:left="5670"/>
        <w:rPr>
          <w:rFonts w:ascii="Times New Roman" w:hAnsi="Times New Roman"/>
        </w:rPr>
      </w:pPr>
      <w:r>
        <w:rPr>
          <w:rFonts w:ascii="Times New Roman" w:hAnsi="Times New Roman"/>
        </w:rPr>
        <w:t>УТВЕРЖДАЮ</w:t>
      </w:r>
    </w:p>
    <w:p w:rsidR="007C3A64" w:rsidRDefault="00D27CDB">
      <w:pPr>
        <w:tabs>
          <w:tab w:val="left" w:leader="underscore" w:pos="10206"/>
        </w:tabs>
        <w:spacing w:after="0"/>
        <w:ind w:left="5670"/>
        <w:rPr>
          <w:rFonts w:ascii="Times New Roman" w:hAnsi="Times New Roman"/>
        </w:rPr>
      </w:pPr>
      <w:r>
        <w:rPr>
          <w:rFonts w:ascii="Times New Roman" w:hAnsi="Times New Roman"/>
        </w:rPr>
        <w:t>Зав. кафедрой</w:t>
      </w:r>
    </w:p>
    <w:p w:rsidR="007C3A64" w:rsidRDefault="00D27CDB">
      <w:pPr>
        <w:tabs>
          <w:tab w:val="left" w:leader="underscore" w:pos="10206"/>
        </w:tabs>
        <w:spacing w:after="0"/>
        <w:ind w:left="5670"/>
        <w:rPr>
          <w:rFonts w:ascii="Times New Roman" w:hAnsi="Times New Roman"/>
        </w:rPr>
      </w:pPr>
      <w:r>
        <w:rPr>
          <w:rFonts w:ascii="Times New Roman" w:hAnsi="Times New Roman"/>
        </w:rPr>
        <w:t>«____»______________20___г.</w:t>
      </w:r>
    </w:p>
    <w:p w:rsidR="007C3A64" w:rsidRDefault="007C3A64">
      <w:pPr>
        <w:spacing w:after="0"/>
        <w:jc w:val="right"/>
        <w:rPr>
          <w:rFonts w:ascii="Times New Roman" w:hAnsi="Times New Roman"/>
        </w:rPr>
      </w:pPr>
    </w:p>
    <w:p w:rsidR="007C3A64" w:rsidRDefault="00D27CDB">
      <w:pPr>
        <w:spacing w:after="0"/>
        <w:jc w:val="center"/>
        <w:rPr>
          <w:rFonts w:ascii="Times New Roman" w:hAnsi="Times New Roman"/>
          <w:b/>
          <w:sz w:val="32"/>
        </w:rPr>
      </w:pPr>
      <w:r>
        <w:rPr>
          <w:rFonts w:ascii="Times New Roman" w:hAnsi="Times New Roman"/>
          <w:b/>
          <w:sz w:val="32"/>
        </w:rPr>
        <w:t>ЗАДАНИЕ</w:t>
      </w:r>
    </w:p>
    <w:p w:rsidR="007C3A64" w:rsidRDefault="00D27CDB">
      <w:pPr>
        <w:spacing w:after="0"/>
        <w:jc w:val="center"/>
        <w:rPr>
          <w:rFonts w:ascii="Times New Roman" w:hAnsi="Times New Roman"/>
          <w:b/>
        </w:rPr>
      </w:pPr>
      <w:r>
        <w:rPr>
          <w:rFonts w:ascii="Times New Roman" w:hAnsi="Times New Roman"/>
          <w:b/>
        </w:rPr>
        <w:t>на выпускную квалификационную работу обучающегося</w:t>
      </w:r>
    </w:p>
    <w:p w:rsidR="007C3A64" w:rsidRDefault="007C3A64">
      <w:pPr>
        <w:spacing w:after="0"/>
        <w:jc w:val="center"/>
        <w:rPr>
          <w:rFonts w:ascii="Times New Roman" w:hAnsi="Times New Roman"/>
        </w:rPr>
      </w:pPr>
    </w:p>
    <w:p w:rsidR="007C3A64" w:rsidRDefault="007C3A64">
      <w:pPr>
        <w:tabs>
          <w:tab w:val="left" w:leader="underscore" w:pos="10206"/>
        </w:tabs>
        <w:spacing w:after="0"/>
        <w:jc w:val="center"/>
        <w:rPr>
          <w:rFonts w:ascii="Times New Roman" w:hAnsi="Times New Roman"/>
          <w:b/>
        </w:rPr>
      </w:pPr>
    </w:p>
    <w:tbl>
      <w:tblPr>
        <w:tblStyle w:val="33"/>
        <w:tblW w:w="0" w:type="auto"/>
        <w:tblLayout w:type="fixed"/>
        <w:tblLook w:val="04A0" w:firstRow="1" w:lastRow="0" w:firstColumn="1" w:lastColumn="0" w:noHBand="0" w:noVBand="1"/>
      </w:tblPr>
      <w:tblGrid>
        <w:gridCol w:w="9355"/>
      </w:tblGrid>
      <w:tr w:rsidR="007C3A64">
        <w:tc>
          <w:tcPr>
            <w:tcW w:w="9355" w:type="dxa"/>
            <w:tcBorders>
              <w:top w:val="nil"/>
              <w:left w:val="nil"/>
              <w:bottom w:val="single" w:sz="4" w:space="0" w:color="000000"/>
              <w:right w:val="nil"/>
            </w:tcBorders>
          </w:tcPr>
          <w:p w:rsidR="007C3A64" w:rsidRDefault="00D27CDB">
            <w:pPr>
              <w:tabs>
                <w:tab w:val="left" w:leader="underscore" w:pos="10206"/>
              </w:tabs>
              <w:spacing w:line="276" w:lineRule="auto"/>
              <w:jc w:val="center"/>
              <w:rPr>
                <w:rFonts w:ascii="Times New Roman" w:hAnsi="Times New Roman"/>
              </w:rPr>
            </w:pPr>
            <w:r>
              <w:rPr>
                <w:rFonts w:ascii="Times New Roman" w:hAnsi="Times New Roman"/>
              </w:rPr>
              <w:t>Степанова Павла Александровича</w:t>
            </w:r>
          </w:p>
        </w:tc>
      </w:tr>
    </w:tbl>
    <w:p w:rsidR="007C3A64" w:rsidRDefault="00D27CDB">
      <w:pPr>
        <w:tabs>
          <w:tab w:val="left" w:leader="underscore" w:pos="10206"/>
        </w:tabs>
        <w:spacing w:after="0"/>
        <w:jc w:val="center"/>
        <w:rPr>
          <w:rFonts w:ascii="Times New Roman" w:hAnsi="Times New Roman"/>
          <w:sz w:val="18"/>
        </w:rPr>
      </w:pPr>
      <w:r>
        <w:rPr>
          <w:rFonts w:ascii="Times New Roman" w:hAnsi="Times New Roman"/>
          <w:sz w:val="18"/>
        </w:rPr>
        <w:t>фамилия, имя, отчество</w:t>
      </w:r>
    </w:p>
    <w:p w:rsidR="007C3A64" w:rsidRDefault="007C3A64">
      <w:pPr>
        <w:spacing w:after="0"/>
        <w:jc w:val="center"/>
        <w:rPr>
          <w:rFonts w:ascii="Times New Roman" w:hAnsi="Times New Roman"/>
        </w:rPr>
      </w:pPr>
    </w:p>
    <w:tbl>
      <w:tblPr>
        <w:tblStyle w:val="33"/>
        <w:tblW w:w="0" w:type="auto"/>
        <w:tblBorders>
          <w:top w:val="nil"/>
          <w:left w:val="nil"/>
          <w:bottom w:val="nil"/>
          <w:right w:val="nil"/>
          <w:insideH w:val="nil"/>
          <w:insideV w:val="nil"/>
        </w:tblBorders>
        <w:tblLayout w:type="fixed"/>
        <w:tblLook w:val="04A0" w:firstRow="1" w:lastRow="0" w:firstColumn="1" w:lastColumn="0" w:noHBand="0" w:noVBand="1"/>
      </w:tblPr>
      <w:tblGrid>
        <w:gridCol w:w="2546"/>
        <w:gridCol w:w="1313"/>
        <w:gridCol w:w="1914"/>
        <w:gridCol w:w="2165"/>
        <w:gridCol w:w="1029"/>
        <w:gridCol w:w="388"/>
      </w:tblGrid>
      <w:tr w:rsidR="007C3A64">
        <w:trPr>
          <w:trHeight w:val="301"/>
        </w:trPr>
        <w:tc>
          <w:tcPr>
            <w:tcW w:w="2546" w:type="dxa"/>
            <w:tcBorders>
              <w:top w:val="nil"/>
              <w:left w:val="nil"/>
              <w:bottom w:val="nil"/>
              <w:right w:val="nil"/>
            </w:tcBorders>
            <w:vAlign w:val="bottom"/>
          </w:tcPr>
          <w:p w:rsidR="007C3A64" w:rsidRDefault="00D27CDB">
            <w:pPr>
              <w:ind w:left="108" w:right="-253" w:hanging="108"/>
              <w:rPr>
                <w:rFonts w:ascii="Times New Roman" w:hAnsi="Times New Roman"/>
                <w:sz w:val="23"/>
              </w:rPr>
            </w:pPr>
            <w:r>
              <w:rPr>
                <w:rFonts w:ascii="Times New Roman" w:hAnsi="Times New Roman"/>
              </w:rPr>
              <w:t xml:space="preserve">1. Тема проекта (работы)   </w:t>
            </w:r>
          </w:p>
        </w:tc>
        <w:tc>
          <w:tcPr>
            <w:tcW w:w="6809" w:type="dxa"/>
            <w:gridSpan w:val="5"/>
            <w:tcBorders>
              <w:top w:val="nil"/>
              <w:left w:val="nil"/>
              <w:bottom w:val="single" w:sz="4" w:space="0" w:color="000000"/>
              <w:right w:val="nil"/>
            </w:tcBorders>
            <w:vAlign w:val="bottom"/>
          </w:tcPr>
          <w:p w:rsidR="007C3A64" w:rsidRDefault="00D27CDB">
            <w:pPr>
              <w:rPr>
                <w:rFonts w:ascii="Times New Roman" w:hAnsi="Times New Roman"/>
                <w:sz w:val="23"/>
              </w:rPr>
            </w:pPr>
            <w:r>
              <w:rPr>
                <w:rFonts w:ascii="Times New Roman" w:hAnsi="Times New Roman"/>
                <w:sz w:val="23"/>
              </w:rPr>
              <w:t>Методика оценивания защищенности ERP-системы</w:t>
            </w:r>
          </w:p>
        </w:tc>
      </w:tr>
      <w:tr w:rsidR="007C3A64">
        <w:trPr>
          <w:trHeight w:val="301"/>
        </w:trPr>
        <w:tc>
          <w:tcPr>
            <w:tcW w:w="9355" w:type="dxa"/>
            <w:gridSpan w:val="6"/>
            <w:tcBorders>
              <w:top w:val="nil"/>
              <w:left w:val="nil"/>
              <w:bottom w:val="single" w:sz="4" w:space="0" w:color="000000"/>
              <w:right w:val="nil"/>
            </w:tcBorders>
            <w:vAlign w:val="bottom"/>
          </w:tcPr>
          <w:p w:rsidR="007C3A64" w:rsidRDefault="00D27CDB">
            <w:pPr>
              <w:rPr>
                <w:rFonts w:ascii="Times New Roman" w:hAnsi="Times New Roman"/>
                <w:sz w:val="23"/>
              </w:rPr>
            </w:pPr>
            <w:r>
              <w:rPr>
                <w:rFonts w:ascii="Times New Roman" w:hAnsi="Times New Roman"/>
                <w:sz w:val="23"/>
              </w:rPr>
              <w:t>от угроз нарушения целостности</w:t>
            </w:r>
          </w:p>
        </w:tc>
      </w:tr>
      <w:tr w:rsidR="007C3A64">
        <w:trPr>
          <w:trHeight w:val="301"/>
        </w:trPr>
        <w:tc>
          <w:tcPr>
            <w:tcW w:w="9355" w:type="dxa"/>
            <w:gridSpan w:val="6"/>
            <w:tcBorders>
              <w:top w:val="single" w:sz="4" w:space="0" w:color="000000"/>
              <w:left w:val="nil"/>
              <w:bottom w:val="nil"/>
              <w:right w:val="nil"/>
            </w:tcBorders>
            <w:vAlign w:val="bottom"/>
          </w:tcPr>
          <w:p w:rsidR="007C3A64" w:rsidRDefault="00D27CDB">
            <w:pPr>
              <w:spacing w:before="120" w:line="276" w:lineRule="auto"/>
              <w:ind w:left="108" w:right="-210" w:hanging="108"/>
              <w:rPr>
                <w:rFonts w:ascii="Times New Roman" w:hAnsi="Times New Roman"/>
              </w:rPr>
            </w:pPr>
            <w:r>
              <w:rPr>
                <w:rFonts w:ascii="Times New Roman" w:hAnsi="Times New Roman"/>
              </w:rPr>
              <w:t>утверждена распоряжением проректора по учебной работе от «___» __________ 20____г. №_______</w:t>
            </w:r>
          </w:p>
        </w:tc>
      </w:tr>
      <w:tr w:rsidR="007C3A64">
        <w:trPr>
          <w:trHeight w:val="301"/>
        </w:trPr>
        <w:tc>
          <w:tcPr>
            <w:tcW w:w="5773" w:type="dxa"/>
            <w:gridSpan w:val="3"/>
            <w:tcBorders>
              <w:top w:val="nil"/>
              <w:left w:val="nil"/>
              <w:bottom w:val="nil"/>
              <w:right w:val="nil"/>
            </w:tcBorders>
            <w:vAlign w:val="bottom"/>
          </w:tcPr>
          <w:p w:rsidR="007C3A64" w:rsidRDefault="00D27CDB">
            <w:pPr>
              <w:spacing w:before="120" w:line="276" w:lineRule="auto"/>
              <w:ind w:left="108" w:right="-210" w:hanging="108"/>
              <w:rPr>
                <w:rFonts w:ascii="Times New Roman" w:hAnsi="Times New Roman"/>
              </w:rPr>
            </w:pPr>
            <w:r>
              <w:rPr>
                <w:rFonts w:ascii="Times New Roman" w:hAnsi="Times New Roman"/>
              </w:rPr>
              <w:t>2. Срок сдачи обучающимся законченного проекта (работы)</w:t>
            </w:r>
          </w:p>
        </w:tc>
        <w:tc>
          <w:tcPr>
            <w:tcW w:w="3582" w:type="dxa"/>
            <w:gridSpan w:val="3"/>
            <w:tcBorders>
              <w:top w:val="nil"/>
              <w:left w:val="nil"/>
              <w:bottom w:val="nil"/>
              <w:right w:val="nil"/>
            </w:tcBorders>
            <w:vAlign w:val="bottom"/>
          </w:tcPr>
          <w:p w:rsidR="007C3A64" w:rsidRDefault="007C3A64">
            <w:pPr>
              <w:spacing w:before="120" w:line="276" w:lineRule="auto"/>
              <w:ind w:right="-208"/>
              <w:rPr>
                <w:rFonts w:ascii="Times New Roman" w:hAnsi="Times New Roman"/>
              </w:rPr>
            </w:pPr>
          </w:p>
          <w:p w:rsidR="007C3A64" w:rsidRDefault="00D27CDB">
            <w:pPr>
              <w:spacing w:before="120" w:line="276" w:lineRule="auto"/>
              <w:ind w:right="-208"/>
              <w:rPr>
                <w:rFonts w:ascii="Times New Roman" w:hAnsi="Times New Roman"/>
              </w:rPr>
            </w:pPr>
            <w:r>
              <w:rPr>
                <w:rFonts w:ascii="Times New Roman" w:hAnsi="Times New Roman"/>
              </w:rPr>
              <w:t xml:space="preserve"> «___» __________ 20____г.</w:t>
            </w:r>
          </w:p>
        </w:tc>
      </w:tr>
      <w:tr w:rsidR="007C3A64">
        <w:trPr>
          <w:trHeight w:val="301"/>
        </w:trPr>
        <w:tc>
          <w:tcPr>
            <w:tcW w:w="3859" w:type="dxa"/>
            <w:gridSpan w:val="2"/>
            <w:tcBorders>
              <w:top w:val="nil"/>
              <w:left w:val="nil"/>
              <w:bottom w:val="nil"/>
              <w:right w:val="nil"/>
            </w:tcBorders>
            <w:vAlign w:val="bottom"/>
          </w:tcPr>
          <w:p w:rsidR="007C3A64" w:rsidRDefault="00D27CDB">
            <w:pPr>
              <w:spacing w:before="120" w:line="276" w:lineRule="auto"/>
              <w:ind w:left="105" w:right="-208" w:hanging="105"/>
              <w:rPr>
                <w:rFonts w:ascii="Times New Roman" w:hAnsi="Times New Roman"/>
              </w:rPr>
            </w:pPr>
            <w:r>
              <w:rPr>
                <w:rFonts w:ascii="Times New Roman" w:hAnsi="Times New Roman"/>
              </w:rPr>
              <w:t>3. Исходные данные к проекту (работе)</w:t>
            </w:r>
          </w:p>
        </w:tc>
        <w:tc>
          <w:tcPr>
            <w:tcW w:w="5496" w:type="dxa"/>
            <w:gridSpan w:val="4"/>
            <w:tcBorders>
              <w:top w:val="nil"/>
              <w:left w:val="nil"/>
              <w:bottom w:val="single" w:sz="4" w:space="0" w:color="000000"/>
              <w:right w:val="nil"/>
            </w:tcBorders>
            <w:vAlign w:val="bottom"/>
          </w:tcPr>
          <w:p w:rsidR="007C3A64" w:rsidRDefault="00D27CDB">
            <w:pPr>
              <w:spacing w:before="120" w:line="276" w:lineRule="auto"/>
              <w:ind w:right="-208"/>
              <w:rPr>
                <w:rFonts w:ascii="Times New Roman" w:hAnsi="Times New Roman"/>
              </w:rPr>
            </w:pPr>
            <w:r>
              <w:rPr>
                <w:rFonts w:ascii="Times New Roman" w:hAnsi="Times New Roman"/>
              </w:rPr>
              <w:t>Федеральный закон от 27 июля 2006 г. N 149-ФЗ,</w:t>
            </w:r>
          </w:p>
        </w:tc>
      </w:tr>
      <w:tr w:rsidR="007C3A64">
        <w:trPr>
          <w:trHeight w:val="182"/>
        </w:trPr>
        <w:tc>
          <w:tcPr>
            <w:tcW w:w="9355" w:type="dxa"/>
            <w:gridSpan w:val="6"/>
            <w:tcBorders>
              <w:top w:val="nil"/>
              <w:left w:val="nil"/>
              <w:bottom w:val="single" w:sz="4" w:space="0" w:color="000000"/>
              <w:right w:val="nil"/>
            </w:tcBorders>
            <w:vAlign w:val="bottom"/>
          </w:tcPr>
          <w:p w:rsidR="007C3A64" w:rsidRDefault="00D27CDB">
            <w:pPr>
              <w:spacing w:before="120" w:line="276" w:lineRule="auto"/>
              <w:ind w:right="-208"/>
              <w:rPr>
                <w:rFonts w:ascii="Times New Roman" w:hAnsi="Times New Roman"/>
              </w:rPr>
            </w:pPr>
            <w:r>
              <w:rPr>
                <w:rFonts w:ascii="Times New Roman" w:hAnsi="Times New Roman"/>
              </w:rPr>
              <w:t>Федеральный закон от 27.07.2006 г. N 152-ФЗ, Федеральный закон от 29 июля 2004 г. N 98-ФЗ</w:t>
            </w:r>
          </w:p>
        </w:tc>
      </w:tr>
      <w:tr w:rsidR="007C3A64">
        <w:trPr>
          <w:trHeight w:val="301"/>
        </w:trPr>
        <w:tc>
          <w:tcPr>
            <w:tcW w:w="8967" w:type="dxa"/>
            <w:gridSpan w:val="5"/>
            <w:tcBorders>
              <w:top w:val="single" w:sz="4" w:space="0" w:color="000000"/>
              <w:left w:val="nil"/>
              <w:bottom w:val="nil"/>
              <w:right w:val="nil"/>
            </w:tcBorders>
            <w:vAlign w:val="bottom"/>
          </w:tcPr>
          <w:p w:rsidR="007C3A64" w:rsidRDefault="00D27CDB">
            <w:pPr>
              <w:spacing w:before="120" w:line="276" w:lineRule="auto"/>
              <w:ind w:left="105" w:right="-208" w:hanging="105"/>
              <w:rPr>
                <w:rFonts w:ascii="Times New Roman" w:hAnsi="Times New Roman"/>
              </w:rPr>
            </w:pPr>
            <w:r>
              <w:rPr>
                <w:rFonts w:ascii="Times New Roman" w:hAnsi="Times New Roman"/>
              </w:rPr>
              <w:t>4. Содержание расчетно-пояснительной записки (перечень подлежащих разработке вопросов)</w:t>
            </w:r>
          </w:p>
        </w:tc>
        <w:tc>
          <w:tcPr>
            <w:tcW w:w="388" w:type="dxa"/>
            <w:tcBorders>
              <w:top w:val="single" w:sz="4" w:space="0" w:color="000000"/>
              <w:left w:val="nil"/>
              <w:bottom w:val="single" w:sz="4" w:space="0" w:color="000000"/>
              <w:right w:val="nil"/>
            </w:tcBorders>
            <w:vAlign w:val="bottom"/>
          </w:tcPr>
          <w:p w:rsidR="007C3A64" w:rsidRDefault="007C3A64">
            <w:pPr>
              <w:spacing w:before="120" w:line="276" w:lineRule="auto"/>
              <w:ind w:right="-208"/>
              <w:rPr>
                <w:rFonts w:ascii="Times New Roman" w:hAnsi="Times New Roman"/>
              </w:rPr>
            </w:pPr>
          </w:p>
        </w:tc>
      </w:tr>
      <w:tr w:rsidR="007C3A64">
        <w:trPr>
          <w:trHeight w:val="180"/>
        </w:trPr>
        <w:tc>
          <w:tcPr>
            <w:tcW w:w="9355" w:type="dxa"/>
            <w:gridSpan w:val="6"/>
            <w:tcBorders>
              <w:top w:val="nil"/>
              <w:left w:val="nil"/>
              <w:bottom w:val="single" w:sz="4" w:space="0" w:color="000000"/>
              <w:right w:val="nil"/>
            </w:tcBorders>
            <w:vAlign w:val="bottom"/>
          </w:tcPr>
          <w:p w:rsidR="007C3A64" w:rsidRDefault="00D27CDB">
            <w:pPr>
              <w:spacing w:before="120"/>
              <w:ind w:right="-208"/>
              <w:rPr>
                <w:rFonts w:ascii="Times New Roman" w:hAnsi="Times New Roman"/>
              </w:rPr>
            </w:pPr>
            <w:r>
              <w:rPr>
                <w:rFonts w:ascii="Times New Roman" w:hAnsi="Times New Roman"/>
              </w:rPr>
              <w:t>1. Анализ ERP-системы «1С:Управление нашей фирмой» как объекта защиты, анализ</w:t>
            </w:r>
          </w:p>
        </w:tc>
      </w:tr>
      <w:tr w:rsidR="007C3A64">
        <w:trPr>
          <w:trHeight w:val="72"/>
        </w:trPr>
        <w:tc>
          <w:tcPr>
            <w:tcW w:w="9355" w:type="dxa"/>
            <w:gridSpan w:val="6"/>
            <w:tcBorders>
              <w:top w:val="nil"/>
              <w:left w:val="nil"/>
              <w:bottom w:val="single" w:sz="4" w:space="0" w:color="000000"/>
              <w:right w:val="nil"/>
            </w:tcBorders>
            <w:vAlign w:val="bottom"/>
          </w:tcPr>
          <w:p w:rsidR="007C3A64" w:rsidRDefault="00D27CDB">
            <w:pPr>
              <w:spacing w:before="120"/>
              <w:ind w:right="-208"/>
              <w:rPr>
                <w:rFonts w:ascii="Times New Roman" w:hAnsi="Times New Roman"/>
              </w:rPr>
            </w:pPr>
            <w:r>
              <w:rPr>
                <w:rFonts w:ascii="Times New Roman" w:hAnsi="Times New Roman"/>
              </w:rPr>
              <w:t>угроз нарушения целостности информации.</w:t>
            </w:r>
          </w:p>
        </w:tc>
      </w:tr>
      <w:tr w:rsidR="007C3A64">
        <w:trPr>
          <w:trHeight w:val="294"/>
        </w:trPr>
        <w:tc>
          <w:tcPr>
            <w:tcW w:w="9355" w:type="dxa"/>
            <w:gridSpan w:val="6"/>
            <w:tcBorders>
              <w:top w:val="single" w:sz="4" w:space="0" w:color="000000"/>
              <w:left w:val="nil"/>
              <w:bottom w:val="single" w:sz="4" w:space="0" w:color="000000"/>
              <w:right w:val="nil"/>
            </w:tcBorders>
            <w:vAlign w:val="bottom"/>
          </w:tcPr>
          <w:p w:rsidR="007C3A64" w:rsidRDefault="00D27CDB">
            <w:pPr>
              <w:ind w:right="-208"/>
              <w:rPr>
                <w:rFonts w:ascii="Times New Roman" w:hAnsi="Times New Roman"/>
              </w:rPr>
            </w:pPr>
            <w:r>
              <w:rPr>
                <w:rFonts w:ascii="Times New Roman" w:hAnsi="Times New Roman"/>
              </w:rPr>
              <w:t>2. Анализ и выбор методов защиты информации от угроз нарушения целостности информации.</w:t>
            </w:r>
          </w:p>
        </w:tc>
      </w:tr>
      <w:tr w:rsidR="007C3A64">
        <w:trPr>
          <w:trHeight w:val="301"/>
        </w:trPr>
        <w:tc>
          <w:tcPr>
            <w:tcW w:w="9355" w:type="dxa"/>
            <w:gridSpan w:val="6"/>
            <w:tcBorders>
              <w:top w:val="nil"/>
              <w:left w:val="nil"/>
              <w:bottom w:val="single" w:sz="4" w:space="0" w:color="000000"/>
              <w:right w:val="nil"/>
            </w:tcBorders>
            <w:vAlign w:val="bottom"/>
          </w:tcPr>
          <w:p w:rsidR="007C3A64" w:rsidRDefault="00D27CDB">
            <w:pPr>
              <w:ind w:right="-208"/>
              <w:rPr>
                <w:rFonts w:ascii="Times New Roman" w:hAnsi="Times New Roman"/>
              </w:rPr>
            </w:pPr>
            <w:r>
              <w:rPr>
                <w:rFonts w:ascii="Times New Roman" w:hAnsi="Times New Roman"/>
              </w:rPr>
              <w:t>3. Разработка программного модуля контроля загружаемых конфигураций и расширений</w:t>
            </w:r>
          </w:p>
        </w:tc>
      </w:tr>
      <w:tr w:rsidR="007C3A64">
        <w:trPr>
          <w:trHeight w:val="301"/>
        </w:trPr>
        <w:tc>
          <w:tcPr>
            <w:tcW w:w="9355" w:type="dxa"/>
            <w:gridSpan w:val="6"/>
            <w:tcBorders>
              <w:top w:val="nil"/>
              <w:left w:val="nil"/>
              <w:bottom w:val="single" w:sz="4" w:space="0" w:color="000000"/>
              <w:right w:val="nil"/>
            </w:tcBorders>
            <w:vAlign w:val="bottom"/>
          </w:tcPr>
          <w:p w:rsidR="007C3A64" w:rsidRDefault="00D27CDB">
            <w:pPr>
              <w:ind w:right="-208"/>
              <w:rPr>
                <w:rFonts w:ascii="Times New Roman" w:hAnsi="Times New Roman"/>
              </w:rPr>
            </w:pPr>
            <w:r>
              <w:rPr>
                <w:rFonts w:ascii="Times New Roman" w:hAnsi="Times New Roman"/>
              </w:rPr>
              <w:t>конфигурации.</w:t>
            </w:r>
          </w:p>
        </w:tc>
      </w:tr>
      <w:tr w:rsidR="007C3A64">
        <w:trPr>
          <w:trHeight w:val="301"/>
        </w:trPr>
        <w:tc>
          <w:tcPr>
            <w:tcW w:w="9355" w:type="dxa"/>
            <w:gridSpan w:val="6"/>
            <w:tcBorders>
              <w:top w:val="nil"/>
              <w:left w:val="nil"/>
              <w:bottom w:val="single" w:sz="4" w:space="0" w:color="000000"/>
              <w:right w:val="nil"/>
            </w:tcBorders>
            <w:vAlign w:val="bottom"/>
          </w:tcPr>
          <w:p w:rsidR="007C3A64" w:rsidRDefault="00D27CDB">
            <w:pPr>
              <w:ind w:right="-208"/>
              <w:rPr>
                <w:rFonts w:ascii="Times New Roman" w:hAnsi="Times New Roman"/>
              </w:rPr>
            </w:pPr>
            <w:r>
              <w:rPr>
                <w:rFonts w:ascii="Times New Roman" w:hAnsi="Times New Roman"/>
              </w:rPr>
              <w:t>4. Тестирование разработанного программного модуля на стенде.</w:t>
            </w:r>
          </w:p>
        </w:tc>
      </w:tr>
      <w:tr w:rsidR="007C3A64">
        <w:trPr>
          <w:trHeight w:val="301"/>
        </w:trPr>
        <w:tc>
          <w:tcPr>
            <w:tcW w:w="9355" w:type="dxa"/>
            <w:gridSpan w:val="6"/>
            <w:tcBorders>
              <w:top w:val="nil"/>
              <w:left w:val="nil"/>
              <w:bottom w:val="single" w:sz="4" w:space="0" w:color="000000"/>
              <w:right w:val="nil"/>
            </w:tcBorders>
            <w:vAlign w:val="bottom"/>
          </w:tcPr>
          <w:p w:rsidR="007C3A64" w:rsidRDefault="00D27CDB">
            <w:pPr>
              <w:spacing w:before="120"/>
              <w:ind w:right="-208"/>
              <w:rPr>
                <w:rFonts w:ascii="Times New Roman" w:hAnsi="Times New Roman"/>
              </w:rPr>
            </w:pPr>
            <w:r>
              <w:rPr>
                <w:rFonts w:ascii="Times New Roman" w:hAnsi="Times New Roman"/>
              </w:rPr>
              <w:t xml:space="preserve">5. Разработка и применение комплексной методики оценивания защищенности ERP-системы </w:t>
            </w:r>
          </w:p>
        </w:tc>
      </w:tr>
      <w:tr w:rsidR="007C3A64">
        <w:trPr>
          <w:trHeight w:val="301"/>
        </w:trPr>
        <w:tc>
          <w:tcPr>
            <w:tcW w:w="9355" w:type="dxa"/>
            <w:gridSpan w:val="6"/>
            <w:tcBorders>
              <w:top w:val="nil"/>
              <w:left w:val="nil"/>
              <w:bottom w:val="single" w:sz="4" w:space="0" w:color="000000"/>
              <w:right w:val="nil"/>
            </w:tcBorders>
            <w:vAlign w:val="bottom"/>
          </w:tcPr>
          <w:p w:rsidR="007C3A64" w:rsidRDefault="00D27CDB">
            <w:pPr>
              <w:spacing w:before="120"/>
              <w:ind w:right="-208"/>
              <w:rPr>
                <w:rFonts w:ascii="Times New Roman" w:hAnsi="Times New Roman"/>
              </w:rPr>
            </w:pPr>
            <w:r>
              <w:rPr>
                <w:rFonts w:ascii="Times New Roman" w:hAnsi="Times New Roman"/>
              </w:rPr>
              <w:t>«1С:Управление нашей фирмой» от угроз нарушения целостности информации.</w:t>
            </w:r>
          </w:p>
        </w:tc>
      </w:tr>
      <w:tr w:rsidR="007C3A64">
        <w:trPr>
          <w:trHeight w:val="301"/>
        </w:trPr>
        <w:tc>
          <w:tcPr>
            <w:tcW w:w="9355" w:type="dxa"/>
            <w:gridSpan w:val="6"/>
            <w:tcBorders>
              <w:top w:val="nil"/>
              <w:left w:val="nil"/>
              <w:bottom w:val="single" w:sz="4" w:space="0" w:color="000000"/>
              <w:right w:val="nil"/>
            </w:tcBorders>
            <w:vAlign w:val="bottom"/>
          </w:tcPr>
          <w:p w:rsidR="007C3A64" w:rsidRDefault="00D27CDB">
            <w:pPr>
              <w:spacing w:before="120"/>
              <w:ind w:right="-208"/>
              <w:rPr>
                <w:rFonts w:ascii="Times New Roman" w:hAnsi="Times New Roman"/>
              </w:rPr>
            </w:pPr>
            <w:r>
              <w:rPr>
                <w:rFonts w:ascii="Times New Roman" w:hAnsi="Times New Roman"/>
              </w:rPr>
              <w:t>6. Оценивание эффективности внедрения результатов в ВКР в области охраны труда.</w:t>
            </w:r>
          </w:p>
        </w:tc>
      </w:tr>
      <w:tr w:rsidR="007C3A64">
        <w:trPr>
          <w:trHeight w:val="301"/>
        </w:trPr>
        <w:tc>
          <w:tcPr>
            <w:tcW w:w="9355" w:type="dxa"/>
            <w:gridSpan w:val="6"/>
            <w:tcBorders>
              <w:top w:val="nil"/>
              <w:left w:val="nil"/>
              <w:bottom w:val="single" w:sz="4" w:space="0" w:color="000000"/>
              <w:right w:val="nil"/>
            </w:tcBorders>
            <w:vAlign w:val="bottom"/>
          </w:tcPr>
          <w:p w:rsidR="007C3A64" w:rsidRDefault="00D27CDB">
            <w:pPr>
              <w:spacing w:before="120"/>
              <w:ind w:right="-208"/>
              <w:rPr>
                <w:rFonts w:ascii="Times New Roman" w:hAnsi="Times New Roman"/>
              </w:rPr>
            </w:pPr>
            <w:r>
              <w:rPr>
                <w:rFonts w:ascii="Times New Roman" w:hAnsi="Times New Roman"/>
              </w:rPr>
              <w:lastRenderedPageBreak/>
              <w:t>7. Технико-экономическое обоснование ВКР.</w:t>
            </w:r>
          </w:p>
        </w:tc>
      </w:tr>
      <w:tr w:rsidR="007C3A64">
        <w:trPr>
          <w:trHeight w:val="301"/>
        </w:trPr>
        <w:tc>
          <w:tcPr>
            <w:tcW w:w="7938" w:type="dxa"/>
            <w:gridSpan w:val="4"/>
            <w:tcBorders>
              <w:top w:val="nil"/>
              <w:left w:val="nil"/>
              <w:bottom w:val="nil"/>
              <w:right w:val="nil"/>
            </w:tcBorders>
            <w:vAlign w:val="bottom"/>
          </w:tcPr>
          <w:p w:rsidR="007C3A64" w:rsidRDefault="00D27CDB">
            <w:pPr>
              <w:spacing w:before="120" w:line="276" w:lineRule="auto"/>
              <w:ind w:left="105" w:right="-208" w:hanging="105"/>
              <w:rPr>
                <w:rFonts w:ascii="Times New Roman" w:hAnsi="Times New Roman"/>
              </w:rPr>
            </w:pPr>
            <w:r>
              <w:rPr>
                <w:rFonts w:ascii="Times New Roman" w:hAnsi="Times New Roman"/>
              </w:rPr>
              <w:t>5. Перечень графического материала (с точным  указанием обязательных чертежей)</w:t>
            </w:r>
          </w:p>
        </w:tc>
        <w:tc>
          <w:tcPr>
            <w:tcW w:w="1417" w:type="dxa"/>
            <w:gridSpan w:val="2"/>
            <w:tcBorders>
              <w:top w:val="nil"/>
              <w:left w:val="nil"/>
              <w:bottom w:val="single" w:sz="4" w:space="0" w:color="000000"/>
              <w:right w:val="nil"/>
            </w:tcBorders>
            <w:vAlign w:val="bottom"/>
          </w:tcPr>
          <w:p w:rsidR="007C3A64" w:rsidRDefault="00D27CDB">
            <w:pPr>
              <w:spacing w:before="120" w:line="276" w:lineRule="auto"/>
              <w:ind w:right="-208"/>
              <w:rPr>
                <w:rFonts w:ascii="Times New Roman" w:hAnsi="Times New Roman"/>
              </w:rPr>
            </w:pPr>
            <w:r>
              <w:rPr>
                <w:rFonts w:ascii="Times New Roman" w:hAnsi="Times New Roman"/>
              </w:rPr>
              <w:t>Презентация</w:t>
            </w:r>
          </w:p>
        </w:tc>
      </w:tr>
    </w:tbl>
    <w:p w:rsidR="007C3A64" w:rsidRDefault="00D27CDB">
      <w:pPr>
        <w:spacing w:after="0"/>
        <w:rPr>
          <w:rFonts w:ascii="Times New Roman" w:hAnsi="Times New Roman"/>
          <w:sz w:val="20"/>
        </w:rPr>
      </w:pPr>
      <w:r>
        <w:rPr>
          <w:rFonts w:ascii="Times New Roman" w:hAnsi="Times New Roman"/>
        </w:rPr>
        <w:t>6. Консультанты по ВКР с указанием относящихся к ним разделов проекта (работы, диссертации)</w:t>
      </w:r>
    </w:p>
    <w:p w:rsidR="007C3A64" w:rsidRDefault="007C3A64">
      <w:pPr>
        <w:spacing w:after="0"/>
        <w:rPr>
          <w:rFonts w:ascii="Times New Roman" w:hAnsi="Times New Roman"/>
          <w:sz w:val="2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69"/>
        <w:gridCol w:w="2372"/>
        <w:gridCol w:w="2352"/>
        <w:gridCol w:w="2252"/>
      </w:tblGrid>
      <w:tr w:rsidR="007C3A64">
        <w:trPr>
          <w:trHeight w:val="483"/>
        </w:trPr>
        <w:tc>
          <w:tcPr>
            <w:tcW w:w="2369"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7C3A64" w:rsidRDefault="00D27CDB">
            <w:pPr>
              <w:spacing w:after="0"/>
              <w:jc w:val="center"/>
              <w:rPr>
                <w:rFonts w:ascii="Times New Roman" w:hAnsi="Times New Roman"/>
              </w:rPr>
            </w:pPr>
            <w:r>
              <w:rPr>
                <w:rFonts w:ascii="Times New Roman" w:hAnsi="Times New Roman"/>
              </w:rPr>
              <w:t xml:space="preserve">Раздел </w:t>
            </w:r>
          </w:p>
        </w:tc>
        <w:tc>
          <w:tcPr>
            <w:tcW w:w="2372"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7C3A64" w:rsidRDefault="00D27CDB">
            <w:pPr>
              <w:spacing w:after="0"/>
              <w:jc w:val="center"/>
              <w:rPr>
                <w:rFonts w:ascii="Times New Roman" w:hAnsi="Times New Roman"/>
              </w:rPr>
            </w:pPr>
            <w:r>
              <w:rPr>
                <w:rFonts w:ascii="Times New Roman" w:hAnsi="Times New Roman"/>
              </w:rPr>
              <w:t>Консультант</w:t>
            </w:r>
          </w:p>
        </w:tc>
        <w:tc>
          <w:tcPr>
            <w:tcW w:w="460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7C3A64" w:rsidRDefault="00D27CDB">
            <w:pPr>
              <w:spacing w:after="0"/>
              <w:jc w:val="center"/>
              <w:rPr>
                <w:rFonts w:ascii="Times New Roman" w:hAnsi="Times New Roman"/>
              </w:rPr>
            </w:pPr>
            <w:r>
              <w:rPr>
                <w:rFonts w:ascii="Times New Roman" w:hAnsi="Times New Roman"/>
              </w:rPr>
              <w:t>Подпись, дата</w:t>
            </w:r>
          </w:p>
        </w:tc>
      </w:tr>
      <w:tr w:rsidR="007C3A64">
        <w:tc>
          <w:tcPr>
            <w:tcW w:w="2369"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7C3A64" w:rsidRDefault="007C3A64"/>
        </w:tc>
        <w:tc>
          <w:tcPr>
            <w:tcW w:w="2372"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7C3A64" w:rsidRDefault="007C3A64"/>
        </w:tc>
        <w:tc>
          <w:tcPr>
            <w:tcW w:w="2352" w:type="dxa"/>
            <w:tcBorders>
              <w:top w:val="single" w:sz="4" w:space="0" w:color="000000"/>
              <w:left w:val="single" w:sz="4" w:space="0" w:color="000000"/>
              <w:bottom w:val="single" w:sz="4" w:space="0" w:color="000000"/>
              <w:right w:val="single" w:sz="4" w:space="0" w:color="000000"/>
            </w:tcBorders>
            <w:shd w:val="clear" w:color="auto" w:fill="auto"/>
            <w:vAlign w:val="center"/>
          </w:tcPr>
          <w:p w:rsidR="007C3A64" w:rsidRDefault="007C3A64">
            <w:pPr>
              <w:spacing w:after="0"/>
              <w:jc w:val="center"/>
              <w:rPr>
                <w:rFonts w:ascii="Times New Roman" w:hAnsi="Times New Roman"/>
              </w:rPr>
            </w:pPr>
          </w:p>
          <w:p w:rsidR="007C3A64" w:rsidRDefault="00D27CDB">
            <w:pPr>
              <w:spacing w:after="0"/>
              <w:jc w:val="center"/>
              <w:rPr>
                <w:rFonts w:ascii="Times New Roman" w:hAnsi="Times New Roman"/>
              </w:rPr>
            </w:pPr>
            <w:r>
              <w:rPr>
                <w:rFonts w:ascii="Times New Roman" w:hAnsi="Times New Roman"/>
              </w:rPr>
              <w:t>Задание выдал</w:t>
            </w:r>
          </w:p>
          <w:p w:rsidR="007C3A64" w:rsidRDefault="007C3A64">
            <w:pPr>
              <w:spacing w:after="0"/>
              <w:jc w:val="center"/>
              <w:rPr>
                <w:rFonts w:ascii="Times New Roman" w:hAnsi="Times New Roman"/>
              </w:rPr>
            </w:pPr>
          </w:p>
        </w:tc>
        <w:tc>
          <w:tcPr>
            <w:tcW w:w="2252" w:type="dxa"/>
            <w:tcBorders>
              <w:top w:val="single" w:sz="4" w:space="0" w:color="000000"/>
              <w:left w:val="single" w:sz="4" w:space="0" w:color="000000"/>
              <w:bottom w:val="single" w:sz="4" w:space="0" w:color="000000"/>
              <w:right w:val="single" w:sz="4" w:space="0" w:color="000000"/>
            </w:tcBorders>
            <w:shd w:val="clear" w:color="auto" w:fill="auto"/>
            <w:vAlign w:val="center"/>
          </w:tcPr>
          <w:p w:rsidR="007C3A64" w:rsidRDefault="00D27CDB">
            <w:pPr>
              <w:spacing w:after="0"/>
              <w:jc w:val="center"/>
              <w:rPr>
                <w:rFonts w:ascii="Times New Roman" w:hAnsi="Times New Roman"/>
              </w:rPr>
            </w:pPr>
            <w:r>
              <w:rPr>
                <w:rFonts w:ascii="Times New Roman" w:hAnsi="Times New Roman"/>
              </w:rPr>
              <w:t>Задание принял</w:t>
            </w:r>
          </w:p>
        </w:tc>
      </w:tr>
      <w:tr w:rsidR="007C3A64">
        <w:tc>
          <w:tcPr>
            <w:tcW w:w="2369" w:type="dxa"/>
            <w:tcBorders>
              <w:top w:val="single" w:sz="4" w:space="0" w:color="000000"/>
              <w:left w:val="single" w:sz="4" w:space="0" w:color="000000"/>
              <w:bottom w:val="single" w:sz="4" w:space="0" w:color="000000"/>
              <w:right w:val="single" w:sz="4" w:space="0" w:color="000000"/>
            </w:tcBorders>
            <w:shd w:val="clear" w:color="auto" w:fill="auto"/>
          </w:tcPr>
          <w:p w:rsidR="007C3A64" w:rsidRDefault="00D27CDB">
            <w:pPr>
              <w:spacing w:after="0" w:line="276" w:lineRule="auto"/>
              <w:rPr>
                <w:rFonts w:ascii="Times New Roman" w:hAnsi="Times New Roman"/>
              </w:rPr>
            </w:pPr>
            <w:r>
              <w:rPr>
                <w:rFonts w:ascii="Times New Roman" w:hAnsi="Times New Roman"/>
              </w:rPr>
              <w:t>Охрана труда</w:t>
            </w:r>
          </w:p>
        </w:tc>
        <w:tc>
          <w:tcPr>
            <w:tcW w:w="2372" w:type="dxa"/>
            <w:tcBorders>
              <w:top w:val="single" w:sz="4" w:space="0" w:color="000000"/>
              <w:left w:val="single" w:sz="4" w:space="0" w:color="000000"/>
              <w:bottom w:val="single" w:sz="4" w:space="0" w:color="000000"/>
              <w:right w:val="single" w:sz="4" w:space="0" w:color="000000"/>
            </w:tcBorders>
            <w:shd w:val="clear" w:color="auto" w:fill="auto"/>
          </w:tcPr>
          <w:p w:rsidR="007C3A64" w:rsidRDefault="00D27CDB">
            <w:pPr>
              <w:spacing w:after="0" w:line="276" w:lineRule="auto"/>
              <w:rPr>
                <w:rFonts w:ascii="Times New Roman" w:hAnsi="Times New Roman"/>
              </w:rPr>
            </w:pPr>
            <w:r>
              <w:rPr>
                <w:rFonts w:ascii="Times New Roman" w:hAnsi="Times New Roman"/>
              </w:rPr>
              <w:t>Ахтямов Расул Гумерович., к.т.н., доцент кафедры «Техносферная и экологическая безопасность»</w:t>
            </w:r>
          </w:p>
        </w:tc>
        <w:tc>
          <w:tcPr>
            <w:tcW w:w="2352" w:type="dxa"/>
            <w:tcBorders>
              <w:top w:val="single" w:sz="4" w:space="0" w:color="000000"/>
              <w:left w:val="single" w:sz="4" w:space="0" w:color="000000"/>
              <w:bottom w:val="single" w:sz="4" w:space="0" w:color="000000"/>
              <w:right w:val="single" w:sz="4" w:space="0" w:color="000000"/>
            </w:tcBorders>
            <w:shd w:val="clear" w:color="auto" w:fill="auto"/>
            <w:vAlign w:val="center"/>
          </w:tcPr>
          <w:p w:rsidR="007C3A64" w:rsidRDefault="007C3A64">
            <w:pPr>
              <w:spacing w:after="0"/>
              <w:jc w:val="center"/>
              <w:rPr>
                <w:rFonts w:ascii="Times New Roman" w:hAnsi="Times New Roman"/>
                <w:sz w:val="20"/>
              </w:rPr>
            </w:pPr>
          </w:p>
        </w:tc>
        <w:tc>
          <w:tcPr>
            <w:tcW w:w="2252" w:type="dxa"/>
            <w:tcBorders>
              <w:top w:val="single" w:sz="4" w:space="0" w:color="000000"/>
              <w:left w:val="single" w:sz="4" w:space="0" w:color="000000"/>
              <w:bottom w:val="single" w:sz="4" w:space="0" w:color="000000"/>
              <w:right w:val="single" w:sz="4" w:space="0" w:color="000000"/>
            </w:tcBorders>
            <w:shd w:val="clear" w:color="auto" w:fill="auto"/>
            <w:vAlign w:val="center"/>
          </w:tcPr>
          <w:p w:rsidR="007C3A64" w:rsidRDefault="007C3A64">
            <w:pPr>
              <w:spacing w:after="0"/>
              <w:jc w:val="center"/>
              <w:rPr>
                <w:rFonts w:ascii="Times New Roman" w:hAnsi="Times New Roman"/>
                <w:sz w:val="20"/>
              </w:rPr>
            </w:pPr>
          </w:p>
        </w:tc>
      </w:tr>
      <w:tr w:rsidR="007C3A64">
        <w:tc>
          <w:tcPr>
            <w:tcW w:w="2369" w:type="dxa"/>
            <w:tcBorders>
              <w:top w:val="single" w:sz="4" w:space="0" w:color="000000"/>
              <w:left w:val="single" w:sz="4" w:space="0" w:color="000000"/>
              <w:bottom w:val="single" w:sz="4" w:space="0" w:color="000000"/>
              <w:right w:val="single" w:sz="4" w:space="0" w:color="000000"/>
            </w:tcBorders>
            <w:shd w:val="clear" w:color="auto" w:fill="auto"/>
          </w:tcPr>
          <w:p w:rsidR="007C3A64" w:rsidRDefault="00D27CDB">
            <w:pPr>
              <w:spacing w:after="0" w:line="276" w:lineRule="auto"/>
              <w:rPr>
                <w:rFonts w:ascii="Times New Roman" w:hAnsi="Times New Roman"/>
              </w:rPr>
            </w:pPr>
            <w:r>
              <w:rPr>
                <w:rFonts w:ascii="Times New Roman" w:hAnsi="Times New Roman"/>
              </w:rPr>
              <w:t>Технико-экономическое обоснование</w:t>
            </w:r>
          </w:p>
        </w:tc>
        <w:tc>
          <w:tcPr>
            <w:tcW w:w="2372" w:type="dxa"/>
            <w:tcBorders>
              <w:top w:val="single" w:sz="4" w:space="0" w:color="000000"/>
              <w:left w:val="single" w:sz="4" w:space="0" w:color="000000"/>
              <w:bottom w:val="single" w:sz="4" w:space="0" w:color="000000"/>
              <w:right w:val="single" w:sz="4" w:space="0" w:color="000000"/>
            </w:tcBorders>
            <w:shd w:val="clear" w:color="auto" w:fill="auto"/>
          </w:tcPr>
          <w:p w:rsidR="007C3A64" w:rsidRDefault="00D27CDB">
            <w:pPr>
              <w:spacing w:after="0" w:line="276" w:lineRule="auto"/>
              <w:rPr>
                <w:rFonts w:ascii="Times New Roman" w:hAnsi="Times New Roman"/>
              </w:rPr>
            </w:pPr>
            <w:r>
              <w:rPr>
                <w:rFonts w:ascii="Times New Roman" w:hAnsi="Times New Roman"/>
              </w:rPr>
              <w:t xml:space="preserve">Сакс Надежда Вячеславовна. к.э.н., доцент кафедры «Экономика транспорта» </w:t>
            </w:r>
          </w:p>
        </w:tc>
        <w:tc>
          <w:tcPr>
            <w:tcW w:w="2352" w:type="dxa"/>
            <w:tcBorders>
              <w:top w:val="single" w:sz="4" w:space="0" w:color="000000"/>
              <w:left w:val="single" w:sz="4" w:space="0" w:color="000000"/>
              <w:bottom w:val="single" w:sz="4" w:space="0" w:color="000000"/>
              <w:right w:val="single" w:sz="4" w:space="0" w:color="000000"/>
            </w:tcBorders>
            <w:shd w:val="clear" w:color="auto" w:fill="auto"/>
            <w:vAlign w:val="center"/>
          </w:tcPr>
          <w:p w:rsidR="007C3A64" w:rsidRDefault="007C3A64">
            <w:pPr>
              <w:spacing w:after="0"/>
              <w:jc w:val="center"/>
              <w:rPr>
                <w:rFonts w:ascii="Times New Roman" w:hAnsi="Times New Roman"/>
                <w:sz w:val="20"/>
              </w:rPr>
            </w:pPr>
          </w:p>
        </w:tc>
        <w:tc>
          <w:tcPr>
            <w:tcW w:w="2252" w:type="dxa"/>
            <w:tcBorders>
              <w:top w:val="single" w:sz="4" w:space="0" w:color="000000"/>
              <w:left w:val="single" w:sz="4" w:space="0" w:color="000000"/>
              <w:bottom w:val="single" w:sz="4" w:space="0" w:color="000000"/>
              <w:right w:val="single" w:sz="4" w:space="0" w:color="000000"/>
            </w:tcBorders>
            <w:shd w:val="clear" w:color="auto" w:fill="auto"/>
            <w:vAlign w:val="center"/>
          </w:tcPr>
          <w:p w:rsidR="007C3A64" w:rsidRDefault="007C3A64">
            <w:pPr>
              <w:spacing w:after="0"/>
              <w:jc w:val="center"/>
              <w:rPr>
                <w:rFonts w:ascii="Times New Roman" w:hAnsi="Times New Roman"/>
                <w:sz w:val="20"/>
              </w:rPr>
            </w:pPr>
          </w:p>
        </w:tc>
      </w:tr>
    </w:tbl>
    <w:p w:rsidR="007C3A64" w:rsidRDefault="007C3A64">
      <w:pPr>
        <w:spacing w:after="0"/>
        <w:rPr>
          <w:rFonts w:ascii="Times New Roman" w:hAnsi="Times New Roman"/>
        </w:rPr>
      </w:pPr>
    </w:p>
    <w:p w:rsidR="007C3A64" w:rsidRDefault="007C3A64">
      <w:pPr>
        <w:spacing w:after="0"/>
        <w:rPr>
          <w:rFonts w:ascii="Times New Roman" w:hAnsi="Times New Roman"/>
        </w:rPr>
      </w:pPr>
    </w:p>
    <w:p w:rsidR="007C3A64" w:rsidRDefault="00D27CDB">
      <w:pPr>
        <w:spacing w:after="0"/>
        <w:rPr>
          <w:rFonts w:ascii="Times New Roman" w:hAnsi="Times New Roman"/>
          <w:sz w:val="20"/>
        </w:rPr>
      </w:pPr>
      <w:r>
        <w:rPr>
          <w:rFonts w:ascii="Times New Roman" w:hAnsi="Times New Roman"/>
        </w:rPr>
        <w:t>7. Дата выдачи задания</w:t>
      </w:r>
      <w:r>
        <w:rPr>
          <w:rFonts w:ascii="Times New Roman" w:hAnsi="Times New Roman"/>
          <w:sz w:val="20"/>
        </w:rPr>
        <w:t xml:space="preserve"> _________________________________________________________________________</w:t>
      </w:r>
    </w:p>
    <w:p w:rsidR="007C3A64" w:rsidRDefault="007C3A64">
      <w:pPr>
        <w:spacing w:after="0"/>
        <w:rPr>
          <w:rFonts w:ascii="Times New Roman" w:hAnsi="Times New Roman"/>
          <w:sz w:val="20"/>
        </w:rPr>
      </w:pPr>
    </w:p>
    <w:p w:rsidR="007C3A64" w:rsidRDefault="007C3A64">
      <w:pPr>
        <w:spacing w:after="0"/>
        <w:rPr>
          <w:rFonts w:ascii="Times New Roman" w:hAnsi="Times New Roman"/>
          <w:sz w:val="20"/>
        </w:rPr>
      </w:pPr>
    </w:p>
    <w:p w:rsidR="007C3A64" w:rsidRDefault="007C3A64">
      <w:pPr>
        <w:spacing w:after="0"/>
        <w:rPr>
          <w:rFonts w:ascii="Times New Roman" w:hAnsi="Times New Roman"/>
          <w:sz w:val="20"/>
        </w:rPr>
      </w:pPr>
    </w:p>
    <w:p w:rsidR="007C3A64" w:rsidRDefault="007C3A64">
      <w:pPr>
        <w:spacing w:after="0"/>
        <w:rPr>
          <w:rFonts w:ascii="Times New Roman" w:hAnsi="Times New Roman"/>
          <w:sz w:val="20"/>
        </w:rPr>
      </w:pPr>
    </w:p>
    <w:p w:rsidR="007C3A64" w:rsidRDefault="00D27CDB">
      <w:pPr>
        <w:spacing w:after="0"/>
        <w:rPr>
          <w:rFonts w:ascii="Times New Roman" w:hAnsi="Times New Roman"/>
          <w:b/>
          <w:sz w:val="24"/>
        </w:rPr>
      </w:pPr>
      <w:r>
        <w:rPr>
          <w:rFonts w:ascii="Times New Roman" w:hAnsi="Times New Roman"/>
          <w:b/>
          <w:sz w:val="24"/>
        </w:rPr>
        <w:t>Руководитель ВКР</w:t>
      </w:r>
      <w:r>
        <w:rPr>
          <w:rFonts w:ascii="Times New Roman" w:hAnsi="Times New Roman"/>
          <w:b/>
          <w:sz w:val="24"/>
        </w:rPr>
        <w:tab/>
      </w:r>
      <w:r>
        <w:rPr>
          <w:rFonts w:ascii="Times New Roman" w:hAnsi="Times New Roman"/>
          <w:b/>
          <w:sz w:val="24"/>
        </w:rPr>
        <w:tab/>
      </w:r>
      <w:r>
        <w:rPr>
          <w:rFonts w:ascii="Times New Roman" w:hAnsi="Times New Roman"/>
          <w:b/>
          <w:sz w:val="24"/>
        </w:rPr>
        <w:tab/>
        <w:t>__________________        __________________________</w:t>
      </w:r>
    </w:p>
    <w:p w:rsidR="007C3A64" w:rsidRDefault="00D27CDB">
      <w:pPr>
        <w:spacing w:after="0"/>
        <w:ind w:firstLine="4111"/>
        <w:rPr>
          <w:rFonts w:ascii="Times New Roman" w:hAnsi="Times New Roman"/>
        </w:rPr>
      </w:pPr>
      <w:r>
        <w:rPr>
          <w:rFonts w:ascii="Times New Roman" w:hAnsi="Times New Roman"/>
          <w:sz w:val="20"/>
        </w:rPr>
        <w:t xml:space="preserve">(подпись) </w:t>
      </w:r>
      <w:r>
        <w:rPr>
          <w:rFonts w:ascii="Times New Roman" w:hAnsi="Times New Roman"/>
          <w:sz w:val="20"/>
        </w:rPr>
        <w:tab/>
      </w:r>
      <w:r>
        <w:rPr>
          <w:rFonts w:ascii="Times New Roman" w:hAnsi="Times New Roman"/>
          <w:sz w:val="20"/>
        </w:rPr>
        <w:tab/>
        <w:t xml:space="preserve">      (расшифровка подписи)</w:t>
      </w:r>
    </w:p>
    <w:p w:rsidR="007C3A64" w:rsidRDefault="007C3A64"/>
    <w:p w:rsidR="007C3A64" w:rsidRDefault="00D27CDB">
      <w:pPr>
        <w:spacing w:after="0"/>
        <w:rPr>
          <w:rFonts w:ascii="Times New Roman" w:hAnsi="Times New Roman"/>
          <w:b/>
          <w:sz w:val="24"/>
        </w:rPr>
      </w:pPr>
      <w:r>
        <w:rPr>
          <w:rFonts w:ascii="Times New Roman" w:hAnsi="Times New Roman"/>
          <w:b/>
          <w:sz w:val="24"/>
        </w:rPr>
        <w:t>Задание принял к исполнению</w:t>
      </w:r>
      <w:r>
        <w:rPr>
          <w:rFonts w:ascii="Times New Roman" w:hAnsi="Times New Roman"/>
          <w:b/>
          <w:sz w:val="24"/>
        </w:rPr>
        <w:tab/>
        <w:t>__________________        __________________________</w:t>
      </w:r>
    </w:p>
    <w:p w:rsidR="007C3A64" w:rsidRDefault="00D27CDB">
      <w:pPr>
        <w:spacing w:after="0"/>
        <w:ind w:left="3600" w:firstLine="511"/>
        <w:rPr>
          <w:rFonts w:ascii="Times New Roman" w:hAnsi="Times New Roman"/>
          <w:sz w:val="32"/>
        </w:rPr>
      </w:pPr>
      <w:r>
        <w:rPr>
          <w:rFonts w:ascii="Times New Roman" w:hAnsi="Times New Roman"/>
          <w:sz w:val="20"/>
        </w:rPr>
        <w:t xml:space="preserve">(подпись) </w:t>
      </w:r>
      <w:r>
        <w:rPr>
          <w:rFonts w:ascii="Times New Roman" w:hAnsi="Times New Roman"/>
          <w:sz w:val="20"/>
        </w:rPr>
        <w:tab/>
      </w:r>
      <w:r>
        <w:rPr>
          <w:rFonts w:ascii="Times New Roman" w:hAnsi="Times New Roman"/>
          <w:sz w:val="20"/>
        </w:rPr>
        <w:tab/>
        <w:t xml:space="preserve">       (расшифровка подписи)</w:t>
      </w:r>
    </w:p>
    <w:p w:rsidR="007C3A64" w:rsidRDefault="00D27CDB">
      <w:pPr>
        <w:spacing w:after="0" w:line="276" w:lineRule="auto"/>
        <w:jc w:val="center"/>
        <w:rPr>
          <w:rFonts w:ascii="Times New Roman" w:hAnsi="Times New Roman"/>
          <w:caps/>
        </w:rPr>
      </w:pPr>
      <w:r>
        <w:rPr>
          <w:rFonts w:ascii="Times New Roman" w:hAnsi="Times New Roman"/>
        </w:rPr>
        <w:br w:type="page"/>
      </w:r>
    </w:p>
    <w:p w:rsidR="007C3A64" w:rsidRDefault="00D27CDB">
      <w:pPr>
        <w:spacing w:after="0"/>
        <w:jc w:val="center"/>
        <w:rPr>
          <w:rFonts w:ascii="Times New Roman" w:hAnsi="Times New Roman"/>
          <w:b/>
        </w:rPr>
      </w:pPr>
      <w:r>
        <w:rPr>
          <w:rFonts w:ascii="Times New Roman" w:hAnsi="Times New Roman"/>
          <w:b/>
        </w:rPr>
        <w:lastRenderedPageBreak/>
        <w:t>КАЛЕНДАРНЫЙ ПЛАН</w:t>
      </w:r>
    </w:p>
    <w:p w:rsidR="007C3A64" w:rsidRDefault="007C3A64">
      <w:pPr>
        <w:spacing w:after="0"/>
        <w:jc w:val="center"/>
        <w:rPr>
          <w:rFonts w:ascii="Times New Roman" w:hAnsi="Times New Roman"/>
          <w:sz w:val="1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94"/>
        <w:gridCol w:w="4079"/>
        <w:gridCol w:w="2693"/>
        <w:gridCol w:w="1979"/>
      </w:tblGrid>
      <w:tr w:rsidR="007C3A64">
        <w:tc>
          <w:tcPr>
            <w:tcW w:w="594" w:type="dxa"/>
            <w:tcBorders>
              <w:top w:val="single" w:sz="4" w:space="0" w:color="000000"/>
              <w:left w:val="single" w:sz="4" w:space="0" w:color="000000"/>
              <w:bottom w:val="single" w:sz="4" w:space="0" w:color="000000"/>
              <w:right w:val="single" w:sz="4" w:space="0" w:color="000000"/>
            </w:tcBorders>
            <w:shd w:val="clear" w:color="auto" w:fill="auto"/>
            <w:vAlign w:val="center"/>
          </w:tcPr>
          <w:p w:rsidR="007C3A64" w:rsidRDefault="00D27CDB">
            <w:pPr>
              <w:spacing w:after="0"/>
              <w:jc w:val="center"/>
              <w:rPr>
                <w:rFonts w:ascii="Times New Roman" w:hAnsi="Times New Roman"/>
              </w:rPr>
            </w:pPr>
            <w:r>
              <w:rPr>
                <w:rFonts w:ascii="Times New Roman" w:hAnsi="Times New Roman"/>
              </w:rPr>
              <w:t>№</w:t>
            </w:r>
          </w:p>
          <w:p w:rsidR="007C3A64" w:rsidRDefault="00D27CDB">
            <w:pPr>
              <w:spacing w:after="0"/>
              <w:jc w:val="center"/>
              <w:rPr>
                <w:rFonts w:ascii="Times New Roman" w:hAnsi="Times New Roman"/>
              </w:rPr>
            </w:pPr>
            <w:r>
              <w:rPr>
                <w:rFonts w:ascii="Times New Roman" w:hAnsi="Times New Roman"/>
              </w:rPr>
              <w:t>п/п</w:t>
            </w:r>
          </w:p>
        </w:tc>
        <w:tc>
          <w:tcPr>
            <w:tcW w:w="4079" w:type="dxa"/>
            <w:tcBorders>
              <w:top w:val="single" w:sz="4" w:space="0" w:color="000000"/>
              <w:left w:val="single" w:sz="4" w:space="0" w:color="000000"/>
              <w:bottom w:val="single" w:sz="4" w:space="0" w:color="000000"/>
              <w:right w:val="single" w:sz="4" w:space="0" w:color="000000"/>
            </w:tcBorders>
            <w:shd w:val="clear" w:color="auto" w:fill="auto"/>
            <w:vAlign w:val="center"/>
          </w:tcPr>
          <w:p w:rsidR="007C3A64" w:rsidRDefault="007C3A64">
            <w:pPr>
              <w:spacing w:after="0"/>
              <w:jc w:val="center"/>
              <w:rPr>
                <w:rFonts w:ascii="Times New Roman" w:hAnsi="Times New Roman"/>
              </w:rPr>
            </w:pPr>
          </w:p>
          <w:p w:rsidR="007C3A64" w:rsidRDefault="00D27CDB">
            <w:pPr>
              <w:spacing w:after="0"/>
              <w:jc w:val="center"/>
              <w:rPr>
                <w:rFonts w:ascii="Times New Roman" w:hAnsi="Times New Roman"/>
              </w:rPr>
            </w:pPr>
            <w:r>
              <w:rPr>
                <w:rFonts w:ascii="Times New Roman" w:hAnsi="Times New Roman"/>
              </w:rPr>
              <w:t>Наименование этапов</w:t>
            </w:r>
          </w:p>
          <w:p w:rsidR="007C3A64" w:rsidRDefault="00D27CDB">
            <w:pPr>
              <w:spacing w:after="0"/>
              <w:jc w:val="center"/>
              <w:rPr>
                <w:rFonts w:ascii="Times New Roman" w:hAnsi="Times New Roman"/>
              </w:rPr>
            </w:pPr>
            <w:r>
              <w:rPr>
                <w:rFonts w:ascii="Times New Roman" w:hAnsi="Times New Roman"/>
              </w:rPr>
              <w:t>ВКР</w:t>
            </w:r>
          </w:p>
          <w:p w:rsidR="007C3A64" w:rsidRDefault="007C3A64">
            <w:pPr>
              <w:spacing w:after="0"/>
              <w:jc w:val="center"/>
              <w:rPr>
                <w:rFonts w:ascii="Times New Roman" w:hAnsi="Times New Roman"/>
              </w:rPr>
            </w:pPr>
          </w:p>
        </w:tc>
        <w:tc>
          <w:tcPr>
            <w:tcW w:w="2693" w:type="dxa"/>
            <w:tcBorders>
              <w:top w:val="single" w:sz="4" w:space="0" w:color="000000"/>
              <w:left w:val="single" w:sz="4" w:space="0" w:color="000000"/>
              <w:bottom w:val="single" w:sz="4" w:space="0" w:color="000000"/>
              <w:right w:val="single" w:sz="4" w:space="0" w:color="000000"/>
            </w:tcBorders>
            <w:shd w:val="clear" w:color="auto" w:fill="auto"/>
            <w:vAlign w:val="center"/>
          </w:tcPr>
          <w:p w:rsidR="007C3A64" w:rsidRDefault="00D27CDB">
            <w:pPr>
              <w:spacing w:after="0"/>
              <w:jc w:val="center"/>
              <w:rPr>
                <w:rFonts w:ascii="Times New Roman" w:hAnsi="Times New Roman"/>
              </w:rPr>
            </w:pPr>
            <w:r>
              <w:rPr>
                <w:rFonts w:ascii="Times New Roman" w:hAnsi="Times New Roman"/>
              </w:rPr>
              <w:t>Сроки выполнения этапов ВКР</w:t>
            </w:r>
          </w:p>
        </w:tc>
        <w:tc>
          <w:tcPr>
            <w:tcW w:w="1979" w:type="dxa"/>
            <w:tcBorders>
              <w:top w:val="single" w:sz="4" w:space="0" w:color="000000"/>
              <w:left w:val="single" w:sz="4" w:space="0" w:color="000000"/>
              <w:bottom w:val="single" w:sz="4" w:space="0" w:color="000000"/>
              <w:right w:val="single" w:sz="4" w:space="0" w:color="000000"/>
            </w:tcBorders>
            <w:shd w:val="clear" w:color="auto" w:fill="auto"/>
            <w:vAlign w:val="center"/>
          </w:tcPr>
          <w:p w:rsidR="007C3A64" w:rsidRDefault="00D27CDB">
            <w:pPr>
              <w:spacing w:after="0"/>
              <w:jc w:val="center"/>
              <w:rPr>
                <w:rFonts w:ascii="Times New Roman" w:hAnsi="Times New Roman"/>
              </w:rPr>
            </w:pPr>
            <w:r>
              <w:rPr>
                <w:rFonts w:ascii="Times New Roman" w:hAnsi="Times New Roman"/>
              </w:rPr>
              <w:t>Примечание</w:t>
            </w:r>
          </w:p>
        </w:tc>
      </w:tr>
      <w:tr w:rsidR="007C3A64">
        <w:tc>
          <w:tcPr>
            <w:tcW w:w="594" w:type="dxa"/>
            <w:tcBorders>
              <w:top w:val="single" w:sz="4" w:space="0" w:color="000000"/>
              <w:left w:val="single" w:sz="4" w:space="0" w:color="000000"/>
              <w:bottom w:val="single" w:sz="4" w:space="0" w:color="000000"/>
              <w:right w:val="single" w:sz="4" w:space="0" w:color="000000"/>
            </w:tcBorders>
            <w:shd w:val="clear" w:color="auto" w:fill="auto"/>
            <w:vAlign w:val="center"/>
          </w:tcPr>
          <w:p w:rsidR="007C3A64" w:rsidRDefault="00D27CDB">
            <w:pPr>
              <w:spacing w:after="0"/>
              <w:jc w:val="center"/>
              <w:rPr>
                <w:rFonts w:ascii="Times New Roman" w:hAnsi="Times New Roman"/>
              </w:rPr>
            </w:pPr>
            <w:r>
              <w:rPr>
                <w:rFonts w:ascii="Times New Roman" w:hAnsi="Times New Roman"/>
              </w:rPr>
              <w:t>1</w:t>
            </w:r>
          </w:p>
        </w:tc>
        <w:tc>
          <w:tcPr>
            <w:tcW w:w="4079" w:type="dxa"/>
            <w:tcBorders>
              <w:top w:val="single" w:sz="4" w:space="0" w:color="000000"/>
              <w:left w:val="single" w:sz="4" w:space="0" w:color="000000"/>
              <w:bottom w:val="single" w:sz="4" w:space="0" w:color="000000"/>
              <w:right w:val="single" w:sz="4" w:space="0" w:color="000000"/>
            </w:tcBorders>
            <w:shd w:val="clear" w:color="auto" w:fill="auto"/>
            <w:vAlign w:val="center"/>
          </w:tcPr>
          <w:p w:rsidR="007C3A64" w:rsidRDefault="00D27CDB">
            <w:pPr>
              <w:spacing w:after="0"/>
              <w:jc w:val="both"/>
              <w:rPr>
                <w:rFonts w:ascii="Times New Roman" w:hAnsi="Times New Roman"/>
              </w:rPr>
            </w:pPr>
            <w:r>
              <w:rPr>
                <w:rFonts w:ascii="Times New Roman" w:hAnsi="Times New Roman"/>
              </w:rPr>
              <w:t>Подготовка задания на ВКР, утверждение его у зав. кафедрой, выдача задания на ВКР</w:t>
            </w:r>
          </w:p>
        </w:tc>
        <w:tc>
          <w:tcPr>
            <w:tcW w:w="2693" w:type="dxa"/>
            <w:tcBorders>
              <w:top w:val="single" w:sz="4" w:space="0" w:color="000000"/>
              <w:left w:val="single" w:sz="4" w:space="0" w:color="000000"/>
              <w:bottom w:val="single" w:sz="4" w:space="0" w:color="000000"/>
              <w:right w:val="single" w:sz="4" w:space="0" w:color="000000"/>
            </w:tcBorders>
            <w:shd w:val="clear" w:color="auto" w:fill="auto"/>
            <w:vAlign w:val="center"/>
          </w:tcPr>
          <w:p w:rsidR="007C3A64" w:rsidRDefault="00D27CDB">
            <w:pPr>
              <w:spacing w:before="240" w:after="0" w:line="276" w:lineRule="auto"/>
              <w:jc w:val="center"/>
              <w:rPr>
                <w:rFonts w:ascii="Times New Roman" w:hAnsi="Times New Roman"/>
              </w:rPr>
            </w:pPr>
            <w:r>
              <w:rPr>
                <w:rFonts w:ascii="Times New Roman" w:hAnsi="Times New Roman"/>
              </w:rPr>
              <w:t>03.02.2023</w:t>
            </w:r>
          </w:p>
        </w:tc>
        <w:tc>
          <w:tcPr>
            <w:tcW w:w="1979" w:type="dxa"/>
            <w:tcBorders>
              <w:top w:val="single" w:sz="4" w:space="0" w:color="000000"/>
              <w:left w:val="single" w:sz="4" w:space="0" w:color="000000"/>
              <w:bottom w:val="single" w:sz="4" w:space="0" w:color="000000"/>
              <w:right w:val="single" w:sz="4" w:space="0" w:color="000000"/>
            </w:tcBorders>
            <w:shd w:val="clear" w:color="auto" w:fill="auto"/>
            <w:vAlign w:val="center"/>
          </w:tcPr>
          <w:p w:rsidR="007C3A64" w:rsidRDefault="007C3A64">
            <w:pPr>
              <w:spacing w:after="0"/>
              <w:jc w:val="both"/>
              <w:rPr>
                <w:rFonts w:ascii="Times New Roman" w:hAnsi="Times New Roman"/>
              </w:rPr>
            </w:pPr>
          </w:p>
        </w:tc>
      </w:tr>
      <w:tr w:rsidR="007C3A64">
        <w:tc>
          <w:tcPr>
            <w:tcW w:w="594" w:type="dxa"/>
            <w:tcBorders>
              <w:top w:val="single" w:sz="4" w:space="0" w:color="000000"/>
              <w:left w:val="single" w:sz="4" w:space="0" w:color="000000"/>
              <w:bottom w:val="single" w:sz="4" w:space="0" w:color="000000"/>
              <w:right w:val="single" w:sz="4" w:space="0" w:color="000000"/>
            </w:tcBorders>
            <w:shd w:val="clear" w:color="auto" w:fill="auto"/>
            <w:vAlign w:val="center"/>
          </w:tcPr>
          <w:p w:rsidR="007C3A64" w:rsidRDefault="00D27CDB">
            <w:pPr>
              <w:spacing w:after="0"/>
              <w:jc w:val="center"/>
              <w:rPr>
                <w:rFonts w:ascii="Times New Roman" w:hAnsi="Times New Roman"/>
              </w:rPr>
            </w:pPr>
            <w:r>
              <w:rPr>
                <w:rFonts w:ascii="Times New Roman" w:hAnsi="Times New Roman"/>
              </w:rPr>
              <w:t>2</w:t>
            </w:r>
          </w:p>
        </w:tc>
        <w:tc>
          <w:tcPr>
            <w:tcW w:w="4079" w:type="dxa"/>
            <w:tcBorders>
              <w:top w:val="single" w:sz="4" w:space="0" w:color="000000"/>
              <w:left w:val="single" w:sz="4" w:space="0" w:color="000000"/>
              <w:bottom w:val="single" w:sz="4" w:space="0" w:color="000000"/>
              <w:right w:val="single" w:sz="4" w:space="0" w:color="000000"/>
            </w:tcBorders>
            <w:shd w:val="clear" w:color="auto" w:fill="auto"/>
            <w:vAlign w:val="bottom"/>
          </w:tcPr>
          <w:p w:rsidR="007C3A64" w:rsidRDefault="00D27CDB">
            <w:pPr>
              <w:spacing w:after="0"/>
              <w:jc w:val="both"/>
              <w:rPr>
                <w:rFonts w:ascii="Times New Roman" w:hAnsi="Times New Roman"/>
              </w:rPr>
            </w:pPr>
            <w:r>
              <w:rPr>
                <w:rFonts w:ascii="Times New Roman" w:hAnsi="Times New Roman"/>
              </w:rPr>
              <w:t>Анализ ERP-системы «1С:Управление нашей фирмой» как объекта защиты, анализ угроз нарушения целостности информации</w:t>
            </w:r>
          </w:p>
        </w:tc>
        <w:tc>
          <w:tcPr>
            <w:tcW w:w="2693" w:type="dxa"/>
            <w:tcBorders>
              <w:top w:val="single" w:sz="4" w:space="0" w:color="000000"/>
              <w:left w:val="single" w:sz="4" w:space="0" w:color="000000"/>
              <w:bottom w:val="single" w:sz="4" w:space="0" w:color="000000"/>
              <w:right w:val="single" w:sz="4" w:space="0" w:color="000000"/>
            </w:tcBorders>
            <w:shd w:val="clear" w:color="auto" w:fill="auto"/>
            <w:vAlign w:val="center"/>
          </w:tcPr>
          <w:p w:rsidR="007C3A64" w:rsidRDefault="00D27CDB">
            <w:pPr>
              <w:spacing w:before="240" w:after="0" w:line="276" w:lineRule="auto"/>
              <w:jc w:val="center"/>
              <w:rPr>
                <w:rFonts w:ascii="Times New Roman" w:hAnsi="Times New Roman"/>
              </w:rPr>
            </w:pPr>
            <w:r>
              <w:rPr>
                <w:rFonts w:ascii="Times New Roman" w:hAnsi="Times New Roman"/>
              </w:rPr>
              <w:t>03.02.2023 – 10.03.2023</w:t>
            </w:r>
          </w:p>
        </w:tc>
        <w:tc>
          <w:tcPr>
            <w:tcW w:w="1979" w:type="dxa"/>
            <w:tcBorders>
              <w:top w:val="single" w:sz="4" w:space="0" w:color="000000"/>
              <w:left w:val="single" w:sz="4" w:space="0" w:color="000000"/>
              <w:bottom w:val="single" w:sz="4" w:space="0" w:color="000000"/>
              <w:right w:val="single" w:sz="4" w:space="0" w:color="000000"/>
            </w:tcBorders>
            <w:shd w:val="clear" w:color="auto" w:fill="auto"/>
            <w:vAlign w:val="center"/>
          </w:tcPr>
          <w:p w:rsidR="007C3A64" w:rsidRDefault="007C3A64">
            <w:pPr>
              <w:spacing w:after="0"/>
              <w:jc w:val="both"/>
              <w:rPr>
                <w:rFonts w:ascii="Times New Roman" w:hAnsi="Times New Roman"/>
              </w:rPr>
            </w:pPr>
          </w:p>
        </w:tc>
      </w:tr>
      <w:tr w:rsidR="007C3A64">
        <w:tc>
          <w:tcPr>
            <w:tcW w:w="594" w:type="dxa"/>
            <w:tcBorders>
              <w:top w:val="single" w:sz="4" w:space="0" w:color="000000"/>
              <w:left w:val="single" w:sz="4" w:space="0" w:color="000000"/>
              <w:bottom w:val="single" w:sz="4" w:space="0" w:color="000000"/>
              <w:right w:val="single" w:sz="4" w:space="0" w:color="000000"/>
            </w:tcBorders>
            <w:shd w:val="clear" w:color="auto" w:fill="auto"/>
            <w:vAlign w:val="center"/>
          </w:tcPr>
          <w:p w:rsidR="007C3A64" w:rsidRDefault="00D27CDB">
            <w:pPr>
              <w:spacing w:after="0"/>
              <w:jc w:val="center"/>
              <w:rPr>
                <w:rFonts w:ascii="Times New Roman" w:hAnsi="Times New Roman"/>
              </w:rPr>
            </w:pPr>
            <w:r>
              <w:rPr>
                <w:rFonts w:ascii="Times New Roman" w:hAnsi="Times New Roman"/>
              </w:rPr>
              <w:t>3</w:t>
            </w:r>
          </w:p>
        </w:tc>
        <w:tc>
          <w:tcPr>
            <w:tcW w:w="4079" w:type="dxa"/>
            <w:tcBorders>
              <w:top w:val="single" w:sz="4" w:space="0" w:color="000000"/>
              <w:left w:val="single" w:sz="4" w:space="0" w:color="000000"/>
              <w:bottom w:val="single" w:sz="4" w:space="0" w:color="000000"/>
              <w:right w:val="single" w:sz="4" w:space="0" w:color="000000"/>
            </w:tcBorders>
            <w:shd w:val="clear" w:color="auto" w:fill="auto"/>
            <w:vAlign w:val="bottom"/>
          </w:tcPr>
          <w:p w:rsidR="007C3A64" w:rsidRDefault="00D27CDB">
            <w:pPr>
              <w:spacing w:after="0"/>
              <w:jc w:val="both"/>
              <w:rPr>
                <w:rFonts w:ascii="Times New Roman" w:hAnsi="Times New Roman"/>
              </w:rPr>
            </w:pPr>
            <w:r>
              <w:rPr>
                <w:rFonts w:ascii="Times New Roman" w:hAnsi="Times New Roman"/>
              </w:rPr>
              <w:t>Анализ и выбор методов защиты информации от угроз нарушения целостности информации</w:t>
            </w:r>
          </w:p>
        </w:tc>
        <w:tc>
          <w:tcPr>
            <w:tcW w:w="2693" w:type="dxa"/>
            <w:tcBorders>
              <w:top w:val="single" w:sz="4" w:space="0" w:color="000000"/>
              <w:left w:val="single" w:sz="4" w:space="0" w:color="000000"/>
              <w:bottom w:val="single" w:sz="4" w:space="0" w:color="000000"/>
              <w:right w:val="single" w:sz="4" w:space="0" w:color="000000"/>
            </w:tcBorders>
            <w:shd w:val="clear" w:color="auto" w:fill="auto"/>
            <w:vAlign w:val="center"/>
          </w:tcPr>
          <w:p w:rsidR="007C3A64" w:rsidRDefault="00D27CDB">
            <w:pPr>
              <w:spacing w:before="240" w:after="0" w:line="276" w:lineRule="auto"/>
              <w:jc w:val="center"/>
              <w:rPr>
                <w:rFonts w:ascii="Times New Roman" w:hAnsi="Times New Roman"/>
              </w:rPr>
            </w:pPr>
            <w:r>
              <w:rPr>
                <w:rFonts w:ascii="Times New Roman" w:hAnsi="Times New Roman"/>
              </w:rPr>
              <w:t>03.02.2023 – 10.03.2023</w:t>
            </w:r>
          </w:p>
        </w:tc>
        <w:tc>
          <w:tcPr>
            <w:tcW w:w="1979" w:type="dxa"/>
            <w:tcBorders>
              <w:top w:val="single" w:sz="4" w:space="0" w:color="000000"/>
              <w:left w:val="single" w:sz="4" w:space="0" w:color="000000"/>
              <w:bottom w:val="single" w:sz="4" w:space="0" w:color="000000"/>
              <w:right w:val="single" w:sz="4" w:space="0" w:color="000000"/>
            </w:tcBorders>
            <w:shd w:val="clear" w:color="auto" w:fill="auto"/>
            <w:vAlign w:val="center"/>
          </w:tcPr>
          <w:p w:rsidR="007C3A64" w:rsidRDefault="007C3A64">
            <w:pPr>
              <w:spacing w:after="0"/>
              <w:jc w:val="both"/>
              <w:rPr>
                <w:rFonts w:ascii="Times New Roman" w:hAnsi="Times New Roman"/>
              </w:rPr>
            </w:pPr>
          </w:p>
        </w:tc>
      </w:tr>
      <w:tr w:rsidR="007C3A64">
        <w:tc>
          <w:tcPr>
            <w:tcW w:w="594" w:type="dxa"/>
            <w:tcBorders>
              <w:top w:val="single" w:sz="4" w:space="0" w:color="000000"/>
              <w:left w:val="single" w:sz="4" w:space="0" w:color="000000"/>
              <w:bottom w:val="single" w:sz="4" w:space="0" w:color="000000"/>
              <w:right w:val="single" w:sz="4" w:space="0" w:color="000000"/>
            </w:tcBorders>
            <w:shd w:val="clear" w:color="auto" w:fill="auto"/>
            <w:vAlign w:val="center"/>
          </w:tcPr>
          <w:p w:rsidR="007C3A64" w:rsidRDefault="00D27CDB">
            <w:pPr>
              <w:spacing w:after="0"/>
              <w:jc w:val="center"/>
              <w:rPr>
                <w:rFonts w:ascii="Times New Roman" w:hAnsi="Times New Roman"/>
              </w:rPr>
            </w:pPr>
            <w:r>
              <w:rPr>
                <w:rFonts w:ascii="Times New Roman" w:hAnsi="Times New Roman"/>
              </w:rPr>
              <w:t>4</w:t>
            </w:r>
          </w:p>
        </w:tc>
        <w:tc>
          <w:tcPr>
            <w:tcW w:w="4079" w:type="dxa"/>
            <w:tcBorders>
              <w:top w:val="single" w:sz="4" w:space="0" w:color="000000"/>
              <w:left w:val="single" w:sz="4" w:space="0" w:color="000000"/>
              <w:bottom w:val="single" w:sz="4" w:space="0" w:color="000000"/>
              <w:right w:val="single" w:sz="4" w:space="0" w:color="000000"/>
            </w:tcBorders>
            <w:shd w:val="clear" w:color="auto" w:fill="auto"/>
            <w:vAlign w:val="bottom"/>
          </w:tcPr>
          <w:p w:rsidR="007C3A64" w:rsidRDefault="00D27CDB">
            <w:pPr>
              <w:spacing w:after="0" w:line="276" w:lineRule="auto"/>
              <w:jc w:val="both"/>
              <w:rPr>
                <w:rFonts w:ascii="Times New Roman" w:hAnsi="Times New Roman"/>
              </w:rPr>
            </w:pPr>
            <w:r>
              <w:rPr>
                <w:rFonts w:ascii="Times New Roman" w:hAnsi="Times New Roman"/>
              </w:rPr>
              <w:t>Разработка программного модуля контроля загружаемых конфигураций и расширений конфигурации</w:t>
            </w:r>
          </w:p>
        </w:tc>
        <w:tc>
          <w:tcPr>
            <w:tcW w:w="2693" w:type="dxa"/>
            <w:tcBorders>
              <w:top w:val="single" w:sz="4" w:space="0" w:color="000000"/>
              <w:left w:val="single" w:sz="4" w:space="0" w:color="000000"/>
              <w:bottom w:val="single" w:sz="4" w:space="0" w:color="000000"/>
              <w:right w:val="single" w:sz="4" w:space="0" w:color="000000"/>
            </w:tcBorders>
            <w:shd w:val="clear" w:color="auto" w:fill="auto"/>
            <w:vAlign w:val="center"/>
          </w:tcPr>
          <w:p w:rsidR="007C3A64" w:rsidRDefault="00D27CDB">
            <w:pPr>
              <w:spacing w:after="0" w:line="276" w:lineRule="auto"/>
              <w:jc w:val="center"/>
              <w:rPr>
                <w:rFonts w:ascii="Times New Roman" w:hAnsi="Times New Roman"/>
              </w:rPr>
            </w:pPr>
            <w:r>
              <w:rPr>
                <w:rFonts w:ascii="Times New Roman" w:hAnsi="Times New Roman"/>
              </w:rPr>
              <w:t>10.03.2023 – 17.04.2023</w:t>
            </w:r>
          </w:p>
        </w:tc>
        <w:tc>
          <w:tcPr>
            <w:tcW w:w="1979" w:type="dxa"/>
            <w:tcBorders>
              <w:top w:val="single" w:sz="4" w:space="0" w:color="000000"/>
              <w:left w:val="single" w:sz="4" w:space="0" w:color="000000"/>
              <w:bottom w:val="single" w:sz="4" w:space="0" w:color="000000"/>
              <w:right w:val="single" w:sz="4" w:space="0" w:color="000000"/>
            </w:tcBorders>
            <w:shd w:val="clear" w:color="auto" w:fill="auto"/>
            <w:vAlign w:val="center"/>
          </w:tcPr>
          <w:p w:rsidR="007C3A64" w:rsidRDefault="007C3A64">
            <w:pPr>
              <w:spacing w:after="0"/>
              <w:jc w:val="both"/>
              <w:rPr>
                <w:rFonts w:ascii="Times New Roman" w:hAnsi="Times New Roman"/>
              </w:rPr>
            </w:pPr>
          </w:p>
        </w:tc>
      </w:tr>
      <w:tr w:rsidR="007C3A64">
        <w:tc>
          <w:tcPr>
            <w:tcW w:w="594" w:type="dxa"/>
            <w:tcBorders>
              <w:top w:val="single" w:sz="4" w:space="0" w:color="000000"/>
              <w:left w:val="single" w:sz="4" w:space="0" w:color="000000"/>
              <w:bottom w:val="single" w:sz="4" w:space="0" w:color="000000"/>
              <w:right w:val="single" w:sz="4" w:space="0" w:color="000000"/>
            </w:tcBorders>
            <w:shd w:val="clear" w:color="auto" w:fill="auto"/>
            <w:vAlign w:val="center"/>
          </w:tcPr>
          <w:p w:rsidR="007C3A64" w:rsidRDefault="00D27CDB">
            <w:pPr>
              <w:spacing w:after="0"/>
              <w:jc w:val="center"/>
              <w:rPr>
                <w:rFonts w:ascii="Times New Roman" w:hAnsi="Times New Roman"/>
              </w:rPr>
            </w:pPr>
            <w:r>
              <w:rPr>
                <w:rFonts w:ascii="Times New Roman" w:hAnsi="Times New Roman"/>
              </w:rPr>
              <w:t>5</w:t>
            </w:r>
          </w:p>
        </w:tc>
        <w:tc>
          <w:tcPr>
            <w:tcW w:w="4079" w:type="dxa"/>
            <w:tcBorders>
              <w:top w:val="single" w:sz="4" w:space="0" w:color="000000"/>
              <w:left w:val="single" w:sz="4" w:space="0" w:color="000000"/>
              <w:bottom w:val="single" w:sz="4" w:space="0" w:color="000000"/>
              <w:right w:val="single" w:sz="4" w:space="0" w:color="000000"/>
            </w:tcBorders>
            <w:shd w:val="clear" w:color="auto" w:fill="auto"/>
            <w:vAlign w:val="bottom"/>
          </w:tcPr>
          <w:p w:rsidR="007C3A64" w:rsidRDefault="00D27CDB">
            <w:pPr>
              <w:spacing w:after="0"/>
              <w:jc w:val="both"/>
              <w:rPr>
                <w:rFonts w:ascii="Times New Roman" w:hAnsi="Times New Roman"/>
              </w:rPr>
            </w:pPr>
            <w:r>
              <w:rPr>
                <w:rFonts w:ascii="Times New Roman" w:hAnsi="Times New Roman"/>
              </w:rPr>
              <w:t>Тестирование разработанного программного модуля на стенде</w:t>
            </w:r>
          </w:p>
        </w:tc>
        <w:tc>
          <w:tcPr>
            <w:tcW w:w="2693" w:type="dxa"/>
            <w:tcBorders>
              <w:top w:val="single" w:sz="4" w:space="0" w:color="000000"/>
              <w:left w:val="single" w:sz="4" w:space="0" w:color="000000"/>
              <w:bottom w:val="single" w:sz="4" w:space="0" w:color="000000"/>
              <w:right w:val="single" w:sz="4" w:space="0" w:color="000000"/>
            </w:tcBorders>
            <w:shd w:val="clear" w:color="auto" w:fill="auto"/>
            <w:vAlign w:val="center"/>
          </w:tcPr>
          <w:p w:rsidR="007C3A64" w:rsidRDefault="00D27CDB">
            <w:pPr>
              <w:spacing w:after="0" w:line="276" w:lineRule="auto"/>
              <w:jc w:val="center"/>
              <w:rPr>
                <w:rFonts w:ascii="Times New Roman" w:hAnsi="Times New Roman"/>
              </w:rPr>
            </w:pPr>
            <w:r>
              <w:rPr>
                <w:rFonts w:ascii="Times New Roman" w:hAnsi="Times New Roman"/>
              </w:rPr>
              <w:t>10.03.2023 – 17.04.2023</w:t>
            </w:r>
          </w:p>
        </w:tc>
        <w:tc>
          <w:tcPr>
            <w:tcW w:w="1979" w:type="dxa"/>
            <w:tcBorders>
              <w:top w:val="single" w:sz="4" w:space="0" w:color="000000"/>
              <w:left w:val="single" w:sz="4" w:space="0" w:color="000000"/>
              <w:bottom w:val="single" w:sz="4" w:space="0" w:color="000000"/>
              <w:right w:val="single" w:sz="4" w:space="0" w:color="000000"/>
            </w:tcBorders>
            <w:shd w:val="clear" w:color="auto" w:fill="auto"/>
            <w:vAlign w:val="center"/>
          </w:tcPr>
          <w:p w:rsidR="007C3A64" w:rsidRDefault="007C3A64">
            <w:pPr>
              <w:spacing w:after="0"/>
              <w:jc w:val="both"/>
              <w:rPr>
                <w:rFonts w:ascii="Times New Roman" w:hAnsi="Times New Roman"/>
              </w:rPr>
            </w:pPr>
          </w:p>
        </w:tc>
      </w:tr>
      <w:tr w:rsidR="007C3A64">
        <w:tc>
          <w:tcPr>
            <w:tcW w:w="594" w:type="dxa"/>
            <w:tcBorders>
              <w:top w:val="single" w:sz="4" w:space="0" w:color="000000"/>
              <w:left w:val="single" w:sz="4" w:space="0" w:color="000000"/>
              <w:bottom w:val="single" w:sz="4" w:space="0" w:color="000000"/>
              <w:right w:val="single" w:sz="4" w:space="0" w:color="000000"/>
            </w:tcBorders>
            <w:shd w:val="clear" w:color="auto" w:fill="auto"/>
            <w:vAlign w:val="center"/>
          </w:tcPr>
          <w:p w:rsidR="007C3A64" w:rsidRDefault="00D27CDB">
            <w:pPr>
              <w:spacing w:after="0"/>
              <w:jc w:val="center"/>
              <w:rPr>
                <w:rFonts w:ascii="Times New Roman" w:hAnsi="Times New Roman"/>
              </w:rPr>
            </w:pPr>
            <w:r>
              <w:rPr>
                <w:rFonts w:ascii="Times New Roman" w:hAnsi="Times New Roman"/>
              </w:rPr>
              <w:t>6</w:t>
            </w:r>
          </w:p>
        </w:tc>
        <w:tc>
          <w:tcPr>
            <w:tcW w:w="4079" w:type="dxa"/>
            <w:tcBorders>
              <w:top w:val="single" w:sz="4" w:space="0" w:color="000000"/>
              <w:left w:val="single" w:sz="4" w:space="0" w:color="000000"/>
              <w:bottom w:val="single" w:sz="4" w:space="0" w:color="000000"/>
              <w:right w:val="single" w:sz="4" w:space="0" w:color="000000"/>
            </w:tcBorders>
            <w:shd w:val="clear" w:color="auto" w:fill="auto"/>
            <w:vAlign w:val="bottom"/>
          </w:tcPr>
          <w:p w:rsidR="007C3A64" w:rsidRDefault="00D27CDB">
            <w:pPr>
              <w:spacing w:after="0"/>
              <w:jc w:val="both"/>
              <w:rPr>
                <w:rFonts w:ascii="Times New Roman" w:hAnsi="Times New Roman"/>
              </w:rPr>
            </w:pPr>
            <w:r>
              <w:rPr>
                <w:rFonts w:ascii="Times New Roman" w:hAnsi="Times New Roman"/>
              </w:rPr>
              <w:t>Разработка и применение комплексной методики оценивания защищенности ERP-системы «1С:Управление нашей фирмой» от угроз нарушения целостности информации.</w:t>
            </w:r>
          </w:p>
        </w:tc>
        <w:tc>
          <w:tcPr>
            <w:tcW w:w="2693" w:type="dxa"/>
            <w:tcBorders>
              <w:top w:val="single" w:sz="4" w:space="0" w:color="000000"/>
              <w:left w:val="single" w:sz="4" w:space="0" w:color="000000"/>
              <w:bottom w:val="single" w:sz="4" w:space="0" w:color="000000"/>
              <w:right w:val="single" w:sz="4" w:space="0" w:color="000000"/>
            </w:tcBorders>
            <w:shd w:val="clear" w:color="auto" w:fill="auto"/>
            <w:vAlign w:val="center"/>
          </w:tcPr>
          <w:p w:rsidR="007C3A64" w:rsidRDefault="00D27CDB">
            <w:pPr>
              <w:spacing w:after="0" w:line="276" w:lineRule="auto"/>
              <w:jc w:val="center"/>
              <w:rPr>
                <w:rFonts w:ascii="Times New Roman" w:hAnsi="Times New Roman"/>
              </w:rPr>
            </w:pPr>
            <w:r>
              <w:rPr>
                <w:rFonts w:ascii="Times New Roman" w:hAnsi="Times New Roman"/>
              </w:rPr>
              <w:t>17.04.2023 – 05.05.2023</w:t>
            </w:r>
          </w:p>
        </w:tc>
        <w:tc>
          <w:tcPr>
            <w:tcW w:w="1979" w:type="dxa"/>
            <w:tcBorders>
              <w:top w:val="single" w:sz="4" w:space="0" w:color="000000"/>
              <w:left w:val="single" w:sz="4" w:space="0" w:color="000000"/>
              <w:bottom w:val="single" w:sz="4" w:space="0" w:color="000000"/>
              <w:right w:val="single" w:sz="4" w:space="0" w:color="000000"/>
            </w:tcBorders>
            <w:shd w:val="clear" w:color="auto" w:fill="auto"/>
            <w:vAlign w:val="center"/>
          </w:tcPr>
          <w:p w:rsidR="007C3A64" w:rsidRDefault="007C3A64">
            <w:pPr>
              <w:spacing w:after="0"/>
              <w:jc w:val="both"/>
              <w:rPr>
                <w:rFonts w:ascii="Times New Roman" w:hAnsi="Times New Roman"/>
              </w:rPr>
            </w:pPr>
          </w:p>
        </w:tc>
      </w:tr>
      <w:tr w:rsidR="007C3A64">
        <w:tc>
          <w:tcPr>
            <w:tcW w:w="594" w:type="dxa"/>
            <w:tcBorders>
              <w:top w:val="single" w:sz="4" w:space="0" w:color="000000"/>
              <w:left w:val="single" w:sz="4" w:space="0" w:color="000000"/>
              <w:bottom w:val="single" w:sz="4" w:space="0" w:color="000000"/>
              <w:right w:val="single" w:sz="4" w:space="0" w:color="000000"/>
            </w:tcBorders>
            <w:shd w:val="clear" w:color="auto" w:fill="auto"/>
            <w:vAlign w:val="center"/>
          </w:tcPr>
          <w:p w:rsidR="007C3A64" w:rsidRDefault="00D27CDB">
            <w:pPr>
              <w:spacing w:after="0"/>
              <w:jc w:val="center"/>
              <w:rPr>
                <w:rFonts w:ascii="Times New Roman" w:hAnsi="Times New Roman"/>
              </w:rPr>
            </w:pPr>
            <w:r>
              <w:rPr>
                <w:rFonts w:ascii="Times New Roman" w:hAnsi="Times New Roman"/>
              </w:rPr>
              <w:t>7</w:t>
            </w:r>
          </w:p>
        </w:tc>
        <w:tc>
          <w:tcPr>
            <w:tcW w:w="4079" w:type="dxa"/>
            <w:tcBorders>
              <w:top w:val="single" w:sz="4" w:space="0" w:color="000000"/>
              <w:left w:val="single" w:sz="4" w:space="0" w:color="000000"/>
              <w:bottom w:val="single" w:sz="4" w:space="0" w:color="000000"/>
              <w:right w:val="single" w:sz="4" w:space="0" w:color="000000"/>
            </w:tcBorders>
            <w:shd w:val="clear" w:color="auto" w:fill="auto"/>
          </w:tcPr>
          <w:p w:rsidR="007C3A64" w:rsidRDefault="00D27CDB">
            <w:pPr>
              <w:spacing w:after="0"/>
              <w:jc w:val="both"/>
              <w:rPr>
                <w:rFonts w:ascii="Times New Roman" w:hAnsi="Times New Roman"/>
              </w:rPr>
            </w:pPr>
            <w:r>
              <w:rPr>
                <w:rFonts w:ascii="Times New Roman" w:hAnsi="Times New Roman"/>
              </w:rPr>
              <w:t>Оценивание эффективности внедрения результатов ВКР в области охраны труда</w:t>
            </w:r>
          </w:p>
        </w:tc>
        <w:tc>
          <w:tcPr>
            <w:tcW w:w="2693" w:type="dxa"/>
            <w:tcBorders>
              <w:top w:val="single" w:sz="4" w:space="0" w:color="000000"/>
              <w:left w:val="single" w:sz="4" w:space="0" w:color="000000"/>
              <w:bottom w:val="single" w:sz="4" w:space="0" w:color="000000"/>
              <w:right w:val="single" w:sz="4" w:space="0" w:color="000000"/>
            </w:tcBorders>
            <w:shd w:val="clear" w:color="auto" w:fill="auto"/>
            <w:vAlign w:val="center"/>
          </w:tcPr>
          <w:p w:rsidR="007C3A64" w:rsidRDefault="00D27CDB">
            <w:pPr>
              <w:spacing w:after="0" w:line="360" w:lineRule="auto"/>
              <w:jc w:val="center"/>
              <w:rPr>
                <w:rFonts w:ascii="Times New Roman" w:hAnsi="Times New Roman"/>
              </w:rPr>
            </w:pPr>
            <w:r>
              <w:rPr>
                <w:rFonts w:ascii="Times New Roman" w:hAnsi="Times New Roman"/>
              </w:rPr>
              <w:t>05.05.2023 – 15.05.2023</w:t>
            </w:r>
          </w:p>
        </w:tc>
        <w:tc>
          <w:tcPr>
            <w:tcW w:w="1979" w:type="dxa"/>
            <w:tcBorders>
              <w:top w:val="single" w:sz="4" w:space="0" w:color="000000"/>
              <w:left w:val="single" w:sz="4" w:space="0" w:color="000000"/>
              <w:bottom w:val="single" w:sz="4" w:space="0" w:color="000000"/>
              <w:right w:val="single" w:sz="4" w:space="0" w:color="000000"/>
            </w:tcBorders>
            <w:shd w:val="clear" w:color="auto" w:fill="auto"/>
            <w:vAlign w:val="center"/>
          </w:tcPr>
          <w:p w:rsidR="007C3A64" w:rsidRDefault="007C3A64">
            <w:pPr>
              <w:spacing w:after="0"/>
              <w:jc w:val="both"/>
              <w:rPr>
                <w:rFonts w:ascii="Times New Roman" w:hAnsi="Times New Roman"/>
              </w:rPr>
            </w:pPr>
          </w:p>
        </w:tc>
      </w:tr>
      <w:tr w:rsidR="007C3A64">
        <w:tc>
          <w:tcPr>
            <w:tcW w:w="594" w:type="dxa"/>
            <w:tcBorders>
              <w:top w:val="single" w:sz="4" w:space="0" w:color="000000"/>
              <w:left w:val="single" w:sz="4" w:space="0" w:color="000000"/>
              <w:bottom w:val="single" w:sz="4" w:space="0" w:color="000000"/>
              <w:right w:val="single" w:sz="4" w:space="0" w:color="000000"/>
            </w:tcBorders>
            <w:shd w:val="clear" w:color="auto" w:fill="auto"/>
            <w:vAlign w:val="center"/>
          </w:tcPr>
          <w:p w:rsidR="007C3A64" w:rsidRDefault="00D27CDB">
            <w:pPr>
              <w:spacing w:after="0"/>
              <w:jc w:val="center"/>
              <w:rPr>
                <w:rFonts w:ascii="Times New Roman" w:hAnsi="Times New Roman"/>
              </w:rPr>
            </w:pPr>
            <w:r>
              <w:rPr>
                <w:rFonts w:ascii="Times New Roman" w:hAnsi="Times New Roman"/>
              </w:rPr>
              <w:t>8</w:t>
            </w:r>
          </w:p>
        </w:tc>
        <w:tc>
          <w:tcPr>
            <w:tcW w:w="4079" w:type="dxa"/>
            <w:tcBorders>
              <w:top w:val="single" w:sz="4" w:space="0" w:color="000000"/>
              <w:left w:val="single" w:sz="4" w:space="0" w:color="000000"/>
              <w:bottom w:val="single" w:sz="4" w:space="0" w:color="000000"/>
              <w:right w:val="single" w:sz="4" w:space="0" w:color="000000"/>
            </w:tcBorders>
            <w:shd w:val="clear" w:color="auto" w:fill="auto"/>
            <w:vAlign w:val="center"/>
          </w:tcPr>
          <w:p w:rsidR="007C3A64" w:rsidRDefault="00D27CDB">
            <w:pPr>
              <w:spacing w:after="0"/>
              <w:jc w:val="both"/>
              <w:rPr>
                <w:rFonts w:ascii="Times New Roman" w:hAnsi="Times New Roman"/>
              </w:rPr>
            </w:pPr>
            <w:r>
              <w:rPr>
                <w:rFonts w:ascii="Times New Roman" w:hAnsi="Times New Roman"/>
              </w:rPr>
              <w:t>Расчет технико-экономического обоснования ВКР</w:t>
            </w:r>
          </w:p>
        </w:tc>
        <w:tc>
          <w:tcPr>
            <w:tcW w:w="2693" w:type="dxa"/>
            <w:tcBorders>
              <w:top w:val="single" w:sz="4" w:space="0" w:color="000000"/>
              <w:left w:val="single" w:sz="4" w:space="0" w:color="000000"/>
              <w:bottom w:val="single" w:sz="4" w:space="0" w:color="000000"/>
              <w:right w:val="single" w:sz="4" w:space="0" w:color="000000"/>
            </w:tcBorders>
            <w:shd w:val="clear" w:color="auto" w:fill="auto"/>
            <w:vAlign w:val="center"/>
          </w:tcPr>
          <w:p w:rsidR="007C3A64" w:rsidRDefault="00D27CDB">
            <w:pPr>
              <w:spacing w:after="0" w:line="360" w:lineRule="auto"/>
              <w:jc w:val="center"/>
              <w:rPr>
                <w:rFonts w:ascii="Times New Roman" w:hAnsi="Times New Roman"/>
              </w:rPr>
            </w:pPr>
            <w:r>
              <w:rPr>
                <w:rFonts w:ascii="Times New Roman" w:hAnsi="Times New Roman"/>
              </w:rPr>
              <w:t>05.05.2023 – 15.05.2023</w:t>
            </w:r>
          </w:p>
        </w:tc>
        <w:tc>
          <w:tcPr>
            <w:tcW w:w="1979" w:type="dxa"/>
            <w:tcBorders>
              <w:top w:val="single" w:sz="4" w:space="0" w:color="000000"/>
              <w:left w:val="single" w:sz="4" w:space="0" w:color="000000"/>
              <w:bottom w:val="single" w:sz="4" w:space="0" w:color="000000"/>
              <w:right w:val="single" w:sz="4" w:space="0" w:color="000000"/>
            </w:tcBorders>
            <w:shd w:val="clear" w:color="auto" w:fill="auto"/>
            <w:vAlign w:val="center"/>
          </w:tcPr>
          <w:p w:rsidR="007C3A64" w:rsidRDefault="007C3A64">
            <w:pPr>
              <w:spacing w:after="0"/>
              <w:jc w:val="center"/>
              <w:rPr>
                <w:rFonts w:ascii="Times New Roman" w:hAnsi="Times New Roman"/>
              </w:rPr>
            </w:pPr>
          </w:p>
        </w:tc>
      </w:tr>
      <w:tr w:rsidR="007C3A64">
        <w:tc>
          <w:tcPr>
            <w:tcW w:w="594" w:type="dxa"/>
            <w:tcBorders>
              <w:top w:val="single" w:sz="4" w:space="0" w:color="000000"/>
              <w:left w:val="single" w:sz="4" w:space="0" w:color="000000"/>
              <w:bottom w:val="single" w:sz="4" w:space="0" w:color="000000"/>
              <w:right w:val="single" w:sz="4" w:space="0" w:color="000000"/>
            </w:tcBorders>
            <w:shd w:val="clear" w:color="auto" w:fill="auto"/>
            <w:vAlign w:val="center"/>
          </w:tcPr>
          <w:p w:rsidR="007C3A64" w:rsidRDefault="00D27CDB">
            <w:pPr>
              <w:spacing w:after="0"/>
              <w:jc w:val="center"/>
              <w:rPr>
                <w:rFonts w:ascii="Times New Roman" w:hAnsi="Times New Roman"/>
              </w:rPr>
            </w:pPr>
            <w:r>
              <w:rPr>
                <w:rFonts w:ascii="Times New Roman" w:hAnsi="Times New Roman"/>
              </w:rPr>
              <w:t>9</w:t>
            </w:r>
          </w:p>
        </w:tc>
        <w:tc>
          <w:tcPr>
            <w:tcW w:w="4079" w:type="dxa"/>
            <w:tcBorders>
              <w:top w:val="single" w:sz="4" w:space="0" w:color="000000"/>
              <w:left w:val="single" w:sz="4" w:space="0" w:color="000000"/>
              <w:bottom w:val="single" w:sz="4" w:space="0" w:color="000000"/>
              <w:right w:val="single" w:sz="4" w:space="0" w:color="000000"/>
            </w:tcBorders>
            <w:shd w:val="clear" w:color="auto" w:fill="auto"/>
            <w:vAlign w:val="center"/>
          </w:tcPr>
          <w:p w:rsidR="007C3A64" w:rsidRDefault="00D27CDB">
            <w:pPr>
              <w:spacing w:after="0"/>
              <w:jc w:val="both"/>
              <w:rPr>
                <w:rFonts w:ascii="Times New Roman" w:hAnsi="Times New Roman"/>
              </w:rPr>
            </w:pPr>
            <w:r>
              <w:rPr>
                <w:rFonts w:ascii="Times New Roman" w:hAnsi="Times New Roman"/>
              </w:rPr>
              <w:t>Оформление пояснительной записки на ВКР</w:t>
            </w:r>
          </w:p>
        </w:tc>
        <w:tc>
          <w:tcPr>
            <w:tcW w:w="2693" w:type="dxa"/>
            <w:tcBorders>
              <w:top w:val="single" w:sz="4" w:space="0" w:color="000000"/>
              <w:left w:val="single" w:sz="4" w:space="0" w:color="000000"/>
              <w:bottom w:val="single" w:sz="4" w:space="0" w:color="000000"/>
              <w:right w:val="single" w:sz="4" w:space="0" w:color="000000"/>
            </w:tcBorders>
            <w:shd w:val="clear" w:color="auto" w:fill="auto"/>
            <w:vAlign w:val="center"/>
          </w:tcPr>
          <w:p w:rsidR="007C3A64" w:rsidRDefault="00D27CDB">
            <w:pPr>
              <w:spacing w:after="0"/>
              <w:jc w:val="center"/>
              <w:rPr>
                <w:rFonts w:ascii="Times New Roman" w:hAnsi="Times New Roman"/>
              </w:rPr>
            </w:pPr>
            <w:r>
              <w:rPr>
                <w:rFonts w:ascii="Times New Roman" w:hAnsi="Times New Roman"/>
              </w:rPr>
              <w:t xml:space="preserve">15.05.2023 – 05.06.2023 </w:t>
            </w:r>
          </w:p>
        </w:tc>
        <w:tc>
          <w:tcPr>
            <w:tcW w:w="1979" w:type="dxa"/>
            <w:tcBorders>
              <w:top w:val="single" w:sz="4" w:space="0" w:color="000000"/>
              <w:left w:val="single" w:sz="4" w:space="0" w:color="000000"/>
              <w:bottom w:val="single" w:sz="4" w:space="0" w:color="000000"/>
              <w:right w:val="single" w:sz="4" w:space="0" w:color="000000"/>
            </w:tcBorders>
            <w:shd w:val="clear" w:color="auto" w:fill="auto"/>
            <w:vAlign w:val="center"/>
          </w:tcPr>
          <w:p w:rsidR="007C3A64" w:rsidRDefault="007C3A64">
            <w:pPr>
              <w:spacing w:after="0"/>
              <w:jc w:val="center"/>
              <w:rPr>
                <w:rFonts w:ascii="Times New Roman" w:hAnsi="Times New Roman"/>
              </w:rPr>
            </w:pPr>
          </w:p>
        </w:tc>
      </w:tr>
      <w:tr w:rsidR="007C3A64">
        <w:tc>
          <w:tcPr>
            <w:tcW w:w="594" w:type="dxa"/>
            <w:tcBorders>
              <w:top w:val="single" w:sz="4" w:space="0" w:color="000000"/>
              <w:left w:val="single" w:sz="4" w:space="0" w:color="000000"/>
              <w:bottom w:val="single" w:sz="4" w:space="0" w:color="000000"/>
              <w:right w:val="single" w:sz="4" w:space="0" w:color="000000"/>
            </w:tcBorders>
            <w:shd w:val="clear" w:color="auto" w:fill="auto"/>
            <w:vAlign w:val="center"/>
          </w:tcPr>
          <w:p w:rsidR="007C3A64" w:rsidRDefault="00D27CDB">
            <w:pPr>
              <w:spacing w:after="0"/>
              <w:jc w:val="center"/>
              <w:rPr>
                <w:rFonts w:ascii="Times New Roman" w:hAnsi="Times New Roman"/>
              </w:rPr>
            </w:pPr>
            <w:r>
              <w:rPr>
                <w:rFonts w:ascii="Times New Roman" w:hAnsi="Times New Roman"/>
              </w:rPr>
              <w:t>10</w:t>
            </w:r>
          </w:p>
        </w:tc>
        <w:tc>
          <w:tcPr>
            <w:tcW w:w="4079" w:type="dxa"/>
            <w:tcBorders>
              <w:top w:val="single" w:sz="4" w:space="0" w:color="000000"/>
              <w:left w:val="single" w:sz="4" w:space="0" w:color="000000"/>
              <w:bottom w:val="single" w:sz="4" w:space="0" w:color="000000"/>
              <w:right w:val="single" w:sz="4" w:space="0" w:color="000000"/>
            </w:tcBorders>
            <w:shd w:val="clear" w:color="auto" w:fill="auto"/>
            <w:vAlign w:val="center"/>
          </w:tcPr>
          <w:p w:rsidR="007C3A64" w:rsidRDefault="00D27CDB">
            <w:pPr>
              <w:spacing w:after="0"/>
              <w:jc w:val="both"/>
              <w:rPr>
                <w:rFonts w:ascii="Times New Roman" w:hAnsi="Times New Roman"/>
              </w:rPr>
            </w:pPr>
            <w:r>
              <w:rPr>
                <w:rFonts w:ascii="Times New Roman" w:hAnsi="Times New Roman"/>
              </w:rPr>
              <w:t>Прохождение нормоконтроля</w:t>
            </w:r>
          </w:p>
        </w:tc>
        <w:tc>
          <w:tcPr>
            <w:tcW w:w="2693" w:type="dxa"/>
            <w:tcBorders>
              <w:top w:val="single" w:sz="4" w:space="0" w:color="000000"/>
              <w:left w:val="single" w:sz="4" w:space="0" w:color="000000"/>
              <w:bottom w:val="single" w:sz="4" w:space="0" w:color="000000"/>
              <w:right w:val="single" w:sz="4" w:space="0" w:color="000000"/>
            </w:tcBorders>
            <w:shd w:val="clear" w:color="auto" w:fill="auto"/>
            <w:vAlign w:val="center"/>
          </w:tcPr>
          <w:p w:rsidR="007C3A64" w:rsidRDefault="00D27CDB">
            <w:pPr>
              <w:spacing w:after="0"/>
              <w:jc w:val="center"/>
              <w:rPr>
                <w:rFonts w:ascii="Times New Roman" w:hAnsi="Times New Roman"/>
              </w:rPr>
            </w:pPr>
            <w:r>
              <w:rPr>
                <w:rFonts w:ascii="Times New Roman" w:hAnsi="Times New Roman"/>
              </w:rPr>
              <w:t xml:space="preserve">15.05.2023 – 05.06.2023 </w:t>
            </w:r>
          </w:p>
        </w:tc>
        <w:tc>
          <w:tcPr>
            <w:tcW w:w="1979" w:type="dxa"/>
            <w:tcBorders>
              <w:top w:val="single" w:sz="4" w:space="0" w:color="000000"/>
              <w:left w:val="single" w:sz="4" w:space="0" w:color="000000"/>
              <w:bottom w:val="single" w:sz="4" w:space="0" w:color="000000"/>
              <w:right w:val="single" w:sz="4" w:space="0" w:color="000000"/>
            </w:tcBorders>
            <w:shd w:val="clear" w:color="auto" w:fill="auto"/>
            <w:vAlign w:val="center"/>
          </w:tcPr>
          <w:p w:rsidR="007C3A64" w:rsidRDefault="007C3A64">
            <w:pPr>
              <w:spacing w:after="0"/>
              <w:jc w:val="center"/>
              <w:rPr>
                <w:rFonts w:ascii="Times New Roman" w:hAnsi="Times New Roman"/>
              </w:rPr>
            </w:pPr>
          </w:p>
        </w:tc>
      </w:tr>
      <w:tr w:rsidR="007C3A64">
        <w:tc>
          <w:tcPr>
            <w:tcW w:w="594" w:type="dxa"/>
            <w:tcBorders>
              <w:top w:val="single" w:sz="4" w:space="0" w:color="000000"/>
              <w:left w:val="single" w:sz="4" w:space="0" w:color="000000"/>
              <w:bottom w:val="single" w:sz="4" w:space="0" w:color="000000"/>
              <w:right w:val="single" w:sz="4" w:space="0" w:color="000000"/>
            </w:tcBorders>
            <w:shd w:val="clear" w:color="auto" w:fill="auto"/>
            <w:vAlign w:val="center"/>
          </w:tcPr>
          <w:p w:rsidR="007C3A64" w:rsidRDefault="00D27CDB">
            <w:pPr>
              <w:spacing w:after="0"/>
              <w:jc w:val="center"/>
              <w:rPr>
                <w:rFonts w:ascii="Times New Roman" w:hAnsi="Times New Roman"/>
              </w:rPr>
            </w:pPr>
            <w:r>
              <w:rPr>
                <w:rFonts w:ascii="Times New Roman" w:hAnsi="Times New Roman"/>
              </w:rPr>
              <w:t>11</w:t>
            </w:r>
          </w:p>
        </w:tc>
        <w:tc>
          <w:tcPr>
            <w:tcW w:w="4079" w:type="dxa"/>
            <w:tcBorders>
              <w:top w:val="single" w:sz="4" w:space="0" w:color="000000"/>
              <w:left w:val="single" w:sz="4" w:space="0" w:color="000000"/>
              <w:bottom w:val="single" w:sz="4" w:space="0" w:color="000000"/>
              <w:right w:val="single" w:sz="4" w:space="0" w:color="000000"/>
            </w:tcBorders>
            <w:shd w:val="clear" w:color="auto" w:fill="auto"/>
            <w:vAlign w:val="center"/>
          </w:tcPr>
          <w:p w:rsidR="007C3A64" w:rsidRDefault="00D27CDB">
            <w:pPr>
              <w:spacing w:after="0"/>
              <w:jc w:val="both"/>
              <w:rPr>
                <w:rFonts w:ascii="Times New Roman" w:hAnsi="Times New Roman"/>
              </w:rPr>
            </w:pPr>
            <w:r>
              <w:rPr>
                <w:rFonts w:ascii="Times New Roman" w:hAnsi="Times New Roman"/>
              </w:rPr>
              <w:t>Сдача ВКР (бумажная и электронная версии) на кафедру</w:t>
            </w:r>
          </w:p>
        </w:tc>
        <w:tc>
          <w:tcPr>
            <w:tcW w:w="2693" w:type="dxa"/>
            <w:tcBorders>
              <w:top w:val="single" w:sz="4" w:space="0" w:color="000000"/>
              <w:left w:val="single" w:sz="4" w:space="0" w:color="000000"/>
              <w:bottom w:val="single" w:sz="4" w:space="0" w:color="000000"/>
              <w:right w:val="single" w:sz="4" w:space="0" w:color="000000"/>
            </w:tcBorders>
            <w:shd w:val="clear" w:color="auto" w:fill="auto"/>
            <w:vAlign w:val="center"/>
          </w:tcPr>
          <w:p w:rsidR="007C3A64" w:rsidRDefault="00D27CDB">
            <w:pPr>
              <w:spacing w:after="0"/>
              <w:jc w:val="center"/>
              <w:rPr>
                <w:rFonts w:ascii="Times New Roman" w:hAnsi="Times New Roman"/>
              </w:rPr>
            </w:pPr>
            <w:r>
              <w:rPr>
                <w:rFonts w:ascii="Times New Roman" w:hAnsi="Times New Roman"/>
              </w:rPr>
              <w:t xml:space="preserve">15.05.2023 – 05.06.2023 </w:t>
            </w:r>
          </w:p>
        </w:tc>
        <w:tc>
          <w:tcPr>
            <w:tcW w:w="1979" w:type="dxa"/>
            <w:tcBorders>
              <w:top w:val="single" w:sz="4" w:space="0" w:color="000000"/>
              <w:left w:val="single" w:sz="4" w:space="0" w:color="000000"/>
              <w:bottom w:val="single" w:sz="4" w:space="0" w:color="000000"/>
              <w:right w:val="single" w:sz="4" w:space="0" w:color="000000"/>
            </w:tcBorders>
            <w:shd w:val="clear" w:color="auto" w:fill="auto"/>
            <w:vAlign w:val="center"/>
          </w:tcPr>
          <w:p w:rsidR="007C3A64" w:rsidRDefault="007C3A64">
            <w:pPr>
              <w:spacing w:after="0"/>
              <w:jc w:val="center"/>
              <w:rPr>
                <w:rFonts w:ascii="Times New Roman" w:hAnsi="Times New Roman"/>
              </w:rPr>
            </w:pPr>
          </w:p>
        </w:tc>
      </w:tr>
      <w:tr w:rsidR="007C3A64">
        <w:tc>
          <w:tcPr>
            <w:tcW w:w="594" w:type="dxa"/>
            <w:tcBorders>
              <w:top w:val="single" w:sz="4" w:space="0" w:color="000000"/>
              <w:left w:val="single" w:sz="4" w:space="0" w:color="000000"/>
              <w:bottom w:val="single" w:sz="4" w:space="0" w:color="000000"/>
              <w:right w:val="single" w:sz="4" w:space="0" w:color="000000"/>
            </w:tcBorders>
            <w:shd w:val="clear" w:color="auto" w:fill="auto"/>
            <w:vAlign w:val="center"/>
          </w:tcPr>
          <w:p w:rsidR="007C3A64" w:rsidRDefault="00D27CDB">
            <w:pPr>
              <w:spacing w:after="0"/>
              <w:jc w:val="center"/>
              <w:rPr>
                <w:rFonts w:ascii="Times New Roman" w:hAnsi="Times New Roman"/>
              </w:rPr>
            </w:pPr>
            <w:r>
              <w:rPr>
                <w:rFonts w:ascii="Times New Roman" w:hAnsi="Times New Roman"/>
              </w:rPr>
              <w:t>12</w:t>
            </w:r>
          </w:p>
        </w:tc>
        <w:tc>
          <w:tcPr>
            <w:tcW w:w="4079" w:type="dxa"/>
            <w:tcBorders>
              <w:top w:val="single" w:sz="4" w:space="0" w:color="000000"/>
              <w:left w:val="single" w:sz="4" w:space="0" w:color="000000"/>
              <w:bottom w:val="single" w:sz="4" w:space="0" w:color="000000"/>
              <w:right w:val="single" w:sz="4" w:space="0" w:color="000000"/>
            </w:tcBorders>
            <w:shd w:val="clear" w:color="auto" w:fill="auto"/>
            <w:vAlign w:val="center"/>
          </w:tcPr>
          <w:p w:rsidR="007C3A64" w:rsidRDefault="00D27CDB">
            <w:pPr>
              <w:spacing w:after="0"/>
              <w:jc w:val="both"/>
              <w:rPr>
                <w:rFonts w:ascii="Times New Roman" w:hAnsi="Times New Roman"/>
              </w:rPr>
            </w:pPr>
            <w:r>
              <w:rPr>
                <w:rFonts w:ascii="Times New Roman" w:hAnsi="Times New Roman"/>
              </w:rPr>
              <w:t>Проверка ВКР в системе «Антиплагиат ВУЗ»</w:t>
            </w:r>
          </w:p>
        </w:tc>
        <w:tc>
          <w:tcPr>
            <w:tcW w:w="2693" w:type="dxa"/>
            <w:tcBorders>
              <w:top w:val="single" w:sz="4" w:space="0" w:color="000000"/>
              <w:left w:val="single" w:sz="4" w:space="0" w:color="000000"/>
              <w:bottom w:val="single" w:sz="4" w:space="0" w:color="000000"/>
              <w:right w:val="single" w:sz="4" w:space="0" w:color="000000"/>
            </w:tcBorders>
            <w:shd w:val="clear" w:color="auto" w:fill="auto"/>
            <w:vAlign w:val="center"/>
          </w:tcPr>
          <w:p w:rsidR="007C3A64" w:rsidRDefault="00D27CDB">
            <w:pPr>
              <w:spacing w:after="0"/>
              <w:jc w:val="center"/>
              <w:rPr>
                <w:rFonts w:ascii="Times New Roman" w:hAnsi="Times New Roman"/>
              </w:rPr>
            </w:pPr>
            <w:r>
              <w:rPr>
                <w:rFonts w:ascii="Times New Roman" w:hAnsi="Times New Roman"/>
              </w:rPr>
              <w:t>05.06.2023 – 12.06.2023</w:t>
            </w:r>
          </w:p>
        </w:tc>
        <w:tc>
          <w:tcPr>
            <w:tcW w:w="1979" w:type="dxa"/>
            <w:tcBorders>
              <w:top w:val="single" w:sz="4" w:space="0" w:color="000000"/>
              <w:left w:val="single" w:sz="4" w:space="0" w:color="000000"/>
              <w:bottom w:val="single" w:sz="4" w:space="0" w:color="000000"/>
              <w:right w:val="single" w:sz="4" w:space="0" w:color="000000"/>
            </w:tcBorders>
            <w:shd w:val="clear" w:color="auto" w:fill="auto"/>
            <w:vAlign w:val="center"/>
          </w:tcPr>
          <w:p w:rsidR="007C3A64" w:rsidRDefault="007C3A64">
            <w:pPr>
              <w:spacing w:after="0"/>
              <w:jc w:val="center"/>
              <w:rPr>
                <w:rFonts w:ascii="Times New Roman" w:hAnsi="Times New Roman"/>
              </w:rPr>
            </w:pPr>
          </w:p>
        </w:tc>
      </w:tr>
      <w:tr w:rsidR="007C3A64">
        <w:tc>
          <w:tcPr>
            <w:tcW w:w="594" w:type="dxa"/>
            <w:tcBorders>
              <w:top w:val="single" w:sz="4" w:space="0" w:color="000000"/>
              <w:left w:val="single" w:sz="4" w:space="0" w:color="000000"/>
              <w:bottom w:val="single" w:sz="4" w:space="0" w:color="000000"/>
              <w:right w:val="single" w:sz="4" w:space="0" w:color="000000"/>
            </w:tcBorders>
            <w:shd w:val="clear" w:color="auto" w:fill="auto"/>
            <w:vAlign w:val="center"/>
          </w:tcPr>
          <w:p w:rsidR="007C3A64" w:rsidRDefault="00D27CDB">
            <w:pPr>
              <w:spacing w:after="0"/>
              <w:jc w:val="center"/>
              <w:rPr>
                <w:rFonts w:ascii="Times New Roman" w:hAnsi="Times New Roman"/>
              </w:rPr>
            </w:pPr>
            <w:r>
              <w:rPr>
                <w:rFonts w:ascii="Times New Roman" w:hAnsi="Times New Roman"/>
              </w:rPr>
              <w:t>13</w:t>
            </w:r>
          </w:p>
        </w:tc>
        <w:tc>
          <w:tcPr>
            <w:tcW w:w="4079" w:type="dxa"/>
            <w:tcBorders>
              <w:top w:val="single" w:sz="4" w:space="0" w:color="000000"/>
              <w:left w:val="single" w:sz="4" w:space="0" w:color="000000"/>
              <w:bottom w:val="single" w:sz="4" w:space="0" w:color="000000"/>
              <w:right w:val="single" w:sz="4" w:space="0" w:color="000000"/>
            </w:tcBorders>
            <w:shd w:val="clear" w:color="auto" w:fill="auto"/>
            <w:vAlign w:val="center"/>
          </w:tcPr>
          <w:p w:rsidR="007C3A64" w:rsidRDefault="00D27CDB">
            <w:pPr>
              <w:spacing w:after="0"/>
              <w:jc w:val="both"/>
              <w:rPr>
                <w:rFonts w:ascii="Times New Roman" w:hAnsi="Times New Roman"/>
              </w:rPr>
            </w:pPr>
            <w:r>
              <w:rPr>
                <w:rFonts w:ascii="Times New Roman" w:hAnsi="Times New Roman"/>
              </w:rPr>
              <w:t>Получение внешней рецензии на ВКР</w:t>
            </w:r>
          </w:p>
        </w:tc>
        <w:tc>
          <w:tcPr>
            <w:tcW w:w="2693" w:type="dxa"/>
            <w:tcBorders>
              <w:top w:val="single" w:sz="4" w:space="0" w:color="000000"/>
              <w:left w:val="single" w:sz="4" w:space="0" w:color="000000"/>
              <w:bottom w:val="single" w:sz="4" w:space="0" w:color="000000"/>
              <w:right w:val="single" w:sz="4" w:space="0" w:color="000000"/>
            </w:tcBorders>
            <w:shd w:val="clear" w:color="auto" w:fill="auto"/>
            <w:vAlign w:val="center"/>
          </w:tcPr>
          <w:p w:rsidR="007C3A64" w:rsidRDefault="00D27CDB">
            <w:pPr>
              <w:spacing w:after="0"/>
              <w:jc w:val="center"/>
              <w:rPr>
                <w:rFonts w:ascii="Times New Roman" w:hAnsi="Times New Roman"/>
              </w:rPr>
            </w:pPr>
            <w:r>
              <w:rPr>
                <w:rFonts w:ascii="Times New Roman" w:hAnsi="Times New Roman"/>
              </w:rPr>
              <w:t>12.06.2023 – 20.06.2023</w:t>
            </w:r>
          </w:p>
        </w:tc>
        <w:tc>
          <w:tcPr>
            <w:tcW w:w="1979" w:type="dxa"/>
            <w:tcBorders>
              <w:top w:val="single" w:sz="4" w:space="0" w:color="000000"/>
              <w:left w:val="single" w:sz="4" w:space="0" w:color="000000"/>
              <w:bottom w:val="single" w:sz="4" w:space="0" w:color="000000"/>
              <w:right w:val="single" w:sz="4" w:space="0" w:color="000000"/>
            </w:tcBorders>
            <w:shd w:val="clear" w:color="auto" w:fill="auto"/>
            <w:vAlign w:val="center"/>
          </w:tcPr>
          <w:p w:rsidR="007C3A64" w:rsidRDefault="007C3A64">
            <w:pPr>
              <w:spacing w:after="0"/>
              <w:jc w:val="center"/>
              <w:rPr>
                <w:rFonts w:ascii="Times New Roman" w:hAnsi="Times New Roman"/>
              </w:rPr>
            </w:pPr>
          </w:p>
        </w:tc>
      </w:tr>
      <w:tr w:rsidR="007C3A64">
        <w:tc>
          <w:tcPr>
            <w:tcW w:w="594" w:type="dxa"/>
            <w:tcBorders>
              <w:top w:val="single" w:sz="4" w:space="0" w:color="000000"/>
              <w:left w:val="single" w:sz="4" w:space="0" w:color="000000"/>
              <w:bottom w:val="single" w:sz="4" w:space="0" w:color="000000"/>
              <w:right w:val="single" w:sz="4" w:space="0" w:color="000000"/>
            </w:tcBorders>
            <w:shd w:val="clear" w:color="auto" w:fill="auto"/>
            <w:vAlign w:val="center"/>
          </w:tcPr>
          <w:p w:rsidR="007C3A64" w:rsidRDefault="00D27CDB">
            <w:pPr>
              <w:spacing w:after="0"/>
              <w:jc w:val="center"/>
              <w:rPr>
                <w:rFonts w:ascii="Times New Roman" w:hAnsi="Times New Roman"/>
              </w:rPr>
            </w:pPr>
            <w:r>
              <w:rPr>
                <w:rFonts w:ascii="Times New Roman" w:hAnsi="Times New Roman"/>
              </w:rPr>
              <w:t>14</w:t>
            </w:r>
          </w:p>
        </w:tc>
        <w:tc>
          <w:tcPr>
            <w:tcW w:w="4079" w:type="dxa"/>
            <w:tcBorders>
              <w:top w:val="single" w:sz="4" w:space="0" w:color="000000"/>
              <w:left w:val="single" w:sz="4" w:space="0" w:color="000000"/>
              <w:bottom w:val="single" w:sz="4" w:space="0" w:color="000000"/>
              <w:right w:val="single" w:sz="4" w:space="0" w:color="000000"/>
            </w:tcBorders>
            <w:shd w:val="clear" w:color="auto" w:fill="auto"/>
            <w:vAlign w:val="center"/>
          </w:tcPr>
          <w:p w:rsidR="007C3A64" w:rsidRDefault="00D27CDB">
            <w:pPr>
              <w:spacing w:after="0"/>
              <w:jc w:val="both"/>
              <w:rPr>
                <w:rFonts w:ascii="Times New Roman" w:hAnsi="Times New Roman"/>
              </w:rPr>
            </w:pPr>
            <w:r>
              <w:rPr>
                <w:rFonts w:ascii="Times New Roman" w:hAnsi="Times New Roman"/>
              </w:rPr>
              <w:t>Защита ВКР</w:t>
            </w:r>
          </w:p>
        </w:tc>
        <w:tc>
          <w:tcPr>
            <w:tcW w:w="2693" w:type="dxa"/>
            <w:tcBorders>
              <w:top w:val="single" w:sz="4" w:space="0" w:color="000000"/>
              <w:left w:val="single" w:sz="4" w:space="0" w:color="000000"/>
              <w:bottom w:val="single" w:sz="4" w:space="0" w:color="000000"/>
              <w:right w:val="single" w:sz="4" w:space="0" w:color="000000"/>
            </w:tcBorders>
            <w:shd w:val="clear" w:color="auto" w:fill="auto"/>
            <w:vAlign w:val="center"/>
          </w:tcPr>
          <w:p w:rsidR="007C3A64" w:rsidRDefault="00D27CDB">
            <w:pPr>
              <w:spacing w:after="0"/>
              <w:jc w:val="center"/>
              <w:rPr>
                <w:rFonts w:ascii="Times New Roman" w:hAnsi="Times New Roman"/>
              </w:rPr>
            </w:pPr>
            <w:r>
              <w:rPr>
                <w:rFonts w:ascii="Times New Roman" w:hAnsi="Times New Roman"/>
              </w:rPr>
              <w:t>16.06.2023 – 30.06.2023</w:t>
            </w:r>
          </w:p>
        </w:tc>
        <w:tc>
          <w:tcPr>
            <w:tcW w:w="1979" w:type="dxa"/>
            <w:tcBorders>
              <w:top w:val="single" w:sz="4" w:space="0" w:color="000000"/>
              <w:left w:val="single" w:sz="4" w:space="0" w:color="000000"/>
              <w:bottom w:val="single" w:sz="4" w:space="0" w:color="000000"/>
              <w:right w:val="single" w:sz="4" w:space="0" w:color="000000"/>
            </w:tcBorders>
            <w:shd w:val="clear" w:color="auto" w:fill="auto"/>
            <w:vAlign w:val="center"/>
          </w:tcPr>
          <w:p w:rsidR="007C3A64" w:rsidRDefault="007C3A64">
            <w:pPr>
              <w:spacing w:after="0"/>
              <w:jc w:val="center"/>
              <w:rPr>
                <w:rFonts w:ascii="Times New Roman" w:hAnsi="Times New Roman"/>
              </w:rPr>
            </w:pPr>
          </w:p>
        </w:tc>
      </w:tr>
    </w:tbl>
    <w:p w:rsidR="007C3A64" w:rsidRDefault="007C3A64">
      <w:pPr>
        <w:spacing w:after="0"/>
        <w:rPr>
          <w:rFonts w:ascii="Times New Roman" w:hAnsi="Times New Roman"/>
          <w:sz w:val="28"/>
        </w:rPr>
      </w:pPr>
    </w:p>
    <w:p w:rsidR="007C3A64" w:rsidRDefault="00D27CDB">
      <w:pPr>
        <w:spacing w:after="0" w:line="240" w:lineRule="auto"/>
        <w:rPr>
          <w:rFonts w:ascii="Times New Roman" w:hAnsi="Times New Roman"/>
          <w:b/>
          <w:sz w:val="24"/>
        </w:rPr>
      </w:pPr>
      <w:r>
        <w:rPr>
          <w:rFonts w:ascii="Times New Roman" w:hAnsi="Times New Roman"/>
          <w:b/>
          <w:sz w:val="24"/>
        </w:rPr>
        <w:t>Обучающийся</w:t>
      </w:r>
      <w:r>
        <w:rPr>
          <w:rFonts w:ascii="Times New Roman" w:hAnsi="Times New Roman"/>
          <w:b/>
          <w:sz w:val="24"/>
        </w:rPr>
        <w:tab/>
      </w:r>
      <w:r>
        <w:rPr>
          <w:rFonts w:ascii="Times New Roman" w:hAnsi="Times New Roman"/>
          <w:b/>
          <w:sz w:val="24"/>
        </w:rPr>
        <w:tab/>
        <w:t>__________________</w:t>
      </w:r>
      <w:r>
        <w:rPr>
          <w:rFonts w:ascii="Times New Roman" w:hAnsi="Times New Roman"/>
          <w:b/>
          <w:sz w:val="24"/>
        </w:rPr>
        <w:tab/>
        <w:t>__________________________</w:t>
      </w:r>
    </w:p>
    <w:p w:rsidR="007C3A64" w:rsidRDefault="00D27CDB">
      <w:pPr>
        <w:spacing w:after="0" w:line="240" w:lineRule="auto"/>
        <w:ind w:left="2880" w:firstLine="720"/>
        <w:rPr>
          <w:rFonts w:ascii="Times New Roman" w:hAnsi="Times New Roman"/>
          <w:sz w:val="24"/>
        </w:rPr>
      </w:pPr>
      <w:r>
        <w:rPr>
          <w:rFonts w:ascii="Times New Roman" w:hAnsi="Times New Roman"/>
          <w:sz w:val="20"/>
        </w:rPr>
        <w:t xml:space="preserve">(подпись) </w:t>
      </w:r>
      <w:r>
        <w:rPr>
          <w:rFonts w:ascii="Times New Roman" w:hAnsi="Times New Roman"/>
          <w:sz w:val="20"/>
        </w:rPr>
        <w:tab/>
      </w:r>
      <w:r>
        <w:rPr>
          <w:rFonts w:ascii="Times New Roman" w:hAnsi="Times New Roman"/>
          <w:sz w:val="20"/>
        </w:rPr>
        <w:tab/>
      </w:r>
      <w:r>
        <w:rPr>
          <w:rFonts w:ascii="Times New Roman" w:hAnsi="Times New Roman"/>
          <w:sz w:val="20"/>
        </w:rPr>
        <w:tab/>
        <w:t>(расшифровка подписи)</w:t>
      </w:r>
    </w:p>
    <w:p w:rsidR="007C3A64" w:rsidRDefault="007C3A64">
      <w:pPr>
        <w:spacing w:after="0" w:line="240" w:lineRule="auto"/>
        <w:rPr>
          <w:rFonts w:ascii="Times New Roman" w:hAnsi="Times New Roman"/>
          <w:b/>
          <w:sz w:val="24"/>
        </w:rPr>
      </w:pPr>
    </w:p>
    <w:p w:rsidR="007C3A64" w:rsidRDefault="007C3A64">
      <w:pPr>
        <w:spacing w:after="0" w:line="240" w:lineRule="auto"/>
        <w:ind w:firstLine="2552"/>
        <w:rPr>
          <w:rFonts w:ascii="Times New Roman" w:hAnsi="Times New Roman"/>
          <w:sz w:val="24"/>
        </w:rPr>
      </w:pPr>
    </w:p>
    <w:p w:rsidR="007C3A64" w:rsidRDefault="00D27CDB">
      <w:pPr>
        <w:spacing w:after="0" w:line="240" w:lineRule="auto"/>
        <w:rPr>
          <w:rFonts w:ascii="Times New Roman" w:hAnsi="Times New Roman"/>
          <w:b/>
          <w:sz w:val="24"/>
        </w:rPr>
      </w:pPr>
      <w:r>
        <w:rPr>
          <w:rFonts w:ascii="Times New Roman" w:hAnsi="Times New Roman"/>
          <w:b/>
          <w:sz w:val="24"/>
        </w:rPr>
        <w:t xml:space="preserve">Руководитель ВКР </w:t>
      </w:r>
      <w:r>
        <w:rPr>
          <w:rFonts w:ascii="Times New Roman" w:hAnsi="Times New Roman"/>
          <w:b/>
          <w:sz w:val="24"/>
        </w:rPr>
        <w:tab/>
      </w:r>
      <w:r>
        <w:rPr>
          <w:rFonts w:ascii="Times New Roman" w:hAnsi="Times New Roman"/>
          <w:b/>
          <w:sz w:val="24"/>
        </w:rPr>
        <w:tab/>
        <w:t>__________________</w:t>
      </w:r>
      <w:r>
        <w:rPr>
          <w:rFonts w:ascii="Times New Roman" w:hAnsi="Times New Roman"/>
          <w:b/>
          <w:sz w:val="24"/>
        </w:rPr>
        <w:tab/>
        <w:t>__________________________</w:t>
      </w:r>
    </w:p>
    <w:p w:rsidR="007C3A64" w:rsidRDefault="00D27CDB">
      <w:pPr>
        <w:ind w:firstLine="3544"/>
        <w:rPr>
          <w:rFonts w:ascii="Times New Roman" w:hAnsi="Times New Roman"/>
          <w:sz w:val="20"/>
        </w:rPr>
      </w:pPr>
      <w:r>
        <w:rPr>
          <w:rFonts w:ascii="Times New Roman" w:hAnsi="Times New Roman"/>
          <w:sz w:val="20"/>
        </w:rPr>
        <w:t xml:space="preserve">(подпись) </w:t>
      </w:r>
      <w:r>
        <w:rPr>
          <w:rFonts w:ascii="Times New Roman" w:hAnsi="Times New Roman"/>
          <w:sz w:val="20"/>
        </w:rPr>
        <w:tab/>
      </w:r>
      <w:r>
        <w:rPr>
          <w:rFonts w:ascii="Times New Roman" w:hAnsi="Times New Roman"/>
          <w:sz w:val="20"/>
        </w:rPr>
        <w:tab/>
      </w:r>
      <w:r>
        <w:rPr>
          <w:rFonts w:ascii="Times New Roman" w:hAnsi="Times New Roman"/>
          <w:sz w:val="20"/>
        </w:rPr>
        <w:tab/>
        <w:t>(расшифровка подписи)</w:t>
      </w:r>
    </w:p>
    <w:p w:rsidR="007C3A64" w:rsidRDefault="00D27CDB">
      <w:pPr>
        <w:rPr>
          <w:rFonts w:ascii="Times New Roman" w:hAnsi="Times New Roman"/>
          <w:sz w:val="20"/>
        </w:rPr>
      </w:pPr>
      <w:r>
        <w:rPr>
          <w:rFonts w:ascii="Times New Roman" w:hAnsi="Times New Roman"/>
          <w:sz w:val="20"/>
        </w:rPr>
        <w:br w:type="page"/>
      </w:r>
    </w:p>
    <w:p w:rsidR="007C3A64" w:rsidRDefault="00D27CDB" w:rsidP="004A0F0E">
      <w:pPr>
        <w:pStyle w:val="af6"/>
        <w:ind w:firstLine="0"/>
      </w:pPr>
      <w:bookmarkStart w:id="2" w:name="_GoBack"/>
      <w:r>
        <w:lastRenderedPageBreak/>
        <w:t>АННОТАЦИЯ</w:t>
      </w:r>
    </w:p>
    <w:p w:rsidR="007C3A64" w:rsidRDefault="00D27CDB" w:rsidP="002F0F2D">
      <w:pPr>
        <w:pStyle w:val="a7"/>
      </w:pPr>
      <w:r>
        <w:t>Степанов П.А. /КИБ-812/ Методика оценивания защищенности ERP-системы от угроз нарушения целостности. Пояснительная записка к дипломному проекту</w:t>
      </w:r>
      <w:r w:rsidR="00E36876">
        <w:t xml:space="preserve"> (Электронный носитель, </w:t>
      </w:r>
      <w:r w:rsidR="004963CA">
        <w:t>131</w:t>
      </w:r>
      <w:r w:rsidR="00E36876">
        <w:t xml:space="preserve"> </w:t>
      </w:r>
      <w:r w:rsidR="004963CA">
        <w:t>200</w:t>
      </w:r>
      <w:r w:rsidR="004B4D7B">
        <w:t xml:space="preserve"> символа, 3</w:t>
      </w:r>
      <w:r w:rsidR="00E36876">
        <w:t>,</w:t>
      </w:r>
      <w:r w:rsidR="004B4D7B">
        <w:t>61</w:t>
      </w:r>
      <w:r w:rsidR="00E36876">
        <w:t xml:space="preserve"> Мб Степанов П.А. Методика оценивания защищенности </w:t>
      </w:r>
      <w:r w:rsidR="00E36876">
        <w:rPr>
          <w:lang w:val="en-US"/>
        </w:rPr>
        <w:t>ERP</w:t>
      </w:r>
      <w:r w:rsidR="00E36876" w:rsidRPr="00E36876">
        <w:t>-</w:t>
      </w:r>
      <w:r w:rsidR="00E36876">
        <w:t>системы от угроз нарушения целостности.</w:t>
      </w:r>
      <w:r w:rsidR="00E36876">
        <w:rPr>
          <w:lang w:val="en-US"/>
        </w:rPr>
        <w:t>pdf</w:t>
      </w:r>
      <w:r w:rsidR="00E36876" w:rsidRPr="00E36876">
        <w:t>)</w:t>
      </w:r>
      <w:r>
        <w:t>. Кафедра «Информатика и информационная безопасность», ПГУПС</w:t>
      </w:r>
      <w:r w:rsidR="00E36876">
        <w:t xml:space="preserve">, СПб, 2023, </w:t>
      </w:r>
      <w:r w:rsidR="00CD63EF">
        <w:t>112</w:t>
      </w:r>
      <w:r w:rsidR="00E36876">
        <w:t xml:space="preserve"> с., илл. 19, табл. 16, библ. 15 наимен</w:t>
      </w:r>
      <w:r>
        <w:t>.</w:t>
      </w:r>
    </w:p>
    <w:tbl>
      <w:tblPr>
        <w:tblW w:w="9361" w:type="dxa"/>
        <w:tblInd w:w="-5" w:type="dxa"/>
        <w:tblLayout w:type="fixed"/>
        <w:tblLook w:val="04A0" w:firstRow="1" w:lastRow="0" w:firstColumn="1" w:lastColumn="0" w:noHBand="0" w:noVBand="1"/>
      </w:tblPr>
      <w:tblGrid>
        <w:gridCol w:w="2268"/>
        <w:gridCol w:w="7093"/>
      </w:tblGrid>
      <w:tr w:rsidR="007C3A64" w:rsidTr="00992D99">
        <w:trPr>
          <w:trHeight w:val="1955"/>
        </w:trPr>
        <w:tc>
          <w:tcPr>
            <w:tcW w:w="2268" w:type="dxa"/>
          </w:tcPr>
          <w:p w:rsidR="007C3A64" w:rsidRDefault="00D27CDB" w:rsidP="00E36876">
            <w:pPr>
              <w:pStyle w:val="a7"/>
              <w:ind w:firstLine="0"/>
            </w:pPr>
            <w:r>
              <w:t>Ключевые слова:</w:t>
            </w:r>
          </w:p>
        </w:tc>
        <w:tc>
          <w:tcPr>
            <w:tcW w:w="7093" w:type="dxa"/>
          </w:tcPr>
          <w:p w:rsidR="007C3A64" w:rsidRDefault="00D27CDB">
            <w:pPr>
              <w:pStyle w:val="a7"/>
            </w:pPr>
            <w:r>
              <w:t>МЕТОДИКА ОЦЕНИВАНИЯ ЗАЩИЩЕННОСТИ, ERP-СИСТЕМЫ, ЗАЩИТА ОТ УГРОЗ НАРУШЕНИЯ ЦЕЛОСТНОСТИ.</w:t>
            </w:r>
          </w:p>
        </w:tc>
      </w:tr>
    </w:tbl>
    <w:p w:rsidR="002F0F2D" w:rsidRDefault="00D27CDB">
      <w:pPr>
        <w:pStyle w:val="a7"/>
      </w:pPr>
      <w:r>
        <w:t>Данная работа посвящена</w:t>
      </w:r>
      <w:r w:rsidR="002F0F2D">
        <w:t xml:space="preserve"> разработке методики оценки</w:t>
      </w:r>
      <w:r>
        <w:t xml:space="preserve"> защищенности ERP-системы</w:t>
      </w:r>
      <w:r w:rsidR="002F0F2D">
        <w:t xml:space="preserve"> </w:t>
      </w:r>
      <w:r w:rsidR="002F0F2D" w:rsidRPr="002F0F2D">
        <w:t>«1С:Управление нашей фирмой»</w:t>
      </w:r>
      <w:r>
        <w:t xml:space="preserve"> от уг</w:t>
      </w:r>
      <w:r w:rsidR="002F0F2D">
        <w:t xml:space="preserve">роз нарушения целостности. В работе анализируется </w:t>
      </w:r>
      <w:r w:rsidR="002F0F2D">
        <w:rPr>
          <w:lang w:val="en-US"/>
        </w:rPr>
        <w:t>ERP</w:t>
      </w:r>
      <w:r w:rsidR="002F0F2D" w:rsidRPr="002F0F2D">
        <w:t>-</w:t>
      </w:r>
      <w:r w:rsidR="002F0F2D">
        <w:t>система как объект защиты, функциональные и структурные особенности. Производится анализ угроз нарушения целостности и определяются слабые места системы.</w:t>
      </w:r>
    </w:p>
    <w:p w:rsidR="007C3A64" w:rsidRDefault="002F0F2D">
      <w:pPr>
        <w:pStyle w:val="a7"/>
      </w:pPr>
      <w:r>
        <w:t>В рамках методики спроектирована модель контроля целостности конфигураций и разработана система на основе модели для тестирования.</w:t>
      </w:r>
    </w:p>
    <w:p w:rsidR="002F0F2D" w:rsidRDefault="002F0F2D">
      <w:pPr>
        <w:pStyle w:val="a7"/>
      </w:pPr>
      <w:r>
        <w:t xml:space="preserve">Выполняется оценка условий труда специалиста 1С, работающего с системой контроля целостности конфигураций, а </w:t>
      </w:r>
      <w:r w:rsidR="00FD5659">
        <w:t>также</w:t>
      </w:r>
      <w:r>
        <w:t xml:space="preserve"> расчет потенциального экономического эффекта проекта.</w:t>
      </w:r>
    </w:p>
    <w:p w:rsidR="007C3A64" w:rsidRDefault="007C3A64">
      <w:pPr>
        <w:pStyle w:val="a7"/>
      </w:pPr>
    </w:p>
    <w:p w:rsidR="002F0F2D" w:rsidRDefault="002F0F2D" w:rsidP="002F0F2D">
      <w:pPr>
        <w:pStyle w:val="a7"/>
        <w:ind w:firstLine="0"/>
      </w:pPr>
    </w:p>
    <w:p w:rsidR="007C3A64" w:rsidRDefault="00D27CDB" w:rsidP="002F0F2D">
      <w:pPr>
        <w:pStyle w:val="a7"/>
        <w:jc w:val="right"/>
      </w:pPr>
      <w:r>
        <w:t>Подпись:</w:t>
      </w:r>
      <w:r>
        <w:rPr>
          <w:i/>
        </w:rPr>
        <w:tab/>
      </w:r>
      <w:r>
        <w:rPr>
          <w:u w:val="single"/>
        </w:rPr>
        <w:tab/>
      </w:r>
      <w:r>
        <w:rPr>
          <w:u w:val="single"/>
        </w:rPr>
        <w:tab/>
      </w:r>
      <w:r>
        <w:rPr>
          <w:u w:val="single"/>
        </w:rPr>
        <w:tab/>
      </w:r>
      <w:r>
        <w:t xml:space="preserve"> Степанов П.А.</w:t>
      </w:r>
    </w:p>
    <w:p w:rsidR="007C3A64" w:rsidRDefault="00D27CDB" w:rsidP="002F0F2D">
      <w:pPr>
        <w:pStyle w:val="a7"/>
        <w:jc w:val="right"/>
      </w:pPr>
      <w:r>
        <w:t>Дата: «</w:t>
      </w:r>
      <w:r>
        <w:rPr>
          <w:u w:val="single"/>
        </w:rPr>
        <w:tab/>
      </w:r>
      <w:r>
        <w:t>»</w:t>
      </w:r>
      <w:r>
        <w:rPr>
          <w:u w:val="single"/>
        </w:rPr>
        <w:tab/>
      </w:r>
      <w:r>
        <w:rPr>
          <w:u w:val="single"/>
        </w:rPr>
        <w:tab/>
      </w:r>
      <w:r w:rsidR="002F0F2D">
        <w:t>2023</w:t>
      </w:r>
      <w:r>
        <w:t>г.</w:t>
      </w:r>
    </w:p>
    <w:p w:rsidR="007C3A64" w:rsidRDefault="00D27CDB">
      <w:pPr>
        <w:rPr>
          <w:rFonts w:ascii="Times New Roman" w:hAnsi="Times New Roman"/>
          <w:sz w:val="28"/>
        </w:rPr>
      </w:pPr>
      <w:r>
        <w:br w:type="page"/>
      </w:r>
    </w:p>
    <w:bookmarkEnd w:id="2"/>
    <w:p w:rsidR="007C3A64" w:rsidRDefault="00D27CDB" w:rsidP="004A0F0E">
      <w:pPr>
        <w:pStyle w:val="af6"/>
        <w:ind w:firstLine="0"/>
      </w:pPr>
      <w:r>
        <w:lastRenderedPageBreak/>
        <w:t>ОБОЗНАЧЕНИЯ И СОКРАЩЕНИЯ</w:t>
      </w:r>
    </w:p>
    <w:tbl>
      <w:tblPr>
        <w:tblStyle w:val="af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9"/>
        <w:gridCol w:w="547"/>
        <w:gridCol w:w="7649"/>
      </w:tblGrid>
      <w:tr w:rsidR="000927CC" w:rsidTr="000927CC">
        <w:tc>
          <w:tcPr>
            <w:tcW w:w="1149" w:type="dxa"/>
          </w:tcPr>
          <w:p w:rsidR="000927CC" w:rsidRDefault="000927CC">
            <w:pPr>
              <w:pStyle w:val="a7"/>
              <w:ind w:firstLine="0"/>
            </w:pPr>
            <w:r w:rsidRPr="000927CC">
              <w:t>ЭДО</w:t>
            </w:r>
          </w:p>
        </w:tc>
        <w:tc>
          <w:tcPr>
            <w:tcW w:w="547" w:type="dxa"/>
          </w:tcPr>
          <w:p w:rsidR="000927CC" w:rsidRPr="000927CC" w:rsidRDefault="000927CC" w:rsidP="000927CC">
            <w:pPr>
              <w:pStyle w:val="a7"/>
              <w:ind w:firstLine="0"/>
              <w:rPr>
                <w:lang w:val="en-US"/>
              </w:rPr>
            </w:pPr>
            <w:r>
              <w:rPr>
                <w:lang w:val="en-US"/>
              </w:rPr>
              <w:t>–</w:t>
            </w:r>
          </w:p>
        </w:tc>
        <w:tc>
          <w:tcPr>
            <w:tcW w:w="7649" w:type="dxa"/>
          </w:tcPr>
          <w:p w:rsidR="000927CC" w:rsidRDefault="000927CC">
            <w:pPr>
              <w:pStyle w:val="a7"/>
              <w:ind w:firstLine="0"/>
            </w:pPr>
            <w:r w:rsidRPr="000927CC">
              <w:t>Электронный документооборот</w:t>
            </w:r>
          </w:p>
        </w:tc>
      </w:tr>
      <w:tr w:rsidR="000927CC" w:rsidTr="000927CC">
        <w:tc>
          <w:tcPr>
            <w:tcW w:w="1149" w:type="dxa"/>
          </w:tcPr>
          <w:p w:rsidR="000927CC" w:rsidRPr="000927CC" w:rsidRDefault="000927CC">
            <w:pPr>
              <w:pStyle w:val="a7"/>
              <w:ind w:firstLine="0"/>
            </w:pPr>
            <w:r>
              <w:t>УСН</w:t>
            </w:r>
          </w:p>
        </w:tc>
        <w:tc>
          <w:tcPr>
            <w:tcW w:w="547" w:type="dxa"/>
          </w:tcPr>
          <w:p w:rsidR="000927CC" w:rsidRDefault="000927CC">
            <w:pPr>
              <w:pStyle w:val="a7"/>
              <w:ind w:firstLine="0"/>
            </w:pPr>
            <w:r>
              <w:rPr>
                <w:lang w:val="en-US"/>
              </w:rPr>
              <w:t>–</w:t>
            </w:r>
          </w:p>
        </w:tc>
        <w:tc>
          <w:tcPr>
            <w:tcW w:w="7649" w:type="dxa"/>
          </w:tcPr>
          <w:p w:rsidR="000927CC" w:rsidRDefault="000927CC">
            <w:pPr>
              <w:pStyle w:val="a7"/>
              <w:ind w:firstLine="0"/>
            </w:pPr>
            <w:r w:rsidRPr="000927CC">
              <w:t>Упрощённая система налогообложения</w:t>
            </w:r>
          </w:p>
        </w:tc>
      </w:tr>
      <w:tr w:rsidR="000927CC" w:rsidTr="000927CC">
        <w:tc>
          <w:tcPr>
            <w:tcW w:w="1149" w:type="dxa"/>
          </w:tcPr>
          <w:p w:rsidR="000927CC" w:rsidRDefault="000927CC">
            <w:pPr>
              <w:pStyle w:val="a7"/>
              <w:ind w:firstLine="0"/>
            </w:pPr>
            <w:r>
              <w:t>ОСНО</w:t>
            </w:r>
          </w:p>
        </w:tc>
        <w:tc>
          <w:tcPr>
            <w:tcW w:w="547" w:type="dxa"/>
          </w:tcPr>
          <w:p w:rsidR="000927CC" w:rsidRDefault="000927CC">
            <w:pPr>
              <w:pStyle w:val="a7"/>
              <w:ind w:firstLine="0"/>
            </w:pPr>
            <w:r>
              <w:rPr>
                <w:lang w:val="en-US"/>
              </w:rPr>
              <w:t>–</w:t>
            </w:r>
          </w:p>
        </w:tc>
        <w:tc>
          <w:tcPr>
            <w:tcW w:w="7649" w:type="dxa"/>
          </w:tcPr>
          <w:p w:rsidR="000927CC" w:rsidRDefault="000927CC">
            <w:pPr>
              <w:pStyle w:val="a7"/>
              <w:ind w:firstLine="0"/>
            </w:pPr>
            <w:r w:rsidRPr="000927CC">
              <w:t>Общая система налогообложения</w:t>
            </w:r>
          </w:p>
        </w:tc>
      </w:tr>
      <w:tr w:rsidR="000927CC" w:rsidTr="000927CC">
        <w:tc>
          <w:tcPr>
            <w:tcW w:w="1149" w:type="dxa"/>
          </w:tcPr>
          <w:p w:rsidR="000927CC" w:rsidRDefault="000927CC">
            <w:pPr>
              <w:pStyle w:val="a7"/>
              <w:ind w:firstLine="0"/>
            </w:pPr>
            <w:r>
              <w:t>СУБД</w:t>
            </w:r>
          </w:p>
        </w:tc>
        <w:tc>
          <w:tcPr>
            <w:tcW w:w="547" w:type="dxa"/>
          </w:tcPr>
          <w:p w:rsidR="000927CC" w:rsidRDefault="000927CC">
            <w:pPr>
              <w:pStyle w:val="a7"/>
              <w:ind w:firstLine="0"/>
            </w:pPr>
            <w:r>
              <w:rPr>
                <w:lang w:val="en-US"/>
              </w:rPr>
              <w:t>–</w:t>
            </w:r>
          </w:p>
        </w:tc>
        <w:tc>
          <w:tcPr>
            <w:tcW w:w="7649" w:type="dxa"/>
          </w:tcPr>
          <w:p w:rsidR="000927CC" w:rsidRDefault="000927CC">
            <w:pPr>
              <w:pStyle w:val="a7"/>
              <w:ind w:firstLine="0"/>
            </w:pPr>
            <w:r w:rsidRPr="000927CC">
              <w:t>Система управления базами данных</w:t>
            </w:r>
          </w:p>
        </w:tc>
      </w:tr>
      <w:tr w:rsidR="000927CC" w:rsidTr="000927CC">
        <w:tc>
          <w:tcPr>
            <w:tcW w:w="1149" w:type="dxa"/>
          </w:tcPr>
          <w:p w:rsidR="000927CC" w:rsidRDefault="000927CC">
            <w:pPr>
              <w:pStyle w:val="a7"/>
              <w:ind w:firstLine="0"/>
            </w:pPr>
            <w:r>
              <w:t>ОС</w:t>
            </w:r>
          </w:p>
        </w:tc>
        <w:tc>
          <w:tcPr>
            <w:tcW w:w="547" w:type="dxa"/>
          </w:tcPr>
          <w:p w:rsidR="000927CC" w:rsidRDefault="000927CC">
            <w:pPr>
              <w:pStyle w:val="a7"/>
              <w:ind w:firstLine="0"/>
            </w:pPr>
            <w:r>
              <w:rPr>
                <w:lang w:val="en-US"/>
              </w:rPr>
              <w:t>–</w:t>
            </w:r>
          </w:p>
        </w:tc>
        <w:tc>
          <w:tcPr>
            <w:tcW w:w="7649" w:type="dxa"/>
          </w:tcPr>
          <w:p w:rsidR="000927CC" w:rsidRDefault="000927CC">
            <w:pPr>
              <w:pStyle w:val="a7"/>
              <w:ind w:firstLine="0"/>
            </w:pPr>
            <w:r w:rsidRPr="000927CC">
              <w:t>Операционная система</w:t>
            </w:r>
          </w:p>
        </w:tc>
      </w:tr>
      <w:tr w:rsidR="000927CC" w:rsidTr="000927CC">
        <w:tc>
          <w:tcPr>
            <w:tcW w:w="1149" w:type="dxa"/>
          </w:tcPr>
          <w:p w:rsidR="000927CC" w:rsidRDefault="000927CC">
            <w:pPr>
              <w:pStyle w:val="a7"/>
              <w:ind w:firstLine="0"/>
            </w:pPr>
            <w:r>
              <w:t>КТ</w:t>
            </w:r>
          </w:p>
        </w:tc>
        <w:tc>
          <w:tcPr>
            <w:tcW w:w="547" w:type="dxa"/>
          </w:tcPr>
          <w:p w:rsidR="000927CC" w:rsidRDefault="000927CC">
            <w:pPr>
              <w:pStyle w:val="a7"/>
              <w:ind w:firstLine="0"/>
            </w:pPr>
            <w:r>
              <w:rPr>
                <w:lang w:val="en-US"/>
              </w:rPr>
              <w:t>–</w:t>
            </w:r>
          </w:p>
        </w:tc>
        <w:tc>
          <w:tcPr>
            <w:tcW w:w="7649" w:type="dxa"/>
          </w:tcPr>
          <w:p w:rsidR="000927CC" w:rsidRDefault="000927CC">
            <w:pPr>
              <w:pStyle w:val="a7"/>
              <w:ind w:firstLine="0"/>
            </w:pPr>
            <w:r w:rsidRPr="000927CC">
              <w:t>Коммерческая тайна</w:t>
            </w:r>
          </w:p>
        </w:tc>
      </w:tr>
      <w:tr w:rsidR="000927CC" w:rsidTr="000927CC">
        <w:tc>
          <w:tcPr>
            <w:tcW w:w="1149" w:type="dxa"/>
          </w:tcPr>
          <w:p w:rsidR="000927CC" w:rsidRDefault="000927CC">
            <w:pPr>
              <w:pStyle w:val="a7"/>
              <w:ind w:firstLine="0"/>
            </w:pPr>
            <w:r>
              <w:t>ПДн</w:t>
            </w:r>
          </w:p>
        </w:tc>
        <w:tc>
          <w:tcPr>
            <w:tcW w:w="547" w:type="dxa"/>
          </w:tcPr>
          <w:p w:rsidR="000927CC" w:rsidRDefault="000927CC">
            <w:pPr>
              <w:pStyle w:val="a7"/>
              <w:ind w:firstLine="0"/>
            </w:pPr>
            <w:r>
              <w:rPr>
                <w:lang w:val="en-US"/>
              </w:rPr>
              <w:t>–</w:t>
            </w:r>
          </w:p>
        </w:tc>
        <w:tc>
          <w:tcPr>
            <w:tcW w:w="7649" w:type="dxa"/>
          </w:tcPr>
          <w:p w:rsidR="000927CC" w:rsidRDefault="000927CC">
            <w:pPr>
              <w:pStyle w:val="a7"/>
              <w:ind w:firstLine="0"/>
            </w:pPr>
            <w:r w:rsidRPr="000927CC">
              <w:t>Персональные данные</w:t>
            </w:r>
          </w:p>
        </w:tc>
      </w:tr>
      <w:tr w:rsidR="000927CC" w:rsidTr="000927CC">
        <w:tc>
          <w:tcPr>
            <w:tcW w:w="1149" w:type="dxa"/>
          </w:tcPr>
          <w:p w:rsidR="000927CC" w:rsidRDefault="000927CC">
            <w:pPr>
              <w:pStyle w:val="a7"/>
              <w:ind w:firstLine="0"/>
            </w:pPr>
            <w:r>
              <w:t>ИСПДн</w:t>
            </w:r>
          </w:p>
        </w:tc>
        <w:tc>
          <w:tcPr>
            <w:tcW w:w="547" w:type="dxa"/>
          </w:tcPr>
          <w:p w:rsidR="000927CC" w:rsidRDefault="000927CC">
            <w:pPr>
              <w:pStyle w:val="a7"/>
              <w:ind w:firstLine="0"/>
            </w:pPr>
            <w:r>
              <w:rPr>
                <w:lang w:val="en-US"/>
              </w:rPr>
              <w:t>–</w:t>
            </w:r>
          </w:p>
        </w:tc>
        <w:tc>
          <w:tcPr>
            <w:tcW w:w="7649" w:type="dxa"/>
          </w:tcPr>
          <w:p w:rsidR="000927CC" w:rsidRDefault="000927CC">
            <w:pPr>
              <w:pStyle w:val="a7"/>
              <w:ind w:firstLine="0"/>
            </w:pPr>
            <w:r w:rsidRPr="000927CC">
              <w:t>Информационная система персональных данных</w:t>
            </w:r>
          </w:p>
        </w:tc>
      </w:tr>
      <w:tr w:rsidR="000927CC" w:rsidTr="000927CC">
        <w:tc>
          <w:tcPr>
            <w:tcW w:w="1149" w:type="dxa"/>
          </w:tcPr>
          <w:p w:rsidR="000927CC" w:rsidRDefault="000927CC">
            <w:pPr>
              <w:pStyle w:val="a7"/>
              <w:ind w:firstLine="0"/>
            </w:pPr>
            <w:r>
              <w:t>ИБ</w:t>
            </w:r>
          </w:p>
        </w:tc>
        <w:tc>
          <w:tcPr>
            <w:tcW w:w="547" w:type="dxa"/>
          </w:tcPr>
          <w:p w:rsidR="000927CC" w:rsidRDefault="000927CC">
            <w:pPr>
              <w:pStyle w:val="a7"/>
              <w:ind w:firstLine="0"/>
            </w:pPr>
            <w:r>
              <w:rPr>
                <w:lang w:val="en-US"/>
              </w:rPr>
              <w:t>–</w:t>
            </w:r>
          </w:p>
        </w:tc>
        <w:tc>
          <w:tcPr>
            <w:tcW w:w="7649" w:type="dxa"/>
          </w:tcPr>
          <w:p w:rsidR="000927CC" w:rsidRDefault="000927CC">
            <w:pPr>
              <w:pStyle w:val="a7"/>
              <w:ind w:firstLine="0"/>
            </w:pPr>
            <w:r w:rsidRPr="000927CC">
              <w:t>Информационная безопасность</w:t>
            </w:r>
          </w:p>
        </w:tc>
      </w:tr>
      <w:tr w:rsidR="005C0187" w:rsidTr="000927CC">
        <w:tc>
          <w:tcPr>
            <w:tcW w:w="1149" w:type="dxa"/>
          </w:tcPr>
          <w:p w:rsidR="005C0187" w:rsidRDefault="005C0187">
            <w:pPr>
              <w:pStyle w:val="a7"/>
              <w:ind w:firstLine="0"/>
            </w:pPr>
            <w:r>
              <w:t>ПО</w:t>
            </w:r>
          </w:p>
        </w:tc>
        <w:tc>
          <w:tcPr>
            <w:tcW w:w="547" w:type="dxa"/>
          </w:tcPr>
          <w:p w:rsidR="005C0187" w:rsidRDefault="005C0187">
            <w:pPr>
              <w:pStyle w:val="a7"/>
              <w:ind w:firstLine="0"/>
              <w:rPr>
                <w:lang w:val="en-US"/>
              </w:rPr>
            </w:pPr>
            <w:r>
              <w:rPr>
                <w:lang w:val="en-US"/>
              </w:rPr>
              <w:t>–</w:t>
            </w:r>
          </w:p>
        </w:tc>
        <w:tc>
          <w:tcPr>
            <w:tcW w:w="7649" w:type="dxa"/>
          </w:tcPr>
          <w:p w:rsidR="005C0187" w:rsidRPr="000927CC" w:rsidRDefault="005C0187">
            <w:pPr>
              <w:pStyle w:val="a7"/>
              <w:ind w:firstLine="0"/>
            </w:pPr>
            <w:r>
              <w:t>Программное обеспечение</w:t>
            </w:r>
          </w:p>
        </w:tc>
      </w:tr>
    </w:tbl>
    <w:p w:rsidR="007C3A64" w:rsidRDefault="00D27CDB">
      <w:pPr>
        <w:pStyle w:val="a7"/>
      </w:pPr>
      <w:r>
        <w:br w:type="page"/>
      </w:r>
    </w:p>
    <w:sdt>
      <w:sdtPr>
        <w:rPr>
          <w:rFonts w:ascii="Times New Roman" w:hAnsi="Times New Roman"/>
          <w:color w:val="000000"/>
          <w:sz w:val="28"/>
          <w:szCs w:val="28"/>
        </w:rPr>
        <w:id w:val="-1200627264"/>
        <w:docPartObj>
          <w:docPartGallery w:val="Table of Contents"/>
          <w:docPartUnique/>
        </w:docPartObj>
      </w:sdtPr>
      <w:sdtEndPr>
        <w:rPr>
          <w:bCs/>
        </w:rPr>
      </w:sdtEndPr>
      <w:sdtContent>
        <w:p w:rsidR="00576D9F" w:rsidRPr="00DD7334" w:rsidRDefault="00AA426D" w:rsidP="00DD7334">
          <w:pPr>
            <w:pStyle w:val="afb"/>
            <w:tabs>
              <w:tab w:val="left" w:pos="270"/>
              <w:tab w:val="center" w:pos="4677"/>
            </w:tabs>
            <w:spacing w:line="276" w:lineRule="auto"/>
            <w:jc w:val="both"/>
            <w:rPr>
              <w:rFonts w:ascii="Times New Roman" w:hAnsi="Times New Roman"/>
              <w:color w:val="000000" w:themeColor="text1"/>
              <w:sz w:val="28"/>
              <w:szCs w:val="28"/>
            </w:rPr>
          </w:pPr>
          <w:r w:rsidRPr="00DD7334">
            <w:rPr>
              <w:rFonts w:ascii="Times New Roman" w:hAnsi="Times New Roman"/>
              <w:color w:val="000000"/>
              <w:sz w:val="28"/>
              <w:szCs w:val="28"/>
            </w:rPr>
            <w:tab/>
          </w:r>
          <w:r w:rsidRPr="00DD7334">
            <w:rPr>
              <w:rFonts w:ascii="Times New Roman" w:hAnsi="Times New Roman"/>
              <w:color w:val="000000"/>
              <w:sz w:val="28"/>
              <w:szCs w:val="28"/>
            </w:rPr>
            <w:tab/>
          </w:r>
          <w:r w:rsidR="004A0F0E" w:rsidRPr="007E08EB">
            <w:rPr>
              <w:rFonts w:ascii="Times New Roman" w:hAnsi="Times New Roman"/>
              <w:b/>
              <w:color w:val="000000" w:themeColor="text1"/>
              <w:sz w:val="28"/>
              <w:szCs w:val="28"/>
            </w:rPr>
            <w:t>СОДЕРЖАНИЕ</w:t>
          </w:r>
        </w:p>
        <w:p w:rsidR="00576D9F" w:rsidRPr="00DD7334" w:rsidRDefault="00576D9F" w:rsidP="00DD7334">
          <w:pPr>
            <w:spacing w:line="276" w:lineRule="auto"/>
            <w:jc w:val="both"/>
            <w:rPr>
              <w:rFonts w:ascii="Times New Roman" w:hAnsi="Times New Roman"/>
              <w:sz w:val="28"/>
              <w:szCs w:val="28"/>
            </w:rPr>
          </w:pPr>
        </w:p>
        <w:p w:rsidR="00DD7334" w:rsidRPr="00DD7334" w:rsidRDefault="00576D9F" w:rsidP="00DD7334">
          <w:pPr>
            <w:pStyle w:val="16"/>
            <w:tabs>
              <w:tab w:val="right" w:leader="dot" w:pos="9345"/>
            </w:tabs>
            <w:jc w:val="both"/>
            <w:rPr>
              <w:rFonts w:ascii="Times New Roman" w:eastAsiaTheme="minorEastAsia" w:hAnsi="Times New Roman"/>
              <w:noProof/>
              <w:color w:val="auto"/>
              <w:sz w:val="28"/>
              <w:szCs w:val="28"/>
            </w:rPr>
          </w:pPr>
          <w:r w:rsidRPr="00DD7334">
            <w:rPr>
              <w:rFonts w:ascii="Times New Roman" w:hAnsi="Times New Roman"/>
              <w:bCs/>
              <w:sz w:val="28"/>
              <w:szCs w:val="28"/>
            </w:rPr>
            <w:fldChar w:fldCharType="begin"/>
          </w:r>
          <w:r w:rsidRPr="00DD7334">
            <w:rPr>
              <w:rFonts w:ascii="Times New Roman" w:hAnsi="Times New Roman"/>
              <w:bCs/>
              <w:sz w:val="28"/>
              <w:szCs w:val="28"/>
            </w:rPr>
            <w:instrText xml:space="preserve"> TOC \o "1-2" \h \z \u </w:instrText>
          </w:r>
          <w:r w:rsidRPr="00DD7334">
            <w:rPr>
              <w:rFonts w:ascii="Times New Roman" w:hAnsi="Times New Roman"/>
              <w:bCs/>
              <w:sz w:val="28"/>
              <w:szCs w:val="28"/>
            </w:rPr>
            <w:fldChar w:fldCharType="separate"/>
          </w:r>
          <w:hyperlink w:anchor="_Toc137993572" w:history="1">
            <w:r w:rsidR="00DD7334" w:rsidRPr="00DD7334">
              <w:rPr>
                <w:rStyle w:val="af5"/>
                <w:rFonts w:ascii="Times New Roman" w:hAnsi="Times New Roman"/>
                <w:noProof/>
                <w:sz w:val="28"/>
                <w:szCs w:val="28"/>
              </w:rPr>
              <w:t>ВВЕДЕНИЕ</w:t>
            </w:r>
            <w:r w:rsidR="00DD7334" w:rsidRPr="00DD7334">
              <w:rPr>
                <w:rFonts w:ascii="Times New Roman" w:hAnsi="Times New Roman"/>
                <w:noProof/>
                <w:webHidden/>
                <w:sz w:val="28"/>
                <w:szCs w:val="28"/>
              </w:rPr>
              <w:tab/>
            </w:r>
            <w:r w:rsidR="00DD7334" w:rsidRPr="00DD7334">
              <w:rPr>
                <w:rFonts w:ascii="Times New Roman" w:hAnsi="Times New Roman"/>
                <w:noProof/>
                <w:webHidden/>
                <w:sz w:val="28"/>
                <w:szCs w:val="28"/>
              </w:rPr>
              <w:fldChar w:fldCharType="begin"/>
            </w:r>
            <w:r w:rsidR="00DD7334" w:rsidRPr="00DD7334">
              <w:rPr>
                <w:rFonts w:ascii="Times New Roman" w:hAnsi="Times New Roman"/>
                <w:noProof/>
                <w:webHidden/>
                <w:sz w:val="28"/>
                <w:szCs w:val="28"/>
              </w:rPr>
              <w:instrText xml:space="preserve"> PAGEREF _Toc137993572 \h </w:instrText>
            </w:r>
            <w:r w:rsidR="00DD7334" w:rsidRPr="00DD7334">
              <w:rPr>
                <w:rFonts w:ascii="Times New Roman" w:hAnsi="Times New Roman"/>
                <w:noProof/>
                <w:webHidden/>
                <w:sz w:val="28"/>
                <w:szCs w:val="28"/>
              </w:rPr>
            </w:r>
            <w:r w:rsidR="00DD7334" w:rsidRPr="00DD7334">
              <w:rPr>
                <w:rFonts w:ascii="Times New Roman" w:hAnsi="Times New Roman"/>
                <w:noProof/>
                <w:webHidden/>
                <w:sz w:val="28"/>
                <w:szCs w:val="28"/>
              </w:rPr>
              <w:fldChar w:fldCharType="separate"/>
            </w:r>
            <w:r w:rsidR="00907ADE">
              <w:rPr>
                <w:rFonts w:ascii="Times New Roman" w:hAnsi="Times New Roman"/>
                <w:noProof/>
                <w:webHidden/>
                <w:sz w:val="28"/>
                <w:szCs w:val="28"/>
              </w:rPr>
              <w:t>9</w:t>
            </w:r>
            <w:r w:rsidR="00DD7334" w:rsidRPr="00DD7334">
              <w:rPr>
                <w:rFonts w:ascii="Times New Roman" w:hAnsi="Times New Roman"/>
                <w:noProof/>
                <w:webHidden/>
                <w:sz w:val="28"/>
                <w:szCs w:val="28"/>
              </w:rPr>
              <w:fldChar w:fldCharType="end"/>
            </w:r>
          </w:hyperlink>
        </w:p>
        <w:p w:rsidR="00DD7334" w:rsidRPr="00DD7334" w:rsidRDefault="00052C47" w:rsidP="00DD7334">
          <w:pPr>
            <w:pStyle w:val="16"/>
            <w:tabs>
              <w:tab w:val="left" w:pos="440"/>
              <w:tab w:val="right" w:leader="dot" w:pos="9345"/>
            </w:tabs>
            <w:jc w:val="both"/>
            <w:rPr>
              <w:rFonts w:ascii="Times New Roman" w:eastAsiaTheme="minorEastAsia" w:hAnsi="Times New Roman"/>
              <w:noProof/>
              <w:color w:val="auto"/>
              <w:sz w:val="28"/>
              <w:szCs w:val="28"/>
            </w:rPr>
          </w:pPr>
          <w:hyperlink w:anchor="_Toc137993573" w:history="1">
            <w:r w:rsidR="00DD7334" w:rsidRPr="00DD7334">
              <w:rPr>
                <w:rStyle w:val="af5"/>
                <w:rFonts w:ascii="Times New Roman" w:hAnsi="Times New Roman"/>
                <w:noProof/>
                <w:sz w:val="28"/>
                <w:szCs w:val="28"/>
              </w:rPr>
              <w:t>1.</w:t>
            </w:r>
            <w:r w:rsidR="00DD7334" w:rsidRPr="00DD7334">
              <w:rPr>
                <w:rFonts w:ascii="Times New Roman" w:eastAsiaTheme="minorEastAsia" w:hAnsi="Times New Roman"/>
                <w:noProof/>
                <w:color w:val="auto"/>
                <w:sz w:val="28"/>
                <w:szCs w:val="28"/>
              </w:rPr>
              <w:tab/>
            </w:r>
            <w:r w:rsidR="00DD7334" w:rsidRPr="00DD7334">
              <w:rPr>
                <w:rStyle w:val="af5"/>
                <w:rFonts w:ascii="Times New Roman" w:hAnsi="Times New Roman"/>
                <w:noProof/>
                <w:sz w:val="28"/>
                <w:szCs w:val="28"/>
              </w:rPr>
              <w:t>АНАЛИЗ ERP-СИСТЕМЫ «1С:УПРАВЛЕНИЕ НАШЕЙ ФИРМОЙ» КАК ОБЪЕКТА ЗАЩИТЫ</w:t>
            </w:r>
            <w:r w:rsidR="00DD7334" w:rsidRPr="00DD7334">
              <w:rPr>
                <w:rFonts w:ascii="Times New Roman" w:hAnsi="Times New Roman"/>
                <w:noProof/>
                <w:webHidden/>
                <w:sz w:val="28"/>
                <w:szCs w:val="28"/>
              </w:rPr>
              <w:tab/>
            </w:r>
            <w:r w:rsidR="00DD7334" w:rsidRPr="00DD7334">
              <w:rPr>
                <w:rFonts w:ascii="Times New Roman" w:hAnsi="Times New Roman"/>
                <w:noProof/>
                <w:webHidden/>
                <w:sz w:val="28"/>
                <w:szCs w:val="28"/>
              </w:rPr>
              <w:fldChar w:fldCharType="begin"/>
            </w:r>
            <w:r w:rsidR="00DD7334" w:rsidRPr="00DD7334">
              <w:rPr>
                <w:rFonts w:ascii="Times New Roman" w:hAnsi="Times New Roman"/>
                <w:noProof/>
                <w:webHidden/>
                <w:sz w:val="28"/>
                <w:szCs w:val="28"/>
              </w:rPr>
              <w:instrText xml:space="preserve"> PAGEREF _Toc137993573 \h </w:instrText>
            </w:r>
            <w:r w:rsidR="00DD7334" w:rsidRPr="00DD7334">
              <w:rPr>
                <w:rFonts w:ascii="Times New Roman" w:hAnsi="Times New Roman"/>
                <w:noProof/>
                <w:webHidden/>
                <w:sz w:val="28"/>
                <w:szCs w:val="28"/>
              </w:rPr>
            </w:r>
            <w:r w:rsidR="00DD7334" w:rsidRPr="00DD7334">
              <w:rPr>
                <w:rFonts w:ascii="Times New Roman" w:hAnsi="Times New Roman"/>
                <w:noProof/>
                <w:webHidden/>
                <w:sz w:val="28"/>
                <w:szCs w:val="28"/>
              </w:rPr>
              <w:fldChar w:fldCharType="separate"/>
            </w:r>
            <w:r w:rsidR="00907ADE">
              <w:rPr>
                <w:rFonts w:ascii="Times New Roman" w:hAnsi="Times New Roman"/>
                <w:noProof/>
                <w:webHidden/>
                <w:sz w:val="28"/>
                <w:szCs w:val="28"/>
              </w:rPr>
              <w:t>11</w:t>
            </w:r>
            <w:r w:rsidR="00DD7334" w:rsidRPr="00DD7334">
              <w:rPr>
                <w:rFonts w:ascii="Times New Roman" w:hAnsi="Times New Roman"/>
                <w:noProof/>
                <w:webHidden/>
                <w:sz w:val="28"/>
                <w:szCs w:val="28"/>
              </w:rPr>
              <w:fldChar w:fldCharType="end"/>
            </w:r>
          </w:hyperlink>
        </w:p>
        <w:p w:rsidR="00DD7334" w:rsidRPr="00DD7334" w:rsidRDefault="00052C47" w:rsidP="00DD7334">
          <w:pPr>
            <w:pStyle w:val="21"/>
            <w:tabs>
              <w:tab w:val="right" w:leader="dot" w:pos="9345"/>
            </w:tabs>
            <w:jc w:val="both"/>
            <w:rPr>
              <w:rFonts w:ascii="Times New Roman" w:eastAsiaTheme="minorEastAsia" w:hAnsi="Times New Roman"/>
              <w:noProof/>
              <w:color w:val="auto"/>
              <w:sz w:val="28"/>
              <w:szCs w:val="28"/>
            </w:rPr>
          </w:pPr>
          <w:hyperlink w:anchor="_Toc137993574" w:history="1">
            <w:r w:rsidR="00DD7334" w:rsidRPr="00DD7334">
              <w:rPr>
                <w:rStyle w:val="af5"/>
                <w:rFonts w:ascii="Times New Roman" w:hAnsi="Times New Roman"/>
                <w:noProof/>
                <w:sz w:val="28"/>
                <w:szCs w:val="28"/>
              </w:rPr>
              <w:t>1.1. Описание и функциональные особенности ERP-системы «1С:Управление нашей фирмой»</w:t>
            </w:r>
            <w:r w:rsidR="00DD7334" w:rsidRPr="00DD7334">
              <w:rPr>
                <w:rFonts w:ascii="Times New Roman" w:hAnsi="Times New Roman"/>
                <w:noProof/>
                <w:webHidden/>
                <w:sz w:val="28"/>
                <w:szCs w:val="28"/>
              </w:rPr>
              <w:tab/>
            </w:r>
            <w:r w:rsidR="00DD7334" w:rsidRPr="00DD7334">
              <w:rPr>
                <w:rFonts w:ascii="Times New Roman" w:hAnsi="Times New Roman"/>
                <w:noProof/>
                <w:webHidden/>
                <w:sz w:val="28"/>
                <w:szCs w:val="28"/>
              </w:rPr>
              <w:fldChar w:fldCharType="begin"/>
            </w:r>
            <w:r w:rsidR="00DD7334" w:rsidRPr="00DD7334">
              <w:rPr>
                <w:rFonts w:ascii="Times New Roman" w:hAnsi="Times New Roman"/>
                <w:noProof/>
                <w:webHidden/>
                <w:sz w:val="28"/>
                <w:szCs w:val="28"/>
              </w:rPr>
              <w:instrText xml:space="preserve"> PAGEREF _Toc137993574 \h </w:instrText>
            </w:r>
            <w:r w:rsidR="00DD7334" w:rsidRPr="00DD7334">
              <w:rPr>
                <w:rFonts w:ascii="Times New Roman" w:hAnsi="Times New Roman"/>
                <w:noProof/>
                <w:webHidden/>
                <w:sz w:val="28"/>
                <w:szCs w:val="28"/>
              </w:rPr>
            </w:r>
            <w:r w:rsidR="00DD7334" w:rsidRPr="00DD7334">
              <w:rPr>
                <w:rFonts w:ascii="Times New Roman" w:hAnsi="Times New Roman"/>
                <w:noProof/>
                <w:webHidden/>
                <w:sz w:val="28"/>
                <w:szCs w:val="28"/>
              </w:rPr>
              <w:fldChar w:fldCharType="separate"/>
            </w:r>
            <w:r w:rsidR="00907ADE">
              <w:rPr>
                <w:rFonts w:ascii="Times New Roman" w:hAnsi="Times New Roman"/>
                <w:noProof/>
                <w:webHidden/>
                <w:sz w:val="28"/>
                <w:szCs w:val="28"/>
              </w:rPr>
              <w:t>11</w:t>
            </w:r>
            <w:r w:rsidR="00DD7334" w:rsidRPr="00DD7334">
              <w:rPr>
                <w:rFonts w:ascii="Times New Roman" w:hAnsi="Times New Roman"/>
                <w:noProof/>
                <w:webHidden/>
                <w:sz w:val="28"/>
                <w:szCs w:val="28"/>
              </w:rPr>
              <w:fldChar w:fldCharType="end"/>
            </w:r>
          </w:hyperlink>
        </w:p>
        <w:p w:rsidR="00DD7334" w:rsidRPr="00DD7334" w:rsidRDefault="00052C47" w:rsidP="00DD7334">
          <w:pPr>
            <w:pStyle w:val="21"/>
            <w:tabs>
              <w:tab w:val="right" w:leader="dot" w:pos="9345"/>
            </w:tabs>
            <w:jc w:val="both"/>
            <w:rPr>
              <w:rFonts w:ascii="Times New Roman" w:eastAsiaTheme="minorEastAsia" w:hAnsi="Times New Roman"/>
              <w:noProof/>
              <w:color w:val="auto"/>
              <w:sz w:val="28"/>
              <w:szCs w:val="28"/>
            </w:rPr>
          </w:pPr>
          <w:hyperlink w:anchor="_Toc137993575" w:history="1">
            <w:r w:rsidR="00DD7334" w:rsidRPr="00DD7334">
              <w:rPr>
                <w:rStyle w:val="af5"/>
                <w:rFonts w:ascii="Times New Roman" w:hAnsi="Times New Roman"/>
                <w:noProof/>
                <w:sz w:val="28"/>
                <w:szCs w:val="28"/>
              </w:rPr>
              <w:t>1.2. Структурные особенности ERP-системы «1С:Управление нашей фирмой»</w:t>
            </w:r>
            <w:r w:rsidR="00DD7334" w:rsidRPr="00DD7334">
              <w:rPr>
                <w:rFonts w:ascii="Times New Roman" w:hAnsi="Times New Roman"/>
                <w:noProof/>
                <w:webHidden/>
                <w:sz w:val="28"/>
                <w:szCs w:val="28"/>
              </w:rPr>
              <w:tab/>
            </w:r>
            <w:r w:rsidR="00DD7334" w:rsidRPr="00DD7334">
              <w:rPr>
                <w:rFonts w:ascii="Times New Roman" w:hAnsi="Times New Roman"/>
                <w:noProof/>
                <w:webHidden/>
                <w:sz w:val="28"/>
                <w:szCs w:val="28"/>
              </w:rPr>
              <w:fldChar w:fldCharType="begin"/>
            </w:r>
            <w:r w:rsidR="00DD7334" w:rsidRPr="00DD7334">
              <w:rPr>
                <w:rFonts w:ascii="Times New Roman" w:hAnsi="Times New Roman"/>
                <w:noProof/>
                <w:webHidden/>
                <w:sz w:val="28"/>
                <w:szCs w:val="28"/>
              </w:rPr>
              <w:instrText xml:space="preserve"> PAGEREF _Toc137993575 \h </w:instrText>
            </w:r>
            <w:r w:rsidR="00DD7334" w:rsidRPr="00DD7334">
              <w:rPr>
                <w:rFonts w:ascii="Times New Roman" w:hAnsi="Times New Roman"/>
                <w:noProof/>
                <w:webHidden/>
                <w:sz w:val="28"/>
                <w:szCs w:val="28"/>
              </w:rPr>
            </w:r>
            <w:r w:rsidR="00DD7334" w:rsidRPr="00DD7334">
              <w:rPr>
                <w:rFonts w:ascii="Times New Roman" w:hAnsi="Times New Roman"/>
                <w:noProof/>
                <w:webHidden/>
                <w:sz w:val="28"/>
                <w:szCs w:val="28"/>
              </w:rPr>
              <w:fldChar w:fldCharType="separate"/>
            </w:r>
            <w:r w:rsidR="00907ADE">
              <w:rPr>
                <w:rFonts w:ascii="Times New Roman" w:hAnsi="Times New Roman"/>
                <w:noProof/>
                <w:webHidden/>
                <w:sz w:val="28"/>
                <w:szCs w:val="28"/>
              </w:rPr>
              <w:t>16</w:t>
            </w:r>
            <w:r w:rsidR="00DD7334" w:rsidRPr="00DD7334">
              <w:rPr>
                <w:rFonts w:ascii="Times New Roman" w:hAnsi="Times New Roman"/>
                <w:noProof/>
                <w:webHidden/>
                <w:sz w:val="28"/>
                <w:szCs w:val="28"/>
              </w:rPr>
              <w:fldChar w:fldCharType="end"/>
            </w:r>
          </w:hyperlink>
        </w:p>
        <w:p w:rsidR="00DD7334" w:rsidRPr="00DD7334" w:rsidRDefault="00052C47" w:rsidP="00DD7334">
          <w:pPr>
            <w:pStyle w:val="21"/>
            <w:tabs>
              <w:tab w:val="right" w:leader="dot" w:pos="9345"/>
            </w:tabs>
            <w:jc w:val="both"/>
            <w:rPr>
              <w:rFonts w:ascii="Times New Roman" w:eastAsiaTheme="minorEastAsia" w:hAnsi="Times New Roman"/>
              <w:noProof/>
              <w:color w:val="auto"/>
              <w:sz w:val="28"/>
              <w:szCs w:val="28"/>
            </w:rPr>
          </w:pPr>
          <w:hyperlink w:anchor="_Toc137993576" w:history="1">
            <w:r w:rsidR="00DD7334" w:rsidRPr="00DD7334">
              <w:rPr>
                <w:rStyle w:val="af5"/>
                <w:rFonts w:ascii="Times New Roman" w:hAnsi="Times New Roman"/>
                <w:noProof/>
                <w:sz w:val="28"/>
                <w:szCs w:val="28"/>
              </w:rPr>
              <w:t>1.3. Определение защищаемых информационных ресурсов</w:t>
            </w:r>
            <w:r w:rsidR="00DD7334" w:rsidRPr="00DD7334">
              <w:rPr>
                <w:rFonts w:ascii="Times New Roman" w:hAnsi="Times New Roman"/>
                <w:noProof/>
                <w:webHidden/>
                <w:sz w:val="28"/>
                <w:szCs w:val="28"/>
              </w:rPr>
              <w:tab/>
            </w:r>
            <w:r w:rsidR="00DD7334" w:rsidRPr="00DD7334">
              <w:rPr>
                <w:rFonts w:ascii="Times New Roman" w:hAnsi="Times New Roman"/>
                <w:noProof/>
                <w:webHidden/>
                <w:sz w:val="28"/>
                <w:szCs w:val="28"/>
              </w:rPr>
              <w:fldChar w:fldCharType="begin"/>
            </w:r>
            <w:r w:rsidR="00DD7334" w:rsidRPr="00DD7334">
              <w:rPr>
                <w:rFonts w:ascii="Times New Roman" w:hAnsi="Times New Roman"/>
                <w:noProof/>
                <w:webHidden/>
                <w:sz w:val="28"/>
                <w:szCs w:val="28"/>
              </w:rPr>
              <w:instrText xml:space="preserve"> PAGEREF _Toc137993576 \h </w:instrText>
            </w:r>
            <w:r w:rsidR="00DD7334" w:rsidRPr="00DD7334">
              <w:rPr>
                <w:rFonts w:ascii="Times New Roman" w:hAnsi="Times New Roman"/>
                <w:noProof/>
                <w:webHidden/>
                <w:sz w:val="28"/>
                <w:szCs w:val="28"/>
              </w:rPr>
            </w:r>
            <w:r w:rsidR="00DD7334" w:rsidRPr="00DD7334">
              <w:rPr>
                <w:rFonts w:ascii="Times New Roman" w:hAnsi="Times New Roman"/>
                <w:noProof/>
                <w:webHidden/>
                <w:sz w:val="28"/>
                <w:szCs w:val="28"/>
              </w:rPr>
              <w:fldChar w:fldCharType="separate"/>
            </w:r>
            <w:r w:rsidR="00907ADE">
              <w:rPr>
                <w:rFonts w:ascii="Times New Roman" w:hAnsi="Times New Roman"/>
                <w:noProof/>
                <w:webHidden/>
                <w:sz w:val="28"/>
                <w:szCs w:val="28"/>
              </w:rPr>
              <w:t>21</w:t>
            </w:r>
            <w:r w:rsidR="00DD7334" w:rsidRPr="00DD7334">
              <w:rPr>
                <w:rFonts w:ascii="Times New Roman" w:hAnsi="Times New Roman"/>
                <w:noProof/>
                <w:webHidden/>
                <w:sz w:val="28"/>
                <w:szCs w:val="28"/>
              </w:rPr>
              <w:fldChar w:fldCharType="end"/>
            </w:r>
          </w:hyperlink>
        </w:p>
        <w:p w:rsidR="00DD7334" w:rsidRPr="00DD7334" w:rsidRDefault="00052C47" w:rsidP="00DD7334">
          <w:pPr>
            <w:pStyle w:val="21"/>
            <w:tabs>
              <w:tab w:val="right" w:leader="dot" w:pos="9345"/>
            </w:tabs>
            <w:jc w:val="both"/>
            <w:rPr>
              <w:rFonts w:ascii="Times New Roman" w:eastAsiaTheme="minorEastAsia" w:hAnsi="Times New Roman"/>
              <w:noProof/>
              <w:color w:val="auto"/>
              <w:sz w:val="28"/>
              <w:szCs w:val="28"/>
            </w:rPr>
          </w:pPr>
          <w:hyperlink w:anchor="_Toc137993577" w:history="1">
            <w:r w:rsidR="00DD7334" w:rsidRPr="00DD7334">
              <w:rPr>
                <w:rStyle w:val="af5"/>
                <w:rFonts w:ascii="Times New Roman" w:hAnsi="Times New Roman"/>
                <w:noProof/>
                <w:sz w:val="28"/>
                <w:szCs w:val="28"/>
              </w:rPr>
              <w:t>1.4. Классификация уровня защищенности информационной системы, как информационной системы персональных данных</w:t>
            </w:r>
            <w:r w:rsidR="00DD7334" w:rsidRPr="00DD7334">
              <w:rPr>
                <w:rFonts w:ascii="Times New Roman" w:hAnsi="Times New Roman"/>
                <w:noProof/>
                <w:webHidden/>
                <w:sz w:val="28"/>
                <w:szCs w:val="28"/>
              </w:rPr>
              <w:tab/>
            </w:r>
            <w:r w:rsidR="00DD7334" w:rsidRPr="00DD7334">
              <w:rPr>
                <w:rFonts w:ascii="Times New Roman" w:hAnsi="Times New Roman"/>
                <w:noProof/>
                <w:webHidden/>
                <w:sz w:val="28"/>
                <w:szCs w:val="28"/>
              </w:rPr>
              <w:fldChar w:fldCharType="begin"/>
            </w:r>
            <w:r w:rsidR="00DD7334" w:rsidRPr="00DD7334">
              <w:rPr>
                <w:rFonts w:ascii="Times New Roman" w:hAnsi="Times New Roman"/>
                <w:noProof/>
                <w:webHidden/>
                <w:sz w:val="28"/>
                <w:szCs w:val="28"/>
              </w:rPr>
              <w:instrText xml:space="preserve"> PAGEREF _Toc137993577 \h </w:instrText>
            </w:r>
            <w:r w:rsidR="00DD7334" w:rsidRPr="00DD7334">
              <w:rPr>
                <w:rFonts w:ascii="Times New Roman" w:hAnsi="Times New Roman"/>
                <w:noProof/>
                <w:webHidden/>
                <w:sz w:val="28"/>
                <w:szCs w:val="28"/>
              </w:rPr>
            </w:r>
            <w:r w:rsidR="00DD7334" w:rsidRPr="00DD7334">
              <w:rPr>
                <w:rFonts w:ascii="Times New Roman" w:hAnsi="Times New Roman"/>
                <w:noProof/>
                <w:webHidden/>
                <w:sz w:val="28"/>
                <w:szCs w:val="28"/>
              </w:rPr>
              <w:fldChar w:fldCharType="separate"/>
            </w:r>
            <w:r w:rsidR="00907ADE">
              <w:rPr>
                <w:rFonts w:ascii="Times New Roman" w:hAnsi="Times New Roman"/>
                <w:noProof/>
                <w:webHidden/>
                <w:sz w:val="28"/>
                <w:szCs w:val="28"/>
              </w:rPr>
              <w:t>22</w:t>
            </w:r>
            <w:r w:rsidR="00DD7334" w:rsidRPr="00DD7334">
              <w:rPr>
                <w:rFonts w:ascii="Times New Roman" w:hAnsi="Times New Roman"/>
                <w:noProof/>
                <w:webHidden/>
                <w:sz w:val="28"/>
                <w:szCs w:val="28"/>
              </w:rPr>
              <w:fldChar w:fldCharType="end"/>
            </w:r>
          </w:hyperlink>
        </w:p>
        <w:p w:rsidR="00DD7334" w:rsidRPr="00DD7334" w:rsidRDefault="00052C47" w:rsidP="00DD7334">
          <w:pPr>
            <w:pStyle w:val="21"/>
            <w:tabs>
              <w:tab w:val="right" w:leader="dot" w:pos="9345"/>
            </w:tabs>
            <w:jc w:val="both"/>
            <w:rPr>
              <w:rFonts w:ascii="Times New Roman" w:eastAsiaTheme="minorEastAsia" w:hAnsi="Times New Roman"/>
              <w:noProof/>
              <w:color w:val="auto"/>
              <w:sz w:val="28"/>
              <w:szCs w:val="28"/>
            </w:rPr>
          </w:pPr>
          <w:hyperlink w:anchor="_Toc137993578" w:history="1">
            <w:r w:rsidR="00DD7334" w:rsidRPr="00DD7334">
              <w:rPr>
                <w:rStyle w:val="af5"/>
                <w:rFonts w:ascii="Times New Roman" w:hAnsi="Times New Roman"/>
                <w:noProof/>
                <w:sz w:val="28"/>
                <w:szCs w:val="28"/>
              </w:rPr>
              <w:t>1.5. Определение наиболее актуальных угроз нарушения целостности информационной безопасности, оценка возможностей внешних и внутренних нарушителей</w:t>
            </w:r>
            <w:r w:rsidR="00DD7334" w:rsidRPr="00DD7334">
              <w:rPr>
                <w:rFonts w:ascii="Times New Roman" w:hAnsi="Times New Roman"/>
                <w:noProof/>
                <w:webHidden/>
                <w:sz w:val="28"/>
                <w:szCs w:val="28"/>
              </w:rPr>
              <w:tab/>
            </w:r>
            <w:r w:rsidR="00DD7334" w:rsidRPr="00DD7334">
              <w:rPr>
                <w:rFonts w:ascii="Times New Roman" w:hAnsi="Times New Roman"/>
                <w:noProof/>
                <w:webHidden/>
                <w:sz w:val="28"/>
                <w:szCs w:val="28"/>
              </w:rPr>
              <w:fldChar w:fldCharType="begin"/>
            </w:r>
            <w:r w:rsidR="00DD7334" w:rsidRPr="00DD7334">
              <w:rPr>
                <w:rFonts w:ascii="Times New Roman" w:hAnsi="Times New Roman"/>
                <w:noProof/>
                <w:webHidden/>
                <w:sz w:val="28"/>
                <w:szCs w:val="28"/>
              </w:rPr>
              <w:instrText xml:space="preserve"> PAGEREF _Toc137993578 \h </w:instrText>
            </w:r>
            <w:r w:rsidR="00DD7334" w:rsidRPr="00DD7334">
              <w:rPr>
                <w:rFonts w:ascii="Times New Roman" w:hAnsi="Times New Roman"/>
                <w:noProof/>
                <w:webHidden/>
                <w:sz w:val="28"/>
                <w:szCs w:val="28"/>
              </w:rPr>
            </w:r>
            <w:r w:rsidR="00DD7334" w:rsidRPr="00DD7334">
              <w:rPr>
                <w:rFonts w:ascii="Times New Roman" w:hAnsi="Times New Roman"/>
                <w:noProof/>
                <w:webHidden/>
                <w:sz w:val="28"/>
                <w:szCs w:val="28"/>
              </w:rPr>
              <w:fldChar w:fldCharType="separate"/>
            </w:r>
            <w:r w:rsidR="00907ADE">
              <w:rPr>
                <w:rFonts w:ascii="Times New Roman" w:hAnsi="Times New Roman"/>
                <w:noProof/>
                <w:webHidden/>
                <w:sz w:val="28"/>
                <w:szCs w:val="28"/>
              </w:rPr>
              <w:t>25</w:t>
            </w:r>
            <w:r w:rsidR="00DD7334" w:rsidRPr="00DD7334">
              <w:rPr>
                <w:rFonts w:ascii="Times New Roman" w:hAnsi="Times New Roman"/>
                <w:noProof/>
                <w:webHidden/>
                <w:sz w:val="28"/>
                <w:szCs w:val="28"/>
              </w:rPr>
              <w:fldChar w:fldCharType="end"/>
            </w:r>
          </w:hyperlink>
        </w:p>
        <w:p w:rsidR="00DD7334" w:rsidRPr="00DD7334" w:rsidRDefault="00052C47" w:rsidP="00DD7334">
          <w:pPr>
            <w:pStyle w:val="21"/>
            <w:tabs>
              <w:tab w:val="right" w:leader="dot" w:pos="9345"/>
            </w:tabs>
            <w:jc w:val="both"/>
            <w:rPr>
              <w:rFonts w:ascii="Times New Roman" w:eastAsiaTheme="minorEastAsia" w:hAnsi="Times New Roman"/>
              <w:noProof/>
              <w:color w:val="auto"/>
              <w:sz w:val="28"/>
              <w:szCs w:val="28"/>
            </w:rPr>
          </w:pPr>
          <w:hyperlink w:anchor="_Toc137993579" w:history="1">
            <w:r w:rsidR="00DD7334" w:rsidRPr="00DD7334">
              <w:rPr>
                <w:rStyle w:val="af5"/>
                <w:rFonts w:ascii="Times New Roman" w:hAnsi="Times New Roman"/>
                <w:noProof/>
                <w:sz w:val="28"/>
                <w:szCs w:val="28"/>
              </w:rPr>
              <w:t>1.6. Анализ наиболее актуальных угроз нарушения целостности</w:t>
            </w:r>
            <w:r w:rsidR="00DD7334" w:rsidRPr="00DD7334">
              <w:rPr>
                <w:rFonts w:ascii="Times New Roman" w:hAnsi="Times New Roman"/>
                <w:noProof/>
                <w:webHidden/>
                <w:sz w:val="28"/>
                <w:szCs w:val="28"/>
              </w:rPr>
              <w:tab/>
            </w:r>
            <w:r w:rsidR="00DD7334" w:rsidRPr="00DD7334">
              <w:rPr>
                <w:rFonts w:ascii="Times New Roman" w:hAnsi="Times New Roman"/>
                <w:noProof/>
                <w:webHidden/>
                <w:sz w:val="28"/>
                <w:szCs w:val="28"/>
              </w:rPr>
              <w:fldChar w:fldCharType="begin"/>
            </w:r>
            <w:r w:rsidR="00DD7334" w:rsidRPr="00DD7334">
              <w:rPr>
                <w:rFonts w:ascii="Times New Roman" w:hAnsi="Times New Roman"/>
                <w:noProof/>
                <w:webHidden/>
                <w:sz w:val="28"/>
                <w:szCs w:val="28"/>
              </w:rPr>
              <w:instrText xml:space="preserve"> PAGEREF _Toc137993579 \h </w:instrText>
            </w:r>
            <w:r w:rsidR="00DD7334" w:rsidRPr="00DD7334">
              <w:rPr>
                <w:rFonts w:ascii="Times New Roman" w:hAnsi="Times New Roman"/>
                <w:noProof/>
                <w:webHidden/>
                <w:sz w:val="28"/>
                <w:szCs w:val="28"/>
              </w:rPr>
            </w:r>
            <w:r w:rsidR="00DD7334" w:rsidRPr="00DD7334">
              <w:rPr>
                <w:rFonts w:ascii="Times New Roman" w:hAnsi="Times New Roman"/>
                <w:noProof/>
                <w:webHidden/>
                <w:sz w:val="28"/>
                <w:szCs w:val="28"/>
              </w:rPr>
              <w:fldChar w:fldCharType="separate"/>
            </w:r>
            <w:r w:rsidR="00907ADE">
              <w:rPr>
                <w:rFonts w:ascii="Times New Roman" w:hAnsi="Times New Roman"/>
                <w:noProof/>
                <w:webHidden/>
                <w:sz w:val="28"/>
                <w:szCs w:val="28"/>
              </w:rPr>
              <w:t>27</w:t>
            </w:r>
            <w:r w:rsidR="00DD7334" w:rsidRPr="00DD7334">
              <w:rPr>
                <w:rFonts w:ascii="Times New Roman" w:hAnsi="Times New Roman"/>
                <w:noProof/>
                <w:webHidden/>
                <w:sz w:val="28"/>
                <w:szCs w:val="28"/>
              </w:rPr>
              <w:fldChar w:fldCharType="end"/>
            </w:r>
          </w:hyperlink>
        </w:p>
        <w:p w:rsidR="00DD7334" w:rsidRPr="00DD7334" w:rsidRDefault="00052C47" w:rsidP="00DD7334">
          <w:pPr>
            <w:pStyle w:val="21"/>
            <w:tabs>
              <w:tab w:val="right" w:leader="dot" w:pos="9345"/>
            </w:tabs>
            <w:jc w:val="both"/>
            <w:rPr>
              <w:rFonts w:ascii="Times New Roman" w:eastAsiaTheme="minorEastAsia" w:hAnsi="Times New Roman"/>
              <w:noProof/>
              <w:color w:val="auto"/>
              <w:sz w:val="28"/>
              <w:szCs w:val="28"/>
            </w:rPr>
          </w:pPr>
          <w:hyperlink w:anchor="_Toc137993580" w:history="1">
            <w:r w:rsidR="00DD7334" w:rsidRPr="00DD7334">
              <w:rPr>
                <w:rStyle w:val="af5"/>
                <w:rFonts w:ascii="Times New Roman" w:hAnsi="Times New Roman"/>
                <w:noProof/>
                <w:sz w:val="28"/>
                <w:szCs w:val="28"/>
              </w:rPr>
              <w:t>1.7. Предложения по применению организационных и технических мер по защите информации от угроз нарушения целостности</w:t>
            </w:r>
            <w:r w:rsidR="00DD7334" w:rsidRPr="00DD7334">
              <w:rPr>
                <w:rFonts w:ascii="Times New Roman" w:hAnsi="Times New Roman"/>
                <w:noProof/>
                <w:webHidden/>
                <w:sz w:val="28"/>
                <w:szCs w:val="28"/>
              </w:rPr>
              <w:tab/>
            </w:r>
            <w:r w:rsidR="00DD7334" w:rsidRPr="00DD7334">
              <w:rPr>
                <w:rFonts w:ascii="Times New Roman" w:hAnsi="Times New Roman"/>
                <w:noProof/>
                <w:webHidden/>
                <w:sz w:val="28"/>
                <w:szCs w:val="28"/>
              </w:rPr>
              <w:fldChar w:fldCharType="begin"/>
            </w:r>
            <w:r w:rsidR="00DD7334" w:rsidRPr="00DD7334">
              <w:rPr>
                <w:rFonts w:ascii="Times New Roman" w:hAnsi="Times New Roman"/>
                <w:noProof/>
                <w:webHidden/>
                <w:sz w:val="28"/>
                <w:szCs w:val="28"/>
              </w:rPr>
              <w:instrText xml:space="preserve"> PAGEREF _Toc137993580 \h </w:instrText>
            </w:r>
            <w:r w:rsidR="00DD7334" w:rsidRPr="00DD7334">
              <w:rPr>
                <w:rFonts w:ascii="Times New Roman" w:hAnsi="Times New Roman"/>
                <w:noProof/>
                <w:webHidden/>
                <w:sz w:val="28"/>
                <w:szCs w:val="28"/>
              </w:rPr>
            </w:r>
            <w:r w:rsidR="00DD7334" w:rsidRPr="00DD7334">
              <w:rPr>
                <w:rFonts w:ascii="Times New Roman" w:hAnsi="Times New Roman"/>
                <w:noProof/>
                <w:webHidden/>
                <w:sz w:val="28"/>
                <w:szCs w:val="28"/>
              </w:rPr>
              <w:fldChar w:fldCharType="separate"/>
            </w:r>
            <w:r w:rsidR="00907ADE">
              <w:rPr>
                <w:rFonts w:ascii="Times New Roman" w:hAnsi="Times New Roman"/>
                <w:noProof/>
                <w:webHidden/>
                <w:sz w:val="28"/>
                <w:szCs w:val="28"/>
              </w:rPr>
              <w:t>31</w:t>
            </w:r>
            <w:r w:rsidR="00DD7334" w:rsidRPr="00DD7334">
              <w:rPr>
                <w:rFonts w:ascii="Times New Roman" w:hAnsi="Times New Roman"/>
                <w:noProof/>
                <w:webHidden/>
                <w:sz w:val="28"/>
                <w:szCs w:val="28"/>
              </w:rPr>
              <w:fldChar w:fldCharType="end"/>
            </w:r>
          </w:hyperlink>
        </w:p>
        <w:p w:rsidR="00DD7334" w:rsidRPr="00DD7334" w:rsidRDefault="00052C47" w:rsidP="00DD7334">
          <w:pPr>
            <w:pStyle w:val="21"/>
            <w:tabs>
              <w:tab w:val="right" w:leader="dot" w:pos="9345"/>
            </w:tabs>
            <w:jc w:val="both"/>
            <w:rPr>
              <w:rFonts w:ascii="Times New Roman" w:eastAsiaTheme="minorEastAsia" w:hAnsi="Times New Roman"/>
              <w:noProof/>
              <w:color w:val="auto"/>
              <w:sz w:val="28"/>
              <w:szCs w:val="28"/>
            </w:rPr>
          </w:pPr>
          <w:hyperlink w:anchor="_Toc137993581" w:history="1">
            <w:r w:rsidR="00DD7334" w:rsidRPr="00DD7334">
              <w:rPr>
                <w:rStyle w:val="af5"/>
                <w:rFonts w:ascii="Times New Roman" w:hAnsi="Times New Roman"/>
                <w:noProof/>
                <w:sz w:val="28"/>
                <w:szCs w:val="28"/>
              </w:rPr>
              <w:t>Выводы по первой главе</w:t>
            </w:r>
            <w:r w:rsidR="00DD7334" w:rsidRPr="00DD7334">
              <w:rPr>
                <w:rFonts w:ascii="Times New Roman" w:hAnsi="Times New Roman"/>
                <w:noProof/>
                <w:webHidden/>
                <w:sz w:val="28"/>
                <w:szCs w:val="28"/>
              </w:rPr>
              <w:tab/>
            </w:r>
            <w:r w:rsidR="00DD7334" w:rsidRPr="00DD7334">
              <w:rPr>
                <w:rFonts w:ascii="Times New Roman" w:hAnsi="Times New Roman"/>
                <w:noProof/>
                <w:webHidden/>
                <w:sz w:val="28"/>
                <w:szCs w:val="28"/>
              </w:rPr>
              <w:fldChar w:fldCharType="begin"/>
            </w:r>
            <w:r w:rsidR="00DD7334" w:rsidRPr="00DD7334">
              <w:rPr>
                <w:rFonts w:ascii="Times New Roman" w:hAnsi="Times New Roman"/>
                <w:noProof/>
                <w:webHidden/>
                <w:sz w:val="28"/>
                <w:szCs w:val="28"/>
              </w:rPr>
              <w:instrText xml:space="preserve"> PAGEREF _Toc137993581 \h </w:instrText>
            </w:r>
            <w:r w:rsidR="00DD7334" w:rsidRPr="00DD7334">
              <w:rPr>
                <w:rFonts w:ascii="Times New Roman" w:hAnsi="Times New Roman"/>
                <w:noProof/>
                <w:webHidden/>
                <w:sz w:val="28"/>
                <w:szCs w:val="28"/>
              </w:rPr>
            </w:r>
            <w:r w:rsidR="00DD7334" w:rsidRPr="00DD7334">
              <w:rPr>
                <w:rFonts w:ascii="Times New Roman" w:hAnsi="Times New Roman"/>
                <w:noProof/>
                <w:webHidden/>
                <w:sz w:val="28"/>
                <w:szCs w:val="28"/>
              </w:rPr>
              <w:fldChar w:fldCharType="separate"/>
            </w:r>
            <w:r w:rsidR="00907ADE">
              <w:rPr>
                <w:rFonts w:ascii="Times New Roman" w:hAnsi="Times New Roman"/>
                <w:noProof/>
                <w:webHidden/>
                <w:sz w:val="28"/>
                <w:szCs w:val="28"/>
              </w:rPr>
              <w:t>35</w:t>
            </w:r>
            <w:r w:rsidR="00DD7334" w:rsidRPr="00DD7334">
              <w:rPr>
                <w:rFonts w:ascii="Times New Roman" w:hAnsi="Times New Roman"/>
                <w:noProof/>
                <w:webHidden/>
                <w:sz w:val="28"/>
                <w:szCs w:val="28"/>
              </w:rPr>
              <w:fldChar w:fldCharType="end"/>
            </w:r>
          </w:hyperlink>
        </w:p>
        <w:p w:rsidR="00DD7334" w:rsidRPr="00DD7334" w:rsidRDefault="00052C47" w:rsidP="00DD7334">
          <w:pPr>
            <w:pStyle w:val="16"/>
            <w:tabs>
              <w:tab w:val="right" w:leader="dot" w:pos="9345"/>
            </w:tabs>
            <w:jc w:val="both"/>
            <w:rPr>
              <w:rFonts w:ascii="Times New Roman" w:eastAsiaTheme="minorEastAsia" w:hAnsi="Times New Roman"/>
              <w:noProof/>
              <w:color w:val="auto"/>
              <w:sz w:val="28"/>
              <w:szCs w:val="28"/>
            </w:rPr>
          </w:pPr>
          <w:hyperlink w:anchor="_Toc137993582" w:history="1">
            <w:r w:rsidR="00DD7334" w:rsidRPr="00DD7334">
              <w:rPr>
                <w:rStyle w:val="af5"/>
                <w:rFonts w:ascii="Times New Roman" w:hAnsi="Times New Roman"/>
                <w:noProof/>
                <w:sz w:val="28"/>
                <w:szCs w:val="28"/>
              </w:rPr>
              <w:t>2. АНАЛИЗ МЕТОДОВ И ПРОЕКТИРОВАНИЕ МОДЕЛИ КОНТРОЛЯ ЦЕЛОСТНОСТИ КОНФИГУРАЦИЙ ERP-СИСТЕМЫ</w:t>
            </w:r>
            <w:r w:rsidR="00DD7334" w:rsidRPr="00DD7334">
              <w:rPr>
                <w:rFonts w:ascii="Times New Roman" w:hAnsi="Times New Roman"/>
                <w:noProof/>
                <w:webHidden/>
                <w:sz w:val="28"/>
                <w:szCs w:val="28"/>
              </w:rPr>
              <w:tab/>
            </w:r>
            <w:r w:rsidR="00DD7334" w:rsidRPr="00DD7334">
              <w:rPr>
                <w:rFonts w:ascii="Times New Roman" w:hAnsi="Times New Roman"/>
                <w:noProof/>
                <w:webHidden/>
                <w:sz w:val="28"/>
                <w:szCs w:val="28"/>
              </w:rPr>
              <w:fldChar w:fldCharType="begin"/>
            </w:r>
            <w:r w:rsidR="00DD7334" w:rsidRPr="00DD7334">
              <w:rPr>
                <w:rFonts w:ascii="Times New Roman" w:hAnsi="Times New Roman"/>
                <w:noProof/>
                <w:webHidden/>
                <w:sz w:val="28"/>
                <w:szCs w:val="28"/>
              </w:rPr>
              <w:instrText xml:space="preserve"> PAGEREF _Toc137993582 \h </w:instrText>
            </w:r>
            <w:r w:rsidR="00DD7334" w:rsidRPr="00DD7334">
              <w:rPr>
                <w:rFonts w:ascii="Times New Roman" w:hAnsi="Times New Roman"/>
                <w:noProof/>
                <w:webHidden/>
                <w:sz w:val="28"/>
                <w:szCs w:val="28"/>
              </w:rPr>
            </w:r>
            <w:r w:rsidR="00DD7334" w:rsidRPr="00DD7334">
              <w:rPr>
                <w:rFonts w:ascii="Times New Roman" w:hAnsi="Times New Roman"/>
                <w:noProof/>
                <w:webHidden/>
                <w:sz w:val="28"/>
                <w:szCs w:val="28"/>
              </w:rPr>
              <w:fldChar w:fldCharType="separate"/>
            </w:r>
            <w:r w:rsidR="00907ADE">
              <w:rPr>
                <w:rFonts w:ascii="Times New Roman" w:hAnsi="Times New Roman"/>
                <w:noProof/>
                <w:webHidden/>
                <w:sz w:val="28"/>
                <w:szCs w:val="28"/>
              </w:rPr>
              <w:t>36</w:t>
            </w:r>
            <w:r w:rsidR="00DD7334" w:rsidRPr="00DD7334">
              <w:rPr>
                <w:rFonts w:ascii="Times New Roman" w:hAnsi="Times New Roman"/>
                <w:noProof/>
                <w:webHidden/>
                <w:sz w:val="28"/>
                <w:szCs w:val="28"/>
              </w:rPr>
              <w:fldChar w:fldCharType="end"/>
            </w:r>
          </w:hyperlink>
        </w:p>
        <w:p w:rsidR="00DD7334" w:rsidRPr="00DD7334" w:rsidRDefault="00052C47" w:rsidP="00DD7334">
          <w:pPr>
            <w:pStyle w:val="21"/>
            <w:tabs>
              <w:tab w:val="right" w:leader="dot" w:pos="9345"/>
            </w:tabs>
            <w:jc w:val="both"/>
            <w:rPr>
              <w:rFonts w:ascii="Times New Roman" w:eastAsiaTheme="minorEastAsia" w:hAnsi="Times New Roman"/>
              <w:noProof/>
              <w:color w:val="auto"/>
              <w:sz w:val="28"/>
              <w:szCs w:val="28"/>
            </w:rPr>
          </w:pPr>
          <w:hyperlink w:anchor="_Toc137993583" w:history="1">
            <w:r w:rsidR="00DD7334" w:rsidRPr="00DD7334">
              <w:rPr>
                <w:rStyle w:val="af5"/>
                <w:rFonts w:ascii="Times New Roman" w:hAnsi="Times New Roman"/>
                <w:noProof/>
                <w:sz w:val="28"/>
                <w:szCs w:val="28"/>
              </w:rPr>
              <w:t>2.1. Анализ методов контроля целостности конфигурации</w:t>
            </w:r>
            <w:r w:rsidR="00DD7334" w:rsidRPr="00DD7334">
              <w:rPr>
                <w:rFonts w:ascii="Times New Roman" w:hAnsi="Times New Roman"/>
                <w:noProof/>
                <w:webHidden/>
                <w:sz w:val="28"/>
                <w:szCs w:val="28"/>
              </w:rPr>
              <w:tab/>
            </w:r>
            <w:r w:rsidR="00DD7334" w:rsidRPr="00DD7334">
              <w:rPr>
                <w:rFonts w:ascii="Times New Roman" w:hAnsi="Times New Roman"/>
                <w:noProof/>
                <w:webHidden/>
                <w:sz w:val="28"/>
                <w:szCs w:val="28"/>
              </w:rPr>
              <w:fldChar w:fldCharType="begin"/>
            </w:r>
            <w:r w:rsidR="00DD7334" w:rsidRPr="00DD7334">
              <w:rPr>
                <w:rFonts w:ascii="Times New Roman" w:hAnsi="Times New Roman"/>
                <w:noProof/>
                <w:webHidden/>
                <w:sz w:val="28"/>
                <w:szCs w:val="28"/>
              </w:rPr>
              <w:instrText xml:space="preserve"> PAGEREF _Toc137993583 \h </w:instrText>
            </w:r>
            <w:r w:rsidR="00DD7334" w:rsidRPr="00DD7334">
              <w:rPr>
                <w:rFonts w:ascii="Times New Roman" w:hAnsi="Times New Roman"/>
                <w:noProof/>
                <w:webHidden/>
                <w:sz w:val="28"/>
                <w:szCs w:val="28"/>
              </w:rPr>
            </w:r>
            <w:r w:rsidR="00DD7334" w:rsidRPr="00DD7334">
              <w:rPr>
                <w:rFonts w:ascii="Times New Roman" w:hAnsi="Times New Roman"/>
                <w:noProof/>
                <w:webHidden/>
                <w:sz w:val="28"/>
                <w:szCs w:val="28"/>
              </w:rPr>
              <w:fldChar w:fldCharType="separate"/>
            </w:r>
            <w:r w:rsidR="00907ADE">
              <w:rPr>
                <w:rFonts w:ascii="Times New Roman" w:hAnsi="Times New Roman"/>
                <w:noProof/>
                <w:webHidden/>
                <w:sz w:val="28"/>
                <w:szCs w:val="28"/>
              </w:rPr>
              <w:t>37</w:t>
            </w:r>
            <w:r w:rsidR="00DD7334" w:rsidRPr="00DD7334">
              <w:rPr>
                <w:rFonts w:ascii="Times New Roman" w:hAnsi="Times New Roman"/>
                <w:noProof/>
                <w:webHidden/>
                <w:sz w:val="28"/>
                <w:szCs w:val="28"/>
              </w:rPr>
              <w:fldChar w:fldCharType="end"/>
            </w:r>
          </w:hyperlink>
        </w:p>
        <w:p w:rsidR="00DD7334" w:rsidRPr="00DD7334" w:rsidRDefault="00052C47" w:rsidP="00DD7334">
          <w:pPr>
            <w:pStyle w:val="21"/>
            <w:tabs>
              <w:tab w:val="right" w:leader="dot" w:pos="9345"/>
            </w:tabs>
            <w:jc w:val="both"/>
            <w:rPr>
              <w:rFonts w:ascii="Times New Roman" w:eastAsiaTheme="minorEastAsia" w:hAnsi="Times New Roman"/>
              <w:noProof/>
              <w:color w:val="auto"/>
              <w:sz w:val="28"/>
              <w:szCs w:val="28"/>
            </w:rPr>
          </w:pPr>
          <w:hyperlink w:anchor="_Toc137993584" w:history="1">
            <w:r w:rsidR="00DD7334" w:rsidRPr="00DD7334">
              <w:rPr>
                <w:rStyle w:val="af5"/>
                <w:rFonts w:ascii="Times New Roman" w:hAnsi="Times New Roman"/>
                <w:noProof/>
                <w:sz w:val="28"/>
                <w:szCs w:val="28"/>
              </w:rPr>
              <w:t>2.2. Разработка требований к модели контроля целостности конфигураций</w:t>
            </w:r>
            <w:r w:rsidR="00DD7334" w:rsidRPr="00DD7334">
              <w:rPr>
                <w:rFonts w:ascii="Times New Roman" w:hAnsi="Times New Roman"/>
                <w:noProof/>
                <w:webHidden/>
                <w:sz w:val="28"/>
                <w:szCs w:val="28"/>
              </w:rPr>
              <w:tab/>
            </w:r>
            <w:r w:rsidR="00DD7334" w:rsidRPr="00DD7334">
              <w:rPr>
                <w:rFonts w:ascii="Times New Roman" w:hAnsi="Times New Roman"/>
                <w:noProof/>
                <w:webHidden/>
                <w:sz w:val="28"/>
                <w:szCs w:val="28"/>
              </w:rPr>
              <w:fldChar w:fldCharType="begin"/>
            </w:r>
            <w:r w:rsidR="00DD7334" w:rsidRPr="00DD7334">
              <w:rPr>
                <w:rFonts w:ascii="Times New Roman" w:hAnsi="Times New Roman"/>
                <w:noProof/>
                <w:webHidden/>
                <w:sz w:val="28"/>
                <w:szCs w:val="28"/>
              </w:rPr>
              <w:instrText xml:space="preserve"> PAGEREF _Toc137993584 \h </w:instrText>
            </w:r>
            <w:r w:rsidR="00DD7334" w:rsidRPr="00DD7334">
              <w:rPr>
                <w:rFonts w:ascii="Times New Roman" w:hAnsi="Times New Roman"/>
                <w:noProof/>
                <w:webHidden/>
                <w:sz w:val="28"/>
                <w:szCs w:val="28"/>
              </w:rPr>
            </w:r>
            <w:r w:rsidR="00DD7334" w:rsidRPr="00DD7334">
              <w:rPr>
                <w:rFonts w:ascii="Times New Roman" w:hAnsi="Times New Roman"/>
                <w:noProof/>
                <w:webHidden/>
                <w:sz w:val="28"/>
                <w:szCs w:val="28"/>
              </w:rPr>
              <w:fldChar w:fldCharType="separate"/>
            </w:r>
            <w:r w:rsidR="00907ADE">
              <w:rPr>
                <w:rFonts w:ascii="Times New Roman" w:hAnsi="Times New Roman"/>
                <w:noProof/>
                <w:webHidden/>
                <w:sz w:val="28"/>
                <w:szCs w:val="28"/>
              </w:rPr>
              <w:t>42</w:t>
            </w:r>
            <w:r w:rsidR="00DD7334" w:rsidRPr="00DD7334">
              <w:rPr>
                <w:rFonts w:ascii="Times New Roman" w:hAnsi="Times New Roman"/>
                <w:noProof/>
                <w:webHidden/>
                <w:sz w:val="28"/>
                <w:szCs w:val="28"/>
              </w:rPr>
              <w:fldChar w:fldCharType="end"/>
            </w:r>
          </w:hyperlink>
        </w:p>
        <w:p w:rsidR="00DD7334" w:rsidRPr="00DD7334" w:rsidRDefault="00052C47" w:rsidP="00DD7334">
          <w:pPr>
            <w:pStyle w:val="21"/>
            <w:tabs>
              <w:tab w:val="right" w:leader="dot" w:pos="9345"/>
            </w:tabs>
            <w:jc w:val="both"/>
            <w:rPr>
              <w:rFonts w:ascii="Times New Roman" w:eastAsiaTheme="minorEastAsia" w:hAnsi="Times New Roman"/>
              <w:noProof/>
              <w:color w:val="auto"/>
              <w:sz w:val="28"/>
              <w:szCs w:val="28"/>
            </w:rPr>
          </w:pPr>
          <w:hyperlink w:anchor="_Toc137993585" w:history="1">
            <w:r w:rsidR="00DD7334" w:rsidRPr="00DD7334">
              <w:rPr>
                <w:rStyle w:val="af5"/>
                <w:rFonts w:ascii="Times New Roman" w:hAnsi="Times New Roman"/>
                <w:noProof/>
                <w:sz w:val="28"/>
                <w:szCs w:val="28"/>
              </w:rPr>
              <w:t>2.3. Исследование модели контроля целостности Кларка-Вилсона</w:t>
            </w:r>
            <w:r w:rsidR="00DD7334" w:rsidRPr="00DD7334">
              <w:rPr>
                <w:rFonts w:ascii="Times New Roman" w:hAnsi="Times New Roman"/>
                <w:noProof/>
                <w:webHidden/>
                <w:sz w:val="28"/>
                <w:szCs w:val="28"/>
              </w:rPr>
              <w:tab/>
            </w:r>
            <w:r w:rsidR="00DD7334" w:rsidRPr="00DD7334">
              <w:rPr>
                <w:rFonts w:ascii="Times New Roman" w:hAnsi="Times New Roman"/>
                <w:noProof/>
                <w:webHidden/>
                <w:sz w:val="28"/>
                <w:szCs w:val="28"/>
              </w:rPr>
              <w:fldChar w:fldCharType="begin"/>
            </w:r>
            <w:r w:rsidR="00DD7334" w:rsidRPr="00DD7334">
              <w:rPr>
                <w:rFonts w:ascii="Times New Roman" w:hAnsi="Times New Roman"/>
                <w:noProof/>
                <w:webHidden/>
                <w:sz w:val="28"/>
                <w:szCs w:val="28"/>
              </w:rPr>
              <w:instrText xml:space="preserve"> PAGEREF _Toc137993585 \h </w:instrText>
            </w:r>
            <w:r w:rsidR="00DD7334" w:rsidRPr="00DD7334">
              <w:rPr>
                <w:rFonts w:ascii="Times New Roman" w:hAnsi="Times New Roman"/>
                <w:noProof/>
                <w:webHidden/>
                <w:sz w:val="28"/>
                <w:szCs w:val="28"/>
              </w:rPr>
            </w:r>
            <w:r w:rsidR="00DD7334" w:rsidRPr="00DD7334">
              <w:rPr>
                <w:rFonts w:ascii="Times New Roman" w:hAnsi="Times New Roman"/>
                <w:noProof/>
                <w:webHidden/>
                <w:sz w:val="28"/>
                <w:szCs w:val="28"/>
              </w:rPr>
              <w:fldChar w:fldCharType="separate"/>
            </w:r>
            <w:r w:rsidR="00907ADE">
              <w:rPr>
                <w:rFonts w:ascii="Times New Roman" w:hAnsi="Times New Roman"/>
                <w:noProof/>
                <w:webHidden/>
                <w:sz w:val="28"/>
                <w:szCs w:val="28"/>
              </w:rPr>
              <w:t>43</w:t>
            </w:r>
            <w:r w:rsidR="00DD7334" w:rsidRPr="00DD7334">
              <w:rPr>
                <w:rFonts w:ascii="Times New Roman" w:hAnsi="Times New Roman"/>
                <w:noProof/>
                <w:webHidden/>
                <w:sz w:val="28"/>
                <w:szCs w:val="28"/>
              </w:rPr>
              <w:fldChar w:fldCharType="end"/>
            </w:r>
          </w:hyperlink>
        </w:p>
        <w:p w:rsidR="00DD7334" w:rsidRPr="00DD7334" w:rsidRDefault="00052C47" w:rsidP="00DD7334">
          <w:pPr>
            <w:pStyle w:val="21"/>
            <w:tabs>
              <w:tab w:val="right" w:leader="dot" w:pos="9345"/>
            </w:tabs>
            <w:jc w:val="both"/>
            <w:rPr>
              <w:rFonts w:ascii="Times New Roman" w:eastAsiaTheme="minorEastAsia" w:hAnsi="Times New Roman"/>
              <w:noProof/>
              <w:color w:val="auto"/>
              <w:sz w:val="28"/>
              <w:szCs w:val="28"/>
            </w:rPr>
          </w:pPr>
          <w:hyperlink w:anchor="_Toc137993586" w:history="1">
            <w:r w:rsidR="00DD7334" w:rsidRPr="00DD7334">
              <w:rPr>
                <w:rStyle w:val="af5"/>
                <w:rFonts w:ascii="Times New Roman" w:hAnsi="Times New Roman"/>
                <w:noProof/>
                <w:sz w:val="28"/>
                <w:szCs w:val="28"/>
              </w:rPr>
              <w:t>2.4. Проектирование модели контроля целостности конфигураций для EPR-системы «1С:Управление нашей фирмой»</w:t>
            </w:r>
            <w:r w:rsidR="00DD7334" w:rsidRPr="00DD7334">
              <w:rPr>
                <w:rFonts w:ascii="Times New Roman" w:hAnsi="Times New Roman"/>
                <w:noProof/>
                <w:webHidden/>
                <w:sz w:val="28"/>
                <w:szCs w:val="28"/>
              </w:rPr>
              <w:tab/>
            </w:r>
            <w:r w:rsidR="00DD7334" w:rsidRPr="00DD7334">
              <w:rPr>
                <w:rFonts w:ascii="Times New Roman" w:hAnsi="Times New Roman"/>
                <w:noProof/>
                <w:webHidden/>
                <w:sz w:val="28"/>
                <w:szCs w:val="28"/>
              </w:rPr>
              <w:fldChar w:fldCharType="begin"/>
            </w:r>
            <w:r w:rsidR="00DD7334" w:rsidRPr="00DD7334">
              <w:rPr>
                <w:rFonts w:ascii="Times New Roman" w:hAnsi="Times New Roman"/>
                <w:noProof/>
                <w:webHidden/>
                <w:sz w:val="28"/>
                <w:szCs w:val="28"/>
              </w:rPr>
              <w:instrText xml:space="preserve"> PAGEREF _Toc137993586 \h </w:instrText>
            </w:r>
            <w:r w:rsidR="00DD7334" w:rsidRPr="00DD7334">
              <w:rPr>
                <w:rFonts w:ascii="Times New Roman" w:hAnsi="Times New Roman"/>
                <w:noProof/>
                <w:webHidden/>
                <w:sz w:val="28"/>
                <w:szCs w:val="28"/>
              </w:rPr>
            </w:r>
            <w:r w:rsidR="00DD7334" w:rsidRPr="00DD7334">
              <w:rPr>
                <w:rFonts w:ascii="Times New Roman" w:hAnsi="Times New Roman"/>
                <w:noProof/>
                <w:webHidden/>
                <w:sz w:val="28"/>
                <w:szCs w:val="28"/>
              </w:rPr>
              <w:fldChar w:fldCharType="separate"/>
            </w:r>
            <w:r w:rsidR="00907ADE">
              <w:rPr>
                <w:rFonts w:ascii="Times New Roman" w:hAnsi="Times New Roman"/>
                <w:noProof/>
                <w:webHidden/>
                <w:sz w:val="28"/>
                <w:szCs w:val="28"/>
              </w:rPr>
              <w:t>45</w:t>
            </w:r>
            <w:r w:rsidR="00DD7334" w:rsidRPr="00DD7334">
              <w:rPr>
                <w:rFonts w:ascii="Times New Roman" w:hAnsi="Times New Roman"/>
                <w:noProof/>
                <w:webHidden/>
                <w:sz w:val="28"/>
                <w:szCs w:val="28"/>
              </w:rPr>
              <w:fldChar w:fldCharType="end"/>
            </w:r>
          </w:hyperlink>
        </w:p>
        <w:p w:rsidR="00DD7334" w:rsidRPr="00DD7334" w:rsidRDefault="00052C47" w:rsidP="00DD7334">
          <w:pPr>
            <w:pStyle w:val="21"/>
            <w:tabs>
              <w:tab w:val="right" w:leader="dot" w:pos="9345"/>
            </w:tabs>
            <w:jc w:val="both"/>
            <w:rPr>
              <w:rFonts w:ascii="Times New Roman" w:eastAsiaTheme="minorEastAsia" w:hAnsi="Times New Roman"/>
              <w:noProof/>
              <w:color w:val="auto"/>
              <w:sz w:val="28"/>
              <w:szCs w:val="28"/>
            </w:rPr>
          </w:pPr>
          <w:hyperlink w:anchor="_Toc137993587" w:history="1">
            <w:r w:rsidR="00DD7334" w:rsidRPr="00DD7334">
              <w:rPr>
                <w:rStyle w:val="af5"/>
                <w:rFonts w:ascii="Times New Roman" w:hAnsi="Times New Roman"/>
                <w:noProof/>
                <w:sz w:val="28"/>
                <w:szCs w:val="28"/>
              </w:rPr>
              <w:t>Выводы по второй главе</w:t>
            </w:r>
            <w:r w:rsidR="00DD7334" w:rsidRPr="00DD7334">
              <w:rPr>
                <w:rFonts w:ascii="Times New Roman" w:hAnsi="Times New Roman"/>
                <w:noProof/>
                <w:webHidden/>
                <w:sz w:val="28"/>
                <w:szCs w:val="28"/>
              </w:rPr>
              <w:tab/>
            </w:r>
            <w:r w:rsidR="00DD7334" w:rsidRPr="00DD7334">
              <w:rPr>
                <w:rFonts w:ascii="Times New Roman" w:hAnsi="Times New Roman"/>
                <w:noProof/>
                <w:webHidden/>
                <w:sz w:val="28"/>
                <w:szCs w:val="28"/>
              </w:rPr>
              <w:fldChar w:fldCharType="begin"/>
            </w:r>
            <w:r w:rsidR="00DD7334" w:rsidRPr="00DD7334">
              <w:rPr>
                <w:rFonts w:ascii="Times New Roman" w:hAnsi="Times New Roman"/>
                <w:noProof/>
                <w:webHidden/>
                <w:sz w:val="28"/>
                <w:szCs w:val="28"/>
              </w:rPr>
              <w:instrText xml:space="preserve"> PAGEREF _Toc137993587 \h </w:instrText>
            </w:r>
            <w:r w:rsidR="00DD7334" w:rsidRPr="00DD7334">
              <w:rPr>
                <w:rFonts w:ascii="Times New Roman" w:hAnsi="Times New Roman"/>
                <w:noProof/>
                <w:webHidden/>
                <w:sz w:val="28"/>
                <w:szCs w:val="28"/>
              </w:rPr>
            </w:r>
            <w:r w:rsidR="00DD7334" w:rsidRPr="00DD7334">
              <w:rPr>
                <w:rFonts w:ascii="Times New Roman" w:hAnsi="Times New Roman"/>
                <w:noProof/>
                <w:webHidden/>
                <w:sz w:val="28"/>
                <w:szCs w:val="28"/>
              </w:rPr>
              <w:fldChar w:fldCharType="separate"/>
            </w:r>
            <w:r w:rsidR="00907ADE">
              <w:rPr>
                <w:rFonts w:ascii="Times New Roman" w:hAnsi="Times New Roman"/>
                <w:noProof/>
                <w:webHidden/>
                <w:sz w:val="28"/>
                <w:szCs w:val="28"/>
              </w:rPr>
              <w:t>47</w:t>
            </w:r>
            <w:r w:rsidR="00DD7334" w:rsidRPr="00DD7334">
              <w:rPr>
                <w:rFonts w:ascii="Times New Roman" w:hAnsi="Times New Roman"/>
                <w:noProof/>
                <w:webHidden/>
                <w:sz w:val="28"/>
                <w:szCs w:val="28"/>
              </w:rPr>
              <w:fldChar w:fldCharType="end"/>
            </w:r>
          </w:hyperlink>
        </w:p>
        <w:p w:rsidR="00DD7334" w:rsidRPr="00DD7334" w:rsidRDefault="00052C47" w:rsidP="00DD7334">
          <w:pPr>
            <w:pStyle w:val="16"/>
            <w:tabs>
              <w:tab w:val="right" w:leader="dot" w:pos="9345"/>
            </w:tabs>
            <w:jc w:val="both"/>
            <w:rPr>
              <w:rFonts w:ascii="Times New Roman" w:eastAsiaTheme="minorEastAsia" w:hAnsi="Times New Roman"/>
              <w:noProof/>
              <w:color w:val="auto"/>
              <w:sz w:val="28"/>
              <w:szCs w:val="28"/>
            </w:rPr>
          </w:pPr>
          <w:hyperlink w:anchor="_Toc137993588" w:history="1">
            <w:r w:rsidR="00DD7334" w:rsidRPr="00DD7334">
              <w:rPr>
                <w:rStyle w:val="af5"/>
                <w:rFonts w:ascii="Times New Roman" w:hAnsi="Times New Roman"/>
                <w:noProof/>
                <w:sz w:val="28"/>
                <w:szCs w:val="28"/>
              </w:rPr>
              <w:t>3. РАЗРАБОТКА МЕТОДИКИ ОЦЕНИВАНИЯ ЗАЩИЩЕННОСТИ ERP-СИСТЕМЫ ОТ УГРОЗ НАРУШЕНИЯ ЦЕЛОСТНОСТИ КОНФИГУРАЦИЙ</w:t>
            </w:r>
            <w:r w:rsidR="00DD7334" w:rsidRPr="00DD7334">
              <w:rPr>
                <w:rFonts w:ascii="Times New Roman" w:hAnsi="Times New Roman"/>
                <w:noProof/>
                <w:webHidden/>
                <w:sz w:val="28"/>
                <w:szCs w:val="28"/>
              </w:rPr>
              <w:tab/>
            </w:r>
            <w:r w:rsidR="00DD7334" w:rsidRPr="00DD7334">
              <w:rPr>
                <w:rFonts w:ascii="Times New Roman" w:hAnsi="Times New Roman"/>
                <w:noProof/>
                <w:webHidden/>
                <w:sz w:val="28"/>
                <w:szCs w:val="28"/>
              </w:rPr>
              <w:fldChar w:fldCharType="begin"/>
            </w:r>
            <w:r w:rsidR="00DD7334" w:rsidRPr="00DD7334">
              <w:rPr>
                <w:rFonts w:ascii="Times New Roman" w:hAnsi="Times New Roman"/>
                <w:noProof/>
                <w:webHidden/>
                <w:sz w:val="28"/>
                <w:szCs w:val="28"/>
              </w:rPr>
              <w:instrText xml:space="preserve"> PAGEREF _Toc137993588 \h </w:instrText>
            </w:r>
            <w:r w:rsidR="00DD7334" w:rsidRPr="00DD7334">
              <w:rPr>
                <w:rFonts w:ascii="Times New Roman" w:hAnsi="Times New Roman"/>
                <w:noProof/>
                <w:webHidden/>
                <w:sz w:val="28"/>
                <w:szCs w:val="28"/>
              </w:rPr>
            </w:r>
            <w:r w:rsidR="00DD7334" w:rsidRPr="00DD7334">
              <w:rPr>
                <w:rFonts w:ascii="Times New Roman" w:hAnsi="Times New Roman"/>
                <w:noProof/>
                <w:webHidden/>
                <w:sz w:val="28"/>
                <w:szCs w:val="28"/>
              </w:rPr>
              <w:fldChar w:fldCharType="separate"/>
            </w:r>
            <w:r w:rsidR="00907ADE">
              <w:rPr>
                <w:rFonts w:ascii="Times New Roman" w:hAnsi="Times New Roman"/>
                <w:noProof/>
                <w:webHidden/>
                <w:sz w:val="28"/>
                <w:szCs w:val="28"/>
              </w:rPr>
              <w:t>50</w:t>
            </w:r>
            <w:r w:rsidR="00DD7334" w:rsidRPr="00DD7334">
              <w:rPr>
                <w:rFonts w:ascii="Times New Roman" w:hAnsi="Times New Roman"/>
                <w:noProof/>
                <w:webHidden/>
                <w:sz w:val="28"/>
                <w:szCs w:val="28"/>
              </w:rPr>
              <w:fldChar w:fldCharType="end"/>
            </w:r>
          </w:hyperlink>
        </w:p>
        <w:p w:rsidR="00DD7334" w:rsidRPr="00DD7334" w:rsidRDefault="00052C47" w:rsidP="00DD7334">
          <w:pPr>
            <w:pStyle w:val="21"/>
            <w:tabs>
              <w:tab w:val="right" w:leader="dot" w:pos="9345"/>
            </w:tabs>
            <w:jc w:val="both"/>
            <w:rPr>
              <w:rFonts w:ascii="Times New Roman" w:eastAsiaTheme="minorEastAsia" w:hAnsi="Times New Roman"/>
              <w:noProof/>
              <w:color w:val="auto"/>
              <w:sz w:val="28"/>
              <w:szCs w:val="28"/>
            </w:rPr>
          </w:pPr>
          <w:hyperlink w:anchor="_Toc137993589" w:history="1">
            <w:r w:rsidR="00DD7334" w:rsidRPr="00DD7334">
              <w:rPr>
                <w:rStyle w:val="af5"/>
                <w:rFonts w:ascii="Times New Roman" w:hAnsi="Times New Roman"/>
                <w:noProof/>
                <w:sz w:val="28"/>
                <w:szCs w:val="28"/>
              </w:rPr>
              <w:t>3.1. Внедрение системы контроля целостности конфигураций</w:t>
            </w:r>
            <w:r w:rsidR="00DD7334" w:rsidRPr="00DD7334">
              <w:rPr>
                <w:rFonts w:ascii="Times New Roman" w:hAnsi="Times New Roman"/>
                <w:noProof/>
                <w:webHidden/>
                <w:sz w:val="28"/>
                <w:szCs w:val="28"/>
              </w:rPr>
              <w:tab/>
            </w:r>
            <w:r w:rsidR="00DD7334" w:rsidRPr="00DD7334">
              <w:rPr>
                <w:rFonts w:ascii="Times New Roman" w:hAnsi="Times New Roman"/>
                <w:noProof/>
                <w:webHidden/>
                <w:sz w:val="28"/>
                <w:szCs w:val="28"/>
              </w:rPr>
              <w:fldChar w:fldCharType="begin"/>
            </w:r>
            <w:r w:rsidR="00DD7334" w:rsidRPr="00DD7334">
              <w:rPr>
                <w:rFonts w:ascii="Times New Roman" w:hAnsi="Times New Roman"/>
                <w:noProof/>
                <w:webHidden/>
                <w:sz w:val="28"/>
                <w:szCs w:val="28"/>
              </w:rPr>
              <w:instrText xml:space="preserve"> PAGEREF _Toc137993589 \h </w:instrText>
            </w:r>
            <w:r w:rsidR="00DD7334" w:rsidRPr="00DD7334">
              <w:rPr>
                <w:rFonts w:ascii="Times New Roman" w:hAnsi="Times New Roman"/>
                <w:noProof/>
                <w:webHidden/>
                <w:sz w:val="28"/>
                <w:szCs w:val="28"/>
              </w:rPr>
            </w:r>
            <w:r w:rsidR="00DD7334" w:rsidRPr="00DD7334">
              <w:rPr>
                <w:rFonts w:ascii="Times New Roman" w:hAnsi="Times New Roman"/>
                <w:noProof/>
                <w:webHidden/>
                <w:sz w:val="28"/>
                <w:szCs w:val="28"/>
              </w:rPr>
              <w:fldChar w:fldCharType="separate"/>
            </w:r>
            <w:r w:rsidR="00907ADE">
              <w:rPr>
                <w:rFonts w:ascii="Times New Roman" w:hAnsi="Times New Roman"/>
                <w:noProof/>
                <w:webHidden/>
                <w:sz w:val="28"/>
                <w:szCs w:val="28"/>
              </w:rPr>
              <w:t>51</w:t>
            </w:r>
            <w:r w:rsidR="00DD7334" w:rsidRPr="00DD7334">
              <w:rPr>
                <w:rFonts w:ascii="Times New Roman" w:hAnsi="Times New Roman"/>
                <w:noProof/>
                <w:webHidden/>
                <w:sz w:val="28"/>
                <w:szCs w:val="28"/>
              </w:rPr>
              <w:fldChar w:fldCharType="end"/>
            </w:r>
          </w:hyperlink>
        </w:p>
        <w:p w:rsidR="00DD7334" w:rsidRPr="00DD7334" w:rsidRDefault="00052C47" w:rsidP="00DD7334">
          <w:pPr>
            <w:pStyle w:val="21"/>
            <w:tabs>
              <w:tab w:val="right" w:leader="dot" w:pos="9345"/>
            </w:tabs>
            <w:jc w:val="both"/>
            <w:rPr>
              <w:rFonts w:ascii="Times New Roman" w:eastAsiaTheme="minorEastAsia" w:hAnsi="Times New Roman"/>
              <w:noProof/>
              <w:color w:val="auto"/>
              <w:sz w:val="28"/>
              <w:szCs w:val="28"/>
            </w:rPr>
          </w:pPr>
          <w:hyperlink w:anchor="_Toc137993590" w:history="1">
            <w:r w:rsidR="00DD7334" w:rsidRPr="00DD7334">
              <w:rPr>
                <w:rStyle w:val="af5"/>
                <w:rFonts w:ascii="Times New Roman" w:hAnsi="Times New Roman"/>
                <w:noProof/>
                <w:sz w:val="28"/>
                <w:szCs w:val="28"/>
              </w:rPr>
              <w:t>3.2. Эксплуатация системы контроля целостности конфигураций</w:t>
            </w:r>
            <w:r w:rsidR="00DD7334" w:rsidRPr="00DD7334">
              <w:rPr>
                <w:rFonts w:ascii="Times New Roman" w:hAnsi="Times New Roman"/>
                <w:noProof/>
                <w:webHidden/>
                <w:sz w:val="28"/>
                <w:szCs w:val="28"/>
              </w:rPr>
              <w:tab/>
            </w:r>
            <w:r w:rsidR="00DD7334" w:rsidRPr="00DD7334">
              <w:rPr>
                <w:rFonts w:ascii="Times New Roman" w:hAnsi="Times New Roman"/>
                <w:noProof/>
                <w:webHidden/>
                <w:sz w:val="28"/>
                <w:szCs w:val="28"/>
              </w:rPr>
              <w:fldChar w:fldCharType="begin"/>
            </w:r>
            <w:r w:rsidR="00DD7334" w:rsidRPr="00DD7334">
              <w:rPr>
                <w:rFonts w:ascii="Times New Roman" w:hAnsi="Times New Roman"/>
                <w:noProof/>
                <w:webHidden/>
                <w:sz w:val="28"/>
                <w:szCs w:val="28"/>
              </w:rPr>
              <w:instrText xml:space="preserve"> PAGEREF _Toc137993590 \h </w:instrText>
            </w:r>
            <w:r w:rsidR="00DD7334" w:rsidRPr="00DD7334">
              <w:rPr>
                <w:rFonts w:ascii="Times New Roman" w:hAnsi="Times New Roman"/>
                <w:noProof/>
                <w:webHidden/>
                <w:sz w:val="28"/>
                <w:szCs w:val="28"/>
              </w:rPr>
            </w:r>
            <w:r w:rsidR="00DD7334" w:rsidRPr="00DD7334">
              <w:rPr>
                <w:rFonts w:ascii="Times New Roman" w:hAnsi="Times New Roman"/>
                <w:noProof/>
                <w:webHidden/>
                <w:sz w:val="28"/>
                <w:szCs w:val="28"/>
              </w:rPr>
              <w:fldChar w:fldCharType="separate"/>
            </w:r>
            <w:r w:rsidR="00907ADE">
              <w:rPr>
                <w:rFonts w:ascii="Times New Roman" w:hAnsi="Times New Roman"/>
                <w:noProof/>
                <w:webHidden/>
                <w:sz w:val="28"/>
                <w:szCs w:val="28"/>
              </w:rPr>
              <w:t>52</w:t>
            </w:r>
            <w:r w:rsidR="00DD7334" w:rsidRPr="00DD7334">
              <w:rPr>
                <w:rFonts w:ascii="Times New Roman" w:hAnsi="Times New Roman"/>
                <w:noProof/>
                <w:webHidden/>
                <w:sz w:val="28"/>
                <w:szCs w:val="28"/>
              </w:rPr>
              <w:fldChar w:fldCharType="end"/>
            </w:r>
          </w:hyperlink>
        </w:p>
        <w:p w:rsidR="00DD7334" w:rsidRPr="00DD7334" w:rsidRDefault="00052C47" w:rsidP="00DD7334">
          <w:pPr>
            <w:pStyle w:val="21"/>
            <w:tabs>
              <w:tab w:val="right" w:leader="dot" w:pos="9345"/>
            </w:tabs>
            <w:jc w:val="both"/>
            <w:rPr>
              <w:rFonts w:ascii="Times New Roman" w:eastAsiaTheme="minorEastAsia" w:hAnsi="Times New Roman"/>
              <w:noProof/>
              <w:color w:val="auto"/>
              <w:sz w:val="28"/>
              <w:szCs w:val="28"/>
            </w:rPr>
          </w:pPr>
          <w:hyperlink w:anchor="_Toc137993591" w:history="1">
            <w:r w:rsidR="00DD7334" w:rsidRPr="00DD7334">
              <w:rPr>
                <w:rStyle w:val="af5"/>
                <w:rFonts w:ascii="Times New Roman" w:hAnsi="Times New Roman"/>
                <w:noProof/>
                <w:sz w:val="28"/>
                <w:szCs w:val="28"/>
              </w:rPr>
              <w:t>Выводы по третьей главе</w:t>
            </w:r>
            <w:r w:rsidR="00DD7334" w:rsidRPr="00DD7334">
              <w:rPr>
                <w:rFonts w:ascii="Times New Roman" w:hAnsi="Times New Roman"/>
                <w:noProof/>
                <w:webHidden/>
                <w:sz w:val="28"/>
                <w:szCs w:val="28"/>
              </w:rPr>
              <w:tab/>
            </w:r>
            <w:r w:rsidR="00DD7334" w:rsidRPr="00DD7334">
              <w:rPr>
                <w:rFonts w:ascii="Times New Roman" w:hAnsi="Times New Roman"/>
                <w:noProof/>
                <w:webHidden/>
                <w:sz w:val="28"/>
                <w:szCs w:val="28"/>
              </w:rPr>
              <w:fldChar w:fldCharType="begin"/>
            </w:r>
            <w:r w:rsidR="00DD7334" w:rsidRPr="00DD7334">
              <w:rPr>
                <w:rFonts w:ascii="Times New Roman" w:hAnsi="Times New Roman"/>
                <w:noProof/>
                <w:webHidden/>
                <w:sz w:val="28"/>
                <w:szCs w:val="28"/>
              </w:rPr>
              <w:instrText xml:space="preserve"> PAGEREF _Toc137993591 \h </w:instrText>
            </w:r>
            <w:r w:rsidR="00DD7334" w:rsidRPr="00DD7334">
              <w:rPr>
                <w:rFonts w:ascii="Times New Roman" w:hAnsi="Times New Roman"/>
                <w:noProof/>
                <w:webHidden/>
                <w:sz w:val="28"/>
                <w:szCs w:val="28"/>
              </w:rPr>
            </w:r>
            <w:r w:rsidR="00DD7334" w:rsidRPr="00DD7334">
              <w:rPr>
                <w:rFonts w:ascii="Times New Roman" w:hAnsi="Times New Roman"/>
                <w:noProof/>
                <w:webHidden/>
                <w:sz w:val="28"/>
                <w:szCs w:val="28"/>
              </w:rPr>
              <w:fldChar w:fldCharType="separate"/>
            </w:r>
            <w:r w:rsidR="00907ADE">
              <w:rPr>
                <w:rFonts w:ascii="Times New Roman" w:hAnsi="Times New Roman"/>
                <w:noProof/>
                <w:webHidden/>
                <w:sz w:val="28"/>
                <w:szCs w:val="28"/>
              </w:rPr>
              <w:t>56</w:t>
            </w:r>
            <w:r w:rsidR="00DD7334" w:rsidRPr="00DD7334">
              <w:rPr>
                <w:rFonts w:ascii="Times New Roman" w:hAnsi="Times New Roman"/>
                <w:noProof/>
                <w:webHidden/>
                <w:sz w:val="28"/>
                <w:szCs w:val="28"/>
              </w:rPr>
              <w:fldChar w:fldCharType="end"/>
            </w:r>
          </w:hyperlink>
        </w:p>
        <w:p w:rsidR="00DD7334" w:rsidRPr="00DD7334" w:rsidRDefault="00052C47" w:rsidP="00DD7334">
          <w:pPr>
            <w:pStyle w:val="16"/>
            <w:tabs>
              <w:tab w:val="right" w:leader="dot" w:pos="9345"/>
            </w:tabs>
            <w:jc w:val="both"/>
            <w:rPr>
              <w:rFonts w:ascii="Times New Roman" w:eastAsiaTheme="minorEastAsia" w:hAnsi="Times New Roman"/>
              <w:noProof/>
              <w:color w:val="auto"/>
              <w:sz w:val="28"/>
              <w:szCs w:val="28"/>
            </w:rPr>
          </w:pPr>
          <w:hyperlink w:anchor="_Toc137993592" w:history="1">
            <w:r w:rsidR="00DD7334" w:rsidRPr="00DD7334">
              <w:rPr>
                <w:rStyle w:val="af5"/>
                <w:rFonts w:ascii="Times New Roman" w:hAnsi="Times New Roman"/>
                <w:noProof/>
                <w:sz w:val="28"/>
                <w:szCs w:val="28"/>
              </w:rPr>
              <w:t>4. ТЕСТИРОВАНИЕ РАЗРАБОТАННОЙ МЕТОДИКИ ОЦЕНИВАНИЯ ЗАЩИЩЕННОСТИ ERP-СИСТЕМЫ</w:t>
            </w:r>
            <w:r w:rsidR="00DD7334" w:rsidRPr="00DD7334">
              <w:rPr>
                <w:rFonts w:ascii="Times New Roman" w:hAnsi="Times New Roman"/>
                <w:noProof/>
                <w:webHidden/>
                <w:sz w:val="28"/>
                <w:szCs w:val="28"/>
              </w:rPr>
              <w:tab/>
            </w:r>
            <w:r w:rsidR="00DD7334" w:rsidRPr="00DD7334">
              <w:rPr>
                <w:rFonts w:ascii="Times New Roman" w:hAnsi="Times New Roman"/>
                <w:noProof/>
                <w:webHidden/>
                <w:sz w:val="28"/>
                <w:szCs w:val="28"/>
              </w:rPr>
              <w:fldChar w:fldCharType="begin"/>
            </w:r>
            <w:r w:rsidR="00DD7334" w:rsidRPr="00DD7334">
              <w:rPr>
                <w:rFonts w:ascii="Times New Roman" w:hAnsi="Times New Roman"/>
                <w:noProof/>
                <w:webHidden/>
                <w:sz w:val="28"/>
                <w:szCs w:val="28"/>
              </w:rPr>
              <w:instrText xml:space="preserve"> PAGEREF _Toc137993592 \h </w:instrText>
            </w:r>
            <w:r w:rsidR="00DD7334" w:rsidRPr="00DD7334">
              <w:rPr>
                <w:rFonts w:ascii="Times New Roman" w:hAnsi="Times New Roman"/>
                <w:noProof/>
                <w:webHidden/>
                <w:sz w:val="28"/>
                <w:szCs w:val="28"/>
              </w:rPr>
            </w:r>
            <w:r w:rsidR="00DD7334" w:rsidRPr="00DD7334">
              <w:rPr>
                <w:rFonts w:ascii="Times New Roman" w:hAnsi="Times New Roman"/>
                <w:noProof/>
                <w:webHidden/>
                <w:sz w:val="28"/>
                <w:szCs w:val="28"/>
              </w:rPr>
              <w:fldChar w:fldCharType="separate"/>
            </w:r>
            <w:r w:rsidR="00907ADE">
              <w:rPr>
                <w:rFonts w:ascii="Times New Roman" w:hAnsi="Times New Roman"/>
                <w:noProof/>
                <w:webHidden/>
                <w:sz w:val="28"/>
                <w:szCs w:val="28"/>
              </w:rPr>
              <w:t>57</w:t>
            </w:r>
            <w:r w:rsidR="00DD7334" w:rsidRPr="00DD7334">
              <w:rPr>
                <w:rFonts w:ascii="Times New Roman" w:hAnsi="Times New Roman"/>
                <w:noProof/>
                <w:webHidden/>
                <w:sz w:val="28"/>
                <w:szCs w:val="28"/>
              </w:rPr>
              <w:fldChar w:fldCharType="end"/>
            </w:r>
          </w:hyperlink>
        </w:p>
        <w:p w:rsidR="00DD7334" w:rsidRPr="00DD7334" w:rsidRDefault="00052C47" w:rsidP="00DD7334">
          <w:pPr>
            <w:pStyle w:val="21"/>
            <w:tabs>
              <w:tab w:val="right" w:leader="dot" w:pos="9345"/>
            </w:tabs>
            <w:jc w:val="both"/>
            <w:rPr>
              <w:rFonts w:ascii="Times New Roman" w:eastAsiaTheme="minorEastAsia" w:hAnsi="Times New Roman"/>
              <w:noProof/>
              <w:color w:val="auto"/>
              <w:sz w:val="28"/>
              <w:szCs w:val="28"/>
            </w:rPr>
          </w:pPr>
          <w:hyperlink w:anchor="_Toc137993593" w:history="1">
            <w:r w:rsidR="00DD7334" w:rsidRPr="00DD7334">
              <w:rPr>
                <w:rStyle w:val="af5"/>
                <w:rFonts w:ascii="Times New Roman" w:hAnsi="Times New Roman"/>
                <w:noProof/>
                <w:sz w:val="28"/>
                <w:szCs w:val="28"/>
              </w:rPr>
              <w:t>4.1. Разработка системы контроля целостности конфигураций</w:t>
            </w:r>
            <w:r w:rsidR="00DD7334" w:rsidRPr="00DD7334">
              <w:rPr>
                <w:rFonts w:ascii="Times New Roman" w:hAnsi="Times New Roman"/>
                <w:noProof/>
                <w:webHidden/>
                <w:sz w:val="28"/>
                <w:szCs w:val="28"/>
              </w:rPr>
              <w:tab/>
            </w:r>
            <w:r w:rsidR="00DD7334" w:rsidRPr="00DD7334">
              <w:rPr>
                <w:rFonts w:ascii="Times New Roman" w:hAnsi="Times New Roman"/>
                <w:noProof/>
                <w:webHidden/>
                <w:sz w:val="28"/>
                <w:szCs w:val="28"/>
              </w:rPr>
              <w:fldChar w:fldCharType="begin"/>
            </w:r>
            <w:r w:rsidR="00DD7334" w:rsidRPr="00DD7334">
              <w:rPr>
                <w:rFonts w:ascii="Times New Roman" w:hAnsi="Times New Roman"/>
                <w:noProof/>
                <w:webHidden/>
                <w:sz w:val="28"/>
                <w:szCs w:val="28"/>
              </w:rPr>
              <w:instrText xml:space="preserve"> PAGEREF _Toc137993593 \h </w:instrText>
            </w:r>
            <w:r w:rsidR="00DD7334" w:rsidRPr="00DD7334">
              <w:rPr>
                <w:rFonts w:ascii="Times New Roman" w:hAnsi="Times New Roman"/>
                <w:noProof/>
                <w:webHidden/>
                <w:sz w:val="28"/>
                <w:szCs w:val="28"/>
              </w:rPr>
            </w:r>
            <w:r w:rsidR="00DD7334" w:rsidRPr="00DD7334">
              <w:rPr>
                <w:rFonts w:ascii="Times New Roman" w:hAnsi="Times New Roman"/>
                <w:noProof/>
                <w:webHidden/>
                <w:sz w:val="28"/>
                <w:szCs w:val="28"/>
              </w:rPr>
              <w:fldChar w:fldCharType="separate"/>
            </w:r>
            <w:r w:rsidR="00907ADE">
              <w:rPr>
                <w:rFonts w:ascii="Times New Roman" w:hAnsi="Times New Roman"/>
                <w:noProof/>
                <w:webHidden/>
                <w:sz w:val="28"/>
                <w:szCs w:val="28"/>
              </w:rPr>
              <w:t>57</w:t>
            </w:r>
            <w:r w:rsidR="00DD7334" w:rsidRPr="00DD7334">
              <w:rPr>
                <w:rFonts w:ascii="Times New Roman" w:hAnsi="Times New Roman"/>
                <w:noProof/>
                <w:webHidden/>
                <w:sz w:val="28"/>
                <w:szCs w:val="28"/>
              </w:rPr>
              <w:fldChar w:fldCharType="end"/>
            </w:r>
          </w:hyperlink>
        </w:p>
        <w:p w:rsidR="00DD7334" w:rsidRPr="00DD7334" w:rsidRDefault="00052C47" w:rsidP="00DD7334">
          <w:pPr>
            <w:pStyle w:val="21"/>
            <w:tabs>
              <w:tab w:val="right" w:leader="dot" w:pos="9345"/>
            </w:tabs>
            <w:jc w:val="both"/>
            <w:rPr>
              <w:rFonts w:ascii="Times New Roman" w:eastAsiaTheme="minorEastAsia" w:hAnsi="Times New Roman"/>
              <w:noProof/>
              <w:color w:val="auto"/>
              <w:sz w:val="28"/>
              <w:szCs w:val="28"/>
            </w:rPr>
          </w:pPr>
          <w:hyperlink w:anchor="_Toc137993594" w:history="1">
            <w:r w:rsidR="00DD7334" w:rsidRPr="00DD7334">
              <w:rPr>
                <w:rStyle w:val="af5"/>
                <w:rFonts w:ascii="Times New Roman" w:hAnsi="Times New Roman"/>
                <w:noProof/>
                <w:sz w:val="28"/>
                <w:szCs w:val="28"/>
              </w:rPr>
              <w:t>4.2. Внедрение системы контроля целостности конфигураций по разработанной методике</w:t>
            </w:r>
            <w:r w:rsidR="00DD7334" w:rsidRPr="00DD7334">
              <w:rPr>
                <w:rFonts w:ascii="Times New Roman" w:hAnsi="Times New Roman"/>
                <w:noProof/>
                <w:webHidden/>
                <w:sz w:val="28"/>
                <w:szCs w:val="28"/>
              </w:rPr>
              <w:tab/>
            </w:r>
            <w:r w:rsidR="00DD7334" w:rsidRPr="00DD7334">
              <w:rPr>
                <w:rFonts w:ascii="Times New Roman" w:hAnsi="Times New Roman"/>
                <w:noProof/>
                <w:webHidden/>
                <w:sz w:val="28"/>
                <w:szCs w:val="28"/>
              </w:rPr>
              <w:fldChar w:fldCharType="begin"/>
            </w:r>
            <w:r w:rsidR="00DD7334" w:rsidRPr="00DD7334">
              <w:rPr>
                <w:rFonts w:ascii="Times New Roman" w:hAnsi="Times New Roman"/>
                <w:noProof/>
                <w:webHidden/>
                <w:sz w:val="28"/>
                <w:szCs w:val="28"/>
              </w:rPr>
              <w:instrText xml:space="preserve"> PAGEREF _Toc137993594 \h </w:instrText>
            </w:r>
            <w:r w:rsidR="00DD7334" w:rsidRPr="00DD7334">
              <w:rPr>
                <w:rFonts w:ascii="Times New Roman" w:hAnsi="Times New Roman"/>
                <w:noProof/>
                <w:webHidden/>
                <w:sz w:val="28"/>
                <w:szCs w:val="28"/>
              </w:rPr>
            </w:r>
            <w:r w:rsidR="00DD7334" w:rsidRPr="00DD7334">
              <w:rPr>
                <w:rFonts w:ascii="Times New Roman" w:hAnsi="Times New Roman"/>
                <w:noProof/>
                <w:webHidden/>
                <w:sz w:val="28"/>
                <w:szCs w:val="28"/>
              </w:rPr>
              <w:fldChar w:fldCharType="separate"/>
            </w:r>
            <w:r w:rsidR="00907ADE">
              <w:rPr>
                <w:rFonts w:ascii="Times New Roman" w:hAnsi="Times New Roman"/>
                <w:noProof/>
                <w:webHidden/>
                <w:sz w:val="28"/>
                <w:szCs w:val="28"/>
              </w:rPr>
              <w:t>64</w:t>
            </w:r>
            <w:r w:rsidR="00DD7334" w:rsidRPr="00DD7334">
              <w:rPr>
                <w:rFonts w:ascii="Times New Roman" w:hAnsi="Times New Roman"/>
                <w:noProof/>
                <w:webHidden/>
                <w:sz w:val="28"/>
                <w:szCs w:val="28"/>
              </w:rPr>
              <w:fldChar w:fldCharType="end"/>
            </w:r>
          </w:hyperlink>
        </w:p>
        <w:p w:rsidR="00DD7334" w:rsidRPr="00DD7334" w:rsidRDefault="00052C47" w:rsidP="00DD7334">
          <w:pPr>
            <w:pStyle w:val="21"/>
            <w:tabs>
              <w:tab w:val="right" w:leader="dot" w:pos="9345"/>
            </w:tabs>
            <w:jc w:val="both"/>
            <w:rPr>
              <w:rFonts w:ascii="Times New Roman" w:eastAsiaTheme="minorEastAsia" w:hAnsi="Times New Roman"/>
              <w:noProof/>
              <w:color w:val="auto"/>
              <w:sz w:val="28"/>
              <w:szCs w:val="28"/>
            </w:rPr>
          </w:pPr>
          <w:hyperlink w:anchor="_Toc137993595" w:history="1">
            <w:r w:rsidR="00DD7334" w:rsidRPr="00DD7334">
              <w:rPr>
                <w:rStyle w:val="af5"/>
                <w:rFonts w:ascii="Times New Roman" w:hAnsi="Times New Roman"/>
                <w:noProof/>
                <w:sz w:val="28"/>
                <w:szCs w:val="28"/>
              </w:rPr>
              <w:t>4.3. Эксплуатация системы контроля целостности конфигураций по разработанной методике</w:t>
            </w:r>
            <w:r w:rsidR="00DD7334" w:rsidRPr="00DD7334">
              <w:rPr>
                <w:rFonts w:ascii="Times New Roman" w:hAnsi="Times New Roman"/>
                <w:noProof/>
                <w:webHidden/>
                <w:sz w:val="28"/>
                <w:szCs w:val="28"/>
              </w:rPr>
              <w:tab/>
            </w:r>
            <w:r w:rsidR="00DD7334" w:rsidRPr="00DD7334">
              <w:rPr>
                <w:rFonts w:ascii="Times New Roman" w:hAnsi="Times New Roman"/>
                <w:noProof/>
                <w:webHidden/>
                <w:sz w:val="28"/>
                <w:szCs w:val="28"/>
              </w:rPr>
              <w:fldChar w:fldCharType="begin"/>
            </w:r>
            <w:r w:rsidR="00DD7334" w:rsidRPr="00DD7334">
              <w:rPr>
                <w:rFonts w:ascii="Times New Roman" w:hAnsi="Times New Roman"/>
                <w:noProof/>
                <w:webHidden/>
                <w:sz w:val="28"/>
                <w:szCs w:val="28"/>
              </w:rPr>
              <w:instrText xml:space="preserve"> PAGEREF _Toc137993595 \h </w:instrText>
            </w:r>
            <w:r w:rsidR="00DD7334" w:rsidRPr="00DD7334">
              <w:rPr>
                <w:rFonts w:ascii="Times New Roman" w:hAnsi="Times New Roman"/>
                <w:noProof/>
                <w:webHidden/>
                <w:sz w:val="28"/>
                <w:szCs w:val="28"/>
              </w:rPr>
            </w:r>
            <w:r w:rsidR="00DD7334" w:rsidRPr="00DD7334">
              <w:rPr>
                <w:rFonts w:ascii="Times New Roman" w:hAnsi="Times New Roman"/>
                <w:noProof/>
                <w:webHidden/>
                <w:sz w:val="28"/>
                <w:szCs w:val="28"/>
              </w:rPr>
              <w:fldChar w:fldCharType="separate"/>
            </w:r>
            <w:r w:rsidR="00907ADE">
              <w:rPr>
                <w:rFonts w:ascii="Times New Roman" w:hAnsi="Times New Roman"/>
                <w:noProof/>
                <w:webHidden/>
                <w:sz w:val="28"/>
                <w:szCs w:val="28"/>
              </w:rPr>
              <w:t>66</w:t>
            </w:r>
            <w:r w:rsidR="00DD7334" w:rsidRPr="00DD7334">
              <w:rPr>
                <w:rFonts w:ascii="Times New Roman" w:hAnsi="Times New Roman"/>
                <w:noProof/>
                <w:webHidden/>
                <w:sz w:val="28"/>
                <w:szCs w:val="28"/>
              </w:rPr>
              <w:fldChar w:fldCharType="end"/>
            </w:r>
          </w:hyperlink>
        </w:p>
        <w:p w:rsidR="00DD7334" w:rsidRPr="00DD7334" w:rsidRDefault="00052C47" w:rsidP="00DD7334">
          <w:pPr>
            <w:pStyle w:val="21"/>
            <w:tabs>
              <w:tab w:val="right" w:leader="dot" w:pos="9345"/>
            </w:tabs>
            <w:jc w:val="both"/>
            <w:rPr>
              <w:rFonts w:ascii="Times New Roman" w:eastAsiaTheme="minorEastAsia" w:hAnsi="Times New Roman"/>
              <w:noProof/>
              <w:color w:val="auto"/>
              <w:sz w:val="28"/>
              <w:szCs w:val="28"/>
            </w:rPr>
          </w:pPr>
          <w:hyperlink w:anchor="_Toc137993596" w:history="1">
            <w:r w:rsidR="00DD7334" w:rsidRPr="00DD7334">
              <w:rPr>
                <w:rStyle w:val="af5"/>
                <w:rFonts w:ascii="Times New Roman" w:hAnsi="Times New Roman"/>
                <w:noProof/>
                <w:sz w:val="28"/>
                <w:szCs w:val="28"/>
              </w:rPr>
              <w:t>4.4. Анализ результатов тестирования</w:t>
            </w:r>
            <w:r w:rsidR="00DD7334" w:rsidRPr="00DD7334">
              <w:rPr>
                <w:rFonts w:ascii="Times New Roman" w:hAnsi="Times New Roman"/>
                <w:noProof/>
                <w:webHidden/>
                <w:sz w:val="28"/>
                <w:szCs w:val="28"/>
              </w:rPr>
              <w:tab/>
            </w:r>
            <w:r w:rsidR="00DD7334" w:rsidRPr="00DD7334">
              <w:rPr>
                <w:rFonts w:ascii="Times New Roman" w:hAnsi="Times New Roman"/>
                <w:noProof/>
                <w:webHidden/>
                <w:sz w:val="28"/>
                <w:szCs w:val="28"/>
              </w:rPr>
              <w:fldChar w:fldCharType="begin"/>
            </w:r>
            <w:r w:rsidR="00DD7334" w:rsidRPr="00DD7334">
              <w:rPr>
                <w:rFonts w:ascii="Times New Roman" w:hAnsi="Times New Roman"/>
                <w:noProof/>
                <w:webHidden/>
                <w:sz w:val="28"/>
                <w:szCs w:val="28"/>
              </w:rPr>
              <w:instrText xml:space="preserve"> PAGEREF _Toc137993596 \h </w:instrText>
            </w:r>
            <w:r w:rsidR="00DD7334" w:rsidRPr="00DD7334">
              <w:rPr>
                <w:rFonts w:ascii="Times New Roman" w:hAnsi="Times New Roman"/>
                <w:noProof/>
                <w:webHidden/>
                <w:sz w:val="28"/>
                <w:szCs w:val="28"/>
              </w:rPr>
            </w:r>
            <w:r w:rsidR="00DD7334" w:rsidRPr="00DD7334">
              <w:rPr>
                <w:rFonts w:ascii="Times New Roman" w:hAnsi="Times New Roman"/>
                <w:noProof/>
                <w:webHidden/>
                <w:sz w:val="28"/>
                <w:szCs w:val="28"/>
              </w:rPr>
              <w:fldChar w:fldCharType="separate"/>
            </w:r>
            <w:r w:rsidR="00907ADE">
              <w:rPr>
                <w:rFonts w:ascii="Times New Roman" w:hAnsi="Times New Roman"/>
                <w:noProof/>
                <w:webHidden/>
                <w:sz w:val="28"/>
                <w:szCs w:val="28"/>
              </w:rPr>
              <w:t>69</w:t>
            </w:r>
            <w:r w:rsidR="00DD7334" w:rsidRPr="00DD7334">
              <w:rPr>
                <w:rFonts w:ascii="Times New Roman" w:hAnsi="Times New Roman"/>
                <w:noProof/>
                <w:webHidden/>
                <w:sz w:val="28"/>
                <w:szCs w:val="28"/>
              </w:rPr>
              <w:fldChar w:fldCharType="end"/>
            </w:r>
          </w:hyperlink>
        </w:p>
        <w:p w:rsidR="00DD7334" w:rsidRPr="00DD7334" w:rsidRDefault="00052C47" w:rsidP="00DD7334">
          <w:pPr>
            <w:pStyle w:val="21"/>
            <w:tabs>
              <w:tab w:val="right" w:leader="dot" w:pos="9345"/>
            </w:tabs>
            <w:jc w:val="both"/>
            <w:rPr>
              <w:rFonts w:ascii="Times New Roman" w:eastAsiaTheme="minorEastAsia" w:hAnsi="Times New Roman"/>
              <w:noProof/>
              <w:color w:val="auto"/>
              <w:sz w:val="28"/>
              <w:szCs w:val="28"/>
            </w:rPr>
          </w:pPr>
          <w:hyperlink w:anchor="_Toc137993597" w:history="1">
            <w:r w:rsidR="00DD7334" w:rsidRPr="00DD7334">
              <w:rPr>
                <w:rStyle w:val="af5"/>
                <w:rFonts w:ascii="Times New Roman" w:hAnsi="Times New Roman"/>
                <w:noProof/>
                <w:sz w:val="28"/>
                <w:szCs w:val="28"/>
              </w:rPr>
              <w:t>Выводы по четвертой главе</w:t>
            </w:r>
            <w:r w:rsidR="00DD7334" w:rsidRPr="00DD7334">
              <w:rPr>
                <w:rFonts w:ascii="Times New Roman" w:hAnsi="Times New Roman"/>
                <w:noProof/>
                <w:webHidden/>
                <w:sz w:val="28"/>
                <w:szCs w:val="28"/>
              </w:rPr>
              <w:tab/>
            </w:r>
            <w:r w:rsidR="00DD7334" w:rsidRPr="00DD7334">
              <w:rPr>
                <w:rFonts w:ascii="Times New Roman" w:hAnsi="Times New Roman"/>
                <w:noProof/>
                <w:webHidden/>
                <w:sz w:val="28"/>
                <w:szCs w:val="28"/>
              </w:rPr>
              <w:fldChar w:fldCharType="begin"/>
            </w:r>
            <w:r w:rsidR="00DD7334" w:rsidRPr="00DD7334">
              <w:rPr>
                <w:rFonts w:ascii="Times New Roman" w:hAnsi="Times New Roman"/>
                <w:noProof/>
                <w:webHidden/>
                <w:sz w:val="28"/>
                <w:szCs w:val="28"/>
              </w:rPr>
              <w:instrText xml:space="preserve"> PAGEREF _Toc137993597 \h </w:instrText>
            </w:r>
            <w:r w:rsidR="00DD7334" w:rsidRPr="00DD7334">
              <w:rPr>
                <w:rFonts w:ascii="Times New Roman" w:hAnsi="Times New Roman"/>
                <w:noProof/>
                <w:webHidden/>
                <w:sz w:val="28"/>
                <w:szCs w:val="28"/>
              </w:rPr>
            </w:r>
            <w:r w:rsidR="00DD7334" w:rsidRPr="00DD7334">
              <w:rPr>
                <w:rFonts w:ascii="Times New Roman" w:hAnsi="Times New Roman"/>
                <w:noProof/>
                <w:webHidden/>
                <w:sz w:val="28"/>
                <w:szCs w:val="28"/>
              </w:rPr>
              <w:fldChar w:fldCharType="separate"/>
            </w:r>
            <w:r w:rsidR="00907ADE">
              <w:rPr>
                <w:rFonts w:ascii="Times New Roman" w:hAnsi="Times New Roman"/>
                <w:noProof/>
                <w:webHidden/>
                <w:sz w:val="28"/>
                <w:szCs w:val="28"/>
              </w:rPr>
              <w:t>71</w:t>
            </w:r>
            <w:r w:rsidR="00DD7334" w:rsidRPr="00DD7334">
              <w:rPr>
                <w:rFonts w:ascii="Times New Roman" w:hAnsi="Times New Roman"/>
                <w:noProof/>
                <w:webHidden/>
                <w:sz w:val="28"/>
                <w:szCs w:val="28"/>
              </w:rPr>
              <w:fldChar w:fldCharType="end"/>
            </w:r>
          </w:hyperlink>
        </w:p>
        <w:p w:rsidR="00DD7334" w:rsidRPr="00DD7334" w:rsidRDefault="00052C47" w:rsidP="00DD7334">
          <w:pPr>
            <w:pStyle w:val="16"/>
            <w:tabs>
              <w:tab w:val="right" w:leader="dot" w:pos="9345"/>
            </w:tabs>
            <w:jc w:val="both"/>
            <w:rPr>
              <w:rFonts w:ascii="Times New Roman" w:eastAsiaTheme="minorEastAsia" w:hAnsi="Times New Roman"/>
              <w:noProof/>
              <w:color w:val="auto"/>
              <w:sz w:val="28"/>
              <w:szCs w:val="28"/>
            </w:rPr>
          </w:pPr>
          <w:hyperlink w:anchor="_Toc137993598" w:history="1">
            <w:r w:rsidR="00DD7334" w:rsidRPr="00DD7334">
              <w:rPr>
                <w:rStyle w:val="af5"/>
                <w:rFonts w:ascii="Times New Roman" w:hAnsi="Times New Roman"/>
                <w:noProof/>
                <w:sz w:val="28"/>
                <w:szCs w:val="28"/>
              </w:rPr>
              <w:t>5. ОХРАНА ТРУДА</w:t>
            </w:r>
            <w:r w:rsidR="00DD7334" w:rsidRPr="00DD7334">
              <w:rPr>
                <w:rFonts w:ascii="Times New Roman" w:hAnsi="Times New Roman"/>
                <w:noProof/>
                <w:webHidden/>
                <w:sz w:val="28"/>
                <w:szCs w:val="28"/>
              </w:rPr>
              <w:tab/>
            </w:r>
            <w:r w:rsidR="00DD7334" w:rsidRPr="00DD7334">
              <w:rPr>
                <w:rFonts w:ascii="Times New Roman" w:hAnsi="Times New Roman"/>
                <w:noProof/>
                <w:webHidden/>
                <w:sz w:val="28"/>
                <w:szCs w:val="28"/>
              </w:rPr>
              <w:fldChar w:fldCharType="begin"/>
            </w:r>
            <w:r w:rsidR="00DD7334" w:rsidRPr="00DD7334">
              <w:rPr>
                <w:rFonts w:ascii="Times New Roman" w:hAnsi="Times New Roman"/>
                <w:noProof/>
                <w:webHidden/>
                <w:sz w:val="28"/>
                <w:szCs w:val="28"/>
              </w:rPr>
              <w:instrText xml:space="preserve"> PAGEREF _Toc137993598 \h </w:instrText>
            </w:r>
            <w:r w:rsidR="00DD7334" w:rsidRPr="00DD7334">
              <w:rPr>
                <w:rFonts w:ascii="Times New Roman" w:hAnsi="Times New Roman"/>
                <w:noProof/>
                <w:webHidden/>
                <w:sz w:val="28"/>
                <w:szCs w:val="28"/>
              </w:rPr>
            </w:r>
            <w:r w:rsidR="00DD7334" w:rsidRPr="00DD7334">
              <w:rPr>
                <w:rFonts w:ascii="Times New Roman" w:hAnsi="Times New Roman"/>
                <w:noProof/>
                <w:webHidden/>
                <w:sz w:val="28"/>
                <w:szCs w:val="28"/>
              </w:rPr>
              <w:fldChar w:fldCharType="separate"/>
            </w:r>
            <w:r w:rsidR="00907ADE">
              <w:rPr>
                <w:rFonts w:ascii="Times New Roman" w:hAnsi="Times New Roman"/>
                <w:noProof/>
                <w:webHidden/>
                <w:sz w:val="28"/>
                <w:szCs w:val="28"/>
              </w:rPr>
              <w:t>72</w:t>
            </w:r>
            <w:r w:rsidR="00DD7334" w:rsidRPr="00DD7334">
              <w:rPr>
                <w:rFonts w:ascii="Times New Roman" w:hAnsi="Times New Roman"/>
                <w:noProof/>
                <w:webHidden/>
                <w:sz w:val="28"/>
                <w:szCs w:val="28"/>
              </w:rPr>
              <w:fldChar w:fldCharType="end"/>
            </w:r>
          </w:hyperlink>
        </w:p>
        <w:p w:rsidR="00DD7334" w:rsidRPr="00DD7334" w:rsidRDefault="00052C47" w:rsidP="00DD7334">
          <w:pPr>
            <w:pStyle w:val="21"/>
            <w:tabs>
              <w:tab w:val="right" w:leader="dot" w:pos="9345"/>
            </w:tabs>
            <w:jc w:val="both"/>
            <w:rPr>
              <w:rFonts w:ascii="Times New Roman" w:eastAsiaTheme="minorEastAsia" w:hAnsi="Times New Roman"/>
              <w:noProof/>
              <w:color w:val="auto"/>
              <w:sz w:val="28"/>
              <w:szCs w:val="28"/>
            </w:rPr>
          </w:pPr>
          <w:hyperlink w:anchor="_Toc137993599" w:history="1">
            <w:r w:rsidR="00DD7334" w:rsidRPr="00DD7334">
              <w:rPr>
                <w:rStyle w:val="af5"/>
                <w:rFonts w:ascii="Times New Roman" w:hAnsi="Times New Roman"/>
                <w:noProof/>
                <w:sz w:val="28"/>
                <w:szCs w:val="28"/>
              </w:rPr>
              <w:t>5.1. Анализ производственных факторов для специалиста информационной безопасности</w:t>
            </w:r>
            <w:r w:rsidR="00DD7334" w:rsidRPr="00DD7334">
              <w:rPr>
                <w:rFonts w:ascii="Times New Roman" w:hAnsi="Times New Roman"/>
                <w:noProof/>
                <w:webHidden/>
                <w:sz w:val="28"/>
                <w:szCs w:val="28"/>
              </w:rPr>
              <w:tab/>
            </w:r>
            <w:r w:rsidR="00DD7334" w:rsidRPr="00DD7334">
              <w:rPr>
                <w:rFonts w:ascii="Times New Roman" w:hAnsi="Times New Roman"/>
                <w:noProof/>
                <w:webHidden/>
                <w:sz w:val="28"/>
                <w:szCs w:val="28"/>
              </w:rPr>
              <w:fldChar w:fldCharType="begin"/>
            </w:r>
            <w:r w:rsidR="00DD7334" w:rsidRPr="00DD7334">
              <w:rPr>
                <w:rFonts w:ascii="Times New Roman" w:hAnsi="Times New Roman"/>
                <w:noProof/>
                <w:webHidden/>
                <w:sz w:val="28"/>
                <w:szCs w:val="28"/>
              </w:rPr>
              <w:instrText xml:space="preserve"> PAGEREF _Toc137993599 \h </w:instrText>
            </w:r>
            <w:r w:rsidR="00DD7334" w:rsidRPr="00DD7334">
              <w:rPr>
                <w:rFonts w:ascii="Times New Roman" w:hAnsi="Times New Roman"/>
                <w:noProof/>
                <w:webHidden/>
                <w:sz w:val="28"/>
                <w:szCs w:val="28"/>
              </w:rPr>
            </w:r>
            <w:r w:rsidR="00DD7334" w:rsidRPr="00DD7334">
              <w:rPr>
                <w:rFonts w:ascii="Times New Roman" w:hAnsi="Times New Roman"/>
                <w:noProof/>
                <w:webHidden/>
                <w:sz w:val="28"/>
                <w:szCs w:val="28"/>
              </w:rPr>
              <w:fldChar w:fldCharType="separate"/>
            </w:r>
            <w:r w:rsidR="00907ADE">
              <w:rPr>
                <w:rFonts w:ascii="Times New Roman" w:hAnsi="Times New Roman"/>
                <w:noProof/>
                <w:webHidden/>
                <w:sz w:val="28"/>
                <w:szCs w:val="28"/>
              </w:rPr>
              <w:t>73</w:t>
            </w:r>
            <w:r w:rsidR="00DD7334" w:rsidRPr="00DD7334">
              <w:rPr>
                <w:rFonts w:ascii="Times New Roman" w:hAnsi="Times New Roman"/>
                <w:noProof/>
                <w:webHidden/>
                <w:sz w:val="28"/>
                <w:szCs w:val="28"/>
              </w:rPr>
              <w:fldChar w:fldCharType="end"/>
            </w:r>
          </w:hyperlink>
        </w:p>
        <w:p w:rsidR="00DD7334" w:rsidRPr="00DD7334" w:rsidRDefault="00052C47" w:rsidP="00DD7334">
          <w:pPr>
            <w:pStyle w:val="21"/>
            <w:tabs>
              <w:tab w:val="right" w:leader="dot" w:pos="9345"/>
            </w:tabs>
            <w:jc w:val="both"/>
            <w:rPr>
              <w:rFonts w:ascii="Times New Roman" w:eastAsiaTheme="minorEastAsia" w:hAnsi="Times New Roman"/>
              <w:noProof/>
              <w:color w:val="auto"/>
              <w:sz w:val="28"/>
              <w:szCs w:val="28"/>
            </w:rPr>
          </w:pPr>
          <w:hyperlink w:anchor="_Toc137993600" w:history="1">
            <w:r w:rsidR="00DD7334" w:rsidRPr="00DD7334">
              <w:rPr>
                <w:rStyle w:val="af5"/>
                <w:rFonts w:ascii="Times New Roman" w:hAnsi="Times New Roman"/>
                <w:noProof/>
                <w:sz w:val="28"/>
                <w:szCs w:val="28"/>
              </w:rPr>
              <w:t>5.2. Рекомендации по нормализации условий труда по каждому фактору</w:t>
            </w:r>
            <w:r w:rsidR="00DD7334" w:rsidRPr="00DD7334">
              <w:rPr>
                <w:rFonts w:ascii="Times New Roman" w:hAnsi="Times New Roman"/>
                <w:noProof/>
                <w:webHidden/>
                <w:sz w:val="28"/>
                <w:szCs w:val="28"/>
              </w:rPr>
              <w:tab/>
            </w:r>
            <w:r w:rsidR="00DD7334" w:rsidRPr="00DD7334">
              <w:rPr>
                <w:rFonts w:ascii="Times New Roman" w:hAnsi="Times New Roman"/>
                <w:noProof/>
                <w:webHidden/>
                <w:sz w:val="28"/>
                <w:szCs w:val="28"/>
              </w:rPr>
              <w:fldChar w:fldCharType="begin"/>
            </w:r>
            <w:r w:rsidR="00DD7334" w:rsidRPr="00DD7334">
              <w:rPr>
                <w:rFonts w:ascii="Times New Roman" w:hAnsi="Times New Roman"/>
                <w:noProof/>
                <w:webHidden/>
                <w:sz w:val="28"/>
                <w:szCs w:val="28"/>
              </w:rPr>
              <w:instrText xml:space="preserve"> PAGEREF _Toc137993600 \h </w:instrText>
            </w:r>
            <w:r w:rsidR="00DD7334" w:rsidRPr="00DD7334">
              <w:rPr>
                <w:rFonts w:ascii="Times New Roman" w:hAnsi="Times New Roman"/>
                <w:noProof/>
                <w:webHidden/>
                <w:sz w:val="28"/>
                <w:szCs w:val="28"/>
              </w:rPr>
            </w:r>
            <w:r w:rsidR="00DD7334" w:rsidRPr="00DD7334">
              <w:rPr>
                <w:rFonts w:ascii="Times New Roman" w:hAnsi="Times New Roman"/>
                <w:noProof/>
                <w:webHidden/>
                <w:sz w:val="28"/>
                <w:szCs w:val="28"/>
              </w:rPr>
              <w:fldChar w:fldCharType="separate"/>
            </w:r>
            <w:r w:rsidR="00907ADE">
              <w:rPr>
                <w:rFonts w:ascii="Times New Roman" w:hAnsi="Times New Roman"/>
                <w:noProof/>
                <w:webHidden/>
                <w:sz w:val="28"/>
                <w:szCs w:val="28"/>
              </w:rPr>
              <w:t>78</w:t>
            </w:r>
            <w:r w:rsidR="00DD7334" w:rsidRPr="00DD7334">
              <w:rPr>
                <w:rFonts w:ascii="Times New Roman" w:hAnsi="Times New Roman"/>
                <w:noProof/>
                <w:webHidden/>
                <w:sz w:val="28"/>
                <w:szCs w:val="28"/>
              </w:rPr>
              <w:fldChar w:fldCharType="end"/>
            </w:r>
          </w:hyperlink>
        </w:p>
        <w:p w:rsidR="00DD7334" w:rsidRPr="00DD7334" w:rsidRDefault="00052C47" w:rsidP="00DD7334">
          <w:pPr>
            <w:pStyle w:val="21"/>
            <w:tabs>
              <w:tab w:val="right" w:leader="dot" w:pos="9345"/>
            </w:tabs>
            <w:jc w:val="both"/>
            <w:rPr>
              <w:rFonts w:ascii="Times New Roman" w:eastAsiaTheme="minorEastAsia" w:hAnsi="Times New Roman"/>
              <w:noProof/>
              <w:color w:val="auto"/>
              <w:sz w:val="28"/>
              <w:szCs w:val="28"/>
            </w:rPr>
          </w:pPr>
          <w:hyperlink w:anchor="_Toc137993601" w:history="1">
            <w:r w:rsidR="00DD7334" w:rsidRPr="00DD7334">
              <w:rPr>
                <w:rStyle w:val="af5"/>
                <w:rFonts w:ascii="Times New Roman" w:hAnsi="Times New Roman"/>
                <w:noProof/>
                <w:sz w:val="28"/>
                <w:szCs w:val="28"/>
              </w:rPr>
              <w:t>Выводы по пятой главе</w:t>
            </w:r>
            <w:r w:rsidR="00DD7334" w:rsidRPr="00DD7334">
              <w:rPr>
                <w:rFonts w:ascii="Times New Roman" w:hAnsi="Times New Roman"/>
                <w:noProof/>
                <w:webHidden/>
                <w:sz w:val="28"/>
                <w:szCs w:val="28"/>
              </w:rPr>
              <w:tab/>
            </w:r>
            <w:r w:rsidR="00DD7334" w:rsidRPr="00DD7334">
              <w:rPr>
                <w:rFonts w:ascii="Times New Roman" w:hAnsi="Times New Roman"/>
                <w:noProof/>
                <w:webHidden/>
                <w:sz w:val="28"/>
                <w:szCs w:val="28"/>
              </w:rPr>
              <w:fldChar w:fldCharType="begin"/>
            </w:r>
            <w:r w:rsidR="00DD7334" w:rsidRPr="00DD7334">
              <w:rPr>
                <w:rFonts w:ascii="Times New Roman" w:hAnsi="Times New Roman"/>
                <w:noProof/>
                <w:webHidden/>
                <w:sz w:val="28"/>
                <w:szCs w:val="28"/>
              </w:rPr>
              <w:instrText xml:space="preserve"> PAGEREF _Toc137993601 \h </w:instrText>
            </w:r>
            <w:r w:rsidR="00DD7334" w:rsidRPr="00DD7334">
              <w:rPr>
                <w:rFonts w:ascii="Times New Roman" w:hAnsi="Times New Roman"/>
                <w:noProof/>
                <w:webHidden/>
                <w:sz w:val="28"/>
                <w:szCs w:val="28"/>
              </w:rPr>
            </w:r>
            <w:r w:rsidR="00DD7334" w:rsidRPr="00DD7334">
              <w:rPr>
                <w:rFonts w:ascii="Times New Roman" w:hAnsi="Times New Roman"/>
                <w:noProof/>
                <w:webHidden/>
                <w:sz w:val="28"/>
                <w:szCs w:val="28"/>
              </w:rPr>
              <w:fldChar w:fldCharType="separate"/>
            </w:r>
            <w:r w:rsidR="00907ADE">
              <w:rPr>
                <w:rFonts w:ascii="Times New Roman" w:hAnsi="Times New Roman"/>
                <w:noProof/>
                <w:webHidden/>
                <w:sz w:val="28"/>
                <w:szCs w:val="28"/>
              </w:rPr>
              <w:t>81</w:t>
            </w:r>
            <w:r w:rsidR="00DD7334" w:rsidRPr="00DD7334">
              <w:rPr>
                <w:rFonts w:ascii="Times New Roman" w:hAnsi="Times New Roman"/>
                <w:noProof/>
                <w:webHidden/>
                <w:sz w:val="28"/>
                <w:szCs w:val="28"/>
              </w:rPr>
              <w:fldChar w:fldCharType="end"/>
            </w:r>
          </w:hyperlink>
        </w:p>
        <w:p w:rsidR="00DD7334" w:rsidRPr="00DD7334" w:rsidRDefault="00052C47" w:rsidP="00DD7334">
          <w:pPr>
            <w:pStyle w:val="16"/>
            <w:tabs>
              <w:tab w:val="right" w:leader="dot" w:pos="9345"/>
            </w:tabs>
            <w:jc w:val="both"/>
            <w:rPr>
              <w:rFonts w:ascii="Times New Roman" w:eastAsiaTheme="minorEastAsia" w:hAnsi="Times New Roman"/>
              <w:noProof/>
              <w:color w:val="auto"/>
              <w:sz w:val="28"/>
              <w:szCs w:val="28"/>
            </w:rPr>
          </w:pPr>
          <w:hyperlink w:anchor="_Toc137993602" w:history="1">
            <w:r w:rsidR="00DD7334" w:rsidRPr="00DD7334">
              <w:rPr>
                <w:rStyle w:val="af5"/>
                <w:rFonts w:ascii="Times New Roman" w:hAnsi="Times New Roman"/>
                <w:noProof/>
                <w:sz w:val="28"/>
                <w:szCs w:val="28"/>
              </w:rPr>
              <w:t>6. ТЕХНИКО-ЭКОНОМИЧЕСКОЕ ОБОСНОВАНИЕ ПРОЕКТА</w:t>
            </w:r>
            <w:r w:rsidR="00DD7334" w:rsidRPr="00DD7334">
              <w:rPr>
                <w:rFonts w:ascii="Times New Roman" w:hAnsi="Times New Roman"/>
                <w:noProof/>
                <w:webHidden/>
                <w:sz w:val="28"/>
                <w:szCs w:val="28"/>
              </w:rPr>
              <w:tab/>
            </w:r>
            <w:r w:rsidR="00DD7334" w:rsidRPr="00DD7334">
              <w:rPr>
                <w:rFonts w:ascii="Times New Roman" w:hAnsi="Times New Roman"/>
                <w:noProof/>
                <w:webHidden/>
                <w:sz w:val="28"/>
                <w:szCs w:val="28"/>
              </w:rPr>
              <w:fldChar w:fldCharType="begin"/>
            </w:r>
            <w:r w:rsidR="00DD7334" w:rsidRPr="00DD7334">
              <w:rPr>
                <w:rFonts w:ascii="Times New Roman" w:hAnsi="Times New Roman"/>
                <w:noProof/>
                <w:webHidden/>
                <w:sz w:val="28"/>
                <w:szCs w:val="28"/>
              </w:rPr>
              <w:instrText xml:space="preserve"> PAGEREF _Toc137993602 \h </w:instrText>
            </w:r>
            <w:r w:rsidR="00DD7334" w:rsidRPr="00DD7334">
              <w:rPr>
                <w:rFonts w:ascii="Times New Roman" w:hAnsi="Times New Roman"/>
                <w:noProof/>
                <w:webHidden/>
                <w:sz w:val="28"/>
                <w:szCs w:val="28"/>
              </w:rPr>
            </w:r>
            <w:r w:rsidR="00DD7334" w:rsidRPr="00DD7334">
              <w:rPr>
                <w:rFonts w:ascii="Times New Roman" w:hAnsi="Times New Roman"/>
                <w:noProof/>
                <w:webHidden/>
                <w:sz w:val="28"/>
                <w:szCs w:val="28"/>
              </w:rPr>
              <w:fldChar w:fldCharType="separate"/>
            </w:r>
            <w:r w:rsidR="00907ADE">
              <w:rPr>
                <w:rFonts w:ascii="Times New Roman" w:hAnsi="Times New Roman"/>
                <w:noProof/>
                <w:webHidden/>
                <w:sz w:val="28"/>
                <w:szCs w:val="28"/>
              </w:rPr>
              <w:t>82</w:t>
            </w:r>
            <w:r w:rsidR="00DD7334" w:rsidRPr="00DD7334">
              <w:rPr>
                <w:rFonts w:ascii="Times New Roman" w:hAnsi="Times New Roman"/>
                <w:noProof/>
                <w:webHidden/>
                <w:sz w:val="28"/>
                <w:szCs w:val="28"/>
              </w:rPr>
              <w:fldChar w:fldCharType="end"/>
            </w:r>
          </w:hyperlink>
        </w:p>
        <w:p w:rsidR="00DD7334" w:rsidRPr="00DD7334" w:rsidRDefault="00052C47" w:rsidP="00DD7334">
          <w:pPr>
            <w:pStyle w:val="21"/>
            <w:tabs>
              <w:tab w:val="right" w:leader="dot" w:pos="9345"/>
            </w:tabs>
            <w:jc w:val="both"/>
            <w:rPr>
              <w:rFonts w:ascii="Times New Roman" w:eastAsiaTheme="minorEastAsia" w:hAnsi="Times New Roman"/>
              <w:noProof/>
              <w:color w:val="auto"/>
              <w:sz w:val="28"/>
              <w:szCs w:val="28"/>
            </w:rPr>
          </w:pPr>
          <w:hyperlink w:anchor="_Toc137993603" w:history="1">
            <w:r w:rsidR="00DD7334" w:rsidRPr="00DD7334">
              <w:rPr>
                <w:rStyle w:val="af5"/>
                <w:rFonts w:ascii="Times New Roman" w:hAnsi="Times New Roman"/>
                <w:noProof/>
                <w:sz w:val="28"/>
                <w:szCs w:val="28"/>
              </w:rPr>
              <w:t>6.1. План выполнения дипломного проекта</w:t>
            </w:r>
            <w:r w:rsidR="00DD7334" w:rsidRPr="00DD7334">
              <w:rPr>
                <w:rFonts w:ascii="Times New Roman" w:hAnsi="Times New Roman"/>
                <w:noProof/>
                <w:webHidden/>
                <w:sz w:val="28"/>
                <w:szCs w:val="28"/>
              </w:rPr>
              <w:tab/>
            </w:r>
            <w:r w:rsidR="00DD7334" w:rsidRPr="00DD7334">
              <w:rPr>
                <w:rFonts w:ascii="Times New Roman" w:hAnsi="Times New Roman"/>
                <w:noProof/>
                <w:webHidden/>
                <w:sz w:val="28"/>
                <w:szCs w:val="28"/>
              </w:rPr>
              <w:fldChar w:fldCharType="begin"/>
            </w:r>
            <w:r w:rsidR="00DD7334" w:rsidRPr="00DD7334">
              <w:rPr>
                <w:rFonts w:ascii="Times New Roman" w:hAnsi="Times New Roman"/>
                <w:noProof/>
                <w:webHidden/>
                <w:sz w:val="28"/>
                <w:szCs w:val="28"/>
              </w:rPr>
              <w:instrText xml:space="preserve"> PAGEREF _Toc137993603 \h </w:instrText>
            </w:r>
            <w:r w:rsidR="00DD7334" w:rsidRPr="00DD7334">
              <w:rPr>
                <w:rFonts w:ascii="Times New Roman" w:hAnsi="Times New Roman"/>
                <w:noProof/>
                <w:webHidden/>
                <w:sz w:val="28"/>
                <w:szCs w:val="28"/>
              </w:rPr>
            </w:r>
            <w:r w:rsidR="00DD7334" w:rsidRPr="00DD7334">
              <w:rPr>
                <w:rFonts w:ascii="Times New Roman" w:hAnsi="Times New Roman"/>
                <w:noProof/>
                <w:webHidden/>
                <w:sz w:val="28"/>
                <w:szCs w:val="28"/>
              </w:rPr>
              <w:fldChar w:fldCharType="separate"/>
            </w:r>
            <w:r w:rsidR="00907ADE">
              <w:rPr>
                <w:rFonts w:ascii="Times New Roman" w:hAnsi="Times New Roman"/>
                <w:noProof/>
                <w:webHidden/>
                <w:sz w:val="28"/>
                <w:szCs w:val="28"/>
              </w:rPr>
              <w:t>83</w:t>
            </w:r>
            <w:r w:rsidR="00DD7334" w:rsidRPr="00DD7334">
              <w:rPr>
                <w:rFonts w:ascii="Times New Roman" w:hAnsi="Times New Roman"/>
                <w:noProof/>
                <w:webHidden/>
                <w:sz w:val="28"/>
                <w:szCs w:val="28"/>
              </w:rPr>
              <w:fldChar w:fldCharType="end"/>
            </w:r>
          </w:hyperlink>
        </w:p>
        <w:p w:rsidR="00DD7334" w:rsidRPr="00DD7334" w:rsidRDefault="00052C47" w:rsidP="00DD7334">
          <w:pPr>
            <w:pStyle w:val="21"/>
            <w:tabs>
              <w:tab w:val="right" w:leader="dot" w:pos="9345"/>
            </w:tabs>
            <w:jc w:val="both"/>
            <w:rPr>
              <w:rFonts w:ascii="Times New Roman" w:eastAsiaTheme="minorEastAsia" w:hAnsi="Times New Roman"/>
              <w:noProof/>
              <w:color w:val="auto"/>
              <w:sz w:val="28"/>
              <w:szCs w:val="28"/>
            </w:rPr>
          </w:pPr>
          <w:hyperlink w:anchor="_Toc137993604" w:history="1">
            <w:r w:rsidR="00DD7334" w:rsidRPr="00DD7334">
              <w:rPr>
                <w:rStyle w:val="af5"/>
                <w:rFonts w:ascii="Times New Roman" w:hAnsi="Times New Roman"/>
                <w:noProof/>
                <w:sz w:val="28"/>
                <w:szCs w:val="28"/>
              </w:rPr>
              <w:t>6.2. Смета затрат на научно-исследовательскую работу</w:t>
            </w:r>
            <w:r w:rsidR="00DD7334" w:rsidRPr="00DD7334">
              <w:rPr>
                <w:rFonts w:ascii="Times New Roman" w:hAnsi="Times New Roman"/>
                <w:noProof/>
                <w:webHidden/>
                <w:sz w:val="28"/>
                <w:szCs w:val="28"/>
              </w:rPr>
              <w:tab/>
            </w:r>
            <w:r w:rsidR="00DD7334" w:rsidRPr="00DD7334">
              <w:rPr>
                <w:rFonts w:ascii="Times New Roman" w:hAnsi="Times New Roman"/>
                <w:noProof/>
                <w:webHidden/>
                <w:sz w:val="28"/>
                <w:szCs w:val="28"/>
              </w:rPr>
              <w:fldChar w:fldCharType="begin"/>
            </w:r>
            <w:r w:rsidR="00DD7334" w:rsidRPr="00DD7334">
              <w:rPr>
                <w:rFonts w:ascii="Times New Roman" w:hAnsi="Times New Roman"/>
                <w:noProof/>
                <w:webHidden/>
                <w:sz w:val="28"/>
                <w:szCs w:val="28"/>
              </w:rPr>
              <w:instrText xml:space="preserve"> PAGEREF _Toc137993604 \h </w:instrText>
            </w:r>
            <w:r w:rsidR="00DD7334" w:rsidRPr="00DD7334">
              <w:rPr>
                <w:rFonts w:ascii="Times New Roman" w:hAnsi="Times New Roman"/>
                <w:noProof/>
                <w:webHidden/>
                <w:sz w:val="28"/>
                <w:szCs w:val="28"/>
              </w:rPr>
            </w:r>
            <w:r w:rsidR="00DD7334" w:rsidRPr="00DD7334">
              <w:rPr>
                <w:rFonts w:ascii="Times New Roman" w:hAnsi="Times New Roman"/>
                <w:noProof/>
                <w:webHidden/>
                <w:sz w:val="28"/>
                <w:szCs w:val="28"/>
              </w:rPr>
              <w:fldChar w:fldCharType="separate"/>
            </w:r>
            <w:r w:rsidR="00907ADE">
              <w:rPr>
                <w:rFonts w:ascii="Times New Roman" w:hAnsi="Times New Roman"/>
                <w:noProof/>
                <w:webHidden/>
                <w:sz w:val="28"/>
                <w:szCs w:val="28"/>
              </w:rPr>
              <w:t>85</w:t>
            </w:r>
            <w:r w:rsidR="00DD7334" w:rsidRPr="00DD7334">
              <w:rPr>
                <w:rFonts w:ascii="Times New Roman" w:hAnsi="Times New Roman"/>
                <w:noProof/>
                <w:webHidden/>
                <w:sz w:val="28"/>
                <w:szCs w:val="28"/>
              </w:rPr>
              <w:fldChar w:fldCharType="end"/>
            </w:r>
          </w:hyperlink>
        </w:p>
        <w:p w:rsidR="00DD7334" w:rsidRPr="00DD7334" w:rsidRDefault="00052C47" w:rsidP="00DD7334">
          <w:pPr>
            <w:pStyle w:val="21"/>
            <w:tabs>
              <w:tab w:val="right" w:leader="dot" w:pos="9345"/>
            </w:tabs>
            <w:jc w:val="both"/>
            <w:rPr>
              <w:rFonts w:ascii="Times New Roman" w:eastAsiaTheme="minorEastAsia" w:hAnsi="Times New Roman"/>
              <w:noProof/>
              <w:color w:val="auto"/>
              <w:sz w:val="28"/>
              <w:szCs w:val="28"/>
            </w:rPr>
          </w:pPr>
          <w:hyperlink w:anchor="_Toc137993605" w:history="1">
            <w:r w:rsidR="00DD7334" w:rsidRPr="00DD7334">
              <w:rPr>
                <w:rStyle w:val="af5"/>
                <w:rFonts w:ascii="Times New Roman" w:hAnsi="Times New Roman"/>
                <w:caps/>
                <w:noProof/>
                <w:sz w:val="28"/>
                <w:szCs w:val="28"/>
              </w:rPr>
              <w:t>6.3 </w:t>
            </w:r>
            <w:r w:rsidR="00DD7334" w:rsidRPr="00DD7334">
              <w:rPr>
                <w:rStyle w:val="af5"/>
                <w:rFonts w:ascii="Times New Roman" w:hAnsi="Times New Roman"/>
                <w:noProof/>
                <w:sz w:val="28"/>
                <w:szCs w:val="28"/>
              </w:rPr>
              <w:t>Стоимость выполнения дипломного проекта</w:t>
            </w:r>
            <w:r w:rsidR="00DD7334" w:rsidRPr="00DD7334">
              <w:rPr>
                <w:rFonts w:ascii="Times New Roman" w:hAnsi="Times New Roman"/>
                <w:noProof/>
                <w:webHidden/>
                <w:sz w:val="28"/>
                <w:szCs w:val="28"/>
              </w:rPr>
              <w:tab/>
            </w:r>
            <w:r w:rsidR="00DD7334" w:rsidRPr="00DD7334">
              <w:rPr>
                <w:rFonts w:ascii="Times New Roman" w:hAnsi="Times New Roman"/>
                <w:noProof/>
                <w:webHidden/>
                <w:sz w:val="28"/>
                <w:szCs w:val="28"/>
              </w:rPr>
              <w:fldChar w:fldCharType="begin"/>
            </w:r>
            <w:r w:rsidR="00DD7334" w:rsidRPr="00DD7334">
              <w:rPr>
                <w:rFonts w:ascii="Times New Roman" w:hAnsi="Times New Roman"/>
                <w:noProof/>
                <w:webHidden/>
                <w:sz w:val="28"/>
                <w:szCs w:val="28"/>
              </w:rPr>
              <w:instrText xml:space="preserve"> PAGEREF _Toc137993605 \h </w:instrText>
            </w:r>
            <w:r w:rsidR="00DD7334" w:rsidRPr="00DD7334">
              <w:rPr>
                <w:rFonts w:ascii="Times New Roman" w:hAnsi="Times New Roman"/>
                <w:noProof/>
                <w:webHidden/>
                <w:sz w:val="28"/>
                <w:szCs w:val="28"/>
              </w:rPr>
            </w:r>
            <w:r w:rsidR="00DD7334" w:rsidRPr="00DD7334">
              <w:rPr>
                <w:rFonts w:ascii="Times New Roman" w:hAnsi="Times New Roman"/>
                <w:noProof/>
                <w:webHidden/>
                <w:sz w:val="28"/>
                <w:szCs w:val="28"/>
              </w:rPr>
              <w:fldChar w:fldCharType="separate"/>
            </w:r>
            <w:r w:rsidR="00907ADE">
              <w:rPr>
                <w:rFonts w:ascii="Times New Roman" w:hAnsi="Times New Roman"/>
                <w:noProof/>
                <w:webHidden/>
                <w:sz w:val="28"/>
                <w:szCs w:val="28"/>
              </w:rPr>
              <w:t>90</w:t>
            </w:r>
            <w:r w:rsidR="00DD7334" w:rsidRPr="00DD7334">
              <w:rPr>
                <w:rFonts w:ascii="Times New Roman" w:hAnsi="Times New Roman"/>
                <w:noProof/>
                <w:webHidden/>
                <w:sz w:val="28"/>
                <w:szCs w:val="28"/>
              </w:rPr>
              <w:fldChar w:fldCharType="end"/>
            </w:r>
          </w:hyperlink>
        </w:p>
        <w:p w:rsidR="00DD7334" w:rsidRPr="00DD7334" w:rsidRDefault="00052C47" w:rsidP="00DD7334">
          <w:pPr>
            <w:pStyle w:val="21"/>
            <w:tabs>
              <w:tab w:val="right" w:leader="dot" w:pos="9345"/>
            </w:tabs>
            <w:jc w:val="both"/>
            <w:rPr>
              <w:rFonts w:ascii="Times New Roman" w:eastAsiaTheme="minorEastAsia" w:hAnsi="Times New Roman"/>
              <w:noProof/>
              <w:color w:val="auto"/>
              <w:sz w:val="28"/>
              <w:szCs w:val="28"/>
            </w:rPr>
          </w:pPr>
          <w:hyperlink w:anchor="_Toc137993606" w:history="1">
            <w:r w:rsidR="00DD7334" w:rsidRPr="00DD7334">
              <w:rPr>
                <w:rStyle w:val="af5"/>
                <w:rFonts w:ascii="Times New Roman" w:hAnsi="Times New Roman"/>
                <w:noProof/>
                <w:sz w:val="28"/>
                <w:szCs w:val="28"/>
                <w:highlight w:val="white"/>
              </w:rPr>
              <w:t>6.4. Расчет экономического эффекта</w:t>
            </w:r>
            <w:r w:rsidR="00DD7334" w:rsidRPr="00DD7334">
              <w:rPr>
                <w:rFonts w:ascii="Times New Roman" w:hAnsi="Times New Roman"/>
                <w:noProof/>
                <w:webHidden/>
                <w:sz w:val="28"/>
                <w:szCs w:val="28"/>
              </w:rPr>
              <w:tab/>
            </w:r>
            <w:r w:rsidR="00DD7334" w:rsidRPr="00DD7334">
              <w:rPr>
                <w:rFonts w:ascii="Times New Roman" w:hAnsi="Times New Roman"/>
                <w:noProof/>
                <w:webHidden/>
                <w:sz w:val="28"/>
                <w:szCs w:val="28"/>
              </w:rPr>
              <w:fldChar w:fldCharType="begin"/>
            </w:r>
            <w:r w:rsidR="00DD7334" w:rsidRPr="00DD7334">
              <w:rPr>
                <w:rFonts w:ascii="Times New Roman" w:hAnsi="Times New Roman"/>
                <w:noProof/>
                <w:webHidden/>
                <w:sz w:val="28"/>
                <w:szCs w:val="28"/>
              </w:rPr>
              <w:instrText xml:space="preserve"> PAGEREF _Toc137993606 \h </w:instrText>
            </w:r>
            <w:r w:rsidR="00DD7334" w:rsidRPr="00DD7334">
              <w:rPr>
                <w:rFonts w:ascii="Times New Roman" w:hAnsi="Times New Roman"/>
                <w:noProof/>
                <w:webHidden/>
                <w:sz w:val="28"/>
                <w:szCs w:val="28"/>
              </w:rPr>
            </w:r>
            <w:r w:rsidR="00DD7334" w:rsidRPr="00DD7334">
              <w:rPr>
                <w:rFonts w:ascii="Times New Roman" w:hAnsi="Times New Roman"/>
                <w:noProof/>
                <w:webHidden/>
                <w:sz w:val="28"/>
                <w:szCs w:val="28"/>
              </w:rPr>
              <w:fldChar w:fldCharType="separate"/>
            </w:r>
            <w:r w:rsidR="00907ADE">
              <w:rPr>
                <w:rFonts w:ascii="Times New Roman" w:hAnsi="Times New Roman"/>
                <w:noProof/>
                <w:webHidden/>
                <w:sz w:val="28"/>
                <w:szCs w:val="28"/>
              </w:rPr>
              <w:t>91</w:t>
            </w:r>
            <w:r w:rsidR="00DD7334" w:rsidRPr="00DD7334">
              <w:rPr>
                <w:rFonts w:ascii="Times New Roman" w:hAnsi="Times New Roman"/>
                <w:noProof/>
                <w:webHidden/>
                <w:sz w:val="28"/>
                <w:szCs w:val="28"/>
              </w:rPr>
              <w:fldChar w:fldCharType="end"/>
            </w:r>
          </w:hyperlink>
        </w:p>
        <w:p w:rsidR="00DD7334" w:rsidRPr="00DD7334" w:rsidRDefault="00052C47" w:rsidP="00DD7334">
          <w:pPr>
            <w:pStyle w:val="21"/>
            <w:tabs>
              <w:tab w:val="right" w:leader="dot" w:pos="9345"/>
            </w:tabs>
            <w:jc w:val="both"/>
            <w:rPr>
              <w:rFonts w:ascii="Times New Roman" w:eastAsiaTheme="minorEastAsia" w:hAnsi="Times New Roman"/>
              <w:noProof/>
              <w:color w:val="auto"/>
              <w:sz w:val="28"/>
              <w:szCs w:val="28"/>
            </w:rPr>
          </w:pPr>
          <w:hyperlink w:anchor="_Toc137993607" w:history="1">
            <w:r w:rsidR="00DD7334" w:rsidRPr="00DD7334">
              <w:rPr>
                <w:rStyle w:val="af5"/>
                <w:rFonts w:ascii="Times New Roman" w:hAnsi="Times New Roman"/>
                <w:noProof/>
                <w:sz w:val="28"/>
                <w:szCs w:val="28"/>
                <w:highlight w:val="white"/>
              </w:rPr>
              <w:t>Выводы по шестой главе</w:t>
            </w:r>
            <w:r w:rsidR="00DD7334" w:rsidRPr="00DD7334">
              <w:rPr>
                <w:rFonts w:ascii="Times New Roman" w:hAnsi="Times New Roman"/>
                <w:noProof/>
                <w:webHidden/>
                <w:sz w:val="28"/>
                <w:szCs w:val="28"/>
              </w:rPr>
              <w:tab/>
            </w:r>
            <w:r w:rsidR="00DD7334" w:rsidRPr="00DD7334">
              <w:rPr>
                <w:rFonts w:ascii="Times New Roman" w:hAnsi="Times New Roman"/>
                <w:noProof/>
                <w:webHidden/>
                <w:sz w:val="28"/>
                <w:szCs w:val="28"/>
              </w:rPr>
              <w:fldChar w:fldCharType="begin"/>
            </w:r>
            <w:r w:rsidR="00DD7334" w:rsidRPr="00DD7334">
              <w:rPr>
                <w:rFonts w:ascii="Times New Roman" w:hAnsi="Times New Roman"/>
                <w:noProof/>
                <w:webHidden/>
                <w:sz w:val="28"/>
                <w:szCs w:val="28"/>
              </w:rPr>
              <w:instrText xml:space="preserve"> PAGEREF _Toc137993607 \h </w:instrText>
            </w:r>
            <w:r w:rsidR="00DD7334" w:rsidRPr="00DD7334">
              <w:rPr>
                <w:rFonts w:ascii="Times New Roman" w:hAnsi="Times New Roman"/>
                <w:noProof/>
                <w:webHidden/>
                <w:sz w:val="28"/>
                <w:szCs w:val="28"/>
              </w:rPr>
            </w:r>
            <w:r w:rsidR="00DD7334" w:rsidRPr="00DD7334">
              <w:rPr>
                <w:rFonts w:ascii="Times New Roman" w:hAnsi="Times New Roman"/>
                <w:noProof/>
                <w:webHidden/>
                <w:sz w:val="28"/>
                <w:szCs w:val="28"/>
              </w:rPr>
              <w:fldChar w:fldCharType="separate"/>
            </w:r>
            <w:r w:rsidR="00907ADE">
              <w:rPr>
                <w:rFonts w:ascii="Times New Roman" w:hAnsi="Times New Roman"/>
                <w:noProof/>
                <w:webHidden/>
                <w:sz w:val="28"/>
                <w:szCs w:val="28"/>
              </w:rPr>
              <w:t>93</w:t>
            </w:r>
            <w:r w:rsidR="00DD7334" w:rsidRPr="00DD7334">
              <w:rPr>
                <w:rFonts w:ascii="Times New Roman" w:hAnsi="Times New Roman"/>
                <w:noProof/>
                <w:webHidden/>
                <w:sz w:val="28"/>
                <w:szCs w:val="28"/>
              </w:rPr>
              <w:fldChar w:fldCharType="end"/>
            </w:r>
          </w:hyperlink>
        </w:p>
        <w:p w:rsidR="00DD7334" w:rsidRPr="00DD7334" w:rsidRDefault="00052C47" w:rsidP="00DD7334">
          <w:pPr>
            <w:pStyle w:val="16"/>
            <w:tabs>
              <w:tab w:val="right" w:leader="dot" w:pos="9345"/>
            </w:tabs>
            <w:jc w:val="both"/>
            <w:rPr>
              <w:rFonts w:ascii="Times New Roman" w:eastAsiaTheme="minorEastAsia" w:hAnsi="Times New Roman"/>
              <w:noProof/>
              <w:color w:val="auto"/>
              <w:sz w:val="28"/>
              <w:szCs w:val="28"/>
            </w:rPr>
          </w:pPr>
          <w:hyperlink w:anchor="_Toc137993608" w:history="1">
            <w:r w:rsidR="00DD7334" w:rsidRPr="00DD7334">
              <w:rPr>
                <w:rStyle w:val="af5"/>
                <w:rFonts w:ascii="Times New Roman" w:hAnsi="Times New Roman"/>
                <w:noProof/>
                <w:sz w:val="28"/>
                <w:szCs w:val="28"/>
              </w:rPr>
              <w:t>ЗАКЛЮЧЕНИЕ</w:t>
            </w:r>
            <w:r w:rsidR="00DD7334" w:rsidRPr="00DD7334">
              <w:rPr>
                <w:rFonts w:ascii="Times New Roman" w:hAnsi="Times New Roman"/>
                <w:noProof/>
                <w:webHidden/>
                <w:sz w:val="28"/>
                <w:szCs w:val="28"/>
              </w:rPr>
              <w:tab/>
            </w:r>
            <w:r w:rsidR="00DD7334" w:rsidRPr="00DD7334">
              <w:rPr>
                <w:rFonts w:ascii="Times New Roman" w:hAnsi="Times New Roman"/>
                <w:noProof/>
                <w:webHidden/>
                <w:sz w:val="28"/>
                <w:szCs w:val="28"/>
              </w:rPr>
              <w:fldChar w:fldCharType="begin"/>
            </w:r>
            <w:r w:rsidR="00DD7334" w:rsidRPr="00DD7334">
              <w:rPr>
                <w:rFonts w:ascii="Times New Roman" w:hAnsi="Times New Roman"/>
                <w:noProof/>
                <w:webHidden/>
                <w:sz w:val="28"/>
                <w:szCs w:val="28"/>
              </w:rPr>
              <w:instrText xml:space="preserve"> PAGEREF _Toc137993608 \h </w:instrText>
            </w:r>
            <w:r w:rsidR="00DD7334" w:rsidRPr="00DD7334">
              <w:rPr>
                <w:rFonts w:ascii="Times New Roman" w:hAnsi="Times New Roman"/>
                <w:noProof/>
                <w:webHidden/>
                <w:sz w:val="28"/>
                <w:szCs w:val="28"/>
              </w:rPr>
            </w:r>
            <w:r w:rsidR="00DD7334" w:rsidRPr="00DD7334">
              <w:rPr>
                <w:rFonts w:ascii="Times New Roman" w:hAnsi="Times New Roman"/>
                <w:noProof/>
                <w:webHidden/>
                <w:sz w:val="28"/>
                <w:szCs w:val="28"/>
              </w:rPr>
              <w:fldChar w:fldCharType="separate"/>
            </w:r>
            <w:r w:rsidR="00907ADE">
              <w:rPr>
                <w:rFonts w:ascii="Times New Roman" w:hAnsi="Times New Roman"/>
                <w:noProof/>
                <w:webHidden/>
                <w:sz w:val="28"/>
                <w:szCs w:val="28"/>
              </w:rPr>
              <w:t>94</w:t>
            </w:r>
            <w:r w:rsidR="00DD7334" w:rsidRPr="00DD7334">
              <w:rPr>
                <w:rFonts w:ascii="Times New Roman" w:hAnsi="Times New Roman"/>
                <w:noProof/>
                <w:webHidden/>
                <w:sz w:val="28"/>
                <w:szCs w:val="28"/>
              </w:rPr>
              <w:fldChar w:fldCharType="end"/>
            </w:r>
          </w:hyperlink>
        </w:p>
        <w:p w:rsidR="00DD7334" w:rsidRPr="00DD7334" w:rsidRDefault="00052C47" w:rsidP="00DD7334">
          <w:pPr>
            <w:pStyle w:val="16"/>
            <w:tabs>
              <w:tab w:val="right" w:leader="dot" w:pos="9345"/>
            </w:tabs>
            <w:jc w:val="both"/>
            <w:rPr>
              <w:rFonts w:ascii="Times New Roman" w:eastAsiaTheme="minorEastAsia" w:hAnsi="Times New Roman"/>
              <w:noProof/>
              <w:color w:val="auto"/>
              <w:sz w:val="28"/>
              <w:szCs w:val="28"/>
            </w:rPr>
          </w:pPr>
          <w:hyperlink w:anchor="_Toc137993609" w:history="1">
            <w:r w:rsidR="00DD7334" w:rsidRPr="00DD7334">
              <w:rPr>
                <w:rStyle w:val="af5"/>
                <w:rFonts w:ascii="Times New Roman" w:hAnsi="Times New Roman"/>
                <w:noProof/>
                <w:sz w:val="28"/>
                <w:szCs w:val="28"/>
              </w:rPr>
              <w:t>СПИСОК ИСПОЛЬЗОВАННЫХ ИСТОЧНИКОВ</w:t>
            </w:r>
            <w:r w:rsidR="00DD7334" w:rsidRPr="00DD7334">
              <w:rPr>
                <w:rFonts w:ascii="Times New Roman" w:hAnsi="Times New Roman"/>
                <w:noProof/>
                <w:webHidden/>
                <w:sz w:val="28"/>
                <w:szCs w:val="28"/>
              </w:rPr>
              <w:tab/>
            </w:r>
            <w:r w:rsidR="00DD7334" w:rsidRPr="00DD7334">
              <w:rPr>
                <w:rFonts w:ascii="Times New Roman" w:hAnsi="Times New Roman"/>
                <w:noProof/>
                <w:webHidden/>
                <w:sz w:val="28"/>
                <w:szCs w:val="28"/>
              </w:rPr>
              <w:fldChar w:fldCharType="begin"/>
            </w:r>
            <w:r w:rsidR="00DD7334" w:rsidRPr="00DD7334">
              <w:rPr>
                <w:rFonts w:ascii="Times New Roman" w:hAnsi="Times New Roman"/>
                <w:noProof/>
                <w:webHidden/>
                <w:sz w:val="28"/>
                <w:szCs w:val="28"/>
              </w:rPr>
              <w:instrText xml:space="preserve"> PAGEREF _Toc137993609 \h </w:instrText>
            </w:r>
            <w:r w:rsidR="00DD7334" w:rsidRPr="00DD7334">
              <w:rPr>
                <w:rFonts w:ascii="Times New Roman" w:hAnsi="Times New Roman"/>
                <w:noProof/>
                <w:webHidden/>
                <w:sz w:val="28"/>
                <w:szCs w:val="28"/>
              </w:rPr>
            </w:r>
            <w:r w:rsidR="00DD7334" w:rsidRPr="00DD7334">
              <w:rPr>
                <w:rFonts w:ascii="Times New Roman" w:hAnsi="Times New Roman"/>
                <w:noProof/>
                <w:webHidden/>
                <w:sz w:val="28"/>
                <w:szCs w:val="28"/>
              </w:rPr>
              <w:fldChar w:fldCharType="separate"/>
            </w:r>
            <w:r w:rsidR="00907ADE">
              <w:rPr>
                <w:rFonts w:ascii="Times New Roman" w:hAnsi="Times New Roman"/>
                <w:noProof/>
                <w:webHidden/>
                <w:sz w:val="28"/>
                <w:szCs w:val="28"/>
              </w:rPr>
              <w:t>97</w:t>
            </w:r>
            <w:r w:rsidR="00DD7334" w:rsidRPr="00DD7334">
              <w:rPr>
                <w:rFonts w:ascii="Times New Roman" w:hAnsi="Times New Roman"/>
                <w:noProof/>
                <w:webHidden/>
                <w:sz w:val="28"/>
                <w:szCs w:val="28"/>
              </w:rPr>
              <w:fldChar w:fldCharType="end"/>
            </w:r>
          </w:hyperlink>
        </w:p>
        <w:p w:rsidR="00DD7334" w:rsidRPr="00DD7334" w:rsidRDefault="00052C47" w:rsidP="00DD7334">
          <w:pPr>
            <w:pStyle w:val="16"/>
            <w:tabs>
              <w:tab w:val="right" w:leader="dot" w:pos="9345"/>
            </w:tabs>
            <w:jc w:val="both"/>
            <w:rPr>
              <w:rFonts w:ascii="Times New Roman" w:eastAsiaTheme="minorEastAsia" w:hAnsi="Times New Roman"/>
              <w:noProof/>
              <w:color w:val="auto"/>
              <w:sz w:val="28"/>
              <w:szCs w:val="28"/>
            </w:rPr>
          </w:pPr>
          <w:hyperlink w:anchor="_Toc137993610" w:history="1">
            <w:r w:rsidR="00DD7334" w:rsidRPr="00DD7334">
              <w:rPr>
                <w:rStyle w:val="af5"/>
                <w:rFonts w:ascii="Times New Roman" w:hAnsi="Times New Roman"/>
                <w:noProof/>
                <w:sz w:val="28"/>
                <w:szCs w:val="28"/>
              </w:rPr>
              <w:t>ПРИЛОЖЕНИЯ</w:t>
            </w:r>
            <w:r w:rsidR="00DD7334" w:rsidRPr="00DD7334">
              <w:rPr>
                <w:rFonts w:ascii="Times New Roman" w:hAnsi="Times New Roman"/>
                <w:noProof/>
                <w:webHidden/>
                <w:sz w:val="28"/>
                <w:szCs w:val="28"/>
              </w:rPr>
              <w:tab/>
            </w:r>
            <w:r w:rsidR="00DD7334" w:rsidRPr="00DD7334">
              <w:rPr>
                <w:rFonts w:ascii="Times New Roman" w:hAnsi="Times New Roman"/>
                <w:noProof/>
                <w:webHidden/>
                <w:sz w:val="28"/>
                <w:szCs w:val="28"/>
              </w:rPr>
              <w:fldChar w:fldCharType="begin"/>
            </w:r>
            <w:r w:rsidR="00DD7334" w:rsidRPr="00DD7334">
              <w:rPr>
                <w:rFonts w:ascii="Times New Roman" w:hAnsi="Times New Roman"/>
                <w:noProof/>
                <w:webHidden/>
                <w:sz w:val="28"/>
                <w:szCs w:val="28"/>
              </w:rPr>
              <w:instrText xml:space="preserve"> PAGEREF _Toc137993610 \h </w:instrText>
            </w:r>
            <w:r w:rsidR="00DD7334" w:rsidRPr="00DD7334">
              <w:rPr>
                <w:rFonts w:ascii="Times New Roman" w:hAnsi="Times New Roman"/>
                <w:noProof/>
                <w:webHidden/>
                <w:sz w:val="28"/>
                <w:szCs w:val="28"/>
              </w:rPr>
            </w:r>
            <w:r w:rsidR="00DD7334" w:rsidRPr="00DD7334">
              <w:rPr>
                <w:rFonts w:ascii="Times New Roman" w:hAnsi="Times New Roman"/>
                <w:noProof/>
                <w:webHidden/>
                <w:sz w:val="28"/>
                <w:szCs w:val="28"/>
              </w:rPr>
              <w:fldChar w:fldCharType="separate"/>
            </w:r>
            <w:r w:rsidR="00907ADE">
              <w:rPr>
                <w:rFonts w:ascii="Times New Roman" w:hAnsi="Times New Roman"/>
                <w:noProof/>
                <w:webHidden/>
                <w:sz w:val="28"/>
                <w:szCs w:val="28"/>
              </w:rPr>
              <w:t>99</w:t>
            </w:r>
            <w:r w:rsidR="00DD7334" w:rsidRPr="00DD7334">
              <w:rPr>
                <w:rFonts w:ascii="Times New Roman" w:hAnsi="Times New Roman"/>
                <w:noProof/>
                <w:webHidden/>
                <w:sz w:val="28"/>
                <w:szCs w:val="28"/>
              </w:rPr>
              <w:fldChar w:fldCharType="end"/>
            </w:r>
          </w:hyperlink>
        </w:p>
        <w:p w:rsidR="00576D9F" w:rsidRPr="00DD7334" w:rsidRDefault="00576D9F" w:rsidP="00DD7334">
          <w:pPr>
            <w:spacing w:line="276" w:lineRule="auto"/>
            <w:jc w:val="both"/>
            <w:rPr>
              <w:rFonts w:ascii="Times New Roman" w:hAnsi="Times New Roman"/>
              <w:sz w:val="28"/>
              <w:szCs w:val="28"/>
            </w:rPr>
          </w:pPr>
          <w:r w:rsidRPr="00DD7334">
            <w:rPr>
              <w:rFonts w:ascii="Times New Roman" w:hAnsi="Times New Roman"/>
              <w:bCs/>
              <w:sz w:val="28"/>
              <w:szCs w:val="28"/>
            </w:rPr>
            <w:fldChar w:fldCharType="end"/>
          </w:r>
        </w:p>
      </w:sdtContent>
    </w:sdt>
    <w:p w:rsidR="007C3A64" w:rsidRDefault="007C3A64" w:rsidP="004A0F0E">
      <w:pPr>
        <w:jc w:val="both"/>
      </w:pPr>
    </w:p>
    <w:p w:rsidR="007C3A64" w:rsidRDefault="007C3A64" w:rsidP="004A0F0E">
      <w:pPr>
        <w:pStyle w:val="a7"/>
      </w:pPr>
    </w:p>
    <w:p w:rsidR="007C3A64" w:rsidRDefault="00D27CDB" w:rsidP="004A0F0E">
      <w:pPr>
        <w:jc w:val="both"/>
        <w:rPr>
          <w:rFonts w:ascii="Times New Roman" w:hAnsi="Times New Roman"/>
          <w:sz w:val="28"/>
        </w:rPr>
      </w:pPr>
      <w:r>
        <w:br w:type="page"/>
      </w:r>
    </w:p>
    <w:p w:rsidR="007C3A64" w:rsidRDefault="00D27CDB" w:rsidP="004A0F0E">
      <w:pPr>
        <w:pStyle w:val="af6"/>
        <w:ind w:firstLine="0"/>
        <w:outlineLvl w:val="0"/>
      </w:pPr>
      <w:bookmarkStart w:id="3" w:name="__RefHeading___1"/>
      <w:bookmarkStart w:id="4" w:name="_Toc137993572"/>
      <w:bookmarkEnd w:id="3"/>
      <w:r>
        <w:lastRenderedPageBreak/>
        <w:t>ВВЕДЕНИЕ</w:t>
      </w:r>
      <w:bookmarkEnd w:id="4"/>
    </w:p>
    <w:p w:rsidR="007C3A64" w:rsidRDefault="00D27CDB">
      <w:pPr>
        <w:pStyle w:val="a7"/>
      </w:pPr>
      <w:r>
        <w:t>В современном мире информация является значимым ресурсом, ее сохранность и правильное использование являются одними из первоочередных задач для развития организации и производства и снижения уровня разнообразных рисков. Важнейшим актуальным вопросом для предприятия является вопрос информационной безопасности.</w:t>
      </w:r>
    </w:p>
    <w:p w:rsidR="007C3A64" w:rsidRDefault="00D27CDB">
      <w:pPr>
        <w:pStyle w:val="a7"/>
      </w:pPr>
      <w:r>
        <w:t>Каждая организация или предприятие внедряет в работу различные информационные системы для автоматизации процессов, которые происходят внутри этих организаций. Средние и крупные организации при расширении начинают испытывать трудности управления. В качестве решения в организации внедряют ERP-системы.</w:t>
      </w:r>
    </w:p>
    <w:p w:rsidR="007C3A64" w:rsidRDefault="00D27CDB">
      <w:pPr>
        <w:pStyle w:val="a7"/>
      </w:pPr>
      <w:r>
        <w:t>ERP-система представляет собой программный комплекс или информационную систему, в которой хранятся и обрабатываются данные всех процессов в единой базе данных.  Преимущество использования ERP-системы заключается в централизованной и общей информационной системы, что позволяет удобно управлять организацией.</w:t>
      </w:r>
    </w:p>
    <w:p w:rsidR="007C3A64" w:rsidRDefault="00D27CDB">
      <w:pPr>
        <w:pStyle w:val="a7"/>
      </w:pPr>
      <w:r>
        <w:t>Так как в ERP-системе хранятся все данные и происходят процессы организации, то эта система является основной и приоритетной целью злоумышленников. Подход к защите системы должен быть соответствующий.</w:t>
      </w:r>
    </w:p>
    <w:p w:rsidR="007C3A64" w:rsidRDefault="00D27CDB">
      <w:pPr>
        <w:pStyle w:val="a7"/>
      </w:pPr>
      <w:r>
        <w:t>В качестве объекта защиты в данной работе рассматривается ERP-система «1С: Управление нашей фирмой».</w:t>
      </w:r>
    </w:p>
    <w:p w:rsidR="000E3D1F" w:rsidRDefault="00D27CDB" w:rsidP="000E3D1F">
      <w:pPr>
        <w:pStyle w:val="a7"/>
      </w:pPr>
      <w:r>
        <w:t>Целью данной работы является повышение защищенности ERP-системы «1С:Управление нашей фирмой», за счёт применения разработанной методики оценивания защищенности от угроз нарушения целостности</w:t>
      </w:r>
      <w:r w:rsidR="000E3D1F">
        <w:t xml:space="preserve"> конфигураций.</w:t>
      </w:r>
      <w:r>
        <w:t xml:space="preserve"> </w:t>
      </w:r>
    </w:p>
    <w:p w:rsidR="000E3D1F" w:rsidRDefault="00D27CDB" w:rsidP="000E3D1F">
      <w:pPr>
        <w:pStyle w:val="a7"/>
      </w:pPr>
      <w:r>
        <w:t xml:space="preserve">Цель является выполненной, если по итогу </w:t>
      </w:r>
      <w:r w:rsidR="000E3D1F">
        <w:t>проведенного тестирования разработанная методика покажет свою эффективность</w:t>
      </w:r>
      <w:r w:rsidR="001D10C7">
        <w:t xml:space="preserve"> оценивания, производительность, решит проблему при возникновении нарушения целостности </w:t>
      </w:r>
      <w:r w:rsidR="001D10C7">
        <w:rPr>
          <w:lang w:val="en-US"/>
        </w:rPr>
        <w:t>ERP</w:t>
      </w:r>
      <w:r w:rsidR="001D10C7" w:rsidRPr="001D10C7">
        <w:t>-</w:t>
      </w:r>
      <w:r w:rsidR="001D10C7">
        <w:t>системы</w:t>
      </w:r>
      <w:r>
        <w:t>.</w:t>
      </w:r>
    </w:p>
    <w:p w:rsidR="000E3D1F" w:rsidRDefault="000E3D1F" w:rsidP="000E3D1F">
      <w:pPr>
        <w:pStyle w:val="a7"/>
      </w:pPr>
      <w:r>
        <w:lastRenderedPageBreak/>
        <w:t>Для достижения поставленной цели в рамках работы решаются следующие задачи:</w:t>
      </w:r>
    </w:p>
    <w:p w:rsidR="000E3D1F" w:rsidRDefault="00E17B3E" w:rsidP="000E3D1F">
      <w:pPr>
        <w:pStyle w:val="a7"/>
        <w:numPr>
          <w:ilvl w:val="0"/>
          <w:numId w:val="46"/>
        </w:numPr>
      </w:pPr>
      <w:r>
        <w:t>Провести анализ</w:t>
      </w:r>
      <w:r w:rsidR="000E3D1F">
        <w:t xml:space="preserve"> </w:t>
      </w:r>
      <w:r w:rsidR="000E3D1F">
        <w:rPr>
          <w:lang w:val="en-US"/>
        </w:rPr>
        <w:t>ERP</w:t>
      </w:r>
      <w:r w:rsidR="000E3D1F" w:rsidRPr="000E3D1F">
        <w:t>-</w:t>
      </w:r>
      <w:r w:rsidR="000E3D1F">
        <w:t>системы «1</w:t>
      </w:r>
      <w:proofErr w:type="gramStart"/>
      <w:r w:rsidR="000E3D1F">
        <w:t>С:Управление</w:t>
      </w:r>
      <w:proofErr w:type="gramEnd"/>
      <w:r w:rsidR="000E3D1F">
        <w:t xml:space="preserve"> нашей фирмой» как объекта защиты</w:t>
      </w:r>
      <w:r w:rsidR="000E3D1F" w:rsidRPr="000E3D1F">
        <w:t>;</w:t>
      </w:r>
    </w:p>
    <w:p w:rsidR="000E3D1F" w:rsidRDefault="000E3D1F" w:rsidP="000E3D1F">
      <w:pPr>
        <w:pStyle w:val="a7"/>
        <w:numPr>
          <w:ilvl w:val="0"/>
          <w:numId w:val="46"/>
        </w:numPr>
      </w:pPr>
      <w:r>
        <w:t xml:space="preserve">Выявить </w:t>
      </w:r>
      <w:r w:rsidR="00E17B3E">
        <w:t>проблемные</w:t>
      </w:r>
      <w:r>
        <w:t xml:space="preserve"> места в </w:t>
      </w:r>
      <w:r>
        <w:rPr>
          <w:lang w:val="en-US"/>
        </w:rPr>
        <w:t>ERP</w:t>
      </w:r>
      <w:r w:rsidRPr="000E3D1F">
        <w:t>-</w:t>
      </w:r>
      <w:r>
        <w:t>системе</w:t>
      </w:r>
      <w:r w:rsidRPr="000E3D1F">
        <w:t>;</w:t>
      </w:r>
    </w:p>
    <w:p w:rsidR="000E3D1F" w:rsidRDefault="000E3D1F" w:rsidP="000E3D1F">
      <w:pPr>
        <w:pStyle w:val="a7"/>
        <w:numPr>
          <w:ilvl w:val="0"/>
          <w:numId w:val="46"/>
        </w:numPr>
      </w:pPr>
      <w:r>
        <w:t>Спроектировать модель контроля целостности конфигураций</w:t>
      </w:r>
      <w:r w:rsidRPr="000E3D1F">
        <w:t>;</w:t>
      </w:r>
    </w:p>
    <w:p w:rsidR="000E3D1F" w:rsidRDefault="000E3D1F" w:rsidP="000E3D1F">
      <w:pPr>
        <w:pStyle w:val="a7"/>
        <w:numPr>
          <w:ilvl w:val="0"/>
          <w:numId w:val="46"/>
        </w:numPr>
      </w:pPr>
      <w:r>
        <w:t xml:space="preserve">Разработать методику оценивания защищенности </w:t>
      </w:r>
      <w:r>
        <w:rPr>
          <w:lang w:val="en-US"/>
        </w:rPr>
        <w:t>ERP</w:t>
      </w:r>
      <w:r w:rsidRPr="000E3D1F">
        <w:t>-</w:t>
      </w:r>
      <w:r>
        <w:t>системы от угроз нарушения целостности</w:t>
      </w:r>
      <w:r w:rsidRPr="000E3D1F">
        <w:t>;</w:t>
      </w:r>
    </w:p>
    <w:p w:rsidR="000E3D1F" w:rsidRDefault="000E3D1F" w:rsidP="000E3D1F">
      <w:pPr>
        <w:pStyle w:val="a7"/>
        <w:numPr>
          <w:ilvl w:val="0"/>
          <w:numId w:val="46"/>
        </w:numPr>
      </w:pPr>
      <w:r>
        <w:t>Протестировать разработанную методику</w:t>
      </w:r>
      <w:r>
        <w:rPr>
          <w:lang w:val="en-US"/>
        </w:rPr>
        <w:t>;</w:t>
      </w:r>
    </w:p>
    <w:p w:rsidR="000E3D1F" w:rsidRDefault="000E3D1F" w:rsidP="000E3D1F">
      <w:pPr>
        <w:pStyle w:val="a7"/>
        <w:numPr>
          <w:ilvl w:val="0"/>
          <w:numId w:val="46"/>
        </w:numPr>
      </w:pPr>
      <w:r>
        <w:t>Выполнить анализ результатов тестирования</w:t>
      </w:r>
      <w:r>
        <w:rPr>
          <w:lang w:val="en-US"/>
        </w:rPr>
        <w:t>;</w:t>
      </w:r>
    </w:p>
    <w:p w:rsidR="000E3D1F" w:rsidRPr="000E3D1F" w:rsidRDefault="000E3D1F" w:rsidP="000E3D1F">
      <w:pPr>
        <w:pStyle w:val="a7"/>
        <w:numPr>
          <w:ilvl w:val="0"/>
          <w:numId w:val="46"/>
        </w:numPr>
      </w:pPr>
      <w:r>
        <w:t>Провести анализ охраны труда для специалиста 1С и рассчитать экономический эффект проекта.</w:t>
      </w:r>
    </w:p>
    <w:p w:rsidR="000E3D1F" w:rsidRPr="000E3D1F" w:rsidRDefault="000E3D1F" w:rsidP="000E3D1F">
      <w:pPr>
        <w:rPr>
          <w:rFonts w:ascii="Times New Roman" w:hAnsi="Times New Roman"/>
          <w:sz w:val="28"/>
        </w:rPr>
      </w:pPr>
      <w:r>
        <w:br w:type="page"/>
      </w:r>
    </w:p>
    <w:p w:rsidR="007C3A64" w:rsidRDefault="00D27CDB" w:rsidP="004A0F0E">
      <w:pPr>
        <w:pStyle w:val="af6"/>
        <w:numPr>
          <w:ilvl w:val="0"/>
          <w:numId w:val="1"/>
        </w:numPr>
        <w:spacing w:after="100" w:line="276" w:lineRule="auto"/>
        <w:ind w:left="0" w:firstLine="0"/>
        <w:outlineLvl w:val="0"/>
      </w:pPr>
      <w:bookmarkStart w:id="5" w:name="__RefHeading___23"/>
      <w:bookmarkStart w:id="6" w:name="_Toc137993573"/>
      <w:bookmarkEnd w:id="5"/>
      <w:r>
        <w:lastRenderedPageBreak/>
        <w:t>АНАЛИЗ ERP-СИСТЕМ</w:t>
      </w:r>
      <w:r w:rsidR="00CF33EB">
        <w:t>Ы «1С:УПРАВЛЕНИЕ НАШЕЙ ФИРМОЙ»</w:t>
      </w:r>
      <w:r>
        <w:t xml:space="preserve"> КАК ОБЪЕКТА ЗАЩИТЫ</w:t>
      </w:r>
      <w:bookmarkEnd w:id="6"/>
    </w:p>
    <w:p w:rsidR="00574380" w:rsidRPr="00CC4E4D" w:rsidRDefault="00574380" w:rsidP="006E6E4A">
      <w:pPr>
        <w:pStyle w:val="2"/>
        <w:spacing w:before="0" w:after="100" w:line="276" w:lineRule="auto"/>
        <w:ind w:firstLine="709"/>
        <w:jc w:val="both"/>
        <w:rPr>
          <w:rFonts w:ascii="Times New Roman" w:hAnsi="Times New Roman"/>
          <w:b/>
          <w:color w:val="000000" w:themeColor="text1"/>
          <w:sz w:val="28"/>
        </w:rPr>
      </w:pPr>
      <w:bookmarkStart w:id="7" w:name="_Toc137993574"/>
      <w:r w:rsidRPr="00CC4E4D">
        <w:rPr>
          <w:rFonts w:ascii="Times New Roman" w:hAnsi="Times New Roman"/>
          <w:b/>
          <w:color w:val="000000" w:themeColor="text1"/>
          <w:sz w:val="28"/>
        </w:rPr>
        <w:t>1.1.</w:t>
      </w:r>
      <w:r w:rsidR="006E6E4A">
        <w:rPr>
          <w:rFonts w:ascii="Times New Roman" w:hAnsi="Times New Roman"/>
          <w:b/>
          <w:color w:val="000000" w:themeColor="text1"/>
          <w:sz w:val="28"/>
        </w:rPr>
        <w:t xml:space="preserve"> </w:t>
      </w:r>
      <w:r w:rsidRPr="00CC4E4D">
        <w:rPr>
          <w:rFonts w:ascii="Times New Roman" w:hAnsi="Times New Roman"/>
          <w:b/>
          <w:color w:val="000000" w:themeColor="text1"/>
          <w:sz w:val="28"/>
        </w:rPr>
        <w:t>Описание и функциональные особенности ERP-системы «1С:Управление нашей фирмой»</w:t>
      </w:r>
      <w:bookmarkEnd w:id="7"/>
    </w:p>
    <w:p w:rsidR="00E058CC" w:rsidRDefault="00D27CDB" w:rsidP="00574380">
      <w:pPr>
        <w:pStyle w:val="a7"/>
      </w:pPr>
      <w:r>
        <w:t>ERP-система «1С:Управление нашей фирмой» представляет собой готовое комплексное решение для управления, учета, контроля и планирования в малом и среднем бизнесе</w:t>
      </w:r>
      <w:r w:rsidR="00CE5FF1">
        <w:t xml:space="preserve"> [2</w:t>
      </w:r>
      <w:r>
        <w:t xml:space="preserve">]. </w:t>
      </w:r>
      <w:r w:rsidR="00E058CC">
        <w:t>Данная система является отличным выбором для предпринимателей, занимающихся розничной и оптовой торговлей, интернет-торговлей и др. Она позволяет поэтапно систематизировать и автоматизировать бизнес-процессы.</w:t>
      </w:r>
    </w:p>
    <w:p w:rsidR="00E058CC" w:rsidRDefault="00E058CC" w:rsidP="00E058CC">
      <w:pPr>
        <w:pStyle w:val="a7"/>
      </w:pPr>
      <w:r>
        <w:t>Решение не перегружено излишней функциональностью и может быть настроено под любую специализацию и отрасль компании.</w:t>
      </w:r>
    </w:p>
    <w:p w:rsidR="007C3A64" w:rsidRDefault="007811E1">
      <w:pPr>
        <w:pStyle w:val="a7"/>
      </w:pPr>
      <w:r>
        <w:rPr>
          <w:lang w:val="en-US"/>
        </w:rPr>
        <w:t>ERP</w:t>
      </w:r>
      <w:r>
        <w:t xml:space="preserve">-система </w:t>
      </w:r>
      <w:r w:rsidR="00D27CDB">
        <w:t xml:space="preserve">«1С:Управление нашей фирмой» </w:t>
      </w:r>
      <w:r>
        <w:t>– единая информационная среда</w:t>
      </w:r>
      <w:r w:rsidR="00D27CDB">
        <w:t xml:space="preserve"> для управления различными аспектами деятельности</w:t>
      </w:r>
      <w:r>
        <w:t xml:space="preserve"> организации, что обеспечивается за счет функциональных модулей, представленных на Рисунке 1.1.</w:t>
      </w:r>
    </w:p>
    <w:p w:rsidR="002B7FA7" w:rsidRDefault="00D27CDB" w:rsidP="001D10C7">
      <w:pPr>
        <w:pStyle w:val="a7"/>
        <w:keepNext/>
        <w:ind w:firstLine="0"/>
        <w:jc w:val="center"/>
      </w:pPr>
      <w:r>
        <w:rPr>
          <w:noProof/>
        </w:rPr>
        <w:drawing>
          <wp:inline distT="0" distB="0" distL="0" distR="0">
            <wp:extent cx="5715000" cy="3725333"/>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srcRect/>
                    <a:stretch/>
                  </pic:blipFill>
                  <pic:spPr>
                    <a:xfrm>
                      <a:off x="0" y="0"/>
                      <a:ext cx="5715000" cy="3725333"/>
                    </a:xfrm>
                    <a:prstGeom prst="rect">
                      <a:avLst/>
                    </a:prstGeom>
                  </pic:spPr>
                </pic:pic>
              </a:graphicData>
            </a:graphic>
          </wp:inline>
        </w:drawing>
      </w:r>
    </w:p>
    <w:p w:rsidR="002B7FA7" w:rsidRPr="002B7FA7" w:rsidRDefault="002B7FA7" w:rsidP="002B7FA7">
      <w:pPr>
        <w:pStyle w:val="ac"/>
        <w:rPr>
          <w:sz w:val="28"/>
          <w:szCs w:val="28"/>
        </w:rPr>
      </w:pPr>
      <w:r w:rsidRPr="002B7FA7">
        <w:rPr>
          <w:sz w:val="28"/>
          <w:szCs w:val="28"/>
        </w:rPr>
        <w:t>Рисунок 1.1 – Функциональные модули системы</w:t>
      </w:r>
    </w:p>
    <w:p w:rsidR="007C3A64" w:rsidRDefault="00D27CDB" w:rsidP="00E058CC">
      <w:pPr>
        <w:pStyle w:val="a7"/>
      </w:pPr>
      <w:r>
        <w:lastRenderedPageBreak/>
        <w:t>Описание функциональных модулей ERP-системы «1</w:t>
      </w:r>
      <w:r w:rsidR="00227484">
        <w:t>С:Управление</w:t>
      </w:r>
      <w:r>
        <w:t xml:space="preserve"> нашей фирмой»</w:t>
      </w:r>
      <w:r w:rsidR="00625140" w:rsidRPr="00625140">
        <w:t xml:space="preserve"> [15]</w:t>
      </w:r>
      <w:r>
        <w:t>:</w:t>
      </w:r>
    </w:p>
    <w:p w:rsidR="007C3A64" w:rsidRPr="00D74C37" w:rsidRDefault="00D74C37" w:rsidP="00E058CC">
      <w:pPr>
        <w:pStyle w:val="aff1"/>
        <w:rPr>
          <w:b w:val="0"/>
        </w:rPr>
      </w:pPr>
      <w:r>
        <w:rPr>
          <w:b w:val="0"/>
          <w:highlight w:val="white"/>
        </w:rPr>
        <w:t xml:space="preserve">1. </w:t>
      </w:r>
      <w:r w:rsidR="00D27CDB" w:rsidRPr="00D74C37">
        <w:rPr>
          <w:b w:val="0"/>
          <w:highlight w:val="white"/>
        </w:rPr>
        <w:t>Управление взаимоотношениями с клиентами</w:t>
      </w:r>
      <w:r w:rsidR="00D27CDB" w:rsidRPr="00D74C37">
        <w:rPr>
          <w:b w:val="0"/>
        </w:rPr>
        <w:t xml:space="preserve"> (CRM)</w:t>
      </w:r>
      <w:r>
        <w:rPr>
          <w:b w:val="0"/>
        </w:rPr>
        <w:t>.</w:t>
      </w:r>
    </w:p>
    <w:p w:rsidR="002E28DA" w:rsidRDefault="002E28DA" w:rsidP="00E058CC">
      <w:pPr>
        <w:pStyle w:val="a7"/>
        <w:rPr>
          <w:highlight w:val="white"/>
        </w:rPr>
      </w:pPr>
      <w:r>
        <w:rPr>
          <w:highlight w:val="white"/>
        </w:rPr>
        <w:t xml:space="preserve">Данный модуль позволяет осуществлять управление заказами, а также счетами, анализировать процесс выполнения заказов. Помимо этого, предусмотрена возможность анализа продаж, а также планирование данного показателя. Стоит отметить </w:t>
      </w:r>
      <w:r>
        <w:t>возможность создания</w:t>
      </w:r>
      <w:r w:rsidRPr="002E28DA">
        <w:t xml:space="preserve"> прайс-листов, планирование</w:t>
      </w:r>
      <w:r>
        <w:t xml:space="preserve"> событий и заданий, </w:t>
      </w:r>
      <w:r w:rsidRPr="002E28DA">
        <w:t xml:space="preserve">уведомление о </w:t>
      </w:r>
      <w:r>
        <w:t xml:space="preserve">них. Что касается прямого взаимодействия с клиентами, модуль позволяет реализовать массовую отправку электронных писем и SMS. Еще несколько функций: </w:t>
      </w:r>
      <w:r w:rsidRPr="002E28DA">
        <w:t>оценка рисков контрагентов, генерация аналитических отчетов, сегментация контрагентов на основе различных признаков, и контроль взаиморасчетов.</w:t>
      </w:r>
    </w:p>
    <w:p w:rsidR="007C3A64" w:rsidRPr="00D74C37" w:rsidRDefault="00D74C37" w:rsidP="00E058CC">
      <w:pPr>
        <w:pStyle w:val="aff1"/>
        <w:rPr>
          <w:b w:val="0"/>
        </w:rPr>
      </w:pPr>
      <w:r>
        <w:rPr>
          <w:b w:val="0"/>
        </w:rPr>
        <w:t xml:space="preserve">2. </w:t>
      </w:r>
      <w:r w:rsidR="00D27CDB" w:rsidRPr="00D74C37">
        <w:rPr>
          <w:b w:val="0"/>
        </w:rPr>
        <w:t>Розничная торговля</w:t>
      </w:r>
      <w:r>
        <w:rPr>
          <w:b w:val="0"/>
        </w:rPr>
        <w:t>.</w:t>
      </w:r>
    </w:p>
    <w:p w:rsidR="00425AAC" w:rsidRDefault="00D27CDB" w:rsidP="00E058CC">
      <w:pPr>
        <w:pStyle w:val="a7"/>
      </w:pPr>
      <w:r>
        <w:t>Модуль «Розничная торговля» позволяет надлежащим образ</w:t>
      </w:r>
      <w:r w:rsidR="00425AAC">
        <w:t>ом оформлять розничные продажи. Важно отметить возможность</w:t>
      </w:r>
      <w:r w:rsidR="002F2D1B">
        <w:t xml:space="preserve"> рабо</w:t>
      </w:r>
      <w:r w:rsidR="00425AAC">
        <w:t>ты</w:t>
      </w:r>
      <w:r>
        <w:t xml:space="preserve"> с онлайн-ка</w:t>
      </w:r>
      <w:r w:rsidR="002F2D1B">
        <w:t>ссами с передачей данных в ФНС в соответствии с действующим законодательством.</w:t>
      </w:r>
    </w:p>
    <w:p w:rsidR="007C3A64" w:rsidRDefault="00425AAC" w:rsidP="00E058CC">
      <w:pPr>
        <w:pStyle w:val="a7"/>
      </w:pPr>
      <w:r>
        <w:t xml:space="preserve">3. </w:t>
      </w:r>
      <w:r w:rsidR="00D27CDB">
        <w:t>Оптовая торговля</w:t>
      </w:r>
      <w:r w:rsidR="00D74C37">
        <w:t>.</w:t>
      </w:r>
    </w:p>
    <w:p w:rsidR="00D74C37" w:rsidRDefault="00D74C37" w:rsidP="00E058CC">
      <w:pPr>
        <w:pStyle w:val="a7"/>
        <w:rPr>
          <w:highlight w:val="white"/>
        </w:rPr>
      </w:pPr>
      <w:r>
        <w:rPr>
          <w:highlight w:val="white"/>
        </w:rPr>
        <w:t>Функциональный модуль «Оптовая торговля» облегчает работу с заказами и реализацией товара. Он позволяет осуществлять оперативное управление номенклатурой, а также ценами, на основе которых происходит составление прайс-листов. Функционал по планированию продаж делает модуль более гибким и эффективным.</w:t>
      </w:r>
    </w:p>
    <w:p w:rsidR="007C3A64" w:rsidRPr="004D7CBC" w:rsidRDefault="004D7CBC" w:rsidP="00E058CC">
      <w:pPr>
        <w:pStyle w:val="aff1"/>
        <w:rPr>
          <w:b w:val="0"/>
        </w:rPr>
      </w:pPr>
      <w:r w:rsidRPr="004D7CBC">
        <w:rPr>
          <w:b w:val="0"/>
        </w:rPr>
        <w:t xml:space="preserve">4. </w:t>
      </w:r>
      <w:r w:rsidR="00D27CDB" w:rsidRPr="004D7CBC">
        <w:rPr>
          <w:b w:val="0"/>
        </w:rPr>
        <w:t>Интернет-магазины</w:t>
      </w:r>
      <w:r w:rsidRPr="004D7CBC">
        <w:rPr>
          <w:b w:val="0"/>
        </w:rPr>
        <w:t>.</w:t>
      </w:r>
    </w:p>
    <w:p w:rsidR="004D7CBC" w:rsidRDefault="004D7CBC" w:rsidP="00E058CC">
      <w:pPr>
        <w:pStyle w:val="a7"/>
      </w:pPr>
      <w:r>
        <w:t>Д</w:t>
      </w:r>
      <w:r w:rsidR="009F11A1">
        <w:t>анный моду</w:t>
      </w:r>
      <w:r>
        <w:t>ль открывает возможность запуска собственного сайта интернет-магазина на сторонней платформе. Реализована штатная интеграция, обеспечивающая обмен данными.</w:t>
      </w:r>
    </w:p>
    <w:p w:rsidR="006E6E4A" w:rsidRDefault="006E6E4A">
      <w:pPr>
        <w:rPr>
          <w:rFonts w:ascii="Times New Roman" w:hAnsi="Times New Roman"/>
          <w:sz w:val="28"/>
        </w:rPr>
      </w:pPr>
      <w:r>
        <w:rPr>
          <w:b/>
        </w:rPr>
        <w:br w:type="page"/>
      </w:r>
    </w:p>
    <w:p w:rsidR="007C3A64" w:rsidRPr="00E364D8" w:rsidRDefault="00E364D8" w:rsidP="00E058CC">
      <w:pPr>
        <w:pStyle w:val="aff1"/>
        <w:rPr>
          <w:b w:val="0"/>
        </w:rPr>
      </w:pPr>
      <w:r w:rsidRPr="00E364D8">
        <w:rPr>
          <w:b w:val="0"/>
        </w:rPr>
        <w:lastRenderedPageBreak/>
        <w:t xml:space="preserve">5. </w:t>
      </w:r>
      <w:r w:rsidR="00D27CDB" w:rsidRPr="00E364D8">
        <w:rPr>
          <w:b w:val="0"/>
        </w:rPr>
        <w:t>Работы и услуги</w:t>
      </w:r>
      <w:r w:rsidRPr="00E364D8">
        <w:rPr>
          <w:b w:val="0"/>
        </w:rPr>
        <w:t>.</w:t>
      </w:r>
    </w:p>
    <w:p w:rsidR="00E364D8" w:rsidRDefault="00E364D8" w:rsidP="00E058CC">
      <w:pPr>
        <w:pStyle w:val="a7"/>
      </w:pPr>
      <w:r>
        <w:t>Функциональный модуль отвечает за п</w:t>
      </w:r>
      <w:r w:rsidR="00D27CDB">
        <w:t>ланирование и контроль выполняемых работ по за</w:t>
      </w:r>
      <w:r>
        <w:t>каз-нарядам, заданиям на работы. Включен</w:t>
      </w:r>
      <w:r w:rsidR="00D27CDB">
        <w:t xml:space="preserve"> учет рабочего времени, графики работы.</w:t>
      </w:r>
      <w:r>
        <w:t xml:space="preserve"> Для наглядности предусмотрено графическое оформление стадий выполнения работ и состояния оплаты, а также степени выполнения.</w:t>
      </w:r>
    </w:p>
    <w:p w:rsidR="007C3A64" w:rsidRPr="000653C2" w:rsidRDefault="000653C2" w:rsidP="00E058CC">
      <w:pPr>
        <w:pStyle w:val="aff1"/>
        <w:rPr>
          <w:b w:val="0"/>
        </w:rPr>
      </w:pPr>
      <w:r w:rsidRPr="000653C2">
        <w:rPr>
          <w:b w:val="0"/>
        </w:rPr>
        <w:t xml:space="preserve">6. </w:t>
      </w:r>
      <w:r w:rsidR="00D27CDB" w:rsidRPr="000653C2">
        <w:rPr>
          <w:b w:val="0"/>
        </w:rPr>
        <w:t>Производство</w:t>
      </w:r>
      <w:r w:rsidRPr="000653C2">
        <w:rPr>
          <w:b w:val="0"/>
        </w:rPr>
        <w:t>.</w:t>
      </w:r>
    </w:p>
    <w:p w:rsidR="009F11A1" w:rsidRDefault="009F11A1" w:rsidP="00E058CC">
      <w:pPr>
        <w:pStyle w:val="a7"/>
      </w:pPr>
      <w:r>
        <w:t xml:space="preserve">Модуль «Производство» позволяет отслеживать заказы, их размещение в производство. Также за счет модуля осуществляется планирование и контроль исполнения производства по заказам, формирование сдельных нарядов на основании заказов покупателей. </w:t>
      </w:r>
      <w:r w:rsidR="000653C2">
        <w:t>За возможность управления ресурсами отвечают функции, позволяющие вести учет и распределять затраты, управлять производственными запасами. Учет кадровых ресурсов осуществляется за счет учета рабочего врем</w:t>
      </w:r>
      <w:r w:rsidR="00076FF5">
        <w:t>ени и составления общих отчетов.</w:t>
      </w:r>
    </w:p>
    <w:p w:rsidR="007C3A64" w:rsidRPr="00C67AE5" w:rsidRDefault="00C67AE5" w:rsidP="00E058CC">
      <w:pPr>
        <w:pStyle w:val="aff1"/>
        <w:rPr>
          <w:b w:val="0"/>
        </w:rPr>
      </w:pPr>
      <w:r w:rsidRPr="00C67AE5">
        <w:rPr>
          <w:b w:val="0"/>
        </w:rPr>
        <w:t xml:space="preserve">7. </w:t>
      </w:r>
      <w:r w:rsidR="00D27CDB" w:rsidRPr="00C67AE5">
        <w:rPr>
          <w:b w:val="0"/>
        </w:rPr>
        <w:t>Закупки и склад</w:t>
      </w:r>
      <w:r w:rsidRPr="00C67AE5">
        <w:rPr>
          <w:b w:val="0"/>
        </w:rPr>
        <w:t>.</w:t>
      </w:r>
    </w:p>
    <w:p w:rsidR="000B1566" w:rsidRDefault="000B1566" w:rsidP="00E058CC">
      <w:pPr>
        <w:pStyle w:val="a7"/>
      </w:pPr>
      <w:r>
        <w:t>Данный модуль позволяет осуществлять управление заказами поставщикам, в том числе оформлять сводный заказ поставщику по нескольким заказам одновременно.</w:t>
      </w:r>
      <w:r w:rsidR="00C67AE5">
        <w:t xml:space="preserve"> Он отвечает за формирование счетов от поставщиков, регистрацию поступлений заказанных товаров, выводит актуальные прайс-листы поставщиков и автоматически регистрирует цены от поставщиков, удаляя неактуальные цены. Позволяет управлять номенклатурой и складскими запасами путем отслеживания: перемещения, резервирования. Построение аналитической отчетности и сверка с поставщиками</w:t>
      </w:r>
      <w:r w:rsidR="00076FF5">
        <w:t xml:space="preserve"> </w:t>
      </w:r>
      <w:r w:rsidR="00C67AE5">
        <w:t>– еще одни важные функции данного модуля.</w:t>
      </w:r>
    </w:p>
    <w:p w:rsidR="007C3A64" w:rsidRPr="00CF2F04" w:rsidRDefault="00CF2F04" w:rsidP="00E058CC">
      <w:pPr>
        <w:pStyle w:val="aff1"/>
        <w:rPr>
          <w:b w:val="0"/>
        </w:rPr>
      </w:pPr>
      <w:r w:rsidRPr="00CF2F04">
        <w:rPr>
          <w:b w:val="0"/>
        </w:rPr>
        <w:t xml:space="preserve">8. </w:t>
      </w:r>
      <w:r w:rsidR="00D27CDB" w:rsidRPr="00CF2F04">
        <w:rPr>
          <w:b w:val="0"/>
        </w:rPr>
        <w:t>Зарплата и кадры</w:t>
      </w:r>
      <w:r w:rsidRPr="00CF2F04">
        <w:rPr>
          <w:b w:val="0"/>
        </w:rPr>
        <w:t>.</w:t>
      </w:r>
    </w:p>
    <w:p w:rsidR="00CF2F04" w:rsidRDefault="00CF2F04" w:rsidP="00E058CC">
      <w:pPr>
        <w:pStyle w:val="a7"/>
      </w:pPr>
      <w:r>
        <w:t>Специальный модуль, позволяющий осуществлять кадровый учет, вести документы по заработной плате сотрудников. Отвечает за оформление справочников по зарплате, табелей учета рабочего времени сотрудников, а также отчетные документы по зарплате (ведомости, расчетные</w:t>
      </w:r>
      <w:r w:rsidR="00076FF5">
        <w:t xml:space="preserve"> листки и т. д.</w:t>
      </w:r>
      <w:r>
        <w:t>).</w:t>
      </w:r>
    </w:p>
    <w:p w:rsidR="007C3A64" w:rsidRPr="00F0514C" w:rsidRDefault="00F0514C" w:rsidP="00E058CC">
      <w:pPr>
        <w:pStyle w:val="aff1"/>
        <w:rPr>
          <w:b w:val="0"/>
        </w:rPr>
      </w:pPr>
      <w:r w:rsidRPr="00F0514C">
        <w:rPr>
          <w:b w:val="0"/>
        </w:rPr>
        <w:lastRenderedPageBreak/>
        <w:t xml:space="preserve">9. </w:t>
      </w:r>
      <w:r w:rsidR="00D27CDB" w:rsidRPr="00F0514C">
        <w:rPr>
          <w:b w:val="0"/>
        </w:rPr>
        <w:t>Финансы</w:t>
      </w:r>
      <w:r w:rsidRPr="00F0514C">
        <w:rPr>
          <w:b w:val="0"/>
        </w:rPr>
        <w:t>.</w:t>
      </w:r>
    </w:p>
    <w:p w:rsidR="007C3A64" w:rsidRPr="00F0514C" w:rsidRDefault="00F0514C" w:rsidP="00E058CC">
      <w:pPr>
        <w:pStyle w:val="a7"/>
      </w:pPr>
      <w:r>
        <w:t>Функциональный модуль позволяет вести у</w:t>
      </w:r>
      <w:r w:rsidRPr="00F0514C">
        <w:t>чет наличных и безналичных денежных средств</w:t>
      </w:r>
      <w:r>
        <w:t xml:space="preserve">. Осуществлять планирование финансовых потоков, а также резервировать средства для определенных целей, вести платежный календарь. Дополнительно отвечает за </w:t>
      </w:r>
      <w:r w:rsidR="00D27CDB">
        <w:t>эквайринговые операции по картам.</w:t>
      </w:r>
    </w:p>
    <w:p w:rsidR="007C3A64" w:rsidRPr="00E058CC" w:rsidRDefault="00E058CC" w:rsidP="00E058CC">
      <w:pPr>
        <w:pStyle w:val="aff1"/>
        <w:rPr>
          <w:b w:val="0"/>
        </w:rPr>
      </w:pPr>
      <w:r w:rsidRPr="00E058CC">
        <w:rPr>
          <w:b w:val="0"/>
        </w:rPr>
        <w:t xml:space="preserve">10. </w:t>
      </w:r>
      <w:r w:rsidR="00D27CDB" w:rsidRPr="00E058CC">
        <w:rPr>
          <w:b w:val="0"/>
        </w:rPr>
        <w:t>Отчетность</w:t>
      </w:r>
      <w:r w:rsidRPr="00E058CC">
        <w:rPr>
          <w:b w:val="0"/>
        </w:rPr>
        <w:t>.</w:t>
      </w:r>
    </w:p>
    <w:p w:rsidR="00E058CC" w:rsidRDefault="00E058CC" w:rsidP="00E058CC">
      <w:pPr>
        <w:pStyle w:val="a7"/>
      </w:pPr>
      <w:r>
        <w:t>Модуль «Отчетность» позволяет осуществлять расчет налогов, формировать, а также сдавать отчетные документы через ЭДО, минуя посредников – сразу в контролирующие органы.</w:t>
      </w:r>
    </w:p>
    <w:p w:rsidR="007C3A64" w:rsidRPr="00135C40" w:rsidRDefault="00135C40" w:rsidP="00E058CC">
      <w:pPr>
        <w:pStyle w:val="aff1"/>
        <w:rPr>
          <w:b w:val="0"/>
        </w:rPr>
      </w:pPr>
      <w:r w:rsidRPr="00135C40">
        <w:rPr>
          <w:b w:val="0"/>
        </w:rPr>
        <w:t xml:space="preserve">11. </w:t>
      </w:r>
      <w:r w:rsidR="00D27CDB" w:rsidRPr="00135C40">
        <w:rPr>
          <w:b w:val="0"/>
        </w:rPr>
        <w:t>Анализ бизнеса</w:t>
      </w:r>
      <w:r w:rsidRPr="00135C40">
        <w:rPr>
          <w:b w:val="0"/>
        </w:rPr>
        <w:t>.</w:t>
      </w:r>
    </w:p>
    <w:p w:rsidR="007C3A64" w:rsidRPr="00A94ADE" w:rsidRDefault="00D27CDB" w:rsidP="00E058CC">
      <w:pPr>
        <w:pStyle w:val="a7"/>
        <w:rPr>
          <w:b/>
        </w:rPr>
      </w:pPr>
      <w:r>
        <w:t xml:space="preserve">Модуль </w:t>
      </w:r>
      <w:r w:rsidR="00135C40">
        <w:t>включает в себя все существующие в рамках системы справочники. В него включены</w:t>
      </w:r>
      <w:r>
        <w:t xml:space="preserve"> данные по имуществу,</w:t>
      </w:r>
      <w:r w:rsidR="00135C40">
        <w:t xml:space="preserve"> доступна функция планирования</w:t>
      </w:r>
      <w:r>
        <w:t xml:space="preserve"> бюджетов и продаж, ввод</w:t>
      </w:r>
      <w:r w:rsidR="00135C40">
        <w:t>а</w:t>
      </w:r>
      <w:r>
        <w:t xml:space="preserve"> начальных остатков</w:t>
      </w:r>
      <w:r w:rsidR="00135C40">
        <w:t xml:space="preserve">, отчет по финансовым операциям. Предоставляет возможность электронной доставки документов (ЭДО). Есть потенциал к </w:t>
      </w:r>
      <w:r>
        <w:t>и</w:t>
      </w:r>
      <w:r w:rsidR="00135C40">
        <w:t>нтеграции с другими программами.</w:t>
      </w:r>
    </w:p>
    <w:p w:rsidR="007C3A64" w:rsidRPr="00FE4EC0" w:rsidRDefault="00FE4EC0" w:rsidP="00E058CC">
      <w:pPr>
        <w:pStyle w:val="aff1"/>
        <w:rPr>
          <w:b w:val="0"/>
        </w:rPr>
      </w:pPr>
      <w:r w:rsidRPr="00FE4EC0">
        <w:rPr>
          <w:b w:val="0"/>
        </w:rPr>
        <w:t xml:space="preserve">12. </w:t>
      </w:r>
      <w:r w:rsidR="00D27CDB" w:rsidRPr="00FE4EC0">
        <w:rPr>
          <w:b w:val="0"/>
        </w:rPr>
        <w:t>Мобильная работа</w:t>
      </w:r>
      <w:r w:rsidRPr="00FE4EC0">
        <w:rPr>
          <w:b w:val="0"/>
        </w:rPr>
        <w:t>.</w:t>
      </w:r>
      <w:r w:rsidR="00D27CDB" w:rsidRPr="00FE4EC0">
        <w:rPr>
          <w:b w:val="0"/>
        </w:rPr>
        <w:t xml:space="preserve"> </w:t>
      </w:r>
    </w:p>
    <w:p w:rsidR="00FE4EC0" w:rsidRDefault="00FE4EC0" w:rsidP="00E058CC">
      <w:pPr>
        <w:pStyle w:val="a7"/>
      </w:pPr>
      <w:r>
        <w:t>Интерфейс «1С:Управление нашей фирмой» становится доступным на мобильном устройстве благодаря данному модулю.</w:t>
      </w:r>
    </w:p>
    <w:p w:rsidR="00FE4EC0" w:rsidRDefault="00FE4EC0" w:rsidP="00E058CC">
      <w:pPr>
        <w:pStyle w:val="a7"/>
      </w:pPr>
      <w:r>
        <w:t>Система предоставляет функционал для управленческого учета, а также налогового учета для индивидуальных предпринимателей. Она поддерживает различные системы налогообложения, такие как упрощенный режим налогообложения (УСН), общая система налогообложения (ОСНО) и патентная система. В системе реализованы функции по сдаче отчетности и уплате налогов.</w:t>
      </w:r>
    </w:p>
    <w:p w:rsidR="00FE4EC0" w:rsidRDefault="00FE4EC0" w:rsidP="00E058CC">
      <w:pPr>
        <w:pStyle w:val="a7"/>
      </w:pPr>
      <w:r>
        <w:t>Для предприятий, которые состоят из нескольких юридических лиц или индивидуальных предпринимателей, система позволяет настраивать управленческий учет для всей компании или отдельно для каждой организации.</w:t>
      </w:r>
    </w:p>
    <w:p w:rsidR="00935261" w:rsidRDefault="00935261" w:rsidP="00E058CC">
      <w:pPr>
        <w:pStyle w:val="a7"/>
      </w:pPr>
      <w:r w:rsidRPr="00935261">
        <w:lastRenderedPageBreak/>
        <w:t>Управленческий учет основывается на данных, которые фиксируются в документах. Операции записываются один раз и автоматически отражаются в различных разделах управленчес</w:t>
      </w:r>
      <w:r>
        <w:t>кого учета, формируя управленческий баланс.</w:t>
      </w:r>
    </w:p>
    <w:p w:rsidR="00AE0265" w:rsidRDefault="00620AD1" w:rsidP="00E058CC">
      <w:pPr>
        <w:pStyle w:val="a7"/>
      </w:pPr>
      <w:r>
        <w:t>Таким образом, конфигурация «Управление нашей фирмой»</w:t>
      </w:r>
      <w:r w:rsidR="00AE0265">
        <w:t xml:space="preserve"> обес</w:t>
      </w:r>
      <w:r w:rsidR="007811E1">
        <w:t>печивает следующие возможности:</w:t>
      </w:r>
    </w:p>
    <w:p w:rsidR="00AE0265" w:rsidRDefault="00AE0265" w:rsidP="00DD0CF6">
      <w:pPr>
        <w:pStyle w:val="a7"/>
        <w:numPr>
          <w:ilvl w:val="0"/>
          <w:numId w:val="9"/>
        </w:numPr>
        <w:ind w:left="0" w:firstLine="1069"/>
      </w:pPr>
      <w:r>
        <w:t>Руководству предприятия и управленцам, отвечающим за развитие бизнеса, предоставляются инструменты для анализа, планирования и гибкого управления ресурсами компании с целью повышения ее конкурентоспособности;</w:t>
      </w:r>
    </w:p>
    <w:p w:rsidR="00AE0265" w:rsidRDefault="00AE0265" w:rsidP="00DD0CF6">
      <w:pPr>
        <w:pStyle w:val="a7"/>
        <w:numPr>
          <w:ilvl w:val="0"/>
          <w:numId w:val="9"/>
        </w:numPr>
        <w:ind w:left="0" w:firstLine="1069"/>
      </w:pPr>
      <w:r>
        <w:t xml:space="preserve">Руководителям </w:t>
      </w:r>
      <w:r w:rsidR="007811E1">
        <w:t xml:space="preserve">функциональных </w:t>
      </w:r>
      <w:r>
        <w:t>подразделений, менеджерам и сотрудникам, непосредственно занимающимся производственной, сбытовой, снабженческой и другой деятельностью, связанной с обеспечением процесса производства, предоставляются инструменты, которые помогают повысить эффективность их ежедневной работы в соответствии с их собственными областями ответственности.</w:t>
      </w:r>
    </w:p>
    <w:p w:rsidR="00F82DB9" w:rsidRDefault="00F82DB9" w:rsidP="00E058CC">
      <w:pPr>
        <w:pStyle w:val="a7"/>
      </w:pPr>
      <w:r>
        <w:t>Система предоставляет возможность регистрации и создания первичных документов, относящихся к различным аспектам хозяйственной деятельности предприятия, таким как закупки, финансы, склад и производство. Электронные версии этих документов позволяют удобно фиксировать хозяйственные операции в системе.</w:t>
      </w:r>
    </w:p>
    <w:p w:rsidR="00F82DB9" w:rsidRDefault="00F82DB9" w:rsidP="00E058CC">
      <w:pPr>
        <w:pStyle w:val="a7"/>
      </w:pPr>
      <w:r>
        <w:t>Для предприятий есть возможность вести управленческий учет как для всей компании в целом, так и для каждой отдельной организации внутри компании. Система предоставляет аналитические отчеты, которые позволяют пользователям получать информацию по всем разрезам учета. Пользователи могут самостоятельно настраивать уровень детализации, параметры группировки и критерии отбора данных в отчетах в соответствии с конкретными задачами, а также формировать собственные варианты для настройки отчетов.</w:t>
      </w:r>
    </w:p>
    <w:p w:rsidR="007C3A64" w:rsidRDefault="00CC4E4D" w:rsidP="00A01481">
      <w:pPr>
        <w:pStyle w:val="a6"/>
        <w:spacing w:before="120" w:after="100" w:line="276" w:lineRule="auto"/>
        <w:ind w:firstLine="709"/>
        <w:outlineLvl w:val="1"/>
      </w:pPr>
      <w:bookmarkStart w:id="8" w:name="__RefHeading___4"/>
      <w:bookmarkStart w:id="9" w:name="_Toc137993575"/>
      <w:bookmarkEnd w:id="8"/>
      <w:r>
        <w:lastRenderedPageBreak/>
        <w:t xml:space="preserve">1.2. </w:t>
      </w:r>
      <w:r w:rsidR="00D27CDB">
        <w:t>Структурные особенности ERP-системы «1С:Управление нашей фирмой»</w:t>
      </w:r>
      <w:bookmarkEnd w:id="9"/>
    </w:p>
    <w:p w:rsidR="007C3A64" w:rsidRDefault="00D27CDB" w:rsidP="00F82DB9">
      <w:pPr>
        <w:pStyle w:val="a7"/>
      </w:pPr>
      <w:r>
        <w:t>В системе «1С:Управление нашей фирмой» существует четкое разделение на платформу «1С:Предприятие 8» и прикладное решение. Платформа представляет собой «framework» (структура, рамки), в котором функционирует прикладное решение</w:t>
      </w:r>
      <w:r w:rsidR="00625140" w:rsidRPr="00625140">
        <w:t xml:space="preserve"> [1]</w:t>
      </w:r>
      <w:r>
        <w:t>:</w:t>
      </w:r>
    </w:p>
    <w:p w:rsidR="007C3A64" w:rsidRDefault="00D27CDB" w:rsidP="00DD0CF6">
      <w:pPr>
        <w:pStyle w:val="a7"/>
        <w:numPr>
          <w:ilvl w:val="0"/>
          <w:numId w:val="3"/>
        </w:numPr>
        <w:ind w:left="0" w:firstLine="1069"/>
      </w:pPr>
      <w:r>
        <w:t>Платформа служит фундаментом для построения прикладных решений;</w:t>
      </w:r>
    </w:p>
    <w:p w:rsidR="007C3A64" w:rsidRDefault="00D27CDB" w:rsidP="00DD0CF6">
      <w:pPr>
        <w:pStyle w:val="a7"/>
        <w:numPr>
          <w:ilvl w:val="0"/>
          <w:numId w:val="3"/>
        </w:numPr>
        <w:ind w:left="0" w:firstLine="1069"/>
      </w:pPr>
      <w:r>
        <w:t>Платформа является средой их исполнения;</w:t>
      </w:r>
    </w:p>
    <w:p w:rsidR="007C3A64" w:rsidRDefault="00D27CDB" w:rsidP="00DD0CF6">
      <w:pPr>
        <w:pStyle w:val="a7"/>
        <w:numPr>
          <w:ilvl w:val="0"/>
          <w:numId w:val="3"/>
        </w:numPr>
        <w:ind w:left="0" w:firstLine="1069"/>
      </w:pPr>
      <w:r>
        <w:t>Платформа содержит инструментарий, необходимый для разработки, администрирования и поддержки прикладных решений.</w:t>
      </w:r>
    </w:p>
    <w:p w:rsidR="007C3A64" w:rsidRDefault="00D27CDB">
      <w:pPr>
        <w:pStyle w:val="a7"/>
      </w:pPr>
      <w:r>
        <w:t>При этом прикладное решение является самостоятельной сущностью и может выступать в качестве отдельного программного продукта. Но полностью опирается на технологии платформы. В данном случае в качестве прикладного продукта выступает «1С:Управление нашей фирмой».</w:t>
      </w:r>
    </w:p>
    <w:p w:rsidR="007C3A64" w:rsidRDefault="00D27CDB">
      <w:pPr>
        <w:pStyle w:val="a7"/>
      </w:pPr>
      <w:r>
        <w:t xml:space="preserve">Прикладные решения на платформе «1С:Предприятие 8» называются конфигурациями. </w:t>
      </w:r>
    </w:p>
    <w:p w:rsidR="007C3A64" w:rsidRDefault="00D27CDB">
      <w:pPr>
        <w:pStyle w:val="a7"/>
      </w:pPr>
      <w:r>
        <w:t>В зависимости от нужд к конфигурациям могут применяться расширения конфигурации. Расширения конфигурации позволяют значительно упростить адаптацию типового прикладного решения к потребностям организации. Для одной конфигурации может быть множество расширений конфигурации.</w:t>
      </w:r>
    </w:p>
    <w:p w:rsidR="007C3A64" w:rsidRDefault="00D27CDB">
      <w:pPr>
        <w:pStyle w:val="a7"/>
      </w:pPr>
      <w:r>
        <w:t>Расширения конфигурации могут выступать в роли решения для адаптации прикладного решения или, например, в роли исправления прикладного решения.</w:t>
      </w:r>
    </w:p>
    <w:p w:rsidR="007C3A64" w:rsidRDefault="00D27CDB">
      <w:pPr>
        <w:pStyle w:val="a7"/>
      </w:pPr>
      <w:r>
        <w:t>Обновление конфигурации или расширение конфигурации требуется, когда в процессе эксплуатации прикладного решения возникают ситуации, требующие внесения изменений в прикладное решение. Например, может выйти новая версия прикладного решения или просто потребоваться добавление новой функциональности в существующее прикладное решение.</w:t>
      </w:r>
    </w:p>
    <w:p w:rsidR="007C3A64" w:rsidRDefault="00D27CDB">
      <w:pPr>
        <w:pStyle w:val="a7"/>
      </w:pPr>
      <w:r>
        <w:lastRenderedPageBreak/>
        <w:t>Конфигурация и расширение конфигурации является лишь надстройкой и логикой работы системы. Для хранения данных используется база данных, в зависимости от конфигурации и расширения конфигурации выстраивается логика по работе с данными и работой с базой данных.</w:t>
      </w:r>
    </w:p>
    <w:p w:rsidR="007C3A64" w:rsidRDefault="00D27CDB">
      <w:pPr>
        <w:pStyle w:val="a7"/>
      </w:pPr>
      <w:r>
        <w:t>Для работы системы платформа поддерживает два варианта: файловый и клиент-серверный. И в том, и в другом варианте все прикладные решения работают полностью идентично.</w:t>
      </w:r>
    </w:p>
    <w:p w:rsidR="007C3A64" w:rsidRPr="0038707A" w:rsidRDefault="00D27CDB">
      <w:pPr>
        <w:pStyle w:val="a7"/>
      </w:pPr>
      <w:r>
        <w:t>Файловый вариант работы рассчитан на персональную работу одного пользователя или работу небольшого количества пользователей в локальной сети. В этом варианте все данные информационной базы располагаются в одном файле — в файловой СУБД.</w:t>
      </w:r>
      <w:r w:rsidR="0038707A">
        <w:t xml:space="preserve"> В рамках дипломного проекта данный вариант работы не рассматривается, так как подразумевается, что будет большое количество пользователей использовать </w:t>
      </w:r>
      <w:r w:rsidR="0038707A">
        <w:rPr>
          <w:lang w:val="en-US"/>
        </w:rPr>
        <w:t>ERP</w:t>
      </w:r>
      <w:r w:rsidR="0038707A" w:rsidRPr="0038707A">
        <w:t>-</w:t>
      </w:r>
      <w:r w:rsidR="0038707A">
        <w:t>систему.</w:t>
      </w:r>
    </w:p>
    <w:p w:rsidR="007C3A64" w:rsidRDefault="00D27CDB">
      <w:pPr>
        <w:pStyle w:val="a7"/>
      </w:pPr>
      <w:r>
        <w:t>Клиент-серверный вариант работы предназначен для использования в рабочих группах или в масштабе предприятия. Он реализован на основе трехуровневой архитектуры «клиент-сервер». В этом варианте информационная база хранится в одной из поддерживаемых систем управления базами данных, а взаимодействие между клиентским приложением и СУБД осуществляет кластер серверов «1С:Предприятия 8».</w:t>
      </w:r>
    </w:p>
    <w:p w:rsidR="007C3A64" w:rsidRDefault="00D27CDB">
      <w:pPr>
        <w:pStyle w:val="a7"/>
      </w:pPr>
      <w:r>
        <w:t xml:space="preserve">При клиент-серверном варианте сервер «1С:Предприятия 8» является сервером приложений. </w:t>
      </w:r>
    </w:p>
    <w:p w:rsidR="007C3A64" w:rsidRDefault="00D27CDB">
      <w:pPr>
        <w:pStyle w:val="a7"/>
      </w:pPr>
      <w:r>
        <w:t>Клиентское приложение — это программа, работающая на компьютере пользователя и обеспечивающая интерактивное взаимодействие системы «1С:Предприятие 8» с пользователем, в отличие от других компонент системы (программ и рабочих процессов), предназначенных исключительно для программного взаимодействия с другими частями системы или с другими программными объектами.</w:t>
      </w:r>
    </w:p>
    <w:p w:rsidR="007C3A64" w:rsidRDefault="00D27CDB">
      <w:pPr>
        <w:pStyle w:val="a7"/>
      </w:pPr>
      <w:r>
        <w:t>В системе «1С:Предприятие 8» существует 5 клиентских приложений:</w:t>
      </w:r>
    </w:p>
    <w:p w:rsidR="007C3A64" w:rsidRDefault="00D27CDB" w:rsidP="00DD0CF6">
      <w:pPr>
        <w:pStyle w:val="a7"/>
        <w:numPr>
          <w:ilvl w:val="0"/>
          <w:numId w:val="10"/>
        </w:numPr>
      </w:pPr>
      <w:r>
        <w:t>толстый клиент;</w:t>
      </w:r>
    </w:p>
    <w:p w:rsidR="007C3A64" w:rsidRDefault="00D27CDB" w:rsidP="00DD0CF6">
      <w:pPr>
        <w:pStyle w:val="a7"/>
        <w:numPr>
          <w:ilvl w:val="0"/>
          <w:numId w:val="10"/>
        </w:numPr>
      </w:pPr>
      <w:r>
        <w:lastRenderedPageBreak/>
        <w:t>тонкий клиент;</w:t>
      </w:r>
    </w:p>
    <w:p w:rsidR="007C3A64" w:rsidRDefault="00D27CDB" w:rsidP="00DD0CF6">
      <w:pPr>
        <w:pStyle w:val="a7"/>
        <w:numPr>
          <w:ilvl w:val="0"/>
          <w:numId w:val="10"/>
        </w:numPr>
      </w:pPr>
      <w:r>
        <w:t>веб-клиент;</w:t>
      </w:r>
    </w:p>
    <w:p w:rsidR="007C3A64" w:rsidRDefault="00D27CDB" w:rsidP="00DD0CF6">
      <w:pPr>
        <w:pStyle w:val="a7"/>
        <w:numPr>
          <w:ilvl w:val="0"/>
          <w:numId w:val="10"/>
        </w:numPr>
      </w:pPr>
      <w:r>
        <w:t>мобильный клиент;</w:t>
      </w:r>
    </w:p>
    <w:p w:rsidR="007C3A64" w:rsidRDefault="00D27CDB" w:rsidP="00DD0CF6">
      <w:pPr>
        <w:pStyle w:val="a7"/>
        <w:numPr>
          <w:ilvl w:val="0"/>
          <w:numId w:val="10"/>
        </w:numPr>
      </w:pPr>
      <w:r>
        <w:t xml:space="preserve">конфигуратор. </w:t>
      </w:r>
    </w:p>
    <w:p w:rsidR="007C3A64" w:rsidRDefault="005952A9" w:rsidP="004969DD">
      <w:pPr>
        <w:pStyle w:val="a7"/>
      </w:pPr>
      <w:r>
        <w:t>В</w:t>
      </w:r>
      <w:r w:rsidR="00D27CDB">
        <w:t xml:space="preserve">озможности этих клиентских приложений можно представить </w:t>
      </w:r>
      <w:r>
        <w:t xml:space="preserve">в сводном виде. В качестве иллюстрации сводных данных по возможностям клиентских приложений выступает </w:t>
      </w:r>
      <w:r w:rsidR="001261B0">
        <w:t>т</w:t>
      </w:r>
      <w:r>
        <w:t>аблица 1.1.</w:t>
      </w:r>
    </w:p>
    <w:tbl>
      <w:tblPr>
        <w:tblStyle w:val="affb"/>
        <w:tblW w:w="9581" w:type="dxa"/>
        <w:tblLayout w:type="fixed"/>
        <w:tblLook w:val="04A0" w:firstRow="1" w:lastRow="0" w:firstColumn="1" w:lastColumn="0" w:noHBand="0" w:noVBand="1"/>
      </w:tblPr>
      <w:tblGrid>
        <w:gridCol w:w="2972"/>
        <w:gridCol w:w="1276"/>
        <w:gridCol w:w="1134"/>
        <w:gridCol w:w="1134"/>
        <w:gridCol w:w="1701"/>
        <w:gridCol w:w="1364"/>
      </w:tblGrid>
      <w:tr w:rsidR="004969DD" w:rsidTr="004969DD">
        <w:tc>
          <w:tcPr>
            <w:tcW w:w="9581" w:type="dxa"/>
            <w:gridSpan w:val="6"/>
            <w:tcBorders>
              <w:top w:val="nil"/>
              <w:left w:val="nil"/>
              <w:bottom w:val="single" w:sz="4" w:space="0" w:color="auto"/>
              <w:right w:val="nil"/>
            </w:tcBorders>
            <w:shd w:val="clear" w:color="auto" w:fill="auto"/>
          </w:tcPr>
          <w:p w:rsidR="004969DD" w:rsidRDefault="004969DD" w:rsidP="004969DD">
            <w:pPr>
              <w:pStyle w:val="a9"/>
              <w:spacing w:line="360" w:lineRule="auto"/>
              <w:jc w:val="left"/>
            </w:pPr>
            <w:r>
              <w:t>Таблица 1.1 – Виды клиентских приложений «1С:Предприятие 8»</w:t>
            </w:r>
          </w:p>
        </w:tc>
      </w:tr>
      <w:tr w:rsidR="007C3A64" w:rsidTr="004969DD">
        <w:tc>
          <w:tcPr>
            <w:tcW w:w="2972" w:type="dxa"/>
            <w:tcBorders>
              <w:top w:val="single" w:sz="4" w:space="0" w:color="auto"/>
            </w:tcBorders>
            <w:shd w:val="clear" w:color="auto" w:fill="auto"/>
          </w:tcPr>
          <w:p w:rsidR="007C3A64" w:rsidRDefault="007C3A64">
            <w:pPr>
              <w:pStyle w:val="a9"/>
            </w:pPr>
          </w:p>
        </w:tc>
        <w:tc>
          <w:tcPr>
            <w:tcW w:w="1276" w:type="dxa"/>
            <w:tcBorders>
              <w:top w:val="single" w:sz="4" w:space="0" w:color="auto"/>
            </w:tcBorders>
            <w:shd w:val="clear" w:color="auto" w:fill="auto"/>
          </w:tcPr>
          <w:p w:rsidR="007C3A64" w:rsidRDefault="00D27CDB" w:rsidP="00E058CC">
            <w:pPr>
              <w:pStyle w:val="a9"/>
              <w:jc w:val="center"/>
            </w:pPr>
            <w:r>
              <w:t>Толстый клиент</w:t>
            </w:r>
          </w:p>
        </w:tc>
        <w:tc>
          <w:tcPr>
            <w:tcW w:w="1134" w:type="dxa"/>
            <w:tcBorders>
              <w:top w:val="single" w:sz="4" w:space="0" w:color="auto"/>
            </w:tcBorders>
            <w:shd w:val="clear" w:color="auto" w:fill="auto"/>
          </w:tcPr>
          <w:p w:rsidR="007C3A64" w:rsidRDefault="00D27CDB" w:rsidP="00E058CC">
            <w:pPr>
              <w:pStyle w:val="a9"/>
              <w:jc w:val="center"/>
            </w:pPr>
            <w:r>
              <w:t>Тонкий клиент</w:t>
            </w:r>
          </w:p>
        </w:tc>
        <w:tc>
          <w:tcPr>
            <w:tcW w:w="1134" w:type="dxa"/>
            <w:tcBorders>
              <w:top w:val="single" w:sz="4" w:space="0" w:color="auto"/>
            </w:tcBorders>
            <w:shd w:val="clear" w:color="auto" w:fill="auto"/>
          </w:tcPr>
          <w:p w:rsidR="007C3A64" w:rsidRDefault="00D27CDB" w:rsidP="00E058CC">
            <w:pPr>
              <w:pStyle w:val="a9"/>
              <w:jc w:val="center"/>
            </w:pPr>
            <w:r>
              <w:t>Веб-клиент</w:t>
            </w:r>
          </w:p>
        </w:tc>
        <w:tc>
          <w:tcPr>
            <w:tcW w:w="1701" w:type="dxa"/>
            <w:tcBorders>
              <w:top w:val="single" w:sz="4" w:space="0" w:color="auto"/>
            </w:tcBorders>
            <w:shd w:val="clear" w:color="auto" w:fill="auto"/>
          </w:tcPr>
          <w:p w:rsidR="007C3A64" w:rsidRDefault="00D27CDB" w:rsidP="00E058CC">
            <w:pPr>
              <w:pStyle w:val="a9"/>
              <w:jc w:val="center"/>
            </w:pPr>
            <w:r>
              <w:t>Мобильный клиент</w:t>
            </w:r>
          </w:p>
        </w:tc>
        <w:tc>
          <w:tcPr>
            <w:tcW w:w="1364" w:type="dxa"/>
            <w:tcBorders>
              <w:top w:val="single" w:sz="4" w:space="0" w:color="auto"/>
            </w:tcBorders>
            <w:shd w:val="clear" w:color="auto" w:fill="auto"/>
          </w:tcPr>
          <w:p w:rsidR="007C3A64" w:rsidRDefault="00D27CDB" w:rsidP="00E058CC">
            <w:pPr>
              <w:pStyle w:val="a9"/>
              <w:jc w:val="center"/>
            </w:pPr>
            <w:r>
              <w:t>Конфигуратор</w:t>
            </w:r>
          </w:p>
        </w:tc>
      </w:tr>
      <w:tr w:rsidR="007C3A64" w:rsidTr="004969DD">
        <w:tc>
          <w:tcPr>
            <w:tcW w:w="2972" w:type="dxa"/>
            <w:shd w:val="clear" w:color="auto" w:fill="auto"/>
          </w:tcPr>
          <w:p w:rsidR="007C3A64" w:rsidRDefault="00D27CDB" w:rsidP="00E058CC">
            <w:pPr>
              <w:pStyle w:val="a9"/>
              <w:jc w:val="left"/>
            </w:pPr>
            <w:r>
              <w:t>Разработка прикладных решений</w:t>
            </w:r>
          </w:p>
        </w:tc>
        <w:tc>
          <w:tcPr>
            <w:tcW w:w="1276" w:type="dxa"/>
            <w:shd w:val="clear" w:color="auto" w:fill="auto"/>
          </w:tcPr>
          <w:p w:rsidR="007C3A64" w:rsidRDefault="00D27CDB" w:rsidP="00E058CC">
            <w:pPr>
              <w:pStyle w:val="a9"/>
              <w:jc w:val="center"/>
            </w:pPr>
            <w:r>
              <w:rPr>
                <w:highlight w:val="white"/>
              </w:rPr>
              <w:t>Нет</w:t>
            </w:r>
          </w:p>
        </w:tc>
        <w:tc>
          <w:tcPr>
            <w:tcW w:w="1134" w:type="dxa"/>
            <w:shd w:val="clear" w:color="auto" w:fill="auto"/>
          </w:tcPr>
          <w:p w:rsidR="007C3A64" w:rsidRDefault="00D27CDB" w:rsidP="00E058CC">
            <w:pPr>
              <w:pStyle w:val="a9"/>
              <w:jc w:val="center"/>
            </w:pPr>
            <w:r>
              <w:rPr>
                <w:highlight w:val="white"/>
              </w:rPr>
              <w:t>Нет</w:t>
            </w:r>
          </w:p>
        </w:tc>
        <w:tc>
          <w:tcPr>
            <w:tcW w:w="1134" w:type="dxa"/>
            <w:shd w:val="clear" w:color="auto" w:fill="auto"/>
          </w:tcPr>
          <w:p w:rsidR="007C3A64" w:rsidRDefault="00D27CDB" w:rsidP="00E058CC">
            <w:pPr>
              <w:pStyle w:val="a9"/>
              <w:jc w:val="center"/>
            </w:pPr>
            <w:r>
              <w:rPr>
                <w:highlight w:val="white"/>
              </w:rPr>
              <w:t>Нет</w:t>
            </w:r>
          </w:p>
        </w:tc>
        <w:tc>
          <w:tcPr>
            <w:tcW w:w="1701" w:type="dxa"/>
            <w:shd w:val="clear" w:color="auto" w:fill="auto"/>
          </w:tcPr>
          <w:p w:rsidR="007C3A64" w:rsidRDefault="00D27CDB" w:rsidP="00E058CC">
            <w:pPr>
              <w:pStyle w:val="a9"/>
              <w:jc w:val="center"/>
            </w:pPr>
            <w:r>
              <w:rPr>
                <w:highlight w:val="white"/>
              </w:rPr>
              <w:t>Нет</w:t>
            </w:r>
          </w:p>
        </w:tc>
        <w:tc>
          <w:tcPr>
            <w:tcW w:w="1364" w:type="dxa"/>
            <w:shd w:val="clear" w:color="auto" w:fill="auto"/>
          </w:tcPr>
          <w:p w:rsidR="007C3A64" w:rsidRDefault="00D27CDB" w:rsidP="00E058CC">
            <w:pPr>
              <w:pStyle w:val="a9"/>
              <w:jc w:val="center"/>
            </w:pPr>
            <w:r>
              <w:t>Да</w:t>
            </w:r>
          </w:p>
        </w:tc>
      </w:tr>
      <w:tr w:rsidR="007C3A64" w:rsidTr="004969DD">
        <w:tc>
          <w:tcPr>
            <w:tcW w:w="2972" w:type="dxa"/>
            <w:shd w:val="clear" w:color="auto" w:fill="auto"/>
          </w:tcPr>
          <w:p w:rsidR="007C3A64" w:rsidRDefault="00D27CDB" w:rsidP="00E058CC">
            <w:pPr>
              <w:pStyle w:val="a9"/>
              <w:jc w:val="left"/>
            </w:pPr>
            <w:r>
              <w:t>Работа в локальной сети</w:t>
            </w:r>
          </w:p>
        </w:tc>
        <w:tc>
          <w:tcPr>
            <w:tcW w:w="1276" w:type="dxa"/>
            <w:shd w:val="clear" w:color="auto" w:fill="auto"/>
          </w:tcPr>
          <w:p w:rsidR="007C3A64" w:rsidRDefault="00D27CDB" w:rsidP="00E058CC">
            <w:pPr>
              <w:pStyle w:val="a9"/>
              <w:jc w:val="center"/>
            </w:pPr>
            <w:r>
              <w:t>Да</w:t>
            </w:r>
          </w:p>
        </w:tc>
        <w:tc>
          <w:tcPr>
            <w:tcW w:w="1134" w:type="dxa"/>
            <w:shd w:val="clear" w:color="auto" w:fill="auto"/>
          </w:tcPr>
          <w:p w:rsidR="007C3A64" w:rsidRDefault="00D27CDB" w:rsidP="00E058CC">
            <w:pPr>
              <w:pStyle w:val="a9"/>
              <w:jc w:val="center"/>
            </w:pPr>
            <w:r>
              <w:t>Да</w:t>
            </w:r>
          </w:p>
        </w:tc>
        <w:tc>
          <w:tcPr>
            <w:tcW w:w="1134" w:type="dxa"/>
            <w:shd w:val="clear" w:color="auto" w:fill="auto"/>
          </w:tcPr>
          <w:p w:rsidR="007C3A64" w:rsidRDefault="00D27CDB" w:rsidP="00E058CC">
            <w:pPr>
              <w:pStyle w:val="a9"/>
              <w:jc w:val="center"/>
            </w:pPr>
            <w:r>
              <w:t>Да</w:t>
            </w:r>
          </w:p>
        </w:tc>
        <w:tc>
          <w:tcPr>
            <w:tcW w:w="1701" w:type="dxa"/>
            <w:shd w:val="clear" w:color="auto" w:fill="auto"/>
          </w:tcPr>
          <w:p w:rsidR="007C3A64" w:rsidRDefault="00D27CDB" w:rsidP="00E058CC">
            <w:pPr>
              <w:pStyle w:val="a9"/>
              <w:jc w:val="center"/>
            </w:pPr>
            <w:r>
              <w:rPr>
                <w:highlight w:val="white"/>
              </w:rPr>
              <w:t>Нет</w:t>
            </w:r>
          </w:p>
        </w:tc>
        <w:tc>
          <w:tcPr>
            <w:tcW w:w="1364" w:type="dxa"/>
            <w:shd w:val="clear" w:color="auto" w:fill="auto"/>
          </w:tcPr>
          <w:p w:rsidR="007C3A64" w:rsidRDefault="00D27CDB" w:rsidP="00E058CC">
            <w:pPr>
              <w:pStyle w:val="a9"/>
              <w:jc w:val="center"/>
            </w:pPr>
            <w:r>
              <w:t>Да</w:t>
            </w:r>
          </w:p>
        </w:tc>
      </w:tr>
      <w:tr w:rsidR="007C3A64" w:rsidTr="004969DD">
        <w:tc>
          <w:tcPr>
            <w:tcW w:w="2972" w:type="dxa"/>
            <w:shd w:val="clear" w:color="auto" w:fill="auto"/>
          </w:tcPr>
          <w:p w:rsidR="007C3A64" w:rsidRDefault="00D27CDB" w:rsidP="00E058CC">
            <w:pPr>
              <w:pStyle w:val="a9"/>
              <w:jc w:val="left"/>
            </w:pPr>
            <w:r>
              <w:t>Работа через Интернет</w:t>
            </w:r>
          </w:p>
        </w:tc>
        <w:tc>
          <w:tcPr>
            <w:tcW w:w="1276" w:type="dxa"/>
            <w:shd w:val="clear" w:color="auto" w:fill="auto"/>
          </w:tcPr>
          <w:p w:rsidR="007C3A64" w:rsidRDefault="00D27CDB" w:rsidP="00E058CC">
            <w:pPr>
              <w:pStyle w:val="a9"/>
              <w:jc w:val="center"/>
            </w:pPr>
            <w:r>
              <w:rPr>
                <w:highlight w:val="white"/>
              </w:rPr>
              <w:t>Нет</w:t>
            </w:r>
          </w:p>
        </w:tc>
        <w:tc>
          <w:tcPr>
            <w:tcW w:w="1134" w:type="dxa"/>
            <w:shd w:val="clear" w:color="auto" w:fill="auto"/>
          </w:tcPr>
          <w:p w:rsidR="007C3A64" w:rsidRDefault="00D27CDB" w:rsidP="00E058CC">
            <w:pPr>
              <w:pStyle w:val="a9"/>
              <w:jc w:val="center"/>
            </w:pPr>
            <w:r>
              <w:t>Да</w:t>
            </w:r>
          </w:p>
        </w:tc>
        <w:tc>
          <w:tcPr>
            <w:tcW w:w="1134" w:type="dxa"/>
            <w:shd w:val="clear" w:color="auto" w:fill="auto"/>
          </w:tcPr>
          <w:p w:rsidR="007C3A64" w:rsidRDefault="00D27CDB" w:rsidP="00E058CC">
            <w:pPr>
              <w:pStyle w:val="a9"/>
              <w:jc w:val="center"/>
            </w:pPr>
            <w:r>
              <w:t>Да</w:t>
            </w:r>
          </w:p>
        </w:tc>
        <w:tc>
          <w:tcPr>
            <w:tcW w:w="1701" w:type="dxa"/>
            <w:shd w:val="clear" w:color="auto" w:fill="auto"/>
          </w:tcPr>
          <w:p w:rsidR="007C3A64" w:rsidRDefault="00D27CDB" w:rsidP="00E058CC">
            <w:pPr>
              <w:pStyle w:val="a9"/>
              <w:jc w:val="center"/>
            </w:pPr>
            <w:r>
              <w:t>Да</w:t>
            </w:r>
          </w:p>
        </w:tc>
        <w:tc>
          <w:tcPr>
            <w:tcW w:w="1364" w:type="dxa"/>
            <w:shd w:val="clear" w:color="auto" w:fill="auto"/>
          </w:tcPr>
          <w:p w:rsidR="007C3A64" w:rsidRDefault="00D27CDB" w:rsidP="00E058CC">
            <w:pPr>
              <w:pStyle w:val="a9"/>
              <w:jc w:val="center"/>
            </w:pPr>
            <w:r>
              <w:rPr>
                <w:highlight w:val="white"/>
              </w:rPr>
              <w:t>Нет</w:t>
            </w:r>
          </w:p>
        </w:tc>
      </w:tr>
      <w:tr w:rsidR="007C3A64" w:rsidTr="004969DD">
        <w:tc>
          <w:tcPr>
            <w:tcW w:w="2972" w:type="dxa"/>
            <w:shd w:val="clear" w:color="auto" w:fill="auto"/>
          </w:tcPr>
          <w:p w:rsidR="007C3A64" w:rsidRDefault="00D27CDB" w:rsidP="00E058CC">
            <w:pPr>
              <w:pStyle w:val="a9"/>
              <w:jc w:val="left"/>
            </w:pPr>
            <w:r>
              <w:t>Необходимость предварительной установки</w:t>
            </w:r>
          </w:p>
        </w:tc>
        <w:tc>
          <w:tcPr>
            <w:tcW w:w="1276" w:type="dxa"/>
            <w:shd w:val="clear" w:color="auto" w:fill="auto"/>
          </w:tcPr>
          <w:p w:rsidR="007C3A64" w:rsidRDefault="00D27CDB" w:rsidP="00E058CC">
            <w:pPr>
              <w:pStyle w:val="a9"/>
              <w:jc w:val="center"/>
            </w:pPr>
            <w:r>
              <w:rPr>
                <w:highlight w:val="white"/>
              </w:rPr>
              <w:t>Да</w:t>
            </w:r>
          </w:p>
        </w:tc>
        <w:tc>
          <w:tcPr>
            <w:tcW w:w="1134" w:type="dxa"/>
            <w:shd w:val="clear" w:color="auto" w:fill="auto"/>
          </w:tcPr>
          <w:p w:rsidR="007C3A64" w:rsidRDefault="00D27CDB" w:rsidP="00E058CC">
            <w:pPr>
              <w:pStyle w:val="a9"/>
              <w:jc w:val="center"/>
            </w:pPr>
            <w:r>
              <w:rPr>
                <w:highlight w:val="white"/>
              </w:rPr>
              <w:t>Да</w:t>
            </w:r>
          </w:p>
        </w:tc>
        <w:tc>
          <w:tcPr>
            <w:tcW w:w="1134" w:type="dxa"/>
            <w:shd w:val="clear" w:color="auto" w:fill="auto"/>
          </w:tcPr>
          <w:p w:rsidR="007C3A64" w:rsidRDefault="00D27CDB" w:rsidP="00E058CC">
            <w:pPr>
              <w:pStyle w:val="a9"/>
              <w:jc w:val="center"/>
            </w:pPr>
            <w:r>
              <w:rPr>
                <w:highlight w:val="white"/>
              </w:rPr>
              <w:t>Нет</w:t>
            </w:r>
          </w:p>
        </w:tc>
        <w:tc>
          <w:tcPr>
            <w:tcW w:w="1701" w:type="dxa"/>
            <w:shd w:val="clear" w:color="auto" w:fill="auto"/>
          </w:tcPr>
          <w:p w:rsidR="007C3A64" w:rsidRDefault="00D27CDB" w:rsidP="00E058CC">
            <w:pPr>
              <w:pStyle w:val="a9"/>
              <w:jc w:val="center"/>
            </w:pPr>
            <w:r>
              <w:t>Да</w:t>
            </w:r>
          </w:p>
        </w:tc>
        <w:tc>
          <w:tcPr>
            <w:tcW w:w="1364" w:type="dxa"/>
            <w:shd w:val="clear" w:color="auto" w:fill="auto"/>
          </w:tcPr>
          <w:p w:rsidR="007C3A64" w:rsidRDefault="00D27CDB" w:rsidP="00E058CC">
            <w:pPr>
              <w:pStyle w:val="a9"/>
              <w:jc w:val="center"/>
            </w:pPr>
            <w:r>
              <w:rPr>
                <w:highlight w:val="white"/>
              </w:rPr>
              <w:t>Да</w:t>
            </w:r>
          </w:p>
        </w:tc>
      </w:tr>
      <w:tr w:rsidR="007C3A64" w:rsidTr="004969DD">
        <w:tc>
          <w:tcPr>
            <w:tcW w:w="2972" w:type="dxa"/>
            <w:shd w:val="clear" w:color="auto" w:fill="auto"/>
          </w:tcPr>
          <w:p w:rsidR="007C3A64" w:rsidRDefault="00D27CDB" w:rsidP="00E058CC">
            <w:pPr>
              <w:pStyle w:val="a9"/>
              <w:jc w:val="left"/>
            </w:pPr>
            <w:r>
              <w:t>Работа на мобильных устройствах</w:t>
            </w:r>
          </w:p>
        </w:tc>
        <w:tc>
          <w:tcPr>
            <w:tcW w:w="1276" w:type="dxa"/>
            <w:shd w:val="clear" w:color="auto" w:fill="auto"/>
          </w:tcPr>
          <w:p w:rsidR="007C3A64" w:rsidRDefault="00D27CDB" w:rsidP="00E058CC">
            <w:pPr>
              <w:pStyle w:val="a9"/>
              <w:jc w:val="center"/>
            </w:pPr>
            <w:r>
              <w:rPr>
                <w:highlight w:val="white"/>
              </w:rPr>
              <w:t>Нет</w:t>
            </w:r>
          </w:p>
        </w:tc>
        <w:tc>
          <w:tcPr>
            <w:tcW w:w="1134" w:type="dxa"/>
            <w:shd w:val="clear" w:color="auto" w:fill="auto"/>
          </w:tcPr>
          <w:p w:rsidR="007C3A64" w:rsidRDefault="00D27CDB" w:rsidP="00E058CC">
            <w:pPr>
              <w:pStyle w:val="a9"/>
              <w:jc w:val="center"/>
            </w:pPr>
            <w:r>
              <w:rPr>
                <w:highlight w:val="white"/>
              </w:rPr>
              <w:t>Нет</w:t>
            </w:r>
          </w:p>
        </w:tc>
        <w:tc>
          <w:tcPr>
            <w:tcW w:w="1134" w:type="dxa"/>
            <w:shd w:val="clear" w:color="auto" w:fill="auto"/>
          </w:tcPr>
          <w:p w:rsidR="007C3A64" w:rsidRDefault="00D27CDB" w:rsidP="00E058CC">
            <w:pPr>
              <w:pStyle w:val="a9"/>
              <w:jc w:val="center"/>
            </w:pPr>
            <w:r>
              <w:t>Да</w:t>
            </w:r>
          </w:p>
        </w:tc>
        <w:tc>
          <w:tcPr>
            <w:tcW w:w="1701" w:type="dxa"/>
            <w:shd w:val="clear" w:color="auto" w:fill="auto"/>
          </w:tcPr>
          <w:p w:rsidR="007C3A64" w:rsidRDefault="00D27CDB" w:rsidP="00E058CC">
            <w:pPr>
              <w:pStyle w:val="a9"/>
              <w:jc w:val="center"/>
            </w:pPr>
            <w:r>
              <w:t>Да</w:t>
            </w:r>
          </w:p>
        </w:tc>
        <w:tc>
          <w:tcPr>
            <w:tcW w:w="1364" w:type="dxa"/>
            <w:shd w:val="clear" w:color="auto" w:fill="auto"/>
          </w:tcPr>
          <w:p w:rsidR="007C3A64" w:rsidRDefault="00D27CDB" w:rsidP="00E058CC">
            <w:pPr>
              <w:pStyle w:val="a9"/>
              <w:jc w:val="center"/>
            </w:pPr>
            <w:r>
              <w:rPr>
                <w:highlight w:val="white"/>
              </w:rPr>
              <w:t>Нет</w:t>
            </w:r>
          </w:p>
        </w:tc>
      </w:tr>
    </w:tbl>
    <w:p w:rsidR="004969DD" w:rsidRDefault="004969DD">
      <w:pPr>
        <w:pStyle w:val="a7"/>
      </w:pPr>
      <w:r>
        <w:t>Помимо этого, программа «</w:t>
      </w:r>
      <w:r w:rsidRPr="004969DD">
        <w:t>1С:Управление нашей фирмо</w:t>
      </w:r>
      <w:r>
        <w:t>й»</w:t>
      </w:r>
      <w:r w:rsidRPr="004969DD">
        <w:t xml:space="preserve"> поддерживает возможность подключения удаленных пользователей через Интернет с помощью тонкого клиента и веб-клиента. Для этого используется специально настроенный веб-сервер, который обеспечивает взаимодействие между этими пользователями и базой данных или кластером. Такое решение позволяет удаленным пользователям безопасно работать с системой, получая доступ к необходимым функциям и данным через Интернет.</w:t>
      </w:r>
    </w:p>
    <w:p w:rsidR="007C3A64" w:rsidRDefault="00D27CDB">
      <w:pPr>
        <w:pStyle w:val="a7"/>
      </w:pPr>
      <w:r>
        <w:t>Обобщённая архитектура системы «1С:Управление нашей фирмой» представлена на рисунке 1.2.</w:t>
      </w:r>
    </w:p>
    <w:p w:rsidR="00495D1C" w:rsidRDefault="00BB4299" w:rsidP="00495D1C">
      <w:pPr>
        <w:pStyle w:val="a7"/>
        <w:keepNext/>
        <w:ind w:firstLine="0"/>
        <w:jc w:val="center"/>
      </w:pPr>
      <w:r>
        <w:rPr>
          <w:noProof/>
        </w:rPr>
        <w:lastRenderedPageBreak/>
        <w:drawing>
          <wp:inline distT="0" distB="0" distL="0" distR="0" wp14:anchorId="15CE9335" wp14:editId="6A48BFAB">
            <wp:extent cx="5875020" cy="4553062"/>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79172" cy="4556280"/>
                    </a:xfrm>
                    <a:prstGeom prst="rect">
                      <a:avLst/>
                    </a:prstGeom>
                  </pic:spPr>
                </pic:pic>
              </a:graphicData>
            </a:graphic>
          </wp:inline>
        </w:drawing>
      </w:r>
      <w:r>
        <w:rPr>
          <w:noProof/>
        </w:rPr>
        <w:t xml:space="preserve"> </w:t>
      </w:r>
    </w:p>
    <w:p w:rsidR="007C3A64" w:rsidRDefault="00495D1C">
      <w:pPr>
        <w:pStyle w:val="ac"/>
        <w:rPr>
          <w:sz w:val="28"/>
        </w:rPr>
      </w:pPr>
      <w:r>
        <w:rPr>
          <w:sz w:val="28"/>
        </w:rPr>
        <w:t>Рисунок 1.2 – Архитектура системы «1</w:t>
      </w:r>
      <w:proofErr w:type="gramStart"/>
      <w:r>
        <w:rPr>
          <w:sz w:val="28"/>
        </w:rPr>
        <w:t>С:Управление</w:t>
      </w:r>
      <w:proofErr w:type="gramEnd"/>
      <w:r>
        <w:rPr>
          <w:sz w:val="28"/>
        </w:rPr>
        <w:t xml:space="preserve"> нашей фирмой»</w:t>
      </w:r>
    </w:p>
    <w:p w:rsidR="007C3A64" w:rsidRDefault="00D27CDB" w:rsidP="004969DD">
      <w:pPr>
        <w:pStyle w:val="a7"/>
      </w:pPr>
      <w:r>
        <w:t>Для работы клиентских приложений необходимы обозначены системные требования, описанные в таблице 1.2.</w:t>
      </w:r>
    </w:p>
    <w:tbl>
      <w:tblPr>
        <w:tblStyle w:val="affb"/>
        <w:tblW w:w="9351" w:type="dxa"/>
        <w:tblLayout w:type="fixed"/>
        <w:tblLook w:val="04A0" w:firstRow="1" w:lastRow="0" w:firstColumn="1" w:lastColumn="0" w:noHBand="0" w:noVBand="1"/>
      </w:tblPr>
      <w:tblGrid>
        <w:gridCol w:w="1946"/>
        <w:gridCol w:w="3680"/>
        <w:gridCol w:w="3725"/>
      </w:tblGrid>
      <w:tr w:rsidR="004969DD" w:rsidTr="004969DD">
        <w:tc>
          <w:tcPr>
            <w:tcW w:w="9351" w:type="dxa"/>
            <w:gridSpan w:val="3"/>
            <w:tcBorders>
              <w:top w:val="nil"/>
              <w:left w:val="nil"/>
              <w:bottom w:val="single" w:sz="4" w:space="0" w:color="auto"/>
              <w:right w:val="nil"/>
            </w:tcBorders>
          </w:tcPr>
          <w:p w:rsidR="004969DD" w:rsidRDefault="004969DD" w:rsidP="004969DD">
            <w:pPr>
              <w:pStyle w:val="a9"/>
              <w:jc w:val="left"/>
            </w:pPr>
            <w:r>
              <w:t>Таблица 1.2 – Системные требования для клиентских приложений</w:t>
            </w:r>
          </w:p>
        </w:tc>
      </w:tr>
      <w:tr w:rsidR="007C3A64" w:rsidTr="004969DD">
        <w:tc>
          <w:tcPr>
            <w:tcW w:w="1946" w:type="dxa"/>
            <w:tcBorders>
              <w:top w:val="single" w:sz="4" w:space="0" w:color="auto"/>
            </w:tcBorders>
          </w:tcPr>
          <w:p w:rsidR="007C3A64" w:rsidRDefault="007C3A64">
            <w:pPr>
              <w:pStyle w:val="a9"/>
            </w:pPr>
          </w:p>
        </w:tc>
        <w:tc>
          <w:tcPr>
            <w:tcW w:w="3680" w:type="dxa"/>
            <w:tcBorders>
              <w:top w:val="single" w:sz="4" w:space="0" w:color="auto"/>
            </w:tcBorders>
          </w:tcPr>
          <w:p w:rsidR="007C3A64" w:rsidRDefault="00D27CDB" w:rsidP="004969DD">
            <w:pPr>
              <w:pStyle w:val="a9"/>
              <w:jc w:val="center"/>
            </w:pPr>
            <w:r>
              <w:t>ОС</w:t>
            </w:r>
          </w:p>
        </w:tc>
        <w:tc>
          <w:tcPr>
            <w:tcW w:w="3725" w:type="dxa"/>
            <w:tcBorders>
              <w:top w:val="single" w:sz="4" w:space="0" w:color="auto"/>
            </w:tcBorders>
          </w:tcPr>
          <w:p w:rsidR="007C3A64" w:rsidRDefault="00D27CDB" w:rsidP="004969DD">
            <w:pPr>
              <w:pStyle w:val="a9"/>
              <w:jc w:val="center"/>
            </w:pPr>
            <w:r>
              <w:t>Браузер</w:t>
            </w:r>
          </w:p>
        </w:tc>
      </w:tr>
      <w:tr w:rsidR="007C3A64" w:rsidTr="004969DD">
        <w:tc>
          <w:tcPr>
            <w:tcW w:w="1946" w:type="dxa"/>
          </w:tcPr>
          <w:p w:rsidR="007C3A64" w:rsidRDefault="00D27CDB">
            <w:pPr>
              <w:pStyle w:val="a9"/>
            </w:pPr>
            <w:r>
              <w:t>Тонкий клиент</w:t>
            </w:r>
          </w:p>
        </w:tc>
        <w:tc>
          <w:tcPr>
            <w:tcW w:w="3680" w:type="dxa"/>
            <w:vMerge w:val="restart"/>
          </w:tcPr>
          <w:p w:rsidR="007C3A64" w:rsidRDefault="00D27CDB">
            <w:pPr>
              <w:pStyle w:val="a9"/>
            </w:pPr>
            <w:r>
              <w:t>Windows XP SP3 и выше;</w:t>
            </w:r>
          </w:p>
          <w:p w:rsidR="007C3A64" w:rsidRPr="002E28DA" w:rsidRDefault="00D27CDB">
            <w:pPr>
              <w:pStyle w:val="a9"/>
              <w:rPr>
                <w:lang w:val="en-US"/>
              </w:rPr>
            </w:pPr>
            <w:r w:rsidRPr="002E28DA">
              <w:rPr>
                <w:lang w:val="en-US"/>
              </w:rPr>
              <w:t xml:space="preserve">Astra Linux Special Edition 1.6 </w:t>
            </w:r>
            <w:r>
              <w:t>и</w:t>
            </w:r>
            <w:r w:rsidRPr="002E28DA">
              <w:rPr>
                <w:lang w:val="en-US"/>
              </w:rPr>
              <w:t xml:space="preserve"> </w:t>
            </w:r>
            <w:r>
              <w:t>выше</w:t>
            </w:r>
            <w:r w:rsidRPr="002E28DA">
              <w:rPr>
                <w:lang w:val="en-US"/>
              </w:rPr>
              <w:t>;</w:t>
            </w:r>
          </w:p>
          <w:p w:rsidR="007C3A64" w:rsidRPr="002E28DA" w:rsidRDefault="00D27CDB">
            <w:pPr>
              <w:pStyle w:val="a9"/>
              <w:rPr>
                <w:lang w:val="en-US"/>
              </w:rPr>
            </w:pPr>
            <w:r w:rsidRPr="002E28DA">
              <w:rPr>
                <w:lang w:val="en-US"/>
              </w:rPr>
              <w:t xml:space="preserve">Linux: </w:t>
            </w:r>
            <w:r>
              <w:t>РЕД</w:t>
            </w:r>
            <w:r w:rsidRPr="002E28DA">
              <w:rPr>
                <w:lang w:val="en-US"/>
              </w:rPr>
              <w:t xml:space="preserve"> </w:t>
            </w:r>
            <w:r>
              <w:t>ОС</w:t>
            </w:r>
            <w:r w:rsidRPr="002E28DA">
              <w:rPr>
                <w:lang w:val="en-US"/>
              </w:rPr>
              <w:t xml:space="preserve"> 7.3 </w:t>
            </w:r>
            <w:r>
              <w:t>МУРОМ</w:t>
            </w:r>
            <w:r w:rsidRPr="002E28DA">
              <w:rPr>
                <w:lang w:val="en-US"/>
              </w:rPr>
              <w:t>;</w:t>
            </w:r>
          </w:p>
          <w:p w:rsidR="007C3A64" w:rsidRPr="002E28DA" w:rsidRDefault="00D27CDB">
            <w:pPr>
              <w:pStyle w:val="a9"/>
              <w:rPr>
                <w:lang w:val="en-US"/>
              </w:rPr>
            </w:pPr>
            <w:r w:rsidRPr="002E28DA">
              <w:rPr>
                <w:lang w:val="en-US"/>
              </w:rPr>
              <w:t>CentOS 7;</w:t>
            </w:r>
          </w:p>
          <w:p w:rsidR="007C3A64" w:rsidRDefault="00D27CDB">
            <w:pPr>
              <w:pStyle w:val="a9"/>
            </w:pPr>
            <w:r>
              <w:t>Debian 10 и выше;</w:t>
            </w:r>
          </w:p>
        </w:tc>
        <w:tc>
          <w:tcPr>
            <w:tcW w:w="3725" w:type="dxa"/>
            <w:vMerge w:val="restart"/>
          </w:tcPr>
          <w:p w:rsidR="007C3A64" w:rsidRDefault="007C3A64">
            <w:pPr>
              <w:pStyle w:val="a9"/>
            </w:pPr>
          </w:p>
        </w:tc>
      </w:tr>
      <w:tr w:rsidR="007C3A64" w:rsidTr="004969DD">
        <w:tc>
          <w:tcPr>
            <w:tcW w:w="1946" w:type="dxa"/>
          </w:tcPr>
          <w:p w:rsidR="007C3A64" w:rsidRDefault="00D27CDB">
            <w:pPr>
              <w:pStyle w:val="a9"/>
            </w:pPr>
            <w:r>
              <w:t>Толстый клиент</w:t>
            </w:r>
          </w:p>
        </w:tc>
        <w:tc>
          <w:tcPr>
            <w:tcW w:w="3680" w:type="dxa"/>
            <w:vMerge/>
          </w:tcPr>
          <w:p w:rsidR="007C3A64" w:rsidRDefault="007C3A64"/>
        </w:tc>
        <w:tc>
          <w:tcPr>
            <w:tcW w:w="3725" w:type="dxa"/>
            <w:vMerge/>
          </w:tcPr>
          <w:p w:rsidR="007C3A64" w:rsidRDefault="007C3A64"/>
        </w:tc>
      </w:tr>
      <w:tr w:rsidR="007C3A64" w:rsidTr="004969DD">
        <w:tc>
          <w:tcPr>
            <w:tcW w:w="1946" w:type="dxa"/>
          </w:tcPr>
          <w:p w:rsidR="007C3A64" w:rsidRDefault="00D27CDB">
            <w:pPr>
              <w:pStyle w:val="a9"/>
            </w:pPr>
            <w:r>
              <w:t>Конфигуратор</w:t>
            </w:r>
          </w:p>
        </w:tc>
        <w:tc>
          <w:tcPr>
            <w:tcW w:w="3680" w:type="dxa"/>
            <w:vMerge/>
          </w:tcPr>
          <w:p w:rsidR="007C3A64" w:rsidRDefault="007C3A64"/>
        </w:tc>
        <w:tc>
          <w:tcPr>
            <w:tcW w:w="3725" w:type="dxa"/>
            <w:vMerge/>
          </w:tcPr>
          <w:p w:rsidR="007C3A64" w:rsidRDefault="007C3A64"/>
        </w:tc>
      </w:tr>
      <w:tr w:rsidR="007C3A64" w:rsidTr="004969DD">
        <w:tc>
          <w:tcPr>
            <w:tcW w:w="1946" w:type="dxa"/>
            <w:tcBorders>
              <w:bottom w:val="single" w:sz="4" w:space="0" w:color="auto"/>
            </w:tcBorders>
          </w:tcPr>
          <w:p w:rsidR="007C3A64" w:rsidRDefault="007C3A64">
            <w:pPr>
              <w:pStyle w:val="a9"/>
            </w:pPr>
          </w:p>
        </w:tc>
        <w:tc>
          <w:tcPr>
            <w:tcW w:w="3680" w:type="dxa"/>
            <w:tcBorders>
              <w:bottom w:val="single" w:sz="4" w:space="0" w:color="auto"/>
            </w:tcBorders>
          </w:tcPr>
          <w:p w:rsidR="007C3A64" w:rsidRPr="002E28DA" w:rsidRDefault="00D27CDB">
            <w:pPr>
              <w:pStyle w:val="a9"/>
              <w:rPr>
                <w:lang w:val="en-US"/>
              </w:rPr>
            </w:pPr>
            <w:r w:rsidRPr="002E28DA">
              <w:rPr>
                <w:lang w:val="en-US"/>
              </w:rPr>
              <w:t xml:space="preserve">Mint 19 </w:t>
            </w:r>
            <w:r>
              <w:t>и</w:t>
            </w:r>
            <w:r w:rsidRPr="002E28DA">
              <w:rPr>
                <w:lang w:val="en-US"/>
              </w:rPr>
              <w:t xml:space="preserve"> </w:t>
            </w:r>
            <w:r>
              <w:t>выше</w:t>
            </w:r>
            <w:r w:rsidRPr="002E28DA">
              <w:rPr>
                <w:lang w:val="en-US"/>
              </w:rPr>
              <w:t>;</w:t>
            </w:r>
          </w:p>
          <w:p w:rsidR="007C3A64" w:rsidRPr="002E28DA" w:rsidRDefault="00D27CDB">
            <w:pPr>
              <w:pStyle w:val="a9"/>
              <w:rPr>
                <w:lang w:val="en-US"/>
              </w:rPr>
            </w:pPr>
            <w:r w:rsidRPr="002E28DA">
              <w:rPr>
                <w:lang w:val="en-US"/>
              </w:rPr>
              <w:t xml:space="preserve">Red Hat Enterprise 7 </w:t>
            </w:r>
            <w:r>
              <w:t>и</w:t>
            </w:r>
            <w:r w:rsidRPr="002E28DA">
              <w:rPr>
                <w:lang w:val="en-US"/>
              </w:rPr>
              <w:t xml:space="preserve"> </w:t>
            </w:r>
            <w:r>
              <w:t>выше</w:t>
            </w:r>
            <w:r w:rsidRPr="002E28DA">
              <w:rPr>
                <w:lang w:val="en-US"/>
              </w:rPr>
              <w:t>;</w:t>
            </w:r>
          </w:p>
          <w:p w:rsidR="007C3A64" w:rsidRDefault="00D27CDB">
            <w:pPr>
              <w:pStyle w:val="a9"/>
            </w:pPr>
            <w:r>
              <w:t>Oracle Linux 7 и выше;</w:t>
            </w:r>
          </w:p>
          <w:p w:rsidR="007C3A64" w:rsidRDefault="00D27CDB">
            <w:pPr>
              <w:pStyle w:val="a9"/>
            </w:pPr>
            <w:r>
              <w:t>Ubuntu 18.04 LTS и выше;</w:t>
            </w:r>
          </w:p>
          <w:p w:rsidR="007C3A64" w:rsidRDefault="00D27CDB">
            <w:pPr>
              <w:pStyle w:val="a9"/>
            </w:pPr>
            <w:r>
              <w:t>macOS 10.12 и выше;</w:t>
            </w:r>
          </w:p>
          <w:p w:rsidR="007C3A64" w:rsidRDefault="00D27CDB">
            <w:pPr>
              <w:pStyle w:val="a9"/>
            </w:pPr>
            <w:r>
              <w:t>Эльбрус 7.0;</w:t>
            </w:r>
          </w:p>
          <w:p w:rsidR="007C3A64" w:rsidRDefault="00D27CDB">
            <w:pPr>
              <w:pStyle w:val="a9"/>
            </w:pPr>
            <w:r>
              <w:t>Эльбрус 7.1.</w:t>
            </w:r>
          </w:p>
        </w:tc>
        <w:tc>
          <w:tcPr>
            <w:tcW w:w="3725" w:type="dxa"/>
            <w:tcBorders>
              <w:bottom w:val="single" w:sz="4" w:space="0" w:color="auto"/>
            </w:tcBorders>
          </w:tcPr>
          <w:p w:rsidR="007C3A64" w:rsidRDefault="007C3A64">
            <w:pPr>
              <w:pStyle w:val="a9"/>
            </w:pPr>
          </w:p>
        </w:tc>
      </w:tr>
      <w:tr w:rsidR="004969DD" w:rsidTr="004969DD">
        <w:tc>
          <w:tcPr>
            <w:tcW w:w="1946" w:type="dxa"/>
            <w:tcBorders>
              <w:top w:val="single" w:sz="4" w:space="0" w:color="auto"/>
              <w:left w:val="nil"/>
              <w:bottom w:val="nil"/>
              <w:right w:val="nil"/>
            </w:tcBorders>
          </w:tcPr>
          <w:p w:rsidR="004969DD" w:rsidRPr="006E6E4A" w:rsidRDefault="004969DD">
            <w:pPr>
              <w:pStyle w:val="a9"/>
              <w:rPr>
                <w:sz w:val="36"/>
                <w:szCs w:val="36"/>
              </w:rPr>
            </w:pPr>
          </w:p>
        </w:tc>
        <w:tc>
          <w:tcPr>
            <w:tcW w:w="3680" w:type="dxa"/>
            <w:tcBorders>
              <w:top w:val="single" w:sz="4" w:space="0" w:color="auto"/>
              <w:left w:val="nil"/>
              <w:bottom w:val="nil"/>
              <w:right w:val="nil"/>
            </w:tcBorders>
          </w:tcPr>
          <w:p w:rsidR="004969DD" w:rsidRPr="006E6E4A" w:rsidRDefault="004969DD">
            <w:pPr>
              <w:pStyle w:val="a9"/>
              <w:rPr>
                <w:sz w:val="36"/>
                <w:szCs w:val="36"/>
              </w:rPr>
            </w:pPr>
          </w:p>
        </w:tc>
        <w:tc>
          <w:tcPr>
            <w:tcW w:w="3725" w:type="dxa"/>
            <w:tcBorders>
              <w:top w:val="single" w:sz="4" w:space="0" w:color="auto"/>
              <w:left w:val="nil"/>
              <w:bottom w:val="nil"/>
              <w:right w:val="nil"/>
            </w:tcBorders>
          </w:tcPr>
          <w:p w:rsidR="004969DD" w:rsidRPr="006E6E4A" w:rsidRDefault="004969DD">
            <w:pPr>
              <w:pStyle w:val="a9"/>
              <w:rPr>
                <w:sz w:val="36"/>
                <w:szCs w:val="36"/>
              </w:rPr>
            </w:pPr>
          </w:p>
        </w:tc>
      </w:tr>
      <w:tr w:rsidR="004969DD" w:rsidTr="004969DD">
        <w:tc>
          <w:tcPr>
            <w:tcW w:w="9351" w:type="dxa"/>
            <w:gridSpan w:val="3"/>
            <w:tcBorders>
              <w:top w:val="nil"/>
              <w:left w:val="nil"/>
              <w:bottom w:val="single" w:sz="4" w:space="0" w:color="auto"/>
              <w:right w:val="nil"/>
            </w:tcBorders>
          </w:tcPr>
          <w:p w:rsidR="004969DD" w:rsidRPr="004969DD" w:rsidRDefault="00DD7334" w:rsidP="004969DD">
            <w:pPr>
              <w:spacing w:line="360" w:lineRule="auto"/>
              <w:rPr>
                <w:rFonts w:ascii="Times New Roman" w:hAnsi="Times New Roman"/>
                <w:sz w:val="28"/>
                <w:szCs w:val="28"/>
              </w:rPr>
            </w:pPr>
            <w:r>
              <w:rPr>
                <w:rFonts w:ascii="Times New Roman" w:hAnsi="Times New Roman"/>
                <w:sz w:val="28"/>
                <w:szCs w:val="28"/>
              </w:rPr>
              <w:lastRenderedPageBreak/>
              <w:t>Продолжение таблицы 1.2</w:t>
            </w:r>
          </w:p>
        </w:tc>
      </w:tr>
      <w:tr w:rsidR="007C3A64" w:rsidTr="004969DD">
        <w:tc>
          <w:tcPr>
            <w:tcW w:w="1946" w:type="dxa"/>
            <w:tcBorders>
              <w:top w:val="single" w:sz="4" w:space="0" w:color="auto"/>
            </w:tcBorders>
          </w:tcPr>
          <w:p w:rsidR="007C3A64" w:rsidRDefault="00D27CDB">
            <w:pPr>
              <w:pStyle w:val="a9"/>
            </w:pPr>
            <w:r>
              <w:t>Веб-клиент</w:t>
            </w:r>
          </w:p>
        </w:tc>
        <w:tc>
          <w:tcPr>
            <w:tcW w:w="3680" w:type="dxa"/>
            <w:tcBorders>
              <w:top w:val="single" w:sz="4" w:space="0" w:color="auto"/>
            </w:tcBorders>
          </w:tcPr>
          <w:p w:rsidR="007C3A64" w:rsidRDefault="007C3A64">
            <w:pPr>
              <w:pStyle w:val="a9"/>
            </w:pPr>
          </w:p>
        </w:tc>
        <w:tc>
          <w:tcPr>
            <w:tcW w:w="3725" w:type="dxa"/>
            <w:tcBorders>
              <w:top w:val="single" w:sz="4" w:space="0" w:color="auto"/>
            </w:tcBorders>
          </w:tcPr>
          <w:p w:rsidR="007C3A64" w:rsidRDefault="00D27CDB">
            <w:pPr>
              <w:pStyle w:val="a9"/>
              <w:rPr>
                <w:highlight w:val="white"/>
              </w:rPr>
            </w:pPr>
            <w:r>
              <w:rPr>
                <w:highlight w:val="white"/>
              </w:rPr>
              <w:t>Google Chrome версии 49 и выше;</w:t>
            </w:r>
          </w:p>
          <w:p w:rsidR="007C3A64" w:rsidRDefault="00D27CDB">
            <w:pPr>
              <w:pStyle w:val="a9"/>
              <w:rPr>
                <w:highlight w:val="white"/>
              </w:rPr>
            </w:pPr>
            <w:r>
              <w:rPr>
                <w:highlight w:val="white"/>
              </w:rPr>
              <w:t>Mozilla Firefox версии 52 и выше;</w:t>
            </w:r>
          </w:p>
        </w:tc>
      </w:tr>
      <w:tr w:rsidR="004969DD" w:rsidTr="004969DD">
        <w:tc>
          <w:tcPr>
            <w:tcW w:w="1946" w:type="dxa"/>
          </w:tcPr>
          <w:p w:rsidR="004969DD" w:rsidRPr="004969DD" w:rsidRDefault="004969DD" w:rsidP="004969DD">
            <w:pPr>
              <w:rPr>
                <w:rFonts w:ascii="Times New Roman" w:hAnsi="Times New Roman"/>
                <w:sz w:val="28"/>
                <w:szCs w:val="28"/>
              </w:rPr>
            </w:pPr>
          </w:p>
        </w:tc>
        <w:tc>
          <w:tcPr>
            <w:tcW w:w="3680" w:type="dxa"/>
          </w:tcPr>
          <w:p w:rsidR="004969DD" w:rsidRPr="004969DD" w:rsidRDefault="004969DD" w:rsidP="004969DD">
            <w:pPr>
              <w:rPr>
                <w:rFonts w:ascii="Times New Roman" w:hAnsi="Times New Roman"/>
                <w:sz w:val="28"/>
                <w:szCs w:val="28"/>
              </w:rPr>
            </w:pPr>
          </w:p>
        </w:tc>
        <w:tc>
          <w:tcPr>
            <w:tcW w:w="3725" w:type="dxa"/>
          </w:tcPr>
          <w:p w:rsidR="004969DD" w:rsidRPr="004969DD" w:rsidRDefault="004969DD" w:rsidP="004969DD">
            <w:pPr>
              <w:rPr>
                <w:rFonts w:ascii="Times New Roman" w:hAnsi="Times New Roman"/>
                <w:sz w:val="28"/>
                <w:szCs w:val="28"/>
                <w:highlight w:val="white"/>
              </w:rPr>
            </w:pPr>
            <w:r w:rsidRPr="004969DD">
              <w:rPr>
                <w:rFonts w:ascii="Times New Roman" w:hAnsi="Times New Roman"/>
                <w:sz w:val="28"/>
                <w:szCs w:val="28"/>
                <w:highlight w:val="white"/>
              </w:rPr>
              <w:t>Microsoft Edge;</w:t>
            </w:r>
          </w:p>
          <w:p w:rsidR="004969DD" w:rsidRPr="004969DD" w:rsidRDefault="004969DD" w:rsidP="004969DD">
            <w:pPr>
              <w:rPr>
                <w:rFonts w:ascii="Times New Roman" w:hAnsi="Times New Roman"/>
                <w:sz w:val="28"/>
                <w:szCs w:val="28"/>
                <w:highlight w:val="white"/>
              </w:rPr>
            </w:pPr>
            <w:r w:rsidRPr="004969DD">
              <w:rPr>
                <w:rFonts w:ascii="Times New Roman" w:hAnsi="Times New Roman"/>
                <w:sz w:val="28"/>
                <w:szCs w:val="28"/>
                <w:highlight w:val="white"/>
              </w:rPr>
              <w:t>Safari версии 4.0.5 и выше;</w:t>
            </w:r>
          </w:p>
          <w:p w:rsidR="004969DD" w:rsidRPr="004969DD" w:rsidRDefault="004969DD" w:rsidP="004969DD">
            <w:pPr>
              <w:rPr>
                <w:rFonts w:ascii="Times New Roman" w:hAnsi="Times New Roman"/>
                <w:sz w:val="28"/>
                <w:szCs w:val="28"/>
                <w:highlight w:val="white"/>
              </w:rPr>
            </w:pPr>
            <w:r w:rsidRPr="004969DD">
              <w:rPr>
                <w:rFonts w:ascii="Times New Roman" w:hAnsi="Times New Roman"/>
                <w:sz w:val="28"/>
                <w:szCs w:val="28"/>
                <w:highlight w:val="white"/>
              </w:rPr>
              <w:t>Google Chrome для Android, Safari для iPhone/iPad;</w:t>
            </w:r>
          </w:p>
          <w:p w:rsidR="004969DD" w:rsidRPr="004969DD" w:rsidRDefault="004969DD" w:rsidP="004969DD">
            <w:pPr>
              <w:rPr>
                <w:rFonts w:ascii="Times New Roman" w:hAnsi="Times New Roman"/>
                <w:sz w:val="28"/>
                <w:szCs w:val="28"/>
                <w:highlight w:val="white"/>
              </w:rPr>
            </w:pPr>
            <w:r w:rsidRPr="004969DD">
              <w:rPr>
                <w:rFonts w:ascii="Times New Roman" w:hAnsi="Times New Roman"/>
                <w:sz w:val="28"/>
                <w:szCs w:val="28"/>
                <w:highlight w:val="white"/>
              </w:rPr>
              <w:t>Браузеры на базе Chromium: chromium-gost;</w:t>
            </w:r>
          </w:p>
          <w:p w:rsidR="004969DD" w:rsidRPr="004969DD" w:rsidRDefault="004969DD" w:rsidP="004969DD">
            <w:pPr>
              <w:rPr>
                <w:rFonts w:ascii="Times New Roman" w:hAnsi="Times New Roman"/>
                <w:sz w:val="28"/>
                <w:szCs w:val="28"/>
                <w:highlight w:val="white"/>
              </w:rPr>
            </w:pPr>
            <w:r w:rsidRPr="004969DD">
              <w:rPr>
                <w:rFonts w:ascii="Times New Roman" w:hAnsi="Times New Roman"/>
                <w:sz w:val="28"/>
                <w:szCs w:val="28"/>
                <w:highlight w:val="white"/>
              </w:rPr>
              <w:t>Яндекс.Браузер версии 22 и выше.</w:t>
            </w:r>
          </w:p>
        </w:tc>
      </w:tr>
      <w:tr w:rsidR="004969DD" w:rsidRPr="00052C47" w:rsidTr="004969DD">
        <w:tc>
          <w:tcPr>
            <w:tcW w:w="1946" w:type="dxa"/>
          </w:tcPr>
          <w:p w:rsidR="004969DD" w:rsidRPr="004969DD" w:rsidRDefault="004969DD" w:rsidP="004969DD">
            <w:pPr>
              <w:rPr>
                <w:rFonts w:ascii="Times New Roman" w:hAnsi="Times New Roman"/>
                <w:sz w:val="28"/>
                <w:szCs w:val="28"/>
              </w:rPr>
            </w:pPr>
            <w:r w:rsidRPr="004969DD">
              <w:rPr>
                <w:rFonts w:ascii="Times New Roman" w:hAnsi="Times New Roman"/>
                <w:sz w:val="28"/>
                <w:szCs w:val="28"/>
              </w:rPr>
              <w:t>Мобильный клиент</w:t>
            </w:r>
          </w:p>
        </w:tc>
        <w:tc>
          <w:tcPr>
            <w:tcW w:w="3680" w:type="dxa"/>
          </w:tcPr>
          <w:p w:rsidR="004969DD" w:rsidRPr="004969DD" w:rsidRDefault="004969DD" w:rsidP="004969DD">
            <w:pPr>
              <w:rPr>
                <w:rFonts w:ascii="Times New Roman" w:hAnsi="Times New Roman"/>
                <w:sz w:val="28"/>
                <w:szCs w:val="28"/>
                <w:highlight w:val="white"/>
                <w:lang w:val="en-US"/>
              </w:rPr>
            </w:pPr>
            <w:r w:rsidRPr="004969DD">
              <w:rPr>
                <w:rFonts w:ascii="Times New Roman" w:hAnsi="Times New Roman"/>
                <w:sz w:val="28"/>
                <w:szCs w:val="28"/>
                <w:highlight w:val="white"/>
                <w:lang w:val="en-US"/>
              </w:rPr>
              <w:t>iOS 8.0 — 14.X;</w:t>
            </w:r>
          </w:p>
          <w:p w:rsidR="004969DD" w:rsidRPr="004969DD" w:rsidRDefault="004969DD" w:rsidP="004969DD">
            <w:pPr>
              <w:rPr>
                <w:rFonts w:ascii="Times New Roman" w:hAnsi="Times New Roman"/>
                <w:sz w:val="28"/>
                <w:szCs w:val="28"/>
                <w:lang w:val="en-US"/>
              </w:rPr>
            </w:pPr>
            <w:r w:rsidRPr="004969DD">
              <w:rPr>
                <w:rFonts w:ascii="Times New Roman" w:hAnsi="Times New Roman"/>
                <w:sz w:val="28"/>
                <w:szCs w:val="28"/>
                <w:lang w:val="en-US"/>
              </w:rPr>
              <w:t>Android 4.1 — 11.X;</w:t>
            </w:r>
          </w:p>
          <w:p w:rsidR="004969DD" w:rsidRPr="004969DD" w:rsidRDefault="004969DD" w:rsidP="004969DD">
            <w:pPr>
              <w:rPr>
                <w:rFonts w:ascii="Times New Roman" w:hAnsi="Times New Roman"/>
                <w:sz w:val="28"/>
                <w:szCs w:val="28"/>
                <w:lang w:val="en-US"/>
              </w:rPr>
            </w:pPr>
            <w:r w:rsidRPr="004969DD">
              <w:rPr>
                <w:rFonts w:ascii="Times New Roman" w:hAnsi="Times New Roman"/>
                <w:sz w:val="28"/>
                <w:szCs w:val="28"/>
                <w:lang w:val="en-US"/>
              </w:rPr>
              <w:t>Windows 10.</w:t>
            </w:r>
          </w:p>
          <w:p w:rsidR="004969DD" w:rsidRPr="004969DD" w:rsidRDefault="004969DD" w:rsidP="004969DD">
            <w:pPr>
              <w:rPr>
                <w:rFonts w:ascii="Times New Roman" w:hAnsi="Times New Roman"/>
                <w:sz w:val="28"/>
                <w:szCs w:val="28"/>
                <w:lang w:val="en-US"/>
              </w:rPr>
            </w:pPr>
          </w:p>
        </w:tc>
        <w:tc>
          <w:tcPr>
            <w:tcW w:w="3725" w:type="dxa"/>
          </w:tcPr>
          <w:p w:rsidR="004969DD" w:rsidRPr="004969DD" w:rsidRDefault="004969DD" w:rsidP="004969DD">
            <w:pPr>
              <w:rPr>
                <w:rFonts w:ascii="Times New Roman" w:hAnsi="Times New Roman"/>
                <w:sz w:val="28"/>
                <w:szCs w:val="28"/>
                <w:lang w:val="en-US"/>
              </w:rPr>
            </w:pPr>
          </w:p>
        </w:tc>
      </w:tr>
    </w:tbl>
    <w:p w:rsidR="007C3A64" w:rsidRDefault="00D27CDB" w:rsidP="004969DD">
      <w:pPr>
        <w:pStyle w:val="a7"/>
      </w:pPr>
      <w:r>
        <w:t>Для работы сервера приложений «1</w:t>
      </w:r>
      <w:proofErr w:type="gramStart"/>
      <w:r>
        <w:t>С:Предприятие</w:t>
      </w:r>
      <w:proofErr w:type="gramEnd"/>
      <w:r>
        <w:t xml:space="preserve"> 8» необходимы следующие требования к ОС:</w:t>
      </w:r>
    </w:p>
    <w:p w:rsidR="007C3A64" w:rsidRDefault="00D27CDB" w:rsidP="00DD0CF6">
      <w:pPr>
        <w:pStyle w:val="a7"/>
        <w:numPr>
          <w:ilvl w:val="0"/>
          <w:numId w:val="4"/>
        </w:numPr>
      </w:pPr>
      <w:r>
        <w:t>Windows XP SP3 и выше;</w:t>
      </w:r>
    </w:p>
    <w:p w:rsidR="007C3A64" w:rsidRDefault="00D27CDB" w:rsidP="00DD0CF6">
      <w:pPr>
        <w:pStyle w:val="a7"/>
        <w:numPr>
          <w:ilvl w:val="0"/>
          <w:numId w:val="4"/>
        </w:numPr>
      </w:pPr>
      <w:r>
        <w:t>Windows Server 2003 и выше;</w:t>
      </w:r>
    </w:p>
    <w:p w:rsidR="007C3A64" w:rsidRPr="002E28DA" w:rsidRDefault="00D27CDB" w:rsidP="00DD0CF6">
      <w:pPr>
        <w:pStyle w:val="a7"/>
        <w:numPr>
          <w:ilvl w:val="0"/>
          <w:numId w:val="4"/>
        </w:numPr>
        <w:rPr>
          <w:lang w:val="en-US"/>
        </w:rPr>
      </w:pPr>
      <w:r w:rsidRPr="002E28DA">
        <w:rPr>
          <w:lang w:val="en-US"/>
        </w:rPr>
        <w:t xml:space="preserve">Astra Linux Special Edition 1.6 </w:t>
      </w:r>
      <w:r>
        <w:t>и</w:t>
      </w:r>
      <w:r w:rsidRPr="002E28DA">
        <w:rPr>
          <w:lang w:val="en-US"/>
        </w:rPr>
        <w:t xml:space="preserve"> </w:t>
      </w:r>
      <w:r>
        <w:t>выше</w:t>
      </w:r>
      <w:r w:rsidRPr="002E28DA">
        <w:rPr>
          <w:lang w:val="en-US"/>
        </w:rPr>
        <w:t>;</w:t>
      </w:r>
    </w:p>
    <w:p w:rsidR="007C3A64" w:rsidRDefault="00D27CDB" w:rsidP="00DD0CF6">
      <w:pPr>
        <w:pStyle w:val="a7"/>
        <w:numPr>
          <w:ilvl w:val="0"/>
          <w:numId w:val="4"/>
        </w:numPr>
      </w:pPr>
      <w:r>
        <w:t>Linux: РЕД ОС 7.3 МУРОМ;</w:t>
      </w:r>
    </w:p>
    <w:p w:rsidR="007C3A64" w:rsidRDefault="00D27CDB" w:rsidP="00DD0CF6">
      <w:pPr>
        <w:pStyle w:val="a7"/>
        <w:numPr>
          <w:ilvl w:val="0"/>
          <w:numId w:val="4"/>
        </w:numPr>
      </w:pPr>
      <w:r>
        <w:t>CentOS 7;</w:t>
      </w:r>
    </w:p>
    <w:p w:rsidR="007C3A64" w:rsidRDefault="00D27CDB" w:rsidP="00DD0CF6">
      <w:pPr>
        <w:pStyle w:val="a7"/>
        <w:numPr>
          <w:ilvl w:val="0"/>
          <w:numId w:val="4"/>
        </w:numPr>
      </w:pPr>
      <w:r>
        <w:t>Debian 10 и выше;</w:t>
      </w:r>
    </w:p>
    <w:p w:rsidR="007C3A64" w:rsidRDefault="00D27CDB" w:rsidP="00DD0CF6">
      <w:pPr>
        <w:pStyle w:val="a7"/>
        <w:numPr>
          <w:ilvl w:val="0"/>
          <w:numId w:val="4"/>
        </w:numPr>
      </w:pPr>
      <w:r>
        <w:t>Mint 19 и выше;</w:t>
      </w:r>
    </w:p>
    <w:p w:rsidR="007C3A64" w:rsidRPr="002E28DA" w:rsidRDefault="00D27CDB" w:rsidP="00DD0CF6">
      <w:pPr>
        <w:pStyle w:val="a7"/>
        <w:numPr>
          <w:ilvl w:val="0"/>
          <w:numId w:val="4"/>
        </w:numPr>
        <w:rPr>
          <w:lang w:val="en-US"/>
        </w:rPr>
      </w:pPr>
      <w:r w:rsidRPr="002E28DA">
        <w:rPr>
          <w:lang w:val="en-US"/>
        </w:rPr>
        <w:t xml:space="preserve">Red Hat Enterprise 7 </w:t>
      </w:r>
      <w:r>
        <w:t>и</w:t>
      </w:r>
      <w:r w:rsidRPr="002E28DA">
        <w:rPr>
          <w:lang w:val="en-US"/>
        </w:rPr>
        <w:t xml:space="preserve"> </w:t>
      </w:r>
      <w:r>
        <w:t>выше</w:t>
      </w:r>
      <w:r w:rsidRPr="002E28DA">
        <w:rPr>
          <w:lang w:val="en-US"/>
        </w:rPr>
        <w:t>;</w:t>
      </w:r>
    </w:p>
    <w:p w:rsidR="007C3A64" w:rsidRDefault="00D27CDB" w:rsidP="00DD0CF6">
      <w:pPr>
        <w:pStyle w:val="a7"/>
        <w:numPr>
          <w:ilvl w:val="0"/>
          <w:numId w:val="4"/>
        </w:numPr>
      </w:pPr>
      <w:r>
        <w:t>Oracle Linux 7 и выше;</w:t>
      </w:r>
    </w:p>
    <w:p w:rsidR="007C3A64" w:rsidRDefault="00D27CDB" w:rsidP="00DD0CF6">
      <w:pPr>
        <w:pStyle w:val="a7"/>
        <w:numPr>
          <w:ilvl w:val="0"/>
          <w:numId w:val="4"/>
        </w:numPr>
      </w:pPr>
      <w:r>
        <w:t>Ubuntu 18.04 LTS и выше;</w:t>
      </w:r>
    </w:p>
    <w:p w:rsidR="007C3A64" w:rsidRDefault="00D27CDB" w:rsidP="00DD0CF6">
      <w:pPr>
        <w:pStyle w:val="a7"/>
        <w:numPr>
          <w:ilvl w:val="0"/>
          <w:numId w:val="4"/>
        </w:numPr>
      </w:pPr>
      <w:r>
        <w:t>macOS 10.12 и выше;</w:t>
      </w:r>
    </w:p>
    <w:p w:rsidR="007C3A64" w:rsidRDefault="00D27CDB" w:rsidP="00DD0CF6">
      <w:pPr>
        <w:pStyle w:val="a7"/>
        <w:numPr>
          <w:ilvl w:val="0"/>
          <w:numId w:val="4"/>
        </w:numPr>
      </w:pPr>
      <w:r>
        <w:t>Эльбрус 7.0;</w:t>
      </w:r>
    </w:p>
    <w:p w:rsidR="007C3A64" w:rsidRDefault="00D27CDB" w:rsidP="00DD0CF6">
      <w:pPr>
        <w:pStyle w:val="a7"/>
        <w:numPr>
          <w:ilvl w:val="0"/>
          <w:numId w:val="4"/>
        </w:numPr>
      </w:pPr>
      <w:r>
        <w:t>Эльбрус 7.1.</w:t>
      </w:r>
    </w:p>
    <w:p w:rsidR="007C3A64" w:rsidRDefault="00D27CDB">
      <w:pPr>
        <w:pStyle w:val="a7"/>
      </w:pPr>
      <w:r>
        <w:t>На сервере баз данных необходима одна из представленных СУБД:</w:t>
      </w:r>
    </w:p>
    <w:p w:rsidR="007C3A64" w:rsidRPr="002E28DA" w:rsidRDefault="00D27CDB" w:rsidP="00DD0CF6">
      <w:pPr>
        <w:pStyle w:val="a7"/>
        <w:numPr>
          <w:ilvl w:val="0"/>
          <w:numId w:val="5"/>
        </w:numPr>
        <w:rPr>
          <w:lang w:val="en-US"/>
        </w:rPr>
      </w:pPr>
      <w:r w:rsidRPr="002E28DA">
        <w:rPr>
          <w:lang w:val="en-US"/>
        </w:rPr>
        <w:t xml:space="preserve">Microsoft SQL Server 2005 SP3 </w:t>
      </w:r>
      <w:r>
        <w:t>и</w:t>
      </w:r>
      <w:r w:rsidRPr="002E28DA">
        <w:rPr>
          <w:lang w:val="en-US"/>
        </w:rPr>
        <w:t xml:space="preserve"> </w:t>
      </w:r>
      <w:r>
        <w:t>выше</w:t>
      </w:r>
      <w:r w:rsidRPr="002E28DA">
        <w:rPr>
          <w:lang w:val="en-US"/>
        </w:rPr>
        <w:t>;</w:t>
      </w:r>
    </w:p>
    <w:p w:rsidR="007C3A64" w:rsidRDefault="00D27CDB" w:rsidP="00DD0CF6">
      <w:pPr>
        <w:pStyle w:val="a7"/>
        <w:numPr>
          <w:ilvl w:val="0"/>
          <w:numId w:val="5"/>
        </w:numPr>
      </w:pPr>
      <w:r>
        <w:t>PostgreSQL 8.1.5 и выше;</w:t>
      </w:r>
    </w:p>
    <w:p w:rsidR="007C3A64" w:rsidRDefault="00D27CDB" w:rsidP="00DD0CF6">
      <w:pPr>
        <w:pStyle w:val="a7"/>
        <w:numPr>
          <w:ilvl w:val="0"/>
          <w:numId w:val="5"/>
        </w:numPr>
      </w:pPr>
      <w:r>
        <w:lastRenderedPageBreak/>
        <w:t>IBM DB2 9.7 FixPack 6 и выше;</w:t>
      </w:r>
    </w:p>
    <w:p w:rsidR="007C3A64" w:rsidRPr="002E28DA" w:rsidRDefault="00D27CDB" w:rsidP="00DD0CF6">
      <w:pPr>
        <w:pStyle w:val="a7"/>
        <w:numPr>
          <w:ilvl w:val="0"/>
          <w:numId w:val="5"/>
        </w:numPr>
        <w:rPr>
          <w:lang w:val="en-US"/>
        </w:rPr>
      </w:pPr>
      <w:r w:rsidRPr="002E28DA">
        <w:rPr>
          <w:lang w:val="en-US"/>
        </w:rPr>
        <w:t xml:space="preserve">Oracle Database 11gR2 </w:t>
      </w:r>
      <w:r>
        <w:t>и</w:t>
      </w:r>
      <w:r w:rsidRPr="002E28DA">
        <w:rPr>
          <w:lang w:val="en-US"/>
        </w:rPr>
        <w:t xml:space="preserve"> </w:t>
      </w:r>
      <w:r>
        <w:t>выше</w:t>
      </w:r>
      <w:r w:rsidRPr="002E28DA">
        <w:rPr>
          <w:lang w:val="en-US"/>
        </w:rPr>
        <w:t>.</w:t>
      </w:r>
    </w:p>
    <w:p w:rsidR="007C3A64" w:rsidRDefault="00D27CDB" w:rsidP="00DB66DC">
      <w:pPr>
        <w:pStyle w:val="a7"/>
      </w:pPr>
      <w:r>
        <w:t>Платформа «1С:Предприятие 8» поддерживает два приложения веб-сервера Apache и IIS. Для веб-сервера Apache версия 2.0 и выше, она представлена на ОС Windows и Linux. Для веб-сервера IIS поддерживается с версии 5.1 и выше.</w:t>
      </w:r>
    </w:p>
    <w:p w:rsidR="007C3A64" w:rsidRDefault="00447283" w:rsidP="00447283">
      <w:pPr>
        <w:pStyle w:val="a6"/>
        <w:spacing w:before="120" w:after="0"/>
        <w:ind w:left="709"/>
        <w:outlineLvl w:val="1"/>
      </w:pPr>
      <w:bookmarkStart w:id="10" w:name="__RefHeading___5"/>
      <w:bookmarkStart w:id="11" w:name="_Toc137993576"/>
      <w:bookmarkEnd w:id="10"/>
      <w:r>
        <w:t xml:space="preserve">1.3. </w:t>
      </w:r>
      <w:r w:rsidR="00D27CDB">
        <w:t>Определение защищаемых информационных ресурсов</w:t>
      </w:r>
      <w:bookmarkEnd w:id="11"/>
    </w:p>
    <w:p w:rsidR="007C3A64" w:rsidRDefault="00D27CDB" w:rsidP="00DB66DC">
      <w:pPr>
        <w:pStyle w:val="a7"/>
      </w:pPr>
      <w:r>
        <w:t>К конфиденциальной информации, обрабатываемой в системе «1С:Управление нашей фирмой» можно отнести все данные, так как они относятся бизнес-процессам ERP-системы. Разглашение, потеря или искажение данных может сказаться на отдельном процессе или в целом на системе, что несёт за собой убытки.</w:t>
      </w:r>
    </w:p>
    <w:p w:rsidR="007C3A64" w:rsidRDefault="00D27CDB">
      <w:pPr>
        <w:pStyle w:val="a7"/>
      </w:pPr>
      <w:r>
        <w:t>Можно выделить из обрабатываемой информации следующие группы данных:</w:t>
      </w:r>
    </w:p>
    <w:p w:rsidR="00552094" w:rsidRPr="00552094" w:rsidRDefault="00080959" w:rsidP="00552094">
      <w:pPr>
        <w:pStyle w:val="a7"/>
        <w:spacing w:before="120"/>
        <w:outlineLvl w:val="2"/>
        <w:rPr>
          <w:b/>
        </w:rPr>
      </w:pPr>
      <w:r>
        <w:rPr>
          <w:b/>
        </w:rPr>
        <w:t>1.3</w:t>
      </w:r>
      <w:r w:rsidR="00552094" w:rsidRPr="00552094">
        <w:rPr>
          <w:b/>
        </w:rPr>
        <w:t>.1. Коммерческая тайна (КТ)</w:t>
      </w:r>
    </w:p>
    <w:p w:rsidR="007C3A64" w:rsidRDefault="00D27CDB">
      <w:pPr>
        <w:pStyle w:val="a7"/>
      </w:pPr>
      <w:r>
        <w:t>Коммерческая тайна определяется в соот</w:t>
      </w:r>
      <w:r w:rsidR="00620AD1">
        <w:t>ветствии с Федеральным законом «О коммерческой тайне»</w:t>
      </w:r>
      <w:r>
        <w:t xml:space="preserve"> от 29.07.2004 N 98-ФЗ.</w:t>
      </w:r>
    </w:p>
    <w:p w:rsidR="007C3A64" w:rsidRDefault="00D27CDB">
      <w:pPr>
        <w:pStyle w:val="a7"/>
      </w:pPr>
      <w:r>
        <w:t>В общих случаях определяются:</w:t>
      </w:r>
    </w:p>
    <w:p w:rsidR="007C3A64" w:rsidRDefault="00D27CDB" w:rsidP="00DD0CF6">
      <w:pPr>
        <w:pStyle w:val="a7"/>
        <w:numPr>
          <w:ilvl w:val="0"/>
          <w:numId w:val="11"/>
        </w:numPr>
        <w:ind w:left="0" w:firstLine="1069"/>
      </w:pPr>
      <w:r>
        <w:t>Финансы, денежные обороты по закупкам, продажам и прочим;</w:t>
      </w:r>
    </w:p>
    <w:p w:rsidR="007C3A64" w:rsidRDefault="00D27CDB" w:rsidP="00DD0CF6">
      <w:pPr>
        <w:pStyle w:val="a7"/>
        <w:numPr>
          <w:ilvl w:val="0"/>
          <w:numId w:val="11"/>
        </w:numPr>
        <w:ind w:left="0" w:firstLine="1069"/>
      </w:pPr>
      <w:r>
        <w:t>Список контрагентов, как клиенты, так и поставщики и прочие;</w:t>
      </w:r>
    </w:p>
    <w:p w:rsidR="007C3A64" w:rsidRDefault="00D27CDB" w:rsidP="00DD0CF6">
      <w:pPr>
        <w:pStyle w:val="a7"/>
        <w:numPr>
          <w:ilvl w:val="0"/>
          <w:numId w:val="11"/>
        </w:numPr>
        <w:ind w:left="0" w:firstLine="1069"/>
      </w:pPr>
      <w:r>
        <w:t>Отчетность, как бухгалтерская, управленческая, так и налоговая;</w:t>
      </w:r>
    </w:p>
    <w:p w:rsidR="007C3A64" w:rsidRDefault="00D27CDB" w:rsidP="00DD0CF6">
      <w:pPr>
        <w:pStyle w:val="a7"/>
        <w:numPr>
          <w:ilvl w:val="0"/>
          <w:numId w:val="11"/>
        </w:numPr>
        <w:ind w:left="0" w:firstLine="1069"/>
      </w:pPr>
      <w:r>
        <w:t>Взаиморасчеты с различными контрагентами, дебиторские и кредиторские задолженности;</w:t>
      </w:r>
    </w:p>
    <w:p w:rsidR="007C3A64" w:rsidRPr="00552094" w:rsidRDefault="00080959" w:rsidP="00552094">
      <w:pPr>
        <w:pStyle w:val="a7"/>
        <w:spacing w:before="120"/>
        <w:outlineLvl w:val="2"/>
        <w:rPr>
          <w:b/>
        </w:rPr>
      </w:pPr>
      <w:r>
        <w:rPr>
          <w:b/>
        </w:rPr>
        <w:t>1.3</w:t>
      </w:r>
      <w:r w:rsidR="00552094" w:rsidRPr="00552094">
        <w:rPr>
          <w:b/>
        </w:rPr>
        <w:t xml:space="preserve">.2. </w:t>
      </w:r>
      <w:r w:rsidR="00254ABC">
        <w:rPr>
          <w:b/>
        </w:rPr>
        <w:t>П</w:t>
      </w:r>
      <w:r w:rsidR="00552094" w:rsidRPr="00552094">
        <w:rPr>
          <w:b/>
        </w:rPr>
        <w:t>ерсональные данные (ПДн)</w:t>
      </w:r>
    </w:p>
    <w:p w:rsidR="007C3A64" w:rsidRDefault="00D27CDB">
      <w:pPr>
        <w:pStyle w:val="a7"/>
      </w:pPr>
      <w:r>
        <w:t>К персональным данным относится любая информация, прямо или косвенно относящаяся к физическому лицу, и позволяющая его определить</w:t>
      </w:r>
      <w:r w:rsidR="00CE5FF1">
        <w:t> [14</w:t>
      </w:r>
      <w:r>
        <w:t>], в соответствии с Федеральным</w:t>
      </w:r>
      <w:r w:rsidR="00620AD1">
        <w:t xml:space="preserve"> законом «О персональных данных»</w:t>
      </w:r>
      <w:r>
        <w:t xml:space="preserve"> от 27.07.2006 N 152-ФЗ. В частности, в системе ведется кадровый учёт.</w:t>
      </w:r>
    </w:p>
    <w:p w:rsidR="007C3A64" w:rsidRDefault="00D27CDB" w:rsidP="006E6E4A">
      <w:pPr>
        <w:pStyle w:val="a7"/>
      </w:pPr>
      <w:r>
        <w:lastRenderedPageBreak/>
        <w:t>Кадровый учет подразумевает изначально обработку ПДн сотрудников организации.</w:t>
      </w:r>
      <w:r w:rsidR="006E6E4A">
        <w:t xml:space="preserve"> </w:t>
      </w:r>
      <w:r>
        <w:t>Так как система обрабатывает персональные данные её можно классифицировать как информационную систему персональных данных (ИСПДн).</w:t>
      </w:r>
    </w:p>
    <w:p w:rsidR="00FD79C4" w:rsidRPr="00FD79C4" w:rsidRDefault="00FD79C4" w:rsidP="00A01481">
      <w:pPr>
        <w:pStyle w:val="a7"/>
        <w:spacing w:before="120" w:after="100" w:line="276" w:lineRule="auto"/>
        <w:outlineLvl w:val="1"/>
        <w:rPr>
          <w:b/>
        </w:rPr>
      </w:pPr>
      <w:bookmarkStart w:id="12" w:name="_Toc137993577"/>
      <w:r w:rsidRPr="00FD79C4">
        <w:rPr>
          <w:b/>
        </w:rPr>
        <w:t>1.4. Классификация уровня защищенности информационной системы, как информационной системы персональных данных</w:t>
      </w:r>
      <w:bookmarkEnd w:id="12"/>
    </w:p>
    <w:p w:rsidR="007C3A64" w:rsidRDefault="00D27CDB">
      <w:pPr>
        <w:pStyle w:val="a7"/>
      </w:pPr>
      <w:bookmarkStart w:id="13" w:name="__RefHeading___6"/>
      <w:bookmarkEnd w:id="13"/>
      <w:r>
        <w:t>Классификация уровня защищенности ИСПДн производится в соответствии с Постановлением Правите</w:t>
      </w:r>
      <w:r w:rsidR="0006579A">
        <w:t>льства РФ от 01.11.2012 N 1119 «</w:t>
      </w:r>
      <w:r>
        <w:t>Об утверждении требований к защите персональных данных при их обработке в информационн</w:t>
      </w:r>
      <w:r w:rsidR="0006579A">
        <w:t>ых системах персональных данных»</w:t>
      </w:r>
      <w:r>
        <w:t>. Данное постановление устанавливает требование по защите ПДн в ИСПДн, меры по обеспечению защиты описаны в Приказе ФСТЭК России от 18.02.</w:t>
      </w:r>
      <w:r w:rsidR="0006579A">
        <w:t>2013 N 21 (ред. от 14.05.2020) «</w:t>
      </w:r>
      <w:r>
        <w:t>Об утверждении Состава и содержания организационных и технических мер по обеспечению безопасности персональных данных при их обработке в информационн</w:t>
      </w:r>
      <w:r w:rsidR="0006579A">
        <w:t>ых системах персональных данных»</w:t>
      </w:r>
      <w:r>
        <w:t xml:space="preserve">. </w:t>
      </w:r>
    </w:p>
    <w:p w:rsidR="007C3A64" w:rsidRDefault="00D27CDB">
      <w:pPr>
        <w:pStyle w:val="a7"/>
      </w:pPr>
      <w:r>
        <w:t>Для начала определяется тип ИСПДн, который зависит от ПДн обрабатываемых в системе. В системе обрабатываются персональные данные сотрудников организации, предоставленные самим сотрудником, что соответствует общедоступным персональным данным. Далее определяется тип актуальных угроз. Существует три типа актуальных у</w:t>
      </w:r>
      <w:r w:rsidR="00FD5659">
        <w:t>г</w:t>
      </w:r>
      <w:r>
        <w:t>роз ИСПДн:</w:t>
      </w:r>
    </w:p>
    <w:p w:rsidR="007C3A64" w:rsidRDefault="00D27CDB" w:rsidP="00DD0CF6">
      <w:pPr>
        <w:pStyle w:val="a7"/>
        <w:numPr>
          <w:ilvl w:val="0"/>
          <w:numId w:val="12"/>
        </w:numPr>
        <w:ind w:left="0" w:firstLine="1069"/>
      </w:pPr>
      <w:r>
        <w:t>К угрозам первого типа относятся наличие не декларированных, т.е. не</w:t>
      </w:r>
      <w:r w:rsidR="00FD5659">
        <w:t xml:space="preserve"> </w:t>
      </w:r>
      <w:r>
        <w:rPr>
          <w:color w:val="1E2123"/>
          <w:highlight w:val="white"/>
        </w:rPr>
        <w:t>задокументированных </w:t>
      </w:r>
      <w:r>
        <w:t xml:space="preserve">возможностей в системном ПО </w:t>
      </w:r>
      <w:r>
        <w:rPr>
          <w:color w:val="1E2123"/>
          <w:highlight w:val="white"/>
        </w:rPr>
        <w:t>(ОС, сервисные программы, антивирусы).</w:t>
      </w:r>
    </w:p>
    <w:p w:rsidR="007C3A64" w:rsidRDefault="00D27CDB" w:rsidP="00DD0CF6">
      <w:pPr>
        <w:pStyle w:val="a7"/>
        <w:numPr>
          <w:ilvl w:val="0"/>
          <w:numId w:val="12"/>
        </w:numPr>
        <w:ind w:left="0" w:firstLine="1069"/>
      </w:pPr>
      <w:r>
        <w:t>К угрозам второго типа относятся не декларированные возможности в прикладном ПО. Прикладное ПО может быть общего назначения, такие как СУБД и специального назначения, например, бухгалтерские программы.</w:t>
      </w:r>
    </w:p>
    <w:p w:rsidR="007C3A64" w:rsidRDefault="00D27CDB" w:rsidP="00DD0CF6">
      <w:pPr>
        <w:pStyle w:val="a7"/>
        <w:numPr>
          <w:ilvl w:val="0"/>
          <w:numId w:val="12"/>
        </w:numPr>
        <w:ind w:left="0" w:firstLine="1069"/>
      </w:pPr>
      <w:r>
        <w:t>К третьему типу относятся угрозы в системном и программном ПО, не связанные с вышеперечисленными угрозами.</w:t>
      </w:r>
    </w:p>
    <w:p w:rsidR="007C3A64" w:rsidRDefault="00D27CDB">
      <w:pPr>
        <w:pStyle w:val="a7"/>
      </w:pPr>
      <w:r>
        <w:lastRenderedPageBreak/>
        <w:t>Для ИСПДн «1С:Управление нашей фирмой» характерны актуальные угрозы третьего типа, так как прикладное решение содержит конфигурацию типовую или нетиповую и расширение конфигурации, которое поставляется разработчиками с соответствующей документацией.</w:t>
      </w:r>
    </w:p>
    <w:p w:rsidR="007C3A64" w:rsidRDefault="00D27CDB">
      <w:pPr>
        <w:pStyle w:val="a7"/>
      </w:pPr>
      <w:r>
        <w:t>На основании типа обрабатываемых ПДн и типа актуальных угроз можно ИСПДн установить 4 уровень защищенности, в соответствии с Постановлением Правите</w:t>
      </w:r>
      <w:r w:rsidR="001330EA">
        <w:t>льства РФ от 01.11.2012 N 1119 «</w:t>
      </w:r>
      <w:r>
        <w:t>Об утверждении требований к защите персональных данных при их обработке в информационн</w:t>
      </w:r>
      <w:r w:rsidR="001330EA">
        <w:t>ых системах персональных данных»</w:t>
      </w:r>
      <w:r>
        <w:t>.</w:t>
      </w:r>
    </w:p>
    <w:p w:rsidR="007C3A64" w:rsidRDefault="00D27CDB">
      <w:pPr>
        <w:pStyle w:val="a7"/>
      </w:pPr>
      <w:r>
        <w:t>Классифицировать ИСПДн можно сравнительным анализом требований по Приказу ФСТЭК России от 18.02.</w:t>
      </w:r>
      <w:r w:rsidR="001330EA">
        <w:t>2013 N 21 (ред. от 14.05.2020) «</w:t>
      </w:r>
      <w:r>
        <w:t>Об утверждении Состава и содержания организационных и технических мер по обеспечению безопасности персональных данных при их обработке в информационн</w:t>
      </w:r>
      <w:r w:rsidR="001330EA">
        <w:t>ых системах персональных данных»</w:t>
      </w:r>
      <w:r>
        <w:t xml:space="preserve">. </w:t>
      </w:r>
    </w:p>
    <w:p w:rsidR="007C3A64" w:rsidRDefault="00D27CDB">
      <w:pPr>
        <w:pStyle w:val="a7"/>
      </w:pPr>
      <w:r>
        <w:t>В таблице 1.3 представлены требования для ИСПДн 4 уровня защищенности и соответствие существующим возможностям реализации мер обеспечения защищенности.</w:t>
      </w:r>
    </w:p>
    <w:p w:rsidR="007C3A64" w:rsidRDefault="00D27CDB" w:rsidP="00F76952">
      <w:pPr>
        <w:pStyle w:val="a7"/>
      </w:pPr>
      <w:r>
        <w:t>Часть мер по обеспечению безопасности ПДн необязательна для работы с самой системой, но существует возможность для расширения и обеспечения данных мер. Для полноценного обеспечения безопасности используемая система в организации должна быть настроена и внедрены основные организационные меры обеспечения безопасности.</w:t>
      </w:r>
    </w:p>
    <w:tbl>
      <w:tblPr>
        <w:tblStyle w:val="affb"/>
        <w:tblW w:w="0" w:type="auto"/>
        <w:tblLayout w:type="fixed"/>
        <w:tblLook w:val="04A0" w:firstRow="1" w:lastRow="0" w:firstColumn="1" w:lastColumn="0" w:noHBand="0" w:noVBand="1"/>
      </w:tblPr>
      <w:tblGrid>
        <w:gridCol w:w="7225"/>
        <w:gridCol w:w="2120"/>
      </w:tblGrid>
      <w:tr w:rsidR="00F76952" w:rsidTr="00F76952">
        <w:tc>
          <w:tcPr>
            <w:tcW w:w="9345" w:type="dxa"/>
            <w:gridSpan w:val="2"/>
            <w:tcBorders>
              <w:top w:val="nil"/>
              <w:left w:val="nil"/>
              <w:bottom w:val="single" w:sz="4" w:space="0" w:color="auto"/>
              <w:right w:val="nil"/>
            </w:tcBorders>
            <w:vAlign w:val="center"/>
          </w:tcPr>
          <w:p w:rsidR="00F76952" w:rsidRDefault="00F76952" w:rsidP="00F76952">
            <w:pPr>
              <w:pStyle w:val="a9"/>
              <w:spacing w:line="360" w:lineRule="auto"/>
              <w:jc w:val="left"/>
            </w:pPr>
            <w:r>
              <w:t>Таблица 1.3 – Сравнение требований защищенности и возможности реализации мер обеспечения защищенности</w:t>
            </w:r>
          </w:p>
        </w:tc>
      </w:tr>
      <w:tr w:rsidR="007C3A64" w:rsidTr="00F76952">
        <w:tc>
          <w:tcPr>
            <w:tcW w:w="7225" w:type="dxa"/>
            <w:tcBorders>
              <w:top w:val="single" w:sz="4" w:space="0" w:color="auto"/>
            </w:tcBorders>
            <w:vAlign w:val="center"/>
          </w:tcPr>
          <w:p w:rsidR="007C3A64" w:rsidRDefault="00D27CDB" w:rsidP="00F76952">
            <w:pPr>
              <w:pStyle w:val="a9"/>
              <w:jc w:val="center"/>
            </w:pPr>
            <w:r>
              <w:t>Содержание мер по обеспечению безопасности ПДн</w:t>
            </w:r>
          </w:p>
        </w:tc>
        <w:tc>
          <w:tcPr>
            <w:tcW w:w="2120" w:type="dxa"/>
            <w:tcBorders>
              <w:top w:val="single" w:sz="4" w:space="0" w:color="auto"/>
            </w:tcBorders>
            <w:vAlign w:val="center"/>
          </w:tcPr>
          <w:p w:rsidR="007C3A64" w:rsidRDefault="00D27CDB" w:rsidP="00F76952">
            <w:pPr>
              <w:pStyle w:val="a9"/>
              <w:jc w:val="center"/>
            </w:pPr>
            <w:r>
              <w:t>Соответствие требований и возможности реализации мер обеспечения защищенности</w:t>
            </w:r>
          </w:p>
        </w:tc>
      </w:tr>
      <w:tr w:rsidR="007C3A64" w:rsidTr="002D605D">
        <w:tc>
          <w:tcPr>
            <w:tcW w:w="7225" w:type="dxa"/>
            <w:tcBorders>
              <w:bottom w:val="single" w:sz="4" w:space="0" w:color="auto"/>
            </w:tcBorders>
          </w:tcPr>
          <w:p w:rsidR="007C3A64" w:rsidRDefault="00D27CDB">
            <w:pPr>
              <w:pStyle w:val="a9"/>
            </w:pPr>
            <w:r>
              <w:t>Идентификация и аутентификация пользователей, являющихся работниками оператора</w:t>
            </w:r>
          </w:p>
        </w:tc>
        <w:tc>
          <w:tcPr>
            <w:tcW w:w="2120" w:type="dxa"/>
            <w:tcBorders>
              <w:bottom w:val="single" w:sz="4" w:space="0" w:color="auto"/>
            </w:tcBorders>
            <w:vAlign w:val="center"/>
          </w:tcPr>
          <w:p w:rsidR="007C3A64" w:rsidRDefault="00D27CDB" w:rsidP="00F76952">
            <w:pPr>
              <w:pStyle w:val="a9"/>
              <w:jc w:val="center"/>
            </w:pPr>
            <w:r>
              <w:t>+</w:t>
            </w:r>
          </w:p>
        </w:tc>
      </w:tr>
      <w:tr w:rsidR="002D605D" w:rsidRPr="002D605D" w:rsidTr="002D605D">
        <w:tc>
          <w:tcPr>
            <w:tcW w:w="7225" w:type="dxa"/>
            <w:tcBorders>
              <w:top w:val="single" w:sz="4" w:space="0" w:color="auto"/>
              <w:left w:val="nil"/>
              <w:bottom w:val="nil"/>
              <w:right w:val="nil"/>
            </w:tcBorders>
          </w:tcPr>
          <w:p w:rsidR="002D605D" w:rsidRPr="006E6E4A" w:rsidRDefault="002D605D">
            <w:pPr>
              <w:pStyle w:val="a9"/>
              <w:rPr>
                <w:sz w:val="2"/>
                <w:szCs w:val="2"/>
              </w:rPr>
            </w:pPr>
          </w:p>
        </w:tc>
        <w:tc>
          <w:tcPr>
            <w:tcW w:w="2120" w:type="dxa"/>
            <w:tcBorders>
              <w:top w:val="single" w:sz="4" w:space="0" w:color="auto"/>
              <w:left w:val="nil"/>
              <w:bottom w:val="nil"/>
              <w:right w:val="nil"/>
            </w:tcBorders>
            <w:vAlign w:val="center"/>
          </w:tcPr>
          <w:p w:rsidR="002D605D" w:rsidRPr="006E6E4A" w:rsidRDefault="002D605D" w:rsidP="00F76952">
            <w:pPr>
              <w:pStyle w:val="a9"/>
              <w:jc w:val="center"/>
              <w:rPr>
                <w:sz w:val="2"/>
                <w:szCs w:val="2"/>
              </w:rPr>
            </w:pPr>
          </w:p>
        </w:tc>
      </w:tr>
      <w:tr w:rsidR="002D605D" w:rsidTr="002D605D">
        <w:tc>
          <w:tcPr>
            <w:tcW w:w="9345" w:type="dxa"/>
            <w:gridSpan w:val="2"/>
            <w:tcBorders>
              <w:top w:val="nil"/>
              <w:left w:val="nil"/>
              <w:bottom w:val="single" w:sz="4" w:space="0" w:color="auto"/>
              <w:right w:val="nil"/>
            </w:tcBorders>
          </w:tcPr>
          <w:p w:rsidR="002D605D" w:rsidRDefault="00DD7334" w:rsidP="002D605D">
            <w:pPr>
              <w:pStyle w:val="a9"/>
              <w:spacing w:line="360" w:lineRule="auto"/>
              <w:jc w:val="left"/>
            </w:pPr>
            <w:r>
              <w:lastRenderedPageBreak/>
              <w:t>Продолжение таблицы 1.3</w:t>
            </w:r>
          </w:p>
        </w:tc>
      </w:tr>
      <w:tr w:rsidR="007C3A64" w:rsidTr="002D605D">
        <w:tc>
          <w:tcPr>
            <w:tcW w:w="7225" w:type="dxa"/>
            <w:tcBorders>
              <w:top w:val="single" w:sz="4" w:space="0" w:color="auto"/>
            </w:tcBorders>
          </w:tcPr>
          <w:p w:rsidR="007C3A64" w:rsidRDefault="00D27CDB">
            <w:pPr>
              <w:pStyle w:val="a9"/>
            </w:pPr>
            <w:r>
              <w:t>Управление идентификаторами, в том числе создание, присвоение, уничтожение идентификаторов</w:t>
            </w:r>
          </w:p>
        </w:tc>
        <w:tc>
          <w:tcPr>
            <w:tcW w:w="2120" w:type="dxa"/>
            <w:tcBorders>
              <w:top w:val="single" w:sz="4" w:space="0" w:color="auto"/>
            </w:tcBorders>
            <w:vAlign w:val="center"/>
          </w:tcPr>
          <w:p w:rsidR="007C3A64" w:rsidRDefault="00D27CDB" w:rsidP="00F76952">
            <w:pPr>
              <w:pStyle w:val="a9"/>
              <w:jc w:val="center"/>
            </w:pPr>
            <w:r>
              <w:t>+</w:t>
            </w:r>
          </w:p>
        </w:tc>
      </w:tr>
      <w:tr w:rsidR="007C3A64" w:rsidTr="00F76952">
        <w:trPr>
          <w:trHeight w:val="668"/>
        </w:trPr>
        <w:tc>
          <w:tcPr>
            <w:tcW w:w="7225" w:type="dxa"/>
          </w:tcPr>
          <w:p w:rsidR="007C3A64" w:rsidRDefault="00D27CDB">
            <w:pPr>
              <w:pStyle w:val="a9"/>
            </w:pPr>
            <w:r>
              <w:rPr>
                <w:highlight w:val="white"/>
              </w:rPr>
              <w:t xml:space="preserve">Управление средствами аутентификации, в том числе хранение, выдача, инициализация, блокирование средств </w:t>
            </w:r>
          </w:p>
        </w:tc>
        <w:tc>
          <w:tcPr>
            <w:tcW w:w="2120" w:type="dxa"/>
            <w:vAlign w:val="center"/>
          </w:tcPr>
          <w:p w:rsidR="007C3A64" w:rsidRDefault="00D27CDB" w:rsidP="00F76952">
            <w:pPr>
              <w:pStyle w:val="a9"/>
              <w:jc w:val="center"/>
            </w:pPr>
            <w:r>
              <w:t>+</w:t>
            </w:r>
          </w:p>
        </w:tc>
      </w:tr>
      <w:tr w:rsidR="00F76952" w:rsidTr="002D605D">
        <w:trPr>
          <w:trHeight w:val="668"/>
        </w:trPr>
        <w:tc>
          <w:tcPr>
            <w:tcW w:w="7225" w:type="dxa"/>
          </w:tcPr>
          <w:p w:rsidR="00F76952" w:rsidRPr="002D605D" w:rsidRDefault="00F76952" w:rsidP="00F76952">
            <w:pPr>
              <w:rPr>
                <w:rFonts w:ascii="Times New Roman" w:hAnsi="Times New Roman"/>
                <w:sz w:val="28"/>
                <w:szCs w:val="28"/>
              </w:rPr>
            </w:pPr>
            <w:r w:rsidRPr="002D605D">
              <w:rPr>
                <w:rFonts w:ascii="Times New Roman" w:hAnsi="Times New Roman"/>
                <w:sz w:val="28"/>
                <w:szCs w:val="28"/>
                <w:highlight w:val="white"/>
              </w:rPr>
              <w:t xml:space="preserve">Аутентификации и принятие мер в случае утраты и (или) компрометации средств аутентификации </w:t>
            </w:r>
          </w:p>
        </w:tc>
        <w:tc>
          <w:tcPr>
            <w:tcW w:w="2120" w:type="dxa"/>
            <w:vAlign w:val="center"/>
          </w:tcPr>
          <w:p w:rsidR="00F76952" w:rsidRPr="002D605D" w:rsidRDefault="002D605D" w:rsidP="002D605D">
            <w:pPr>
              <w:jc w:val="center"/>
              <w:rPr>
                <w:rFonts w:ascii="Times New Roman" w:hAnsi="Times New Roman"/>
                <w:sz w:val="28"/>
                <w:szCs w:val="28"/>
              </w:rPr>
            </w:pPr>
            <w:r>
              <w:rPr>
                <w:rFonts w:ascii="Times New Roman" w:hAnsi="Times New Roman"/>
                <w:sz w:val="28"/>
                <w:szCs w:val="28"/>
              </w:rPr>
              <w:t>+</w:t>
            </w:r>
          </w:p>
        </w:tc>
      </w:tr>
      <w:tr w:rsidR="00F76952" w:rsidTr="002D605D">
        <w:trPr>
          <w:trHeight w:val="668"/>
        </w:trPr>
        <w:tc>
          <w:tcPr>
            <w:tcW w:w="7225" w:type="dxa"/>
          </w:tcPr>
          <w:p w:rsidR="00F76952" w:rsidRPr="002D605D" w:rsidRDefault="00F76952" w:rsidP="00F76952">
            <w:pPr>
              <w:rPr>
                <w:rFonts w:ascii="Times New Roman" w:hAnsi="Times New Roman"/>
                <w:sz w:val="28"/>
                <w:szCs w:val="28"/>
              </w:rPr>
            </w:pPr>
            <w:r w:rsidRPr="002D605D">
              <w:rPr>
                <w:rFonts w:ascii="Times New Roman" w:hAnsi="Times New Roman"/>
                <w:sz w:val="28"/>
                <w:szCs w:val="28"/>
                <w:highlight w:val="white"/>
              </w:rPr>
              <w:t>Защита обратной связи при вводе аутентификационной информации</w:t>
            </w:r>
          </w:p>
        </w:tc>
        <w:tc>
          <w:tcPr>
            <w:tcW w:w="2120" w:type="dxa"/>
            <w:vAlign w:val="center"/>
          </w:tcPr>
          <w:p w:rsidR="00F76952" w:rsidRPr="002D605D" w:rsidRDefault="00F76952" w:rsidP="002D605D">
            <w:pPr>
              <w:jc w:val="center"/>
              <w:rPr>
                <w:rFonts w:ascii="Times New Roman" w:hAnsi="Times New Roman"/>
                <w:sz w:val="28"/>
                <w:szCs w:val="28"/>
              </w:rPr>
            </w:pPr>
            <w:r w:rsidRPr="002D605D">
              <w:rPr>
                <w:rFonts w:ascii="Times New Roman" w:hAnsi="Times New Roman"/>
                <w:sz w:val="28"/>
                <w:szCs w:val="28"/>
              </w:rPr>
              <w:t>+</w:t>
            </w:r>
          </w:p>
        </w:tc>
      </w:tr>
      <w:tr w:rsidR="00F76952" w:rsidTr="002D605D">
        <w:trPr>
          <w:trHeight w:val="668"/>
        </w:trPr>
        <w:tc>
          <w:tcPr>
            <w:tcW w:w="7225" w:type="dxa"/>
          </w:tcPr>
          <w:p w:rsidR="00F76952" w:rsidRPr="002D605D" w:rsidRDefault="00F76952" w:rsidP="00F76952">
            <w:pPr>
              <w:rPr>
                <w:rFonts w:ascii="Times New Roman" w:hAnsi="Times New Roman"/>
                <w:sz w:val="28"/>
                <w:szCs w:val="28"/>
              </w:rPr>
            </w:pPr>
            <w:r w:rsidRPr="002D605D">
              <w:rPr>
                <w:rFonts w:ascii="Times New Roman" w:hAnsi="Times New Roman"/>
                <w:sz w:val="28"/>
                <w:szCs w:val="28"/>
                <w:highlight w:val="white"/>
              </w:rPr>
              <w:t>Идентификация и аутентификация пользователей, не являющихся работниками оператора (внешних пользователей)</w:t>
            </w:r>
          </w:p>
        </w:tc>
        <w:tc>
          <w:tcPr>
            <w:tcW w:w="2120" w:type="dxa"/>
            <w:vAlign w:val="center"/>
          </w:tcPr>
          <w:p w:rsidR="00F76952" w:rsidRPr="002D605D" w:rsidRDefault="00F76952" w:rsidP="002D605D">
            <w:pPr>
              <w:jc w:val="center"/>
              <w:rPr>
                <w:rFonts w:ascii="Times New Roman" w:hAnsi="Times New Roman"/>
                <w:sz w:val="28"/>
                <w:szCs w:val="28"/>
              </w:rPr>
            </w:pPr>
            <w:r w:rsidRPr="002D605D">
              <w:rPr>
                <w:rFonts w:ascii="Times New Roman" w:hAnsi="Times New Roman"/>
                <w:sz w:val="28"/>
                <w:szCs w:val="28"/>
              </w:rPr>
              <w:t>+</w:t>
            </w:r>
          </w:p>
        </w:tc>
      </w:tr>
      <w:tr w:rsidR="00F76952" w:rsidTr="002D605D">
        <w:trPr>
          <w:trHeight w:val="668"/>
        </w:trPr>
        <w:tc>
          <w:tcPr>
            <w:tcW w:w="7225" w:type="dxa"/>
          </w:tcPr>
          <w:p w:rsidR="00F76952" w:rsidRPr="002D605D" w:rsidRDefault="00F76952" w:rsidP="00F76952">
            <w:pPr>
              <w:rPr>
                <w:rFonts w:ascii="Times New Roman" w:hAnsi="Times New Roman"/>
                <w:sz w:val="28"/>
                <w:szCs w:val="28"/>
              </w:rPr>
            </w:pPr>
            <w:r w:rsidRPr="002D605D">
              <w:rPr>
                <w:rFonts w:ascii="Times New Roman" w:hAnsi="Times New Roman"/>
                <w:sz w:val="28"/>
                <w:szCs w:val="28"/>
              </w:rPr>
              <w:t>Управление (заведение, активация, блокирование и уничтожение) учетными записями пользователей, в том числе внешних пользователей</w:t>
            </w:r>
          </w:p>
        </w:tc>
        <w:tc>
          <w:tcPr>
            <w:tcW w:w="2120" w:type="dxa"/>
            <w:vAlign w:val="center"/>
          </w:tcPr>
          <w:p w:rsidR="00F76952" w:rsidRPr="002D605D" w:rsidRDefault="00F76952" w:rsidP="002D605D">
            <w:pPr>
              <w:jc w:val="center"/>
              <w:rPr>
                <w:rFonts w:ascii="Times New Roman" w:hAnsi="Times New Roman"/>
                <w:sz w:val="28"/>
                <w:szCs w:val="28"/>
              </w:rPr>
            </w:pPr>
            <w:r w:rsidRPr="002D605D">
              <w:rPr>
                <w:rFonts w:ascii="Times New Roman" w:hAnsi="Times New Roman"/>
                <w:sz w:val="28"/>
                <w:szCs w:val="28"/>
              </w:rPr>
              <w:t>+</w:t>
            </w:r>
          </w:p>
        </w:tc>
      </w:tr>
      <w:tr w:rsidR="00F76952" w:rsidTr="002D605D">
        <w:trPr>
          <w:trHeight w:val="668"/>
        </w:trPr>
        <w:tc>
          <w:tcPr>
            <w:tcW w:w="7225" w:type="dxa"/>
          </w:tcPr>
          <w:p w:rsidR="00F76952" w:rsidRPr="002D605D" w:rsidRDefault="00F76952" w:rsidP="00F76952">
            <w:pPr>
              <w:rPr>
                <w:rFonts w:ascii="Times New Roman" w:hAnsi="Times New Roman"/>
                <w:sz w:val="28"/>
                <w:szCs w:val="28"/>
              </w:rPr>
            </w:pPr>
            <w:r w:rsidRPr="002D605D">
              <w:rPr>
                <w:rFonts w:ascii="Times New Roman" w:hAnsi="Times New Roman"/>
                <w:sz w:val="28"/>
                <w:szCs w:val="28"/>
                <w:highlight w:val="white"/>
              </w:rPr>
              <w:t>Реализация необходимых методов (дискреционный, мандатный, ролевой или иной метод), типов (чтение, запись, выполнение или иной тип) и правил разграничения доступа</w:t>
            </w:r>
          </w:p>
        </w:tc>
        <w:tc>
          <w:tcPr>
            <w:tcW w:w="2120" w:type="dxa"/>
            <w:vAlign w:val="center"/>
          </w:tcPr>
          <w:p w:rsidR="00F76952" w:rsidRPr="002D605D" w:rsidRDefault="00F76952" w:rsidP="002D605D">
            <w:pPr>
              <w:jc w:val="center"/>
              <w:rPr>
                <w:rFonts w:ascii="Times New Roman" w:hAnsi="Times New Roman"/>
                <w:sz w:val="28"/>
                <w:szCs w:val="28"/>
              </w:rPr>
            </w:pPr>
            <w:r w:rsidRPr="002D605D">
              <w:rPr>
                <w:rFonts w:ascii="Times New Roman" w:hAnsi="Times New Roman"/>
                <w:sz w:val="28"/>
                <w:szCs w:val="28"/>
              </w:rPr>
              <w:t>+</w:t>
            </w:r>
          </w:p>
        </w:tc>
      </w:tr>
      <w:tr w:rsidR="00F76952" w:rsidTr="002D605D">
        <w:trPr>
          <w:trHeight w:val="668"/>
        </w:trPr>
        <w:tc>
          <w:tcPr>
            <w:tcW w:w="7225" w:type="dxa"/>
          </w:tcPr>
          <w:p w:rsidR="00F76952" w:rsidRPr="002D605D" w:rsidRDefault="00F76952" w:rsidP="00F76952">
            <w:pPr>
              <w:rPr>
                <w:rFonts w:ascii="Times New Roman" w:hAnsi="Times New Roman"/>
                <w:sz w:val="28"/>
                <w:szCs w:val="28"/>
              </w:rPr>
            </w:pPr>
            <w:r w:rsidRPr="002D605D">
              <w:rPr>
                <w:rFonts w:ascii="Times New Roman" w:hAnsi="Times New Roman"/>
                <w:sz w:val="28"/>
                <w:szCs w:val="28"/>
                <w:highlight w:val="white"/>
              </w:rPr>
              <w:t>Управление (фильтрация, маршрутизация, контроль соединений, однонаправленная передача и иные способы управления) информационными потоками между устройствами, сегментами информационной системы, а также между информационными системами</w:t>
            </w:r>
          </w:p>
        </w:tc>
        <w:tc>
          <w:tcPr>
            <w:tcW w:w="2120" w:type="dxa"/>
            <w:vAlign w:val="center"/>
          </w:tcPr>
          <w:p w:rsidR="00F76952" w:rsidRPr="002D605D" w:rsidRDefault="00F76952" w:rsidP="002D605D">
            <w:pPr>
              <w:jc w:val="center"/>
              <w:rPr>
                <w:rFonts w:ascii="Times New Roman" w:hAnsi="Times New Roman"/>
                <w:sz w:val="28"/>
                <w:szCs w:val="28"/>
              </w:rPr>
            </w:pPr>
            <w:r w:rsidRPr="002D605D">
              <w:rPr>
                <w:rFonts w:ascii="Times New Roman" w:hAnsi="Times New Roman"/>
                <w:sz w:val="28"/>
                <w:szCs w:val="28"/>
              </w:rPr>
              <w:t>+</w:t>
            </w:r>
          </w:p>
        </w:tc>
      </w:tr>
      <w:tr w:rsidR="00F76952" w:rsidTr="002D605D">
        <w:trPr>
          <w:trHeight w:val="668"/>
        </w:trPr>
        <w:tc>
          <w:tcPr>
            <w:tcW w:w="7225" w:type="dxa"/>
          </w:tcPr>
          <w:p w:rsidR="00F76952" w:rsidRPr="002D605D" w:rsidRDefault="00F76952" w:rsidP="00F76952">
            <w:pPr>
              <w:rPr>
                <w:rFonts w:ascii="Times New Roman" w:hAnsi="Times New Roman"/>
                <w:sz w:val="28"/>
                <w:szCs w:val="28"/>
              </w:rPr>
            </w:pPr>
            <w:r w:rsidRPr="002D605D">
              <w:rPr>
                <w:rFonts w:ascii="Times New Roman" w:hAnsi="Times New Roman"/>
                <w:sz w:val="28"/>
                <w:szCs w:val="28"/>
                <w:highlight w:val="white"/>
              </w:rPr>
              <w:t>Разделение полномочий (ролей) пользователей, администраторов и лиц, обеспечивающих функционирование информационной системы</w:t>
            </w:r>
          </w:p>
        </w:tc>
        <w:tc>
          <w:tcPr>
            <w:tcW w:w="2120" w:type="dxa"/>
            <w:vAlign w:val="center"/>
          </w:tcPr>
          <w:p w:rsidR="00F76952" w:rsidRPr="002D605D" w:rsidRDefault="00F76952" w:rsidP="002D605D">
            <w:pPr>
              <w:jc w:val="center"/>
              <w:rPr>
                <w:rFonts w:ascii="Times New Roman" w:hAnsi="Times New Roman"/>
                <w:sz w:val="28"/>
                <w:szCs w:val="28"/>
              </w:rPr>
            </w:pPr>
            <w:r w:rsidRPr="002D605D">
              <w:rPr>
                <w:rFonts w:ascii="Times New Roman" w:hAnsi="Times New Roman"/>
                <w:sz w:val="28"/>
                <w:szCs w:val="28"/>
              </w:rPr>
              <w:t>+</w:t>
            </w:r>
          </w:p>
        </w:tc>
      </w:tr>
      <w:tr w:rsidR="00F76952" w:rsidTr="002D605D">
        <w:trPr>
          <w:trHeight w:val="668"/>
        </w:trPr>
        <w:tc>
          <w:tcPr>
            <w:tcW w:w="7225" w:type="dxa"/>
          </w:tcPr>
          <w:p w:rsidR="00F76952" w:rsidRPr="002D605D" w:rsidRDefault="00F76952" w:rsidP="00F76952">
            <w:pPr>
              <w:rPr>
                <w:rFonts w:ascii="Times New Roman" w:hAnsi="Times New Roman"/>
                <w:sz w:val="28"/>
                <w:szCs w:val="28"/>
              </w:rPr>
            </w:pPr>
            <w:r w:rsidRPr="002D605D">
              <w:rPr>
                <w:rFonts w:ascii="Times New Roman" w:hAnsi="Times New Roman"/>
                <w:sz w:val="28"/>
                <w:szCs w:val="28"/>
                <w:highlight w:val="white"/>
              </w:rPr>
              <w:t>Назначение минимально необходимых прав и привилегий пользователям, администраторам и лицам, обеспечивающим функционирование информационной системы</w:t>
            </w:r>
          </w:p>
        </w:tc>
        <w:tc>
          <w:tcPr>
            <w:tcW w:w="2120" w:type="dxa"/>
            <w:vAlign w:val="center"/>
          </w:tcPr>
          <w:p w:rsidR="00F76952" w:rsidRPr="002D605D" w:rsidRDefault="00F76952" w:rsidP="002D605D">
            <w:pPr>
              <w:jc w:val="center"/>
              <w:rPr>
                <w:rFonts w:ascii="Times New Roman" w:hAnsi="Times New Roman"/>
                <w:sz w:val="28"/>
                <w:szCs w:val="28"/>
              </w:rPr>
            </w:pPr>
            <w:r w:rsidRPr="002D605D">
              <w:rPr>
                <w:rFonts w:ascii="Times New Roman" w:hAnsi="Times New Roman"/>
                <w:sz w:val="28"/>
                <w:szCs w:val="28"/>
              </w:rPr>
              <w:t>+</w:t>
            </w:r>
          </w:p>
        </w:tc>
      </w:tr>
      <w:tr w:rsidR="00F76952" w:rsidTr="002D605D">
        <w:trPr>
          <w:trHeight w:val="668"/>
        </w:trPr>
        <w:tc>
          <w:tcPr>
            <w:tcW w:w="7225" w:type="dxa"/>
          </w:tcPr>
          <w:p w:rsidR="00F76952" w:rsidRPr="002D605D" w:rsidRDefault="00F76952" w:rsidP="00F76952">
            <w:pPr>
              <w:rPr>
                <w:rFonts w:ascii="Times New Roman" w:hAnsi="Times New Roman"/>
                <w:sz w:val="28"/>
                <w:szCs w:val="28"/>
              </w:rPr>
            </w:pPr>
            <w:r w:rsidRPr="002D605D">
              <w:rPr>
                <w:rFonts w:ascii="Times New Roman" w:hAnsi="Times New Roman"/>
                <w:sz w:val="28"/>
                <w:szCs w:val="28"/>
                <w:highlight w:val="white"/>
              </w:rPr>
              <w:t>Ограничение неуспешных попыток входа в информационную систему (доступа к информационной системе)</w:t>
            </w:r>
          </w:p>
        </w:tc>
        <w:tc>
          <w:tcPr>
            <w:tcW w:w="2120" w:type="dxa"/>
            <w:vAlign w:val="center"/>
          </w:tcPr>
          <w:p w:rsidR="00F76952" w:rsidRPr="002D605D" w:rsidRDefault="00F76952" w:rsidP="002D605D">
            <w:pPr>
              <w:jc w:val="center"/>
              <w:rPr>
                <w:rFonts w:ascii="Times New Roman" w:hAnsi="Times New Roman"/>
                <w:sz w:val="28"/>
                <w:szCs w:val="28"/>
              </w:rPr>
            </w:pPr>
            <w:r w:rsidRPr="002D605D">
              <w:rPr>
                <w:rFonts w:ascii="Times New Roman" w:hAnsi="Times New Roman"/>
                <w:sz w:val="28"/>
                <w:szCs w:val="28"/>
              </w:rPr>
              <w:t>+</w:t>
            </w:r>
          </w:p>
        </w:tc>
      </w:tr>
      <w:tr w:rsidR="00F76952" w:rsidTr="002D605D">
        <w:trPr>
          <w:trHeight w:val="668"/>
        </w:trPr>
        <w:tc>
          <w:tcPr>
            <w:tcW w:w="7225" w:type="dxa"/>
          </w:tcPr>
          <w:p w:rsidR="00F76952" w:rsidRPr="002D605D" w:rsidRDefault="00F76952" w:rsidP="00F76952">
            <w:pPr>
              <w:rPr>
                <w:rFonts w:ascii="Times New Roman" w:hAnsi="Times New Roman"/>
                <w:sz w:val="28"/>
                <w:szCs w:val="28"/>
              </w:rPr>
            </w:pPr>
            <w:r w:rsidRPr="002D605D">
              <w:rPr>
                <w:rFonts w:ascii="Times New Roman" w:hAnsi="Times New Roman"/>
                <w:sz w:val="28"/>
                <w:szCs w:val="28"/>
                <w:highlight w:val="white"/>
              </w:rPr>
              <w:t>Реализация защищенного удаленного доступа субъектов доступа к объектам доступа через внешние информационно-телекоммуникационные сети</w:t>
            </w:r>
          </w:p>
        </w:tc>
        <w:tc>
          <w:tcPr>
            <w:tcW w:w="2120" w:type="dxa"/>
            <w:vAlign w:val="center"/>
          </w:tcPr>
          <w:p w:rsidR="00F76952" w:rsidRPr="002D605D" w:rsidRDefault="00F76952" w:rsidP="002D605D">
            <w:pPr>
              <w:jc w:val="center"/>
              <w:rPr>
                <w:rFonts w:ascii="Times New Roman" w:hAnsi="Times New Roman"/>
                <w:sz w:val="28"/>
                <w:szCs w:val="28"/>
              </w:rPr>
            </w:pPr>
            <w:r w:rsidRPr="002D605D">
              <w:rPr>
                <w:rFonts w:ascii="Times New Roman" w:hAnsi="Times New Roman"/>
                <w:sz w:val="28"/>
                <w:szCs w:val="28"/>
              </w:rPr>
              <w:t>+</w:t>
            </w:r>
          </w:p>
        </w:tc>
      </w:tr>
      <w:tr w:rsidR="00F76952" w:rsidTr="002D605D">
        <w:trPr>
          <w:trHeight w:val="668"/>
        </w:trPr>
        <w:tc>
          <w:tcPr>
            <w:tcW w:w="7225" w:type="dxa"/>
            <w:tcBorders>
              <w:bottom w:val="single" w:sz="4" w:space="0" w:color="auto"/>
            </w:tcBorders>
          </w:tcPr>
          <w:p w:rsidR="00F76952" w:rsidRPr="002D605D" w:rsidRDefault="00F76952" w:rsidP="00F76952">
            <w:pPr>
              <w:rPr>
                <w:rFonts w:ascii="Times New Roman" w:hAnsi="Times New Roman"/>
                <w:sz w:val="28"/>
                <w:szCs w:val="28"/>
              </w:rPr>
            </w:pPr>
            <w:r w:rsidRPr="002D605D">
              <w:rPr>
                <w:rFonts w:ascii="Times New Roman" w:hAnsi="Times New Roman"/>
                <w:sz w:val="28"/>
                <w:szCs w:val="28"/>
                <w:highlight w:val="white"/>
              </w:rPr>
              <w:t>Регламентация и контроль использования в информационной системе технологий беспроводного доступа</w:t>
            </w:r>
          </w:p>
        </w:tc>
        <w:tc>
          <w:tcPr>
            <w:tcW w:w="2120" w:type="dxa"/>
            <w:tcBorders>
              <w:bottom w:val="single" w:sz="4" w:space="0" w:color="auto"/>
            </w:tcBorders>
            <w:vAlign w:val="center"/>
          </w:tcPr>
          <w:p w:rsidR="00F76952" w:rsidRPr="002D605D" w:rsidRDefault="00F76952" w:rsidP="002D605D">
            <w:pPr>
              <w:jc w:val="center"/>
              <w:rPr>
                <w:rFonts w:ascii="Times New Roman" w:hAnsi="Times New Roman"/>
                <w:sz w:val="28"/>
                <w:szCs w:val="28"/>
              </w:rPr>
            </w:pPr>
            <w:r w:rsidRPr="002D605D">
              <w:rPr>
                <w:rFonts w:ascii="Times New Roman" w:hAnsi="Times New Roman"/>
                <w:sz w:val="28"/>
                <w:szCs w:val="28"/>
              </w:rPr>
              <w:t>+</w:t>
            </w:r>
          </w:p>
        </w:tc>
      </w:tr>
      <w:tr w:rsidR="00DD7334" w:rsidTr="00F341C2">
        <w:trPr>
          <w:trHeight w:val="668"/>
        </w:trPr>
        <w:tc>
          <w:tcPr>
            <w:tcW w:w="7225" w:type="dxa"/>
            <w:tcBorders>
              <w:top w:val="single" w:sz="4" w:space="0" w:color="auto"/>
            </w:tcBorders>
          </w:tcPr>
          <w:p w:rsidR="00DD7334" w:rsidRPr="002D605D" w:rsidRDefault="00DD7334" w:rsidP="00F341C2">
            <w:pPr>
              <w:rPr>
                <w:rFonts w:ascii="Times New Roman" w:hAnsi="Times New Roman"/>
                <w:sz w:val="28"/>
                <w:szCs w:val="28"/>
              </w:rPr>
            </w:pPr>
            <w:r w:rsidRPr="002D605D">
              <w:rPr>
                <w:rFonts w:ascii="Times New Roman" w:hAnsi="Times New Roman"/>
                <w:sz w:val="28"/>
                <w:szCs w:val="28"/>
              </w:rPr>
              <w:t>Регламентация и контроль использования в информационной системе мобильных технических средств</w:t>
            </w:r>
          </w:p>
        </w:tc>
        <w:tc>
          <w:tcPr>
            <w:tcW w:w="2120" w:type="dxa"/>
            <w:tcBorders>
              <w:top w:val="single" w:sz="4" w:space="0" w:color="auto"/>
            </w:tcBorders>
            <w:vAlign w:val="center"/>
          </w:tcPr>
          <w:p w:rsidR="00DD7334" w:rsidRPr="002D605D" w:rsidRDefault="00DD7334" w:rsidP="00F341C2">
            <w:pPr>
              <w:jc w:val="center"/>
              <w:rPr>
                <w:rFonts w:ascii="Times New Roman" w:hAnsi="Times New Roman"/>
                <w:sz w:val="28"/>
                <w:szCs w:val="28"/>
              </w:rPr>
            </w:pPr>
            <w:r w:rsidRPr="002D605D">
              <w:rPr>
                <w:rFonts w:ascii="Times New Roman" w:hAnsi="Times New Roman"/>
                <w:sz w:val="28"/>
                <w:szCs w:val="28"/>
              </w:rPr>
              <w:t>+</w:t>
            </w:r>
          </w:p>
        </w:tc>
      </w:tr>
      <w:tr w:rsidR="002D605D" w:rsidTr="00DD7334">
        <w:trPr>
          <w:trHeight w:val="556"/>
        </w:trPr>
        <w:tc>
          <w:tcPr>
            <w:tcW w:w="9345" w:type="dxa"/>
            <w:gridSpan w:val="2"/>
            <w:tcBorders>
              <w:top w:val="nil"/>
              <w:left w:val="nil"/>
              <w:bottom w:val="single" w:sz="4" w:space="0" w:color="auto"/>
              <w:right w:val="nil"/>
            </w:tcBorders>
          </w:tcPr>
          <w:p w:rsidR="002D605D" w:rsidRPr="002D605D" w:rsidRDefault="00DD7334" w:rsidP="00DD7334">
            <w:pPr>
              <w:spacing w:line="276" w:lineRule="auto"/>
              <w:rPr>
                <w:rFonts w:ascii="Times New Roman" w:hAnsi="Times New Roman"/>
                <w:sz w:val="28"/>
                <w:szCs w:val="28"/>
              </w:rPr>
            </w:pPr>
            <w:r>
              <w:rPr>
                <w:rFonts w:ascii="Times New Roman" w:hAnsi="Times New Roman"/>
                <w:sz w:val="28"/>
                <w:szCs w:val="28"/>
              </w:rPr>
              <w:lastRenderedPageBreak/>
              <w:t>Продолжение таблицы 1.3</w:t>
            </w:r>
          </w:p>
        </w:tc>
      </w:tr>
      <w:tr w:rsidR="00F76952" w:rsidTr="002D605D">
        <w:trPr>
          <w:trHeight w:val="668"/>
        </w:trPr>
        <w:tc>
          <w:tcPr>
            <w:tcW w:w="7225" w:type="dxa"/>
          </w:tcPr>
          <w:p w:rsidR="00F76952" w:rsidRPr="002D605D" w:rsidRDefault="00F76952" w:rsidP="00F76952">
            <w:pPr>
              <w:rPr>
                <w:rFonts w:ascii="Times New Roman" w:hAnsi="Times New Roman"/>
                <w:sz w:val="28"/>
                <w:szCs w:val="28"/>
              </w:rPr>
            </w:pPr>
            <w:r w:rsidRPr="002D605D">
              <w:rPr>
                <w:rFonts w:ascii="Times New Roman" w:hAnsi="Times New Roman"/>
                <w:sz w:val="28"/>
                <w:szCs w:val="28"/>
                <w:highlight w:val="white"/>
              </w:rPr>
              <w:t>Управление взаимодействием с информационными системами сторонних организаций (внешние информационные системы)</w:t>
            </w:r>
          </w:p>
        </w:tc>
        <w:tc>
          <w:tcPr>
            <w:tcW w:w="2120" w:type="dxa"/>
            <w:vAlign w:val="center"/>
          </w:tcPr>
          <w:p w:rsidR="00F76952" w:rsidRPr="002D605D" w:rsidRDefault="00F76952" w:rsidP="002D605D">
            <w:pPr>
              <w:jc w:val="center"/>
              <w:rPr>
                <w:rFonts w:ascii="Times New Roman" w:hAnsi="Times New Roman"/>
                <w:sz w:val="28"/>
                <w:szCs w:val="28"/>
              </w:rPr>
            </w:pPr>
            <w:r w:rsidRPr="002D605D">
              <w:rPr>
                <w:rFonts w:ascii="Times New Roman" w:hAnsi="Times New Roman"/>
                <w:sz w:val="28"/>
                <w:szCs w:val="28"/>
              </w:rPr>
              <w:t>+</w:t>
            </w:r>
          </w:p>
        </w:tc>
      </w:tr>
      <w:tr w:rsidR="00F76952" w:rsidTr="002D605D">
        <w:trPr>
          <w:trHeight w:val="668"/>
        </w:trPr>
        <w:tc>
          <w:tcPr>
            <w:tcW w:w="7225" w:type="dxa"/>
          </w:tcPr>
          <w:p w:rsidR="00F76952" w:rsidRPr="002D605D" w:rsidRDefault="00F76952" w:rsidP="00F76952">
            <w:pPr>
              <w:rPr>
                <w:rFonts w:ascii="Times New Roman" w:hAnsi="Times New Roman"/>
                <w:sz w:val="28"/>
                <w:szCs w:val="28"/>
              </w:rPr>
            </w:pPr>
            <w:r w:rsidRPr="002D605D">
              <w:rPr>
                <w:rFonts w:ascii="Times New Roman" w:hAnsi="Times New Roman"/>
                <w:sz w:val="28"/>
                <w:szCs w:val="28"/>
                <w:highlight w:val="white"/>
              </w:rPr>
              <w:t>Определение событий безопасности, подлежащих регистрации, и сроков их хранения</w:t>
            </w:r>
          </w:p>
        </w:tc>
        <w:tc>
          <w:tcPr>
            <w:tcW w:w="2120" w:type="dxa"/>
            <w:vAlign w:val="center"/>
          </w:tcPr>
          <w:p w:rsidR="00F76952" w:rsidRPr="002D605D" w:rsidRDefault="00F76952" w:rsidP="002D605D">
            <w:pPr>
              <w:jc w:val="center"/>
              <w:rPr>
                <w:rFonts w:ascii="Times New Roman" w:hAnsi="Times New Roman"/>
                <w:sz w:val="28"/>
                <w:szCs w:val="28"/>
              </w:rPr>
            </w:pPr>
            <w:r w:rsidRPr="002D605D">
              <w:rPr>
                <w:rFonts w:ascii="Times New Roman" w:hAnsi="Times New Roman"/>
                <w:sz w:val="28"/>
                <w:szCs w:val="28"/>
              </w:rPr>
              <w:t>+</w:t>
            </w:r>
          </w:p>
        </w:tc>
      </w:tr>
      <w:tr w:rsidR="00F76952" w:rsidTr="002D605D">
        <w:trPr>
          <w:trHeight w:val="668"/>
        </w:trPr>
        <w:tc>
          <w:tcPr>
            <w:tcW w:w="7225" w:type="dxa"/>
          </w:tcPr>
          <w:p w:rsidR="00F76952" w:rsidRPr="002D605D" w:rsidRDefault="00F76952" w:rsidP="00F76952">
            <w:pPr>
              <w:rPr>
                <w:rFonts w:ascii="Times New Roman" w:hAnsi="Times New Roman"/>
                <w:sz w:val="28"/>
                <w:szCs w:val="28"/>
              </w:rPr>
            </w:pPr>
            <w:r w:rsidRPr="002D605D">
              <w:rPr>
                <w:rFonts w:ascii="Times New Roman" w:hAnsi="Times New Roman"/>
                <w:sz w:val="28"/>
                <w:szCs w:val="28"/>
                <w:highlight w:val="white"/>
              </w:rPr>
              <w:t>Определение состава и содержания информации о событиях безопасности, подлежащих регистрации</w:t>
            </w:r>
          </w:p>
        </w:tc>
        <w:tc>
          <w:tcPr>
            <w:tcW w:w="2120" w:type="dxa"/>
            <w:vAlign w:val="center"/>
          </w:tcPr>
          <w:p w:rsidR="00F76952" w:rsidRPr="002D605D" w:rsidRDefault="00F76952" w:rsidP="002D605D">
            <w:pPr>
              <w:jc w:val="center"/>
              <w:rPr>
                <w:rFonts w:ascii="Times New Roman" w:hAnsi="Times New Roman"/>
                <w:sz w:val="28"/>
                <w:szCs w:val="28"/>
              </w:rPr>
            </w:pPr>
            <w:r w:rsidRPr="002D605D">
              <w:rPr>
                <w:rFonts w:ascii="Times New Roman" w:hAnsi="Times New Roman"/>
                <w:sz w:val="28"/>
                <w:szCs w:val="28"/>
              </w:rPr>
              <w:t>+</w:t>
            </w:r>
          </w:p>
        </w:tc>
      </w:tr>
      <w:tr w:rsidR="00F76952" w:rsidTr="002D605D">
        <w:trPr>
          <w:trHeight w:val="668"/>
        </w:trPr>
        <w:tc>
          <w:tcPr>
            <w:tcW w:w="7225" w:type="dxa"/>
          </w:tcPr>
          <w:p w:rsidR="00F76952" w:rsidRPr="002D605D" w:rsidRDefault="00F76952" w:rsidP="00F76952">
            <w:pPr>
              <w:rPr>
                <w:rFonts w:ascii="Times New Roman" w:hAnsi="Times New Roman"/>
                <w:sz w:val="28"/>
                <w:szCs w:val="28"/>
              </w:rPr>
            </w:pPr>
            <w:r w:rsidRPr="002D605D">
              <w:rPr>
                <w:rFonts w:ascii="Times New Roman" w:hAnsi="Times New Roman"/>
                <w:sz w:val="28"/>
                <w:szCs w:val="28"/>
                <w:highlight w:val="white"/>
              </w:rPr>
              <w:t>Сбор, запись и хранение информации о событиях безопасности в течение установленного времени хранения</w:t>
            </w:r>
          </w:p>
        </w:tc>
        <w:tc>
          <w:tcPr>
            <w:tcW w:w="2120" w:type="dxa"/>
            <w:vAlign w:val="center"/>
          </w:tcPr>
          <w:p w:rsidR="00F76952" w:rsidRPr="002D605D" w:rsidRDefault="00F76952" w:rsidP="002D605D">
            <w:pPr>
              <w:jc w:val="center"/>
              <w:rPr>
                <w:rFonts w:ascii="Times New Roman" w:hAnsi="Times New Roman"/>
                <w:sz w:val="28"/>
                <w:szCs w:val="28"/>
              </w:rPr>
            </w:pPr>
            <w:r w:rsidRPr="002D605D">
              <w:rPr>
                <w:rFonts w:ascii="Times New Roman" w:hAnsi="Times New Roman"/>
                <w:sz w:val="28"/>
                <w:szCs w:val="28"/>
              </w:rPr>
              <w:t>+</w:t>
            </w:r>
          </w:p>
        </w:tc>
      </w:tr>
      <w:tr w:rsidR="00F76952" w:rsidTr="002D605D">
        <w:trPr>
          <w:trHeight w:val="668"/>
        </w:trPr>
        <w:tc>
          <w:tcPr>
            <w:tcW w:w="7225" w:type="dxa"/>
          </w:tcPr>
          <w:p w:rsidR="00F76952" w:rsidRPr="002D605D" w:rsidRDefault="00F76952" w:rsidP="00F76952">
            <w:pPr>
              <w:rPr>
                <w:rFonts w:ascii="Times New Roman" w:hAnsi="Times New Roman"/>
                <w:sz w:val="28"/>
                <w:szCs w:val="28"/>
              </w:rPr>
            </w:pPr>
            <w:r w:rsidRPr="002D605D">
              <w:rPr>
                <w:rFonts w:ascii="Times New Roman" w:hAnsi="Times New Roman"/>
                <w:sz w:val="28"/>
                <w:szCs w:val="28"/>
                <w:highlight w:val="white"/>
              </w:rPr>
              <w:t>Защита информации о событиях безопасности</w:t>
            </w:r>
          </w:p>
        </w:tc>
        <w:tc>
          <w:tcPr>
            <w:tcW w:w="2120" w:type="dxa"/>
            <w:vAlign w:val="center"/>
          </w:tcPr>
          <w:p w:rsidR="00F76952" w:rsidRPr="002D605D" w:rsidRDefault="00F76952" w:rsidP="002D605D">
            <w:pPr>
              <w:jc w:val="center"/>
              <w:rPr>
                <w:rFonts w:ascii="Times New Roman" w:hAnsi="Times New Roman"/>
                <w:sz w:val="28"/>
                <w:szCs w:val="28"/>
              </w:rPr>
            </w:pPr>
            <w:r w:rsidRPr="002D605D">
              <w:rPr>
                <w:rFonts w:ascii="Times New Roman" w:hAnsi="Times New Roman"/>
                <w:sz w:val="28"/>
                <w:szCs w:val="28"/>
              </w:rPr>
              <w:t>+</w:t>
            </w:r>
          </w:p>
        </w:tc>
      </w:tr>
      <w:tr w:rsidR="00F76952" w:rsidTr="002D605D">
        <w:trPr>
          <w:trHeight w:val="668"/>
        </w:trPr>
        <w:tc>
          <w:tcPr>
            <w:tcW w:w="7225" w:type="dxa"/>
          </w:tcPr>
          <w:p w:rsidR="00F76952" w:rsidRPr="002D605D" w:rsidRDefault="00F76952" w:rsidP="00F76952">
            <w:pPr>
              <w:rPr>
                <w:rFonts w:ascii="Times New Roman" w:hAnsi="Times New Roman"/>
                <w:sz w:val="28"/>
                <w:szCs w:val="28"/>
              </w:rPr>
            </w:pPr>
            <w:r w:rsidRPr="002D605D">
              <w:rPr>
                <w:rFonts w:ascii="Times New Roman" w:hAnsi="Times New Roman"/>
                <w:sz w:val="28"/>
                <w:szCs w:val="28"/>
                <w:highlight w:val="white"/>
              </w:rPr>
              <w:t>Реализация антивирусной защиты</w:t>
            </w:r>
          </w:p>
        </w:tc>
        <w:tc>
          <w:tcPr>
            <w:tcW w:w="2120" w:type="dxa"/>
            <w:vAlign w:val="center"/>
          </w:tcPr>
          <w:p w:rsidR="00F76952" w:rsidRPr="002D605D" w:rsidRDefault="00F76952" w:rsidP="002D605D">
            <w:pPr>
              <w:jc w:val="center"/>
              <w:rPr>
                <w:rFonts w:ascii="Times New Roman" w:hAnsi="Times New Roman"/>
                <w:sz w:val="28"/>
                <w:szCs w:val="28"/>
              </w:rPr>
            </w:pPr>
            <w:r w:rsidRPr="002D605D">
              <w:rPr>
                <w:rFonts w:ascii="Times New Roman" w:hAnsi="Times New Roman"/>
                <w:sz w:val="28"/>
                <w:szCs w:val="28"/>
              </w:rPr>
              <w:t>+</w:t>
            </w:r>
          </w:p>
        </w:tc>
      </w:tr>
      <w:tr w:rsidR="00F76952" w:rsidTr="002D605D">
        <w:trPr>
          <w:trHeight w:val="668"/>
        </w:trPr>
        <w:tc>
          <w:tcPr>
            <w:tcW w:w="7225" w:type="dxa"/>
          </w:tcPr>
          <w:p w:rsidR="00F76952" w:rsidRPr="002D605D" w:rsidRDefault="00F76952" w:rsidP="00F76952">
            <w:pPr>
              <w:rPr>
                <w:rFonts w:ascii="Times New Roman" w:hAnsi="Times New Roman"/>
                <w:sz w:val="28"/>
                <w:szCs w:val="28"/>
              </w:rPr>
            </w:pPr>
            <w:r w:rsidRPr="002D605D">
              <w:rPr>
                <w:rFonts w:ascii="Times New Roman" w:hAnsi="Times New Roman"/>
                <w:sz w:val="28"/>
                <w:szCs w:val="28"/>
                <w:highlight w:val="white"/>
              </w:rPr>
              <w:t>Обновление базы данных признаков вредоносных компьютерных программ (вирусов)</w:t>
            </w:r>
          </w:p>
        </w:tc>
        <w:tc>
          <w:tcPr>
            <w:tcW w:w="2120" w:type="dxa"/>
            <w:vAlign w:val="center"/>
          </w:tcPr>
          <w:p w:rsidR="00F76952" w:rsidRPr="002D605D" w:rsidRDefault="00F76952" w:rsidP="002D605D">
            <w:pPr>
              <w:jc w:val="center"/>
              <w:rPr>
                <w:rFonts w:ascii="Times New Roman" w:hAnsi="Times New Roman"/>
                <w:sz w:val="28"/>
                <w:szCs w:val="28"/>
              </w:rPr>
            </w:pPr>
            <w:r w:rsidRPr="002D605D">
              <w:rPr>
                <w:rFonts w:ascii="Times New Roman" w:hAnsi="Times New Roman"/>
                <w:sz w:val="28"/>
                <w:szCs w:val="28"/>
              </w:rPr>
              <w:t>+</w:t>
            </w:r>
          </w:p>
        </w:tc>
      </w:tr>
      <w:tr w:rsidR="00F76952" w:rsidTr="002D605D">
        <w:trPr>
          <w:trHeight w:val="668"/>
        </w:trPr>
        <w:tc>
          <w:tcPr>
            <w:tcW w:w="7225" w:type="dxa"/>
          </w:tcPr>
          <w:p w:rsidR="00F76952" w:rsidRPr="002D605D" w:rsidRDefault="00F76952" w:rsidP="00F76952">
            <w:pPr>
              <w:rPr>
                <w:rFonts w:ascii="Times New Roman" w:hAnsi="Times New Roman"/>
                <w:sz w:val="28"/>
                <w:szCs w:val="28"/>
              </w:rPr>
            </w:pPr>
            <w:r w:rsidRPr="002D605D">
              <w:rPr>
                <w:rFonts w:ascii="Times New Roman" w:hAnsi="Times New Roman"/>
                <w:sz w:val="28"/>
                <w:szCs w:val="28"/>
                <w:highlight w:val="white"/>
              </w:rPr>
              <w:t>Контроль установки обновлений программного обеспечения, включая обновление программного обеспечения средств защиты информации</w:t>
            </w:r>
          </w:p>
        </w:tc>
        <w:tc>
          <w:tcPr>
            <w:tcW w:w="2120" w:type="dxa"/>
            <w:vAlign w:val="center"/>
          </w:tcPr>
          <w:p w:rsidR="00F76952" w:rsidRPr="002D605D" w:rsidRDefault="00F76952" w:rsidP="002D605D">
            <w:pPr>
              <w:jc w:val="center"/>
              <w:rPr>
                <w:rFonts w:ascii="Times New Roman" w:hAnsi="Times New Roman"/>
                <w:sz w:val="28"/>
                <w:szCs w:val="28"/>
              </w:rPr>
            </w:pPr>
            <w:r w:rsidRPr="002D605D">
              <w:rPr>
                <w:rFonts w:ascii="Times New Roman" w:hAnsi="Times New Roman"/>
                <w:sz w:val="28"/>
                <w:szCs w:val="28"/>
              </w:rPr>
              <w:t>+</w:t>
            </w:r>
          </w:p>
        </w:tc>
      </w:tr>
      <w:tr w:rsidR="00F76952" w:rsidTr="002D605D">
        <w:trPr>
          <w:trHeight w:val="668"/>
        </w:trPr>
        <w:tc>
          <w:tcPr>
            <w:tcW w:w="7225" w:type="dxa"/>
          </w:tcPr>
          <w:p w:rsidR="00F76952" w:rsidRPr="002D605D" w:rsidRDefault="00F76952" w:rsidP="00F76952">
            <w:pPr>
              <w:rPr>
                <w:rFonts w:ascii="Times New Roman" w:hAnsi="Times New Roman"/>
                <w:sz w:val="28"/>
                <w:szCs w:val="28"/>
              </w:rPr>
            </w:pPr>
            <w:r w:rsidRPr="002D605D">
              <w:rPr>
                <w:rFonts w:ascii="Times New Roman" w:hAnsi="Times New Roman"/>
                <w:sz w:val="28"/>
                <w:szCs w:val="28"/>
                <w:highlight w:val="white"/>
              </w:rPr>
              <w:t>Идентификация и аутентификация субъектов доступа и объектов доступа в виртуальной инфраструктуре, в том числе администраторов управления средствами виртуализации</w:t>
            </w:r>
          </w:p>
        </w:tc>
        <w:tc>
          <w:tcPr>
            <w:tcW w:w="2120" w:type="dxa"/>
            <w:vAlign w:val="center"/>
          </w:tcPr>
          <w:p w:rsidR="00F76952" w:rsidRPr="002D605D" w:rsidRDefault="00F76952" w:rsidP="002D605D">
            <w:pPr>
              <w:jc w:val="center"/>
              <w:rPr>
                <w:rFonts w:ascii="Times New Roman" w:hAnsi="Times New Roman"/>
                <w:sz w:val="28"/>
                <w:szCs w:val="28"/>
              </w:rPr>
            </w:pPr>
            <w:r w:rsidRPr="002D605D">
              <w:rPr>
                <w:rFonts w:ascii="Times New Roman" w:hAnsi="Times New Roman"/>
                <w:sz w:val="28"/>
                <w:szCs w:val="28"/>
              </w:rPr>
              <w:t>+</w:t>
            </w:r>
          </w:p>
        </w:tc>
      </w:tr>
    </w:tbl>
    <w:p w:rsidR="007C3A64" w:rsidRDefault="00D27CDB">
      <w:pPr>
        <w:pStyle w:val="a7"/>
      </w:pPr>
      <w:r>
        <w:t xml:space="preserve">На основании сравнительного анализа требуемых мер защиты информации и возможности реализации мер обеспечения защищенности информации ИСПДн можно присвоить 4 класс защищенности. </w:t>
      </w:r>
    </w:p>
    <w:p w:rsidR="007C3A64" w:rsidRDefault="007920ED" w:rsidP="00A01481">
      <w:pPr>
        <w:pStyle w:val="a6"/>
        <w:spacing w:before="120" w:after="100" w:line="276" w:lineRule="auto"/>
        <w:ind w:firstLine="709"/>
        <w:outlineLvl w:val="1"/>
      </w:pPr>
      <w:bookmarkStart w:id="14" w:name="__RefHeading___7"/>
      <w:bookmarkStart w:id="15" w:name="_Toc137993578"/>
      <w:bookmarkEnd w:id="14"/>
      <w:r>
        <w:t xml:space="preserve">1.5. </w:t>
      </w:r>
      <w:r w:rsidR="00D27CDB">
        <w:t>Определение наиболее актуальных угроз нарушения целостности информационной безопасности, оценка возможностей внешних и внутренних нарушителей</w:t>
      </w:r>
      <w:bookmarkEnd w:id="15"/>
    </w:p>
    <w:p w:rsidR="007C3A64" w:rsidRDefault="00D27CDB">
      <w:pPr>
        <w:pStyle w:val="a7"/>
      </w:pPr>
      <w:r>
        <w:t>Важную роль в ERP-системах выполняет, хранимая в ней конфиденциальная информация. Как было определено в п.1.3 данной работы</w:t>
      </w:r>
      <w:r w:rsidR="00DB5F48">
        <w:t>,</w:t>
      </w:r>
      <w:r>
        <w:t xml:space="preserve"> к конфиденциальной информации относится все данные хранящиеся и обрабатывающиеся внутри системы, так как они влияют на отдельные бизнес-процессы в организации и на всю систему в целом. Потеря, несанкционированное изменение и прочие операции дискредитирующие или уничтожающие информацию влекут за собой убытки, вплоть до остановки </w:t>
      </w:r>
      <w:r>
        <w:lastRenderedPageBreak/>
        <w:t>всех процессов организации с последующими простоями. Следовательно, стоит выделить основным аспектом защиты информации именно целостность. Угрозы нарушения целостности являются более уязвимы в ERP-системах.</w:t>
      </w:r>
    </w:p>
    <w:p w:rsidR="007C3A64" w:rsidRDefault="00D27CDB">
      <w:pPr>
        <w:pStyle w:val="a7"/>
      </w:pPr>
      <w:r>
        <w:t>Список угроз формируется на основании банка данных угроз безопасности информации</w:t>
      </w:r>
      <w:r w:rsidR="00CE5FF1">
        <w:t xml:space="preserve"> [3</w:t>
      </w:r>
      <w:r>
        <w:t>]. Актуальность и выделение наиболее актуальных угроз определяется методом экспертной оценки. Для снижения субъективных факторов при оценке была создана экспертная группа. Формирование группы и проведение экспертной оценки проводил</w:t>
      </w:r>
      <w:r w:rsidR="000919B4">
        <w:t>ось по методическому документу «</w:t>
      </w:r>
      <w:r>
        <w:t>Методика оценк</w:t>
      </w:r>
      <w:r w:rsidR="000919B4">
        <w:t>и угроз безопасности информации»</w:t>
      </w:r>
      <w:r>
        <w:t xml:space="preserve"> (утв. Федеральной службой по техническому и экспортному контролю 5 февраля 2021 г.).</w:t>
      </w:r>
    </w:p>
    <w:p w:rsidR="007C3A64" w:rsidRDefault="00D27CDB">
      <w:pPr>
        <w:pStyle w:val="a7"/>
      </w:pPr>
      <w:r>
        <w:t>Экспертная группа состоит из:</w:t>
      </w:r>
    </w:p>
    <w:p w:rsidR="007C3A64" w:rsidRDefault="00D27CDB" w:rsidP="00DD0CF6">
      <w:pPr>
        <w:pStyle w:val="a7"/>
        <w:numPr>
          <w:ilvl w:val="0"/>
          <w:numId w:val="13"/>
        </w:numPr>
        <w:ind w:left="0" w:firstLine="1069"/>
      </w:pPr>
      <w:r>
        <w:t>Соболевский Артём Александрович – Специалист ИБ, сертифицированный специалист по платформе «1С:Предприятия 8»;</w:t>
      </w:r>
    </w:p>
    <w:p w:rsidR="007C3A64" w:rsidRDefault="00D27CDB" w:rsidP="00DD0CF6">
      <w:pPr>
        <w:pStyle w:val="a7"/>
        <w:numPr>
          <w:ilvl w:val="0"/>
          <w:numId w:val="13"/>
        </w:numPr>
        <w:ind w:left="0" w:firstLine="1069"/>
      </w:pPr>
      <w:r>
        <w:t>Самарцев Александр Олегович – Специалист ИБ, сертифицированный специалист по платформе «1С:Предприятия 8».</w:t>
      </w:r>
    </w:p>
    <w:p w:rsidR="007C3A64" w:rsidRDefault="00D27CDB" w:rsidP="00DB5F48">
      <w:pPr>
        <w:pStyle w:val="a7"/>
      </w:pPr>
      <w:r>
        <w:t>Перечень наиболее актуальных угроз нарушения целостности представлен</w:t>
      </w:r>
      <w:r w:rsidR="00DD7334">
        <w:t>ы</w:t>
      </w:r>
      <w:r>
        <w:t xml:space="preserve"> в таблице 1.4.</w:t>
      </w:r>
    </w:p>
    <w:tbl>
      <w:tblPr>
        <w:tblStyle w:val="affb"/>
        <w:tblW w:w="9369" w:type="dxa"/>
        <w:tblLayout w:type="fixed"/>
        <w:tblLook w:val="04A0" w:firstRow="1" w:lastRow="0" w:firstColumn="1" w:lastColumn="0" w:noHBand="0" w:noVBand="1"/>
      </w:tblPr>
      <w:tblGrid>
        <w:gridCol w:w="445"/>
        <w:gridCol w:w="1398"/>
        <w:gridCol w:w="7526"/>
      </w:tblGrid>
      <w:tr w:rsidR="00DB5F48" w:rsidTr="00DD7334">
        <w:trPr>
          <w:trHeight w:val="370"/>
        </w:trPr>
        <w:tc>
          <w:tcPr>
            <w:tcW w:w="9369" w:type="dxa"/>
            <w:gridSpan w:val="3"/>
            <w:tcBorders>
              <w:top w:val="nil"/>
              <w:left w:val="nil"/>
              <w:bottom w:val="single" w:sz="4" w:space="0" w:color="auto"/>
              <w:right w:val="nil"/>
            </w:tcBorders>
          </w:tcPr>
          <w:p w:rsidR="00DB5F48" w:rsidRDefault="00DB5F48" w:rsidP="00DB5F48">
            <w:pPr>
              <w:pStyle w:val="a9"/>
              <w:spacing w:line="360" w:lineRule="auto"/>
              <w:jc w:val="left"/>
            </w:pPr>
            <w:r>
              <w:t>Таблица 1.4 – Перечень наиболее актуальных угроз нарушения целостности</w:t>
            </w:r>
          </w:p>
        </w:tc>
      </w:tr>
      <w:tr w:rsidR="007C3A64" w:rsidTr="00DD7334">
        <w:trPr>
          <w:trHeight w:val="498"/>
        </w:trPr>
        <w:tc>
          <w:tcPr>
            <w:tcW w:w="445" w:type="dxa"/>
            <w:tcBorders>
              <w:top w:val="single" w:sz="4" w:space="0" w:color="auto"/>
            </w:tcBorders>
          </w:tcPr>
          <w:p w:rsidR="007C3A64" w:rsidRDefault="00D27CDB">
            <w:pPr>
              <w:pStyle w:val="a9"/>
            </w:pPr>
            <w:r>
              <w:t>№</w:t>
            </w:r>
          </w:p>
        </w:tc>
        <w:tc>
          <w:tcPr>
            <w:tcW w:w="1398" w:type="dxa"/>
            <w:tcBorders>
              <w:top w:val="single" w:sz="4" w:space="0" w:color="auto"/>
            </w:tcBorders>
          </w:tcPr>
          <w:p w:rsidR="007C3A64" w:rsidRDefault="00D27CDB">
            <w:pPr>
              <w:pStyle w:val="a9"/>
            </w:pPr>
            <w:r>
              <w:t>Код угрозы</w:t>
            </w:r>
          </w:p>
        </w:tc>
        <w:tc>
          <w:tcPr>
            <w:tcW w:w="7526" w:type="dxa"/>
            <w:tcBorders>
              <w:top w:val="single" w:sz="4" w:space="0" w:color="auto"/>
            </w:tcBorders>
          </w:tcPr>
          <w:p w:rsidR="007C3A64" w:rsidRDefault="00D27CDB">
            <w:pPr>
              <w:pStyle w:val="a9"/>
            </w:pPr>
            <w:r>
              <w:t>Наименование угрозы</w:t>
            </w:r>
          </w:p>
        </w:tc>
      </w:tr>
      <w:tr w:rsidR="007C3A64" w:rsidTr="00DD7334">
        <w:trPr>
          <w:trHeight w:val="243"/>
        </w:trPr>
        <w:tc>
          <w:tcPr>
            <w:tcW w:w="445" w:type="dxa"/>
          </w:tcPr>
          <w:p w:rsidR="007C3A64" w:rsidRDefault="00D27CDB">
            <w:pPr>
              <w:pStyle w:val="a9"/>
            </w:pPr>
            <w:r>
              <w:t>1</w:t>
            </w:r>
          </w:p>
        </w:tc>
        <w:tc>
          <w:tcPr>
            <w:tcW w:w="1398" w:type="dxa"/>
          </w:tcPr>
          <w:p w:rsidR="007C3A64" w:rsidRDefault="00D27CDB">
            <w:pPr>
              <w:pStyle w:val="a9"/>
            </w:pPr>
            <w:r>
              <w:t>УБИ.006</w:t>
            </w:r>
          </w:p>
        </w:tc>
        <w:tc>
          <w:tcPr>
            <w:tcW w:w="7526" w:type="dxa"/>
          </w:tcPr>
          <w:p w:rsidR="007C3A64" w:rsidRDefault="00D27CDB">
            <w:pPr>
              <w:pStyle w:val="a9"/>
            </w:pPr>
            <w:r>
              <w:t>Угроза внедрения кода или данных</w:t>
            </w:r>
          </w:p>
        </w:tc>
      </w:tr>
      <w:tr w:rsidR="007C3A64" w:rsidTr="00DD7334">
        <w:trPr>
          <w:trHeight w:val="243"/>
        </w:trPr>
        <w:tc>
          <w:tcPr>
            <w:tcW w:w="445" w:type="dxa"/>
          </w:tcPr>
          <w:p w:rsidR="007C3A64" w:rsidRDefault="00D27CDB">
            <w:pPr>
              <w:pStyle w:val="a9"/>
            </w:pPr>
            <w:r>
              <w:t>2</w:t>
            </w:r>
          </w:p>
        </w:tc>
        <w:tc>
          <w:tcPr>
            <w:tcW w:w="1398" w:type="dxa"/>
          </w:tcPr>
          <w:p w:rsidR="007C3A64" w:rsidRDefault="00D27CDB">
            <w:pPr>
              <w:pStyle w:val="a9"/>
            </w:pPr>
            <w:r>
              <w:t>УБИ.007</w:t>
            </w:r>
          </w:p>
        </w:tc>
        <w:tc>
          <w:tcPr>
            <w:tcW w:w="7526" w:type="dxa"/>
          </w:tcPr>
          <w:p w:rsidR="007C3A64" w:rsidRDefault="00D27CDB">
            <w:pPr>
              <w:pStyle w:val="a9"/>
            </w:pPr>
            <w:r>
              <w:t>Угроза воздействия на программы с высокими привилегиями</w:t>
            </w:r>
          </w:p>
        </w:tc>
      </w:tr>
      <w:tr w:rsidR="00DB5F48" w:rsidTr="00DD7334">
        <w:trPr>
          <w:trHeight w:val="243"/>
        </w:trPr>
        <w:tc>
          <w:tcPr>
            <w:tcW w:w="445" w:type="dxa"/>
          </w:tcPr>
          <w:p w:rsidR="00DB5F48" w:rsidRPr="00DB5F48" w:rsidRDefault="00DB5F48" w:rsidP="00DB5F48">
            <w:pPr>
              <w:rPr>
                <w:rFonts w:ascii="Times New Roman" w:hAnsi="Times New Roman"/>
                <w:sz w:val="28"/>
                <w:szCs w:val="28"/>
              </w:rPr>
            </w:pPr>
            <w:r w:rsidRPr="00DB5F48">
              <w:rPr>
                <w:rFonts w:ascii="Times New Roman" w:hAnsi="Times New Roman"/>
                <w:sz w:val="28"/>
                <w:szCs w:val="28"/>
              </w:rPr>
              <w:t>3</w:t>
            </w:r>
          </w:p>
        </w:tc>
        <w:tc>
          <w:tcPr>
            <w:tcW w:w="1398" w:type="dxa"/>
          </w:tcPr>
          <w:p w:rsidR="00DB5F48" w:rsidRPr="00DB5F48" w:rsidRDefault="00DB5F48" w:rsidP="00DB5F48">
            <w:pPr>
              <w:rPr>
                <w:rFonts w:ascii="Times New Roman" w:hAnsi="Times New Roman"/>
                <w:sz w:val="28"/>
                <w:szCs w:val="28"/>
              </w:rPr>
            </w:pPr>
            <w:r w:rsidRPr="00DB5F48">
              <w:rPr>
                <w:rFonts w:ascii="Times New Roman" w:hAnsi="Times New Roman"/>
                <w:sz w:val="28"/>
                <w:szCs w:val="28"/>
              </w:rPr>
              <w:t>УБИ.122</w:t>
            </w:r>
          </w:p>
        </w:tc>
        <w:tc>
          <w:tcPr>
            <w:tcW w:w="7526" w:type="dxa"/>
          </w:tcPr>
          <w:p w:rsidR="00DB5F48" w:rsidRPr="00DB5F48" w:rsidRDefault="00DB5F48" w:rsidP="00DB5F48">
            <w:pPr>
              <w:rPr>
                <w:rFonts w:ascii="Times New Roman" w:hAnsi="Times New Roman"/>
                <w:sz w:val="28"/>
                <w:szCs w:val="28"/>
              </w:rPr>
            </w:pPr>
            <w:r w:rsidRPr="00DB5F48">
              <w:rPr>
                <w:rFonts w:ascii="Times New Roman" w:hAnsi="Times New Roman"/>
                <w:sz w:val="28"/>
                <w:szCs w:val="28"/>
              </w:rPr>
              <w:t>Угроза повышения привилегий</w:t>
            </w:r>
          </w:p>
        </w:tc>
      </w:tr>
      <w:tr w:rsidR="00DB5F48" w:rsidTr="00DD7334">
        <w:trPr>
          <w:trHeight w:val="498"/>
        </w:trPr>
        <w:tc>
          <w:tcPr>
            <w:tcW w:w="445" w:type="dxa"/>
          </w:tcPr>
          <w:p w:rsidR="00DB5F48" w:rsidRPr="00DB5F48" w:rsidRDefault="00DB5F48" w:rsidP="00DB5F48">
            <w:pPr>
              <w:rPr>
                <w:rFonts w:ascii="Times New Roman" w:hAnsi="Times New Roman"/>
                <w:sz w:val="28"/>
                <w:szCs w:val="28"/>
              </w:rPr>
            </w:pPr>
            <w:r w:rsidRPr="00DB5F48">
              <w:rPr>
                <w:rFonts w:ascii="Times New Roman" w:hAnsi="Times New Roman"/>
                <w:sz w:val="28"/>
                <w:szCs w:val="28"/>
              </w:rPr>
              <w:t>4</w:t>
            </w:r>
          </w:p>
        </w:tc>
        <w:tc>
          <w:tcPr>
            <w:tcW w:w="1398" w:type="dxa"/>
          </w:tcPr>
          <w:p w:rsidR="00DB5F48" w:rsidRPr="00DB5F48" w:rsidRDefault="00DB5F48" w:rsidP="00DB5F48">
            <w:pPr>
              <w:rPr>
                <w:rFonts w:ascii="Times New Roman" w:hAnsi="Times New Roman"/>
                <w:sz w:val="28"/>
                <w:szCs w:val="28"/>
              </w:rPr>
            </w:pPr>
            <w:r w:rsidRPr="00DB5F48">
              <w:rPr>
                <w:rFonts w:ascii="Times New Roman" w:hAnsi="Times New Roman"/>
                <w:sz w:val="28"/>
                <w:szCs w:val="28"/>
              </w:rPr>
              <w:t>УБИ.090</w:t>
            </w:r>
          </w:p>
        </w:tc>
        <w:tc>
          <w:tcPr>
            <w:tcW w:w="7526" w:type="dxa"/>
          </w:tcPr>
          <w:p w:rsidR="00DB5F48" w:rsidRPr="00DB5F48" w:rsidRDefault="00DB5F48" w:rsidP="00DB5F48">
            <w:pPr>
              <w:rPr>
                <w:rFonts w:ascii="Times New Roman" w:hAnsi="Times New Roman"/>
                <w:sz w:val="28"/>
                <w:szCs w:val="28"/>
              </w:rPr>
            </w:pPr>
            <w:r w:rsidRPr="00DB5F48">
              <w:rPr>
                <w:rFonts w:ascii="Times New Roman" w:hAnsi="Times New Roman"/>
                <w:sz w:val="28"/>
                <w:szCs w:val="28"/>
              </w:rPr>
              <w:t>Угроза несанкционированного создания учётной записи пользователя</w:t>
            </w:r>
          </w:p>
        </w:tc>
      </w:tr>
      <w:tr w:rsidR="00DB5F48" w:rsidTr="00DD7334">
        <w:trPr>
          <w:trHeight w:val="243"/>
        </w:trPr>
        <w:tc>
          <w:tcPr>
            <w:tcW w:w="445" w:type="dxa"/>
          </w:tcPr>
          <w:p w:rsidR="00DB5F48" w:rsidRPr="00DB5F48" w:rsidRDefault="00DB5F48" w:rsidP="00DB5F48">
            <w:pPr>
              <w:rPr>
                <w:rFonts w:ascii="Times New Roman" w:hAnsi="Times New Roman"/>
                <w:sz w:val="28"/>
                <w:szCs w:val="28"/>
              </w:rPr>
            </w:pPr>
            <w:r w:rsidRPr="00DB5F48">
              <w:rPr>
                <w:rFonts w:ascii="Times New Roman" w:hAnsi="Times New Roman"/>
                <w:sz w:val="28"/>
                <w:szCs w:val="28"/>
              </w:rPr>
              <w:t>5</w:t>
            </w:r>
          </w:p>
        </w:tc>
        <w:tc>
          <w:tcPr>
            <w:tcW w:w="1398" w:type="dxa"/>
          </w:tcPr>
          <w:p w:rsidR="00DB5F48" w:rsidRPr="00DB5F48" w:rsidRDefault="00DB5F48" w:rsidP="00DB5F48">
            <w:pPr>
              <w:rPr>
                <w:rFonts w:ascii="Times New Roman" w:hAnsi="Times New Roman"/>
                <w:sz w:val="28"/>
                <w:szCs w:val="28"/>
              </w:rPr>
            </w:pPr>
            <w:r w:rsidRPr="00DB5F48">
              <w:rPr>
                <w:rFonts w:ascii="Times New Roman" w:hAnsi="Times New Roman"/>
                <w:sz w:val="28"/>
                <w:szCs w:val="28"/>
              </w:rPr>
              <w:t>УБИ.109</w:t>
            </w:r>
          </w:p>
        </w:tc>
        <w:tc>
          <w:tcPr>
            <w:tcW w:w="7526" w:type="dxa"/>
          </w:tcPr>
          <w:p w:rsidR="00DB5F48" w:rsidRPr="00DB5F48" w:rsidRDefault="00DB5F48" w:rsidP="00DB5F48">
            <w:pPr>
              <w:rPr>
                <w:rFonts w:ascii="Times New Roman" w:hAnsi="Times New Roman"/>
                <w:sz w:val="28"/>
                <w:szCs w:val="28"/>
              </w:rPr>
            </w:pPr>
            <w:r w:rsidRPr="00DB5F48">
              <w:rPr>
                <w:rFonts w:ascii="Times New Roman" w:hAnsi="Times New Roman"/>
                <w:sz w:val="28"/>
                <w:szCs w:val="28"/>
              </w:rPr>
              <w:t>Угроза перебора всех настроек и параметров приложения</w:t>
            </w:r>
          </w:p>
        </w:tc>
      </w:tr>
      <w:tr w:rsidR="00DB5F48" w:rsidTr="00DD7334">
        <w:trPr>
          <w:trHeight w:val="243"/>
        </w:trPr>
        <w:tc>
          <w:tcPr>
            <w:tcW w:w="445" w:type="dxa"/>
          </w:tcPr>
          <w:p w:rsidR="00DB5F48" w:rsidRPr="00DB5F48" w:rsidRDefault="00DB5F48" w:rsidP="00DB5F48">
            <w:pPr>
              <w:rPr>
                <w:rFonts w:ascii="Times New Roman" w:hAnsi="Times New Roman"/>
                <w:sz w:val="28"/>
                <w:szCs w:val="28"/>
              </w:rPr>
            </w:pPr>
            <w:r w:rsidRPr="00DB5F48">
              <w:rPr>
                <w:rFonts w:ascii="Times New Roman" w:hAnsi="Times New Roman"/>
                <w:sz w:val="28"/>
                <w:szCs w:val="28"/>
              </w:rPr>
              <w:t>6</w:t>
            </w:r>
          </w:p>
        </w:tc>
        <w:tc>
          <w:tcPr>
            <w:tcW w:w="1398" w:type="dxa"/>
          </w:tcPr>
          <w:p w:rsidR="00DB5F48" w:rsidRPr="00DB5F48" w:rsidRDefault="00DB5F48" w:rsidP="00DB5F48">
            <w:pPr>
              <w:rPr>
                <w:rFonts w:ascii="Times New Roman" w:hAnsi="Times New Roman"/>
                <w:sz w:val="28"/>
                <w:szCs w:val="28"/>
              </w:rPr>
            </w:pPr>
            <w:r w:rsidRPr="00DB5F48">
              <w:rPr>
                <w:rFonts w:ascii="Times New Roman" w:hAnsi="Times New Roman"/>
                <w:sz w:val="28"/>
                <w:szCs w:val="28"/>
              </w:rPr>
              <w:t>УБИ.188</w:t>
            </w:r>
          </w:p>
        </w:tc>
        <w:tc>
          <w:tcPr>
            <w:tcW w:w="7526" w:type="dxa"/>
          </w:tcPr>
          <w:p w:rsidR="00DB5F48" w:rsidRPr="00DB5F48" w:rsidRDefault="00DB5F48" w:rsidP="00DB5F48">
            <w:pPr>
              <w:rPr>
                <w:rFonts w:ascii="Times New Roman" w:hAnsi="Times New Roman"/>
                <w:sz w:val="28"/>
                <w:szCs w:val="28"/>
              </w:rPr>
            </w:pPr>
            <w:r w:rsidRPr="00DB5F48">
              <w:rPr>
                <w:rFonts w:ascii="Times New Roman" w:hAnsi="Times New Roman"/>
                <w:sz w:val="28"/>
                <w:szCs w:val="28"/>
              </w:rPr>
              <w:t>Угроза подмены программного обеспечения</w:t>
            </w:r>
          </w:p>
        </w:tc>
      </w:tr>
      <w:tr w:rsidR="00DD7334" w:rsidTr="00DD7334">
        <w:trPr>
          <w:trHeight w:val="213"/>
        </w:trPr>
        <w:tc>
          <w:tcPr>
            <w:tcW w:w="445" w:type="dxa"/>
            <w:tcBorders>
              <w:top w:val="single" w:sz="4" w:space="0" w:color="auto"/>
            </w:tcBorders>
          </w:tcPr>
          <w:p w:rsidR="00DD7334" w:rsidRPr="00DB5F48" w:rsidRDefault="00DD7334" w:rsidP="00F341C2">
            <w:pPr>
              <w:rPr>
                <w:rFonts w:ascii="Times New Roman" w:hAnsi="Times New Roman"/>
                <w:sz w:val="28"/>
                <w:szCs w:val="28"/>
              </w:rPr>
            </w:pPr>
            <w:r w:rsidRPr="00DB5F48">
              <w:rPr>
                <w:rFonts w:ascii="Times New Roman" w:hAnsi="Times New Roman"/>
                <w:sz w:val="28"/>
                <w:szCs w:val="28"/>
              </w:rPr>
              <w:t>7</w:t>
            </w:r>
          </w:p>
        </w:tc>
        <w:tc>
          <w:tcPr>
            <w:tcW w:w="1398" w:type="dxa"/>
            <w:tcBorders>
              <w:top w:val="single" w:sz="4" w:space="0" w:color="auto"/>
            </w:tcBorders>
          </w:tcPr>
          <w:p w:rsidR="00DD7334" w:rsidRPr="00DB5F48" w:rsidRDefault="00DD7334" w:rsidP="00F341C2">
            <w:pPr>
              <w:rPr>
                <w:rFonts w:ascii="Times New Roman" w:hAnsi="Times New Roman"/>
                <w:sz w:val="28"/>
                <w:szCs w:val="28"/>
              </w:rPr>
            </w:pPr>
            <w:r w:rsidRPr="00DB5F48">
              <w:rPr>
                <w:rFonts w:ascii="Times New Roman" w:hAnsi="Times New Roman"/>
                <w:sz w:val="28"/>
                <w:szCs w:val="28"/>
              </w:rPr>
              <w:t>УБИ.191</w:t>
            </w:r>
          </w:p>
        </w:tc>
        <w:tc>
          <w:tcPr>
            <w:tcW w:w="7526" w:type="dxa"/>
            <w:tcBorders>
              <w:top w:val="single" w:sz="4" w:space="0" w:color="auto"/>
            </w:tcBorders>
          </w:tcPr>
          <w:p w:rsidR="00DD7334" w:rsidRPr="00DB5F48" w:rsidRDefault="00DD7334" w:rsidP="00F341C2">
            <w:pPr>
              <w:rPr>
                <w:rFonts w:ascii="Times New Roman" w:hAnsi="Times New Roman"/>
                <w:sz w:val="28"/>
                <w:szCs w:val="28"/>
              </w:rPr>
            </w:pPr>
            <w:r w:rsidRPr="00DB5F48">
              <w:rPr>
                <w:rFonts w:ascii="Times New Roman" w:hAnsi="Times New Roman"/>
                <w:sz w:val="28"/>
                <w:szCs w:val="28"/>
              </w:rPr>
              <w:t>Угроза внедрения вредоносного кода в дистрибутив программного обеспечения</w:t>
            </w:r>
          </w:p>
        </w:tc>
      </w:tr>
      <w:tr w:rsidR="00DD7334" w:rsidTr="00DD7334">
        <w:trPr>
          <w:trHeight w:val="415"/>
        </w:trPr>
        <w:tc>
          <w:tcPr>
            <w:tcW w:w="9369" w:type="dxa"/>
            <w:gridSpan w:val="3"/>
            <w:tcBorders>
              <w:top w:val="nil"/>
              <w:left w:val="nil"/>
              <w:right w:val="nil"/>
            </w:tcBorders>
          </w:tcPr>
          <w:p w:rsidR="00BB4299" w:rsidRDefault="00BB4299" w:rsidP="006E6E4A">
            <w:pPr>
              <w:rPr>
                <w:rFonts w:ascii="Times New Roman" w:hAnsi="Times New Roman"/>
                <w:sz w:val="28"/>
                <w:szCs w:val="28"/>
              </w:rPr>
            </w:pPr>
          </w:p>
          <w:p w:rsidR="00DD7334" w:rsidRPr="00DB5F48" w:rsidRDefault="00DD7334" w:rsidP="006E6E4A">
            <w:pPr>
              <w:rPr>
                <w:rFonts w:ascii="Times New Roman" w:hAnsi="Times New Roman"/>
                <w:sz w:val="28"/>
                <w:szCs w:val="28"/>
              </w:rPr>
            </w:pPr>
            <w:r>
              <w:rPr>
                <w:rFonts w:ascii="Times New Roman" w:hAnsi="Times New Roman"/>
                <w:sz w:val="28"/>
                <w:szCs w:val="28"/>
              </w:rPr>
              <w:t>Продолжение таблицы 1.4</w:t>
            </w:r>
          </w:p>
        </w:tc>
      </w:tr>
      <w:tr w:rsidR="006E6E4A" w:rsidTr="00DD7334">
        <w:trPr>
          <w:trHeight w:val="741"/>
        </w:trPr>
        <w:tc>
          <w:tcPr>
            <w:tcW w:w="445" w:type="dxa"/>
            <w:tcBorders>
              <w:top w:val="single" w:sz="4" w:space="0" w:color="auto"/>
            </w:tcBorders>
          </w:tcPr>
          <w:p w:rsidR="006E6E4A" w:rsidRPr="00DB5F48" w:rsidRDefault="006E6E4A" w:rsidP="006E6E4A">
            <w:pPr>
              <w:rPr>
                <w:rFonts w:ascii="Times New Roman" w:hAnsi="Times New Roman"/>
                <w:sz w:val="28"/>
                <w:szCs w:val="28"/>
              </w:rPr>
            </w:pPr>
            <w:r w:rsidRPr="00DB5F48">
              <w:rPr>
                <w:rFonts w:ascii="Times New Roman" w:hAnsi="Times New Roman"/>
                <w:sz w:val="28"/>
                <w:szCs w:val="28"/>
              </w:rPr>
              <w:lastRenderedPageBreak/>
              <w:t>8</w:t>
            </w:r>
          </w:p>
        </w:tc>
        <w:tc>
          <w:tcPr>
            <w:tcW w:w="1398" w:type="dxa"/>
            <w:tcBorders>
              <w:top w:val="single" w:sz="4" w:space="0" w:color="auto"/>
            </w:tcBorders>
          </w:tcPr>
          <w:p w:rsidR="006E6E4A" w:rsidRPr="00DB5F48" w:rsidRDefault="006E6E4A" w:rsidP="006E6E4A">
            <w:pPr>
              <w:rPr>
                <w:rFonts w:ascii="Times New Roman" w:hAnsi="Times New Roman"/>
                <w:sz w:val="28"/>
                <w:szCs w:val="28"/>
              </w:rPr>
            </w:pPr>
            <w:r w:rsidRPr="00DB5F48">
              <w:rPr>
                <w:rFonts w:ascii="Times New Roman" w:hAnsi="Times New Roman"/>
                <w:sz w:val="28"/>
                <w:szCs w:val="28"/>
              </w:rPr>
              <w:t>УБИ.210</w:t>
            </w:r>
          </w:p>
        </w:tc>
        <w:tc>
          <w:tcPr>
            <w:tcW w:w="7526" w:type="dxa"/>
            <w:tcBorders>
              <w:top w:val="single" w:sz="4" w:space="0" w:color="auto"/>
            </w:tcBorders>
          </w:tcPr>
          <w:p w:rsidR="006E6E4A" w:rsidRPr="00DB5F48" w:rsidRDefault="006E6E4A" w:rsidP="006E6E4A">
            <w:pPr>
              <w:rPr>
                <w:rFonts w:ascii="Times New Roman" w:hAnsi="Times New Roman"/>
                <w:sz w:val="28"/>
                <w:szCs w:val="28"/>
              </w:rPr>
            </w:pPr>
            <w:r w:rsidRPr="00DB5F48">
              <w:rPr>
                <w:rFonts w:ascii="Times New Roman" w:hAnsi="Times New Roman"/>
                <w:sz w:val="28"/>
                <w:szCs w:val="28"/>
              </w:rPr>
              <w:t>Угроза нарушения работы информационной системы, вызванного обновлением используемого в ней программного обеспечения</w:t>
            </w:r>
          </w:p>
        </w:tc>
      </w:tr>
    </w:tbl>
    <w:p w:rsidR="007C3A64" w:rsidRDefault="00D27CDB" w:rsidP="00DB5F48">
      <w:pPr>
        <w:pStyle w:val="a7"/>
      </w:pPr>
      <w:r>
        <w:t xml:space="preserve">На основании перечня наиболее актуальных угроз нарушения целостности описываются необходимые требования к информационной безопасности к ERP-системе «1С:Управление нашей фирмой». </w:t>
      </w:r>
    </w:p>
    <w:p w:rsidR="007C3A64" w:rsidRDefault="00D27CDB">
      <w:pPr>
        <w:pStyle w:val="a7"/>
      </w:pPr>
      <w:r>
        <w:t>Также можно составить модель нарушителей информационной безопасности с потенциалом нарушения информационной безопасности. Нарушители делятся на два типа внутренние и внешние:</w:t>
      </w:r>
    </w:p>
    <w:p w:rsidR="007C3A64" w:rsidRDefault="00D27CDB" w:rsidP="009A3E73">
      <w:pPr>
        <w:pStyle w:val="a7"/>
      </w:pPr>
      <w:r>
        <w:t>Внутренние нарушители:</w:t>
      </w:r>
    </w:p>
    <w:p w:rsidR="007C3A64" w:rsidRDefault="00D27CDB" w:rsidP="00DD0CF6">
      <w:pPr>
        <w:pStyle w:val="a7"/>
        <w:numPr>
          <w:ilvl w:val="0"/>
          <w:numId w:val="14"/>
        </w:numPr>
      </w:pPr>
      <w:r>
        <w:t>Операторы ERP-системы – низкий потенциал;</w:t>
      </w:r>
    </w:p>
    <w:p w:rsidR="007C3A64" w:rsidRDefault="00D27CDB" w:rsidP="00DD0CF6">
      <w:pPr>
        <w:pStyle w:val="a7"/>
        <w:numPr>
          <w:ilvl w:val="0"/>
          <w:numId w:val="14"/>
        </w:numPr>
      </w:pPr>
      <w:r>
        <w:t>Разработчики – высокий потенциал;</w:t>
      </w:r>
    </w:p>
    <w:p w:rsidR="007C3A64" w:rsidRDefault="00D27CDB" w:rsidP="00DD0CF6">
      <w:pPr>
        <w:pStyle w:val="a7"/>
        <w:numPr>
          <w:ilvl w:val="0"/>
          <w:numId w:val="14"/>
        </w:numPr>
      </w:pPr>
      <w:r>
        <w:t>Системный администратор – высокий потенциал;</w:t>
      </w:r>
    </w:p>
    <w:p w:rsidR="007C3A64" w:rsidRDefault="00D27CDB" w:rsidP="00DD0CF6">
      <w:pPr>
        <w:pStyle w:val="a7"/>
        <w:numPr>
          <w:ilvl w:val="0"/>
          <w:numId w:val="14"/>
        </w:numPr>
      </w:pPr>
      <w:r>
        <w:t>Административный персонал – средний потенциал.</w:t>
      </w:r>
    </w:p>
    <w:p w:rsidR="007C3A64" w:rsidRDefault="00D27CDB" w:rsidP="009A3E73">
      <w:pPr>
        <w:pStyle w:val="a7"/>
      </w:pPr>
      <w:r>
        <w:t>Внешние нарушители:</w:t>
      </w:r>
    </w:p>
    <w:p w:rsidR="009A3E73" w:rsidRDefault="009A3E73" w:rsidP="00DD0CF6">
      <w:pPr>
        <w:pStyle w:val="a7"/>
        <w:numPr>
          <w:ilvl w:val="0"/>
          <w:numId w:val="15"/>
        </w:numPr>
      </w:pPr>
      <w:r>
        <w:t>Внештатные разработчики, поставщики прикладного решения – высокий потенциал;</w:t>
      </w:r>
    </w:p>
    <w:p w:rsidR="009A3E73" w:rsidRDefault="009A3E73" w:rsidP="00DD0CF6">
      <w:pPr>
        <w:pStyle w:val="a7"/>
        <w:numPr>
          <w:ilvl w:val="0"/>
          <w:numId w:val="15"/>
        </w:numPr>
      </w:pPr>
      <w:r>
        <w:t>Неустановленные внештатные субъекты – низкий потенциал;</w:t>
      </w:r>
    </w:p>
    <w:p w:rsidR="009A3E73" w:rsidRDefault="009A3E73" w:rsidP="00DD0CF6">
      <w:pPr>
        <w:pStyle w:val="a7"/>
        <w:numPr>
          <w:ilvl w:val="0"/>
          <w:numId w:val="15"/>
        </w:numPr>
      </w:pPr>
      <w:r>
        <w:t>Конкуренты – средний потенциал.</w:t>
      </w:r>
    </w:p>
    <w:p w:rsidR="007C3A64" w:rsidRDefault="00D27CDB" w:rsidP="00DE0511">
      <w:pPr>
        <w:pStyle w:val="a7"/>
      </w:pPr>
      <w:r>
        <w:t>По составленным моделям нарушителей можно сделать вывод, что наибольший потенциал нарушения информа</w:t>
      </w:r>
      <w:r w:rsidR="00AE2808">
        <w:t>ционной безопасности представляю</w:t>
      </w:r>
      <w:r>
        <w:t>т внутренние и внешние нарушители имеющие высокий уровень доступа к информационной системе или имеющие возможность удалять, добавлять и изменять конфигурации системы.</w:t>
      </w:r>
    </w:p>
    <w:p w:rsidR="00FD79C4" w:rsidRPr="00FD79C4" w:rsidRDefault="00FD79C4" w:rsidP="00FD79C4">
      <w:pPr>
        <w:pStyle w:val="a7"/>
        <w:spacing w:before="120"/>
        <w:outlineLvl w:val="1"/>
        <w:rPr>
          <w:b/>
        </w:rPr>
      </w:pPr>
      <w:bookmarkStart w:id="16" w:name="_Toc137993579"/>
      <w:r w:rsidRPr="00FD79C4">
        <w:rPr>
          <w:b/>
        </w:rPr>
        <w:t>1.6. Анализ наиболее актуальных угроз нарушения целостности</w:t>
      </w:r>
      <w:bookmarkEnd w:id="16"/>
    </w:p>
    <w:p w:rsidR="007C3A64" w:rsidRDefault="00D27CDB">
      <w:pPr>
        <w:pStyle w:val="a7"/>
      </w:pPr>
      <w:bookmarkStart w:id="17" w:name="__RefHeading___8"/>
      <w:bookmarkEnd w:id="17"/>
      <w:r>
        <w:t>На основании определенных наиболее актуальных угроз нарушения целостности для ERP-системы «1С:Управление нашей фирмой» можно провести анализ, в каких ситуациях и как угроза может быть реализована</w:t>
      </w:r>
      <w:r w:rsidR="00FD5659">
        <w:t xml:space="preserve"> нарушителем</w:t>
      </w:r>
      <w:r>
        <w:t>, для дальнейшего определения мер защиты информации от наиболее актуальных угроз.</w:t>
      </w:r>
    </w:p>
    <w:p w:rsidR="007C3A64" w:rsidRDefault="00D27CDB" w:rsidP="00080959">
      <w:pPr>
        <w:pStyle w:val="a7"/>
        <w:numPr>
          <w:ilvl w:val="0"/>
          <w:numId w:val="43"/>
        </w:numPr>
        <w:spacing w:before="120"/>
        <w:ind w:left="0" w:firstLine="709"/>
        <w:outlineLvl w:val="2"/>
        <w:rPr>
          <w:b/>
        </w:rPr>
      </w:pPr>
      <w:r>
        <w:rPr>
          <w:b/>
        </w:rPr>
        <w:lastRenderedPageBreak/>
        <w:t>Угроза внедрения кода или данных</w:t>
      </w:r>
    </w:p>
    <w:p w:rsidR="007C3A64" w:rsidRDefault="00D27CDB">
      <w:pPr>
        <w:pStyle w:val="a7"/>
        <w:ind w:left="709" w:firstLine="0"/>
      </w:pPr>
      <w:r>
        <w:t>Данные угроза может быть реализована в нескольких случаях:</w:t>
      </w:r>
    </w:p>
    <w:p w:rsidR="007C3A64" w:rsidRDefault="00D27CDB" w:rsidP="00DD0CF6">
      <w:pPr>
        <w:pStyle w:val="a7"/>
        <w:numPr>
          <w:ilvl w:val="0"/>
          <w:numId w:val="16"/>
        </w:numPr>
        <w:ind w:left="0" w:firstLine="1069"/>
      </w:pPr>
      <w:r>
        <w:t>Повышенные привилегии – свободный доступ к конфигурационным данным или прикладным решениям системы;</w:t>
      </w:r>
    </w:p>
    <w:p w:rsidR="007C3A64" w:rsidRDefault="00D27CDB" w:rsidP="00DD0CF6">
      <w:pPr>
        <w:pStyle w:val="a7"/>
        <w:numPr>
          <w:ilvl w:val="0"/>
          <w:numId w:val="16"/>
        </w:numPr>
        <w:ind w:left="0" w:firstLine="1069"/>
      </w:pPr>
      <w:r>
        <w:t>Доступ открытия внешних файлов – система поддерживает открытие внешних конфигурационных файлов. Файл может внедрить код или изменить данные.</w:t>
      </w:r>
    </w:p>
    <w:p w:rsidR="007C3A64" w:rsidRDefault="00D27CDB">
      <w:pPr>
        <w:pStyle w:val="a7"/>
      </w:pPr>
      <w:r>
        <w:t>Для снижения рисков угрозы требуется более тонкая настройка прав доступа на открытие внешних файлов и доступа к конфигурационным файлам.</w:t>
      </w:r>
    </w:p>
    <w:p w:rsidR="007C3A64" w:rsidRDefault="00D27CDB" w:rsidP="00080959">
      <w:pPr>
        <w:pStyle w:val="a7"/>
        <w:numPr>
          <w:ilvl w:val="0"/>
          <w:numId w:val="43"/>
        </w:numPr>
        <w:spacing w:before="120"/>
        <w:ind w:left="0" w:firstLine="709"/>
        <w:outlineLvl w:val="2"/>
        <w:rPr>
          <w:b/>
        </w:rPr>
      </w:pPr>
      <w:r>
        <w:rPr>
          <w:b/>
        </w:rPr>
        <w:t>Угроза воздействия на программы с высокими привилегиями</w:t>
      </w:r>
    </w:p>
    <w:p w:rsidR="007C3A64" w:rsidRDefault="00D27CDB">
      <w:pPr>
        <w:pStyle w:val="a7"/>
      </w:pPr>
      <w:r>
        <w:t>В конфигурациях системы могут возникать ошибки или конфликты между конфигурациями, которые могут дать возможность пользователю воздействовать на систему выше своих привилегий.</w:t>
      </w:r>
    </w:p>
    <w:p w:rsidR="007C3A64" w:rsidRDefault="00D27CDB">
      <w:pPr>
        <w:pStyle w:val="a7"/>
      </w:pPr>
      <w:r>
        <w:t>Угроза характерна в случаях, когда в системе используются нестабильные конфигурации, в которых возникают ошибки.</w:t>
      </w:r>
    </w:p>
    <w:p w:rsidR="007C3A64" w:rsidRDefault="00D27CDB">
      <w:pPr>
        <w:pStyle w:val="a7"/>
      </w:pPr>
      <w:r>
        <w:t>Возможные меры для обеспечения защиты – это использование проверенных и протестированных конфигураций и версий конфигураций в системе.</w:t>
      </w:r>
    </w:p>
    <w:p w:rsidR="007C3A64" w:rsidRDefault="00D27CDB" w:rsidP="00080959">
      <w:pPr>
        <w:pStyle w:val="a7"/>
        <w:numPr>
          <w:ilvl w:val="0"/>
          <w:numId w:val="43"/>
        </w:numPr>
        <w:spacing w:before="120"/>
        <w:ind w:left="0" w:firstLine="709"/>
        <w:outlineLvl w:val="2"/>
        <w:rPr>
          <w:b/>
        </w:rPr>
      </w:pPr>
      <w:r>
        <w:rPr>
          <w:b/>
        </w:rPr>
        <w:t>Угроза повышения привилегий</w:t>
      </w:r>
    </w:p>
    <w:p w:rsidR="007C3A64" w:rsidRDefault="00D27CDB">
      <w:pPr>
        <w:pStyle w:val="a7"/>
      </w:pPr>
      <w:r>
        <w:t>В системе используется ролевая модель управления доступом. Роли состоят из различных прав доступа к объектам системы. Выданные роли пользователям могут содержать права доступа более высокого уровня.</w:t>
      </w:r>
    </w:p>
    <w:p w:rsidR="007C3A64" w:rsidRDefault="00D27CDB">
      <w:pPr>
        <w:pStyle w:val="a7"/>
      </w:pPr>
      <w:r>
        <w:t xml:space="preserve">В таких случаях требуется тестировать все роли пользовать и ограничивать в правах доступа к данным конкретно к каждому пользователю. </w:t>
      </w:r>
    </w:p>
    <w:p w:rsidR="007C3A64" w:rsidRDefault="00D27CDB">
      <w:pPr>
        <w:pStyle w:val="a7"/>
      </w:pPr>
      <w:r>
        <w:t>Система поддерживает возможность ограничения доступа к данным по различным условиям, что позволяет снизить риск угрозы.</w:t>
      </w:r>
    </w:p>
    <w:p w:rsidR="007C3A64" w:rsidRDefault="00D27CDB" w:rsidP="00080959">
      <w:pPr>
        <w:pStyle w:val="a7"/>
        <w:numPr>
          <w:ilvl w:val="0"/>
          <w:numId w:val="43"/>
        </w:numPr>
        <w:spacing w:before="120" w:after="100" w:line="276" w:lineRule="auto"/>
        <w:ind w:left="0" w:firstLine="709"/>
        <w:outlineLvl w:val="2"/>
        <w:rPr>
          <w:b/>
        </w:rPr>
      </w:pPr>
      <w:r>
        <w:rPr>
          <w:b/>
        </w:rPr>
        <w:t>Угроза несанкционированного создания учётной записи пользователя</w:t>
      </w:r>
    </w:p>
    <w:p w:rsidR="007C3A64" w:rsidRDefault="00D27CDB">
      <w:pPr>
        <w:pStyle w:val="a7"/>
      </w:pPr>
      <w:r>
        <w:lastRenderedPageBreak/>
        <w:t xml:space="preserve">Пользователи с повышенными привилегиями имеют возможность создавать пользователей для работы в системе с разными целями, это может быть тестирование ролей доступа или новое рабочее место. </w:t>
      </w:r>
    </w:p>
    <w:p w:rsidR="007C3A64" w:rsidRDefault="00D27CDB">
      <w:pPr>
        <w:pStyle w:val="a7"/>
      </w:pPr>
      <w:r>
        <w:t>Вход в систему должен быть под контролем и соответствовать требованиям аутентификации. И для ролей определены возможности создания пользователей, кому это требуется.</w:t>
      </w:r>
    </w:p>
    <w:p w:rsidR="007C3A64" w:rsidRDefault="00D27CDB" w:rsidP="00080959">
      <w:pPr>
        <w:pStyle w:val="a7"/>
        <w:numPr>
          <w:ilvl w:val="0"/>
          <w:numId w:val="43"/>
        </w:numPr>
        <w:spacing w:before="120"/>
        <w:ind w:left="0" w:firstLine="709"/>
        <w:outlineLvl w:val="2"/>
        <w:rPr>
          <w:b/>
        </w:rPr>
      </w:pPr>
      <w:r>
        <w:rPr>
          <w:b/>
        </w:rPr>
        <w:t>Угроза перебора всех настроек и параметров приложения</w:t>
      </w:r>
    </w:p>
    <w:p w:rsidR="007C3A64" w:rsidRDefault="00D27CDB">
      <w:pPr>
        <w:pStyle w:val="a7"/>
      </w:pPr>
      <w:r>
        <w:t>Любые роли в системе могут содержать изъяны, намеренно или нет пользователь может получить доступ к защищаемой информации или нарушить целостность данных конфигураций.</w:t>
      </w:r>
    </w:p>
    <w:p w:rsidR="007C3A64" w:rsidRDefault="00D27CDB">
      <w:pPr>
        <w:pStyle w:val="a7"/>
      </w:pPr>
      <w:r>
        <w:t>Требуется углубленное тестирование на уровне ролей пользователей и ограничение на уровне прав доступа к настройкам и параметрам.</w:t>
      </w:r>
    </w:p>
    <w:p w:rsidR="007C3A64" w:rsidRDefault="00D27CDB" w:rsidP="00080959">
      <w:pPr>
        <w:pStyle w:val="a7"/>
        <w:numPr>
          <w:ilvl w:val="0"/>
          <w:numId w:val="43"/>
        </w:numPr>
        <w:spacing w:before="120"/>
        <w:ind w:left="0" w:firstLine="709"/>
        <w:outlineLvl w:val="2"/>
        <w:rPr>
          <w:b/>
        </w:rPr>
      </w:pPr>
      <w:r>
        <w:rPr>
          <w:b/>
        </w:rPr>
        <w:t>Угроза подмены программного обеспечения</w:t>
      </w:r>
    </w:p>
    <w:p w:rsidR="007C3A64" w:rsidRDefault="00D27CDB">
      <w:pPr>
        <w:pStyle w:val="a7"/>
      </w:pPr>
      <w:r>
        <w:t>Угроза подмены программного обеспечения в системе может иметь серьезные последствия для безопасности и стабильности работы. Подмена ПО означает замену официального программного кода в конфигурациях на измененный или вредоносный вариант, который может содержать вредоносные функции или уязвимости, предназначенные для получения несанкционированного доступа или нанесения вреда системе.</w:t>
      </w:r>
    </w:p>
    <w:p w:rsidR="007C3A64" w:rsidRDefault="00D27CDB">
      <w:pPr>
        <w:pStyle w:val="a7"/>
      </w:pPr>
      <w:r>
        <w:t xml:space="preserve"> Конфигурации системы делятся на 3 типа: основная конфигурация, расширения конфигурации и дополнительные обработки и отчеты. Конфигурации обновляются и дорабатываются, пользователи с повышенными привилегиями имеют доступ к конфигурациям. Санкционировано или </w:t>
      </w:r>
      <w:r w:rsidR="00080959">
        <w:t>не санкционировано</w:t>
      </w:r>
      <w:r>
        <w:t xml:space="preserve"> конфигурации могут быть подменены и содержать вредоносный код или в следствии дискредитировать хранимую в системе информацию.</w:t>
      </w:r>
    </w:p>
    <w:p w:rsidR="007C3A64" w:rsidRDefault="00D27CDB">
      <w:pPr>
        <w:pStyle w:val="a7"/>
      </w:pPr>
      <w:r>
        <w:t>Ведение контроля над конфигурациями системы способствует снижению риска угрозы.</w:t>
      </w:r>
    </w:p>
    <w:p w:rsidR="007C3A64" w:rsidRDefault="00D27CDB" w:rsidP="00080959">
      <w:pPr>
        <w:pStyle w:val="a7"/>
        <w:numPr>
          <w:ilvl w:val="0"/>
          <w:numId w:val="43"/>
        </w:numPr>
        <w:spacing w:before="120" w:after="100" w:line="276" w:lineRule="auto"/>
        <w:ind w:left="0" w:firstLine="709"/>
        <w:outlineLvl w:val="2"/>
        <w:rPr>
          <w:b/>
        </w:rPr>
      </w:pPr>
      <w:r>
        <w:rPr>
          <w:b/>
        </w:rPr>
        <w:lastRenderedPageBreak/>
        <w:t>Угроза внедрения вредоносного кода в дистрибутив программного обеспечения</w:t>
      </w:r>
    </w:p>
    <w:p w:rsidR="007C3A64" w:rsidRDefault="00D27CDB">
      <w:pPr>
        <w:pStyle w:val="a7"/>
      </w:pPr>
      <w:r>
        <w:t>Как и в угрозе подмены программного обеспечения вредоносный код может быть поставлен в дистрибутив программного обеспечения, затем установлен в саму систему. Контроль над конфигурациями системы так же является хорошей мерой для защиты.</w:t>
      </w:r>
    </w:p>
    <w:p w:rsidR="007C3A64" w:rsidRDefault="00D27CDB" w:rsidP="00080959">
      <w:pPr>
        <w:pStyle w:val="a7"/>
        <w:numPr>
          <w:ilvl w:val="0"/>
          <w:numId w:val="43"/>
        </w:numPr>
        <w:spacing w:before="120" w:after="100" w:line="276" w:lineRule="auto"/>
        <w:ind w:left="0" w:firstLine="709"/>
        <w:outlineLvl w:val="2"/>
        <w:rPr>
          <w:b/>
        </w:rPr>
      </w:pPr>
      <w:r>
        <w:rPr>
          <w:b/>
        </w:rPr>
        <w:t>Угроза нарушения работы информационной системы, вызванного обновлением используемого в ней программного обеспечения</w:t>
      </w:r>
    </w:p>
    <w:p w:rsidR="007C3A64" w:rsidRDefault="00D27CDB">
      <w:pPr>
        <w:pStyle w:val="a7"/>
      </w:pPr>
      <w:r>
        <w:t>Может возникнуть при внесении изменений в существующий программный код конфигураций или при неправильном обновлении системы. Это может привести к нарушению функциональности, стабильности и безопасности системы.</w:t>
      </w:r>
    </w:p>
    <w:p w:rsidR="007C3A64" w:rsidRDefault="00D27CDB">
      <w:pPr>
        <w:pStyle w:val="a7"/>
      </w:pPr>
      <w:r>
        <w:t>Возможные проблемы при обновлении системы:</w:t>
      </w:r>
    </w:p>
    <w:p w:rsidR="007C3A64" w:rsidRDefault="00D27CDB" w:rsidP="00DD0CF6">
      <w:pPr>
        <w:pStyle w:val="a7"/>
        <w:numPr>
          <w:ilvl w:val="0"/>
          <w:numId w:val="17"/>
        </w:numPr>
        <w:ind w:left="0" w:firstLine="1069"/>
      </w:pPr>
      <w:r>
        <w:t>Несовместимость обновлений. При обновлении могут возникнуть проблемы совместимости между новой версией и текущей конфигурацией информационной системы. Это может привести к конфликтам, ошибкам и нарушению работы системы;</w:t>
      </w:r>
    </w:p>
    <w:p w:rsidR="007C3A64" w:rsidRDefault="00D27CDB" w:rsidP="00DD0CF6">
      <w:pPr>
        <w:pStyle w:val="a7"/>
        <w:numPr>
          <w:ilvl w:val="0"/>
          <w:numId w:val="17"/>
        </w:numPr>
        <w:ind w:left="0" w:firstLine="1069"/>
      </w:pPr>
      <w:r>
        <w:t>Ошибки при обновлении. Неправильное выполнение процедуры обновления может привести к ошибкам, которые могут повредить файлы, базу данных или другие компоненты информационной системы. Это может привести к потере данных, сбою работы системы или невозможности доступа к системе;</w:t>
      </w:r>
    </w:p>
    <w:p w:rsidR="007C3A64" w:rsidRDefault="00D27CDB" w:rsidP="00DD0CF6">
      <w:pPr>
        <w:pStyle w:val="a7"/>
        <w:numPr>
          <w:ilvl w:val="0"/>
          <w:numId w:val="17"/>
        </w:numPr>
        <w:ind w:left="0" w:firstLine="1069"/>
      </w:pPr>
      <w:r>
        <w:t>Непредвиденное поведение. Обновление может привести к изменениям в работе системы, которые не были ожидаемыми или задуманными. Это может привести к неожиданному поведению, ошибкам и нарушению функциональности системы.</w:t>
      </w:r>
    </w:p>
    <w:p w:rsidR="007C3A64" w:rsidRDefault="00D27CDB" w:rsidP="006E6E4A">
      <w:pPr>
        <w:pStyle w:val="a7"/>
      </w:pPr>
      <w:r>
        <w:t>Как меру защиты можно использовать резервное</w:t>
      </w:r>
      <w:r w:rsidR="009C1B23">
        <w:t xml:space="preserve"> копирование для восстановления</w:t>
      </w:r>
      <w:r>
        <w:t xml:space="preserve"> после неудачного обновления, так же контролировать изменения и ошибки после обновлений в конфигурациях.</w:t>
      </w:r>
    </w:p>
    <w:p w:rsidR="007C3A64" w:rsidRDefault="00D27CDB">
      <w:pPr>
        <w:pStyle w:val="a7"/>
      </w:pPr>
      <w:r>
        <w:lastRenderedPageBreak/>
        <w:t xml:space="preserve">По анализу наиболее актуальных угроз можно сделать вывод что угрозы возможны в следствии неправильного или неполного тестирования и разработки ролевой политики </w:t>
      </w:r>
      <w:r w:rsidR="00FA358E">
        <w:t>и прав доступа в системе, а так</w:t>
      </w:r>
      <w:r>
        <w:t>же изменения в конфигурациях систем могут содержать вредоносный код, вызывать ошибки, в следствии дискредитировать данные хранимые в системе.</w:t>
      </w:r>
    </w:p>
    <w:p w:rsidR="007C3A64" w:rsidRDefault="00D27CDB" w:rsidP="00EB61C5">
      <w:pPr>
        <w:pStyle w:val="a7"/>
      </w:pPr>
      <w:r>
        <w:t xml:space="preserve">Для возможности сохранения данных хранимых в системе и возврата в стабильное состояние требуется производить резервное копирование системы. </w:t>
      </w:r>
    </w:p>
    <w:p w:rsidR="007C3A64" w:rsidRDefault="00FA358E" w:rsidP="00A01481">
      <w:pPr>
        <w:pStyle w:val="a6"/>
        <w:spacing w:before="120" w:after="100" w:line="276" w:lineRule="auto"/>
        <w:ind w:firstLine="709"/>
        <w:outlineLvl w:val="1"/>
      </w:pPr>
      <w:bookmarkStart w:id="18" w:name="__RefHeading___9"/>
      <w:bookmarkStart w:id="19" w:name="_Toc137993580"/>
      <w:bookmarkEnd w:id="18"/>
      <w:r>
        <w:t>1.7.</w:t>
      </w:r>
      <w:r w:rsidR="00D27CDB">
        <w:t xml:space="preserve"> Предложения по применению организационных и технических мер по защите информации от угроз нарушения целостности</w:t>
      </w:r>
      <w:bookmarkEnd w:id="19"/>
    </w:p>
    <w:p w:rsidR="00C92C4C" w:rsidRDefault="00C92C4C" w:rsidP="00C92C4C">
      <w:pPr>
        <w:spacing w:after="0" w:line="360" w:lineRule="auto"/>
        <w:ind w:firstLine="709"/>
        <w:jc w:val="both"/>
        <w:rPr>
          <w:rFonts w:ascii="Times New Roman" w:hAnsi="Times New Roman"/>
          <w:sz w:val="28"/>
          <w:szCs w:val="28"/>
        </w:rPr>
      </w:pPr>
      <w:r w:rsidRPr="00C92C4C">
        <w:rPr>
          <w:rFonts w:ascii="Times New Roman" w:hAnsi="Times New Roman"/>
          <w:sz w:val="28"/>
          <w:szCs w:val="28"/>
        </w:rPr>
        <w:t>Проанализированы наиболее актуальные угрозы для ERP-cистемы «1</w:t>
      </w:r>
      <w:proofErr w:type="gramStart"/>
      <w:r w:rsidRPr="00C92C4C">
        <w:rPr>
          <w:rFonts w:ascii="Times New Roman" w:hAnsi="Times New Roman"/>
          <w:sz w:val="28"/>
          <w:szCs w:val="28"/>
        </w:rPr>
        <w:t>С:Управление</w:t>
      </w:r>
      <w:proofErr w:type="gramEnd"/>
      <w:r w:rsidRPr="00C92C4C">
        <w:rPr>
          <w:rFonts w:ascii="Times New Roman" w:hAnsi="Times New Roman"/>
          <w:sz w:val="28"/>
          <w:szCs w:val="28"/>
        </w:rPr>
        <w:t xml:space="preserve"> нашей фирмой», были выявлены </w:t>
      </w:r>
      <w:r w:rsidR="00BB4299">
        <w:rPr>
          <w:rFonts w:ascii="Times New Roman" w:hAnsi="Times New Roman"/>
          <w:sz w:val="28"/>
          <w:szCs w:val="28"/>
        </w:rPr>
        <w:t>проблемные</w:t>
      </w:r>
      <w:r w:rsidRPr="00C92C4C">
        <w:rPr>
          <w:rFonts w:ascii="Times New Roman" w:hAnsi="Times New Roman"/>
          <w:sz w:val="28"/>
          <w:szCs w:val="28"/>
        </w:rPr>
        <w:t xml:space="preserve"> места. Можно выделить два </w:t>
      </w:r>
      <w:r w:rsidR="00BB4299">
        <w:rPr>
          <w:rFonts w:ascii="Times New Roman" w:hAnsi="Times New Roman"/>
          <w:sz w:val="28"/>
          <w:szCs w:val="28"/>
        </w:rPr>
        <w:t xml:space="preserve">проблемных </w:t>
      </w:r>
      <w:r w:rsidRPr="00C92C4C">
        <w:rPr>
          <w:rFonts w:ascii="Times New Roman" w:hAnsi="Times New Roman"/>
          <w:sz w:val="28"/>
          <w:szCs w:val="28"/>
        </w:rPr>
        <w:t>места системы:</w:t>
      </w:r>
    </w:p>
    <w:p w:rsidR="00C92C4C" w:rsidRPr="00E73C6C" w:rsidRDefault="00C92C4C" w:rsidP="00DD0CF6">
      <w:pPr>
        <w:pStyle w:val="af9"/>
        <w:numPr>
          <w:ilvl w:val="0"/>
          <w:numId w:val="19"/>
        </w:numPr>
        <w:spacing w:after="0" w:line="360" w:lineRule="auto"/>
        <w:jc w:val="both"/>
        <w:rPr>
          <w:rFonts w:ascii="Times New Roman" w:hAnsi="Times New Roman"/>
          <w:sz w:val="28"/>
          <w:szCs w:val="28"/>
        </w:rPr>
      </w:pPr>
      <w:r w:rsidRPr="00E73C6C">
        <w:rPr>
          <w:rFonts w:ascii="Times New Roman" w:hAnsi="Times New Roman"/>
          <w:sz w:val="28"/>
          <w:szCs w:val="28"/>
        </w:rPr>
        <w:t>Ролевая политика безопасности;</w:t>
      </w:r>
    </w:p>
    <w:p w:rsidR="00C92C4C" w:rsidRPr="00E73C6C" w:rsidRDefault="00C92C4C" w:rsidP="00DD0CF6">
      <w:pPr>
        <w:pStyle w:val="af9"/>
        <w:numPr>
          <w:ilvl w:val="0"/>
          <w:numId w:val="19"/>
        </w:numPr>
        <w:spacing w:after="0" w:line="360" w:lineRule="auto"/>
        <w:jc w:val="both"/>
        <w:rPr>
          <w:rFonts w:ascii="Times New Roman" w:hAnsi="Times New Roman"/>
          <w:sz w:val="28"/>
          <w:szCs w:val="28"/>
        </w:rPr>
      </w:pPr>
      <w:r w:rsidRPr="00E73C6C">
        <w:rPr>
          <w:rFonts w:ascii="Times New Roman" w:hAnsi="Times New Roman"/>
          <w:sz w:val="28"/>
          <w:szCs w:val="28"/>
        </w:rPr>
        <w:t>Контроль целостности конфигураций.</w:t>
      </w:r>
    </w:p>
    <w:p w:rsidR="00C92C4C" w:rsidRPr="00C92C4C" w:rsidRDefault="00C92C4C" w:rsidP="00E73C6C">
      <w:pPr>
        <w:pStyle w:val="3"/>
        <w:spacing w:before="120" w:line="360" w:lineRule="auto"/>
        <w:ind w:firstLine="709"/>
        <w:jc w:val="both"/>
        <w:rPr>
          <w:rFonts w:ascii="Times New Roman" w:hAnsi="Times New Roman"/>
          <w:b/>
          <w:color w:val="000000" w:themeColor="text1"/>
          <w:sz w:val="28"/>
          <w:szCs w:val="28"/>
        </w:rPr>
      </w:pPr>
      <w:r w:rsidRPr="00C92C4C">
        <w:rPr>
          <w:rFonts w:ascii="Times New Roman" w:hAnsi="Times New Roman"/>
          <w:b/>
          <w:color w:val="000000" w:themeColor="text1"/>
          <w:sz w:val="28"/>
          <w:szCs w:val="28"/>
        </w:rPr>
        <w:t>1.7.1. Ролевая политика безопасности</w:t>
      </w:r>
    </w:p>
    <w:p w:rsidR="00C92C4C" w:rsidRDefault="00C92C4C" w:rsidP="00C92C4C">
      <w:pPr>
        <w:spacing w:after="0" w:line="360" w:lineRule="auto"/>
        <w:ind w:firstLine="709"/>
        <w:jc w:val="both"/>
        <w:rPr>
          <w:rFonts w:ascii="Times New Roman" w:hAnsi="Times New Roman"/>
          <w:sz w:val="28"/>
          <w:szCs w:val="28"/>
        </w:rPr>
      </w:pPr>
      <w:r w:rsidRPr="00C92C4C">
        <w:rPr>
          <w:rFonts w:ascii="Times New Roman" w:hAnsi="Times New Roman"/>
          <w:sz w:val="28"/>
          <w:szCs w:val="28"/>
        </w:rPr>
        <w:t>При использовании ролевой системы прав доступа в информационных системах необходимо применять организационные и технические меры для защиты информации от угроз нарушения целостности. Целостность информации в данном контексте означает, что данные должны оставаться неповрежденными, неизменными и достоверными.</w:t>
      </w:r>
    </w:p>
    <w:p w:rsidR="00C92C4C" w:rsidRPr="00C92C4C" w:rsidRDefault="00C92C4C" w:rsidP="00C92C4C">
      <w:pPr>
        <w:spacing w:after="0" w:line="360" w:lineRule="auto"/>
        <w:ind w:firstLine="709"/>
        <w:jc w:val="both"/>
        <w:rPr>
          <w:rFonts w:ascii="Times New Roman" w:hAnsi="Times New Roman"/>
          <w:sz w:val="28"/>
          <w:szCs w:val="28"/>
        </w:rPr>
      </w:pPr>
      <w:r>
        <w:rPr>
          <w:rFonts w:ascii="Times New Roman" w:hAnsi="Times New Roman"/>
          <w:sz w:val="28"/>
          <w:szCs w:val="28"/>
        </w:rPr>
        <w:t>Организационные меры:</w:t>
      </w:r>
    </w:p>
    <w:p w:rsidR="00C92C4C" w:rsidRPr="00C92C4C" w:rsidRDefault="00C92C4C" w:rsidP="00DD0CF6">
      <w:pPr>
        <w:pStyle w:val="af9"/>
        <w:numPr>
          <w:ilvl w:val="0"/>
          <w:numId w:val="18"/>
        </w:numPr>
        <w:spacing w:after="0" w:line="360" w:lineRule="auto"/>
        <w:ind w:left="0" w:firstLine="1069"/>
        <w:jc w:val="both"/>
        <w:rPr>
          <w:rFonts w:ascii="Times New Roman" w:hAnsi="Times New Roman"/>
          <w:sz w:val="28"/>
          <w:szCs w:val="28"/>
        </w:rPr>
      </w:pPr>
      <w:r w:rsidRPr="00C92C4C">
        <w:rPr>
          <w:rFonts w:ascii="Times New Roman" w:hAnsi="Times New Roman"/>
          <w:sz w:val="28"/>
          <w:szCs w:val="28"/>
        </w:rPr>
        <w:t>Разделение обязанностей. Необходимо придерживаться принципа разделения обязанностей, чтобы пользователи имели доступ только к тем информационным ресурсам и функционалу системы, которые необходимы для выполнения их рабочих обязанностей. Правильная настройка ролей ограничит возможность несанкционированного изменения данных;</w:t>
      </w:r>
    </w:p>
    <w:p w:rsidR="00C92C4C" w:rsidRPr="00C92C4C" w:rsidRDefault="00C92C4C" w:rsidP="00DD0CF6">
      <w:pPr>
        <w:pStyle w:val="af9"/>
        <w:numPr>
          <w:ilvl w:val="0"/>
          <w:numId w:val="18"/>
        </w:numPr>
        <w:spacing w:after="0" w:line="360" w:lineRule="auto"/>
        <w:ind w:left="0" w:firstLine="1069"/>
        <w:jc w:val="both"/>
        <w:rPr>
          <w:rFonts w:ascii="Times New Roman" w:hAnsi="Times New Roman"/>
          <w:sz w:val="28"/>
          <w:szCs w:val="28"/>
        </w:rPr>
      </w:pPr>
      <w:r w:rsidRPr="00C92C4C">
        <w:rPr>
          <w:rFonts w:ascii="Times New Roman" w:hAnsi="Times New Roman"/>
          <w:sz w:val="28"/>
          <w:szCs w:val="28"/>
        </w:rPr>
        <w:t xml:space="preserve">Управление доступом. Реализация строгой политики управления доступом, включая процедуры назначения, изменения и удаления прав доступа. Доступ к информационным ресурсам и функционалу системы </w:t>
      </w:r>
      <w:r w:rsidRPr="00C92C4C">
        <w:rPr>
          <w:rFonts w:ascii="Times New Roman" w:hAnsi="Times New Roman"/>
          <w:sz w:val="28"/>
          <w:szCs w:val="28"/>
        </w:rPr>
        <w:lastRenderedPageBreak/>
        <w:t>осуществляется только по необходимости и на основе принципа</w:t>
      </w:r>
      <w:r w:rsidR="000919B4">
        <w:rPr>
          <w:rFonts w:ascii="Times New Roman" w:hAnsi="Times New Roman"/>
          <w:sz w:val="28"/>
          <w:szCs w:val="28"/>
        </w:rPr>
        <w:t xml:space="preserve"> «принцип наименьших привилегий»</w:t>
      </w:r>
      <w:r w:rsidRPr="00C92C4C">
        <w:rPr>
          <w:rFonts w:ascii="Times New Roman" w:hAnsi="Times New Roman"/>
          <w:sz w:val="28"/>
          <w:szCs w:val="28"/>
        </w:rPr>
        <w:t>;</w:t>
      </w:r>
    </w:p>
    <w:p w:rsidR="00C92C4C" w:rsidRDefault="00C92C4C" w:rsidP="00DD0CF6">
      <w:pPr>
        <w:pStyle w:val="af9"/>
        <w:numPr>
          <w:ilvl w:val="0"/>
          <w:numId w:val="18"/>
        </w:numPr>
        <w:spacing w:after="0" w:line="360" w:lineRule="auto"/>
        <w:ind w:left="0" w:firstLine="1069"/>
        <w:jc w:val="both"/>
        <w:rPr>
          <w:rFonts w:ascii="Times New Roman" w:hAnsi="Times New Roman"/>
          <w:sz w:val="28"/>
          <w:szCs w:val="28"/>
        </w:rPr>
      </w:pPr>
      <w:r w:rsidRPr="00C92C4C">
        <w:rPr>
          <w:rFonts w:ascii="Times New Roman" w:hAnsi="Times New Roman"/>
          <w:sz w:val="28"/>
          <w:szCs w:val="28"/>
        </w:rPr>
        <w:t>Обучение персонала. Проведение регулярного обучения сотрудников относительно политик безопасности, включая принципы ролевой системы прав доступа и значимость поддержания целостности информации. Это поможет повысить осведомленность и ответственность персонала.</w:t>
      </w:r>
    </w:p>
    <w:p w:rsidR="00E73C6C" w:rsidRPr="00E73C6C" w:rsidRDefault="00E73C6C" w:rsidP="00E73C6C">
      <w:pPr>
        <w:spacing w:after="0" w:line="360" w:lineRule="auto"/>
        <w:ind w:firstLine="709"/>
        <w:jc w:val="both"/>
        <w:rPr>
          <w:rFonts w:ascii="Times New Roman" w:hAnsi="Times New Roman"/>
          <w:sz w:val="28"/>
          <w:szCs w:val="28"/>
        </w:rPr>
      </w:pPr>
      <w:r>
        <w:rPr>
          <w:rFonts w:ascii="Times New Roman" w:hAnsi="Times New Roman"/>
          <w:sz w:val="28"/>
          <w:szCs w:val="28"/>
        </w:rPr>
        <w:t>Технические меры:</w:t>
      </w:r>
    </w:p>
    <w:p w:rsidR="00C92C4C" w:rsidRPr="007920ED" w:rsidRDefault="00C92C4C" w:rsidP="00DD0CF6">
      <w:pPr>
        <w:pStyle w:val="af9"/>
        <w:numPr>
          <w:ilvl w:val="0"/>
          <w:numId w:val="20"/>
        </w:numPr>
        <w:spacing w:after="0" w:line="360" w:lineRule="auto"/>
        <w:ind w:left="0" w:firstLine="1069"/>
        <w:jc w:val="both"/>
        <w:rPr>
          <w:rFonts w:ascii="Times New Roman" w:hAnsi="Times New Roman"/>
          <w:sz w:val="28"/>
          <w:szCs w:val="28"/>
        </w:rPr>
      </w:pPr>
      <w:r w:rsidRPr="007920ED">
        <w:rPr>
          <w:rFonts w:ascii="Times New Roman" w:hAnsi="Times New Roman"/>
          <w:sz w:val="28"/>
          <w:szCs w:val="28"/>
        </w:rPr>
        <w:t>Аутентификация и авторизация. Использование надежных методов аутентификации. ERP-система «1С:Управление нашей фирмой» поддерживает различные возможности аутентификации, такие как пароль, аутентификация операционной системы или аутентификация с помощью OpenID или OpenID Connect, для подтверждения ле</w:t>
      </w:r>
      <w:r w:rsidR="007920ED">
        <w:rPr>
          <w:rFonts w:ascii="Times New Roman" w:hAnsi="Times New Roman"/>
          <w:sz w:val="28"/>
          <w:szCs w:val="28"/>
        </w:rPr>
        <w:t xml:space="preserve">гитимности пользователей. Кроме </w:t>
      </w:r>
      <w:r w:rsidRPr="007920ED">
        <w:rPr>
          <w:rFonts w:ascii="Times New Roman" w:hAnsi="Times New Roman"/>
          <w:sz w:val="28"/>
          <w:szCs w:val="28"/>
        </w:rPr>
        <w:t>того</w:t>
      </w:r>
      <w:r w:rsidR="007920ED">
        <w:rPr>
          <w:rFonts w:ascii="Times New Roman" w:hAnsi="Times New Roman"/>
          <w:sz w:val="28"/>
          <w:szCs w:val="28"/>
        </w:rPr>
        <w:t>,</w:t>
      </w:r>
      <w:r w:rsidRPr="007920ED">
        <w:rPr>
          <w:rFonts w:ascii="Times New Roman" w:hAnsi="Times New Roman"/>
          <w:sz w:val="28"/>
          <w:szCs w:val="28"/>
        </w:rPr>
        <w:t xml:space="preserve"> система должна правильно авторизировать пользователей и предоставлять доступ только к соответствующим информационным ресурсам и функционалу системы на основе их роли.</w:t>
      </w:r>
    </w:p>
    <w:p w:rsidR="00C92C4C" w:rsidRPr="007920ED" w:rsidRDefault="00C92C4C" w:rsidP="00DD0CF6">
      <w:pPr>
        <w:pStyle w:val="af9"/>
        <w:numPr>
          <w:ilvl w:val="0"/>
          <w:numId w:val="20"/>
        </w:numPr>
        <w:spacing w:after="0" w:line="360" w:lineRule="auto"/>
        <w:ind w:left="0" w:firstLine="1069"/>
        <w:jc w:val="both"/>
        <w:rPr>
          <w:rFonts w:ascii="Times New Roman" w:hAnsi="Times New Roman"/>
          <w:sz w:val="28"/>
          <w:szCs w:val="28"/>
        </w:rPr>
      </w:pPr>
      <w:r w:rsidRPr="007920ED">
        <w:rPr>
          <w:rFonts w:ascii="Times New Roman" w:hAnsi="Times New Roman"/>
          <w:sz w:val="28"/>
          <w:szCs w:val="28"/>
        </w:rPr>
        <w:t xml:space="preserve">Контроль доступа и аудит. Применение механизмов контроля </w:t>
      </w:r>
      <w:r w:rsidR="007920ED" w:rsidRPr="007920ED">
        <w:rPr>
          <w:rFonts w:ascii="Times New Roman" w:hAnsi="Times New Roman"/>
          <w:sz w:val="28"/>
          <w:szCs w:val="28"/>
        </w:rPr>
        <w:t>доступа может</w:t>
      </w:r>
      <w:r w:rsidRPr="007920ED">
        <w:rPr>
          <w:rFonts w:ascii="Times New Roman" w:hAnsi="Times New Roman"/>
          <w:sz w:val="28"/>
          <w:szCs w:val="28"/>
        </w:rPr>
        <w:t xml:space="preserve"> включать установку ограничений на запись или модификацию конкретных полей или объектов для ограничения возможности несанкционированного изменения данных. В платформе «1С:Предприятие 8» реализован механизм RLS (ограничение прав на уровне записей), который позволяет включать установку ограничений и модификацию конкретных полей.  Кроме того, должно быть ведение аудита доступа, чтобы регистрировать действия пользователей и обнаруживать любые попытки несанкционированного доступа или изменения данных.</w:t>
      </w:r>
    </w:p>
    <w:p w:rsidR="00C92C4C" w:rsidRPr="007920ED" w:rsidRDefault="00C92C4C" w:rsidP="00DD0CF6">
      <w:pPr>
        <w:pStyle w:val="af9"/>
        <w:numPr>
          <w:ilvl w:val="0"/>
          <w:numId w:val="20"/>
        </w:numPr>
        <w:spacing w:after="0" w:line="360" w:lineRule="auto"/>
        <w:ind w:left="0" w:firstLine="1069"/>
        <w:jc w:val="both"/>
        <w:rPr>
          <w:rFonts w:ascii="Times New Roman" w:hAnsi="Times New Roman"/>
          <w:sz w:val="28"/>
          <w:szCs w:val="28"/>
        </w:rPr>
      </w:pPr>
      <w:r w:rsidRPr="007920ED">
        <w:rPr>
          <w:rFonts w:ascii="Times New Roman" w:hAnsi="Times New Roman"/>
          <w:sz w:val="28"/>
          <w:szCs w:val="28"/>
        </w:rPr>
        <w:t>Резервное копирование и восстановлени</w:t>
      </w:r>
      <w:r w:rsidR="007920ED">
        <w:rPr>
          <w:rFonts w:ascii="Times New Roman" w:hAnsi="Times New Roman"/>
          <w:sz w:val="28"/>
          <w:szCs w:val="28"/>
        </w:rPr>
        <w:t>е. Регулярное создание</w:t>
      </w:r>
      <w:r w:rsidRPr="007920ED">
        <w:rPr>
          <w:rFonts w:ascii="Times New Roman" w:hAnsi="Times New Roman"/>
          <w:sz w:val="28"/>
          <w:szCs w:val="28"/>
        </w:rPr>
        <w:t xml:space="preserve"> резервных копий данных и информационной системы производится, чтобы в случае нарушения целостности можно было восстановить данные до предшествующего стабильного состояния.</w:t>
      </w:r>
    </w:p>
    <w:p w:rsidR="00C92C4C" w:rsidRPr="00C92C4C" w:rsidRDefault="00C92C4C" w:rsidP="00C92C4C">
      <w:pPr>
        <w:spacing w:after="0" w:line="360" w:lineRule="auto"/>
        <w:ind w:firstLine="709"/>
        <w:jc w:val="both"/>
        <w:rPr>
          <w:rFonts w:ascii="Times New Roman" w:hAnsi="Times New Roman"/>
          <w:sz w:val="28"/>
          <w:szCs w:val="28"/>
        </w:rPr>
      </w:pPr>
      <w:r w:rsidRPr="00C92C4C">
        <w:rPr>
          <w:rFonts w:ascii="Times New Roman" w:hAnsi="Times New Roman"/>
          <w:sz w:val="28"/>
          <w:szCs w:val="28"/>
        </w:rPr>
        <w:lastRenderedPageBreak/>
        <w:t>Важно применять как организационные, так и технические меры для обеспечения защиты информации от угроз нарушения целостности в системах с ролевой системой прав доступа. Это позволит минимизировать риски и обеспечить надежность и безопасность данных.</w:t>
      </w:r>
    </w:p>
    <w:p w:rsidR="00C92C4C" w:rsidRPr="007920ED" w:rsidRDefault="007920ED" w:rsidP="007920ED">
      <w:pPr>
        <w:pStyle w:val="3"/>
        <w:spacing w:before="120" w:line="360" w:lineRule="auto"/>
        <w:ind w:firstLine="709"/>
        <w:rPr>
          <w:rFonts w:ascii="Times New Roman" w:hAnsi="Times New Roman"/>
          <w:b/>
          <w:color w:val="000000" w:themeColor="text1"/>
          <w:sz w:val="28"/>
          <w:szCs w:val="28"/>
        </w:rPr>
      </w:pPr>
      <w:r w:rsidRPr="007920ED">
        <w:rPr>
          <w:rFonts w:ascii="Times New Roman" w:hAnsi="Times New Roman"/>
          <w:b/>
          <w:color w:val="000000" w:themeColor="text1"/>
          <w:sz w:val="28"/>
          <w:szCs w:val="28"/>
        </w:rPr>
        <w:t xml:space="preserve">1.7.2. </w:t>
      </w:r>
      <w:r w:rsidR="00C92C4C" w:rsidRPr="007920ED">
        <w:rPr>
          <w:rFonts w:ascii="Times New Roman" w:hAnsi="Times New Roman"/>
          <w:b/>
          <w:color w:val="000000" w:themeColor="text1"/>
          <w:sz w:val="28"/>
          <w:szCs w:val="28"/>
        </w:rPr>
        <w:t>Контроль целостности конфигураций</w:t>
      </w:r>
    </w:p>
    <w:p w:rsidR="00C92C4C" w:rsidRPr="00C92C4C" w:rsidRDefault="00C92C4C" w:rsidP="00C92C4C">
      <w:pPr>
        <w:spacing w:after="0" w:line="360" w:lineRule="auto"/>
        <w:ind w:firstLine="709"/>
        <w:jc w:val="both"/>
        <w:rPr>
          <w:rFonts w:ascii="Times New Roman" w:hAnsi="Times New Roman"/>
          <w:sz w:val="28"/>
          <w:szCs w:val="28"/>
        </w:rPr>
      </w:pPr>
      <w:r w:rsidRPr="00C92C4C">
        <w:rPr>
          <w:rFonts w:ascii="Times New Roman" w:hAnsi="Times New Roman"/>
          <w:sz w:val="28"/>
          <w:szCs w:val="28"/>
        </w:rPr>
        <w:t xml:space="preserve">Платформа «1С:Предприятие 8» не имеет должного функционала для контроля целостности конфигураций в системе, соответственно и в самой ERP-системе. </w:t>
      </w:r>
    </w:p>
    <w:p w:rsidR="00C92C4C" w:rsidRPr="00C92C4C" w:rsidRDefault="00C92C4C" w:rsidP="00C92C4C">
      <w:pPr>
        <w:spacing w:after="0" w:line="360" w:lineRule="auto"/>
        <w:ind w:firstLine="709"/>
        <w:jc w:val="both"/>
        <w:rPr>
          <w:rFonts w:ascii="Times New Roman" w:hAnsi="Times New Roman"/>
          <w:sz w:val="28"/>
          <w:szCs w:val="28"/>
        </w:rPr>
      </w:pPr>
      <w:r w:rsidRPr="00C92C4C">
        <w:rPr>
          <w:rFonts w:ascii="Times New Roman" w:hAnsi="Times New Roman"/>
          <w:sz w:val="28"/>
          <w:szCs w:val="28"/>
        </w:rPr>
        <w:t>В подобных системах постоянно происходят регулярные обновления, в следствии изменяется конфигурация. Конфигурации могут полностью отличатся от предыдущего своего состояния и повлиять на целостность данных ERP-системы. В такой основной конфигурации относится так же «1С:Управление нашей фирмой».</w:t>
      </w:r>
    </w:p>
    <w:p w:rsidR="00C92C4C" w:rsidRPr="00C92C4C" w:rsidRDefault="00C92C4C" w:rsidP="00C92C4C">
      <w:pPr>
        <w:spacing w:after="0" w:line="360" w:lineRule="auto"/>
        <w:ind w:firstLine="709"/>
        <w:jc w:val="both"/>
        <w:rPr>
          <w:rFonts w:ascii="Times New Roman" w:hAnsi="Times New Roman"/>
          <w:sz w:val="28"/>
          <w:szCs w:val="28"/>
        </w:rPr>
      </w:pPr>
      <w:r w:rsidRPr="00C92C4C">
        <w:rPr>
          <w:rFonts w:ascii="Times New Roman" w:hAnsi="Times New Roman"/>
          <w:sz w:val="28"/>
          <w:szCs w:val="28"/>
        </w:rPr>
        <w:t xml:space="preserve">В ERP-системе есть возможность добавлять, изменять, обновлять и </w:t>
      </w:r>
      <w:r w:rsidR="000919B4">
        <w:rPr>
          <w:rFonts w:ascii="Times New Roman" w:hAnsi="Times New Roman"/>
          <w:sz w:val="28"/>
          <w:szCs w:val="28"/>
        </w:rPr>
        <w:t>удалять такие конфигурации как «</w:t>
      </w:r>
      <w:r w:rsidRPr="00C92C4C">
        <w:rPr>
          <w:rFonts w:ascii="Times New Roman" w:hAnsi="Times New Roman"/>
          <w:sz w:val="28"/>
          <w:szCs w:val="28"/>
        </w:rPr>
        <w:t>расши</w:t>
      </w:r>
      <w:r w:rsidR="000919B4">
        <w:rPr>
          <w:rFonts w:ascii="Times New Roman" w:hAnsi="Times New Roman"/>
          <w:sz w:val="28"/>
          <w:szCs w:val="28"/>
        </w:rPr>
        <w:t>рения конфигурации» и «</w:t>
      </w:r>
      <w:r w:rsidRPr="00C92C4C">
        <w:rPr>
          <w:rFonts w:ascii="Times New Roman" w:hAnsi="Times New Roman"/>
          <w:sz w:val="28"/>
          <w:szCs w:val="28"/>
        </w:rPr>
        <w:t>до</w:t>
      </w:r>
      <w:r w:rsidR="000919B4">
        <w:rPr>
          <w:rFonts w:ascii="Times New Roman" w:hAnsi="Times New Roman"/>
          <w:sz w:val="28"/>
          <w:szCs w:val="28"/>
        </w:rPr>
        <w:t>полнительные отчёты и обработки»</w:t>
      </w:r>
      <w:r w:rsidRPr="00C92C4C">
        <w:rPr>
          <w:rFonts w:ascii="Times New Roman" w:hAnsi="Times New Roman"/>
          <w:sz w:val="28"/>
          <w:szCs w:val="28"/>
        </w:rPr>
        <w:t>, которые так же могут напрямую влиять на целостность данных.</w:t>
      </w:r>
    </w:p>
    <w:p w:rsidR="00C92C4C" w:rsidRPr="00C92C4C" w:rsidRDefault="00C92C4C" w:rsidP="00C92C4C">
      <w:pPr>
        <w:spacing w:after="0" w:line="360" w:lineRule="auto"/>
        <w:ind w:firstLine="709"/>
        <w:jc w:val="both"/>
        <w:rPr>
          <w:rFonts w:ascii="Times New Roman" w:hAnsi="Times New Roman"/>
          <w:sz w:val="28"/>
          <w:szCs w:val="28"/>
        </w:rPr>
      </w:pPr>
      <w:r w:rsidRPr="00C92C4C">
        <w:rPr>
          <w:rFonts w:ascii="Times New Roman" w:hAnsi="Times New Roman"/>
          <w:sz w:val="28"/>
          <w:szCs w:val="28"/>
        </w:rPr>
        <w:t xml:space="preserve">Все перечисленные конфигурации зачастую в организациях требуется дорабатывать под определенные бизнес-процессы. Доработкой могут заниматься различные организации, так же и внутренними средствами. В этом процессе конфигурации изменяются, в следствии и данные. Плохое тестирование, халатность разработчиков, аналитиков и прочих, может повлечь за собой нарушение целостности данных ERP-системы. </w:t>
      </w:r>
      <w:r w:rsidRPr="00552094">
        <w:rPr>
          <w:rFonts w:ascii="Times New Roman" w:hAnsi="Times New Roman"/>
          <w:sz w:val="28"/>
          <w:szCs w:val="28"/>
        </w:rPr>
        <w:t>По статистике только сама фирма «1С» выпускает 18 обновлений в день основной конфигурации</w:t>
      </w:r>
      <w:r w:rsidR="00FD5659">
        <w:rPr>
          <w:rFonts w:ascii="Times New Roman" w:hAnsi="Times New Roman"/>
          <w:sz w:val="28"/>
          <w:szCs w:val="28"/>
        </w:rPr>
        <w:t>, и исправлений своих ошибок, в виде расширений конфигурации</w:t>
      </w:r>
      <w:r w:rsidR="00CB0994" w:rsidRPr="00CB0994">
        <w:rPr>
          <w:rFonts w:ascii="Times New Roman" w:hAnsi="Times New Roman"/>
          <w:sz w:val="28"/>
          <w:szCs w:val="28"/>
        </w:rPr>
        <w:t xml:space="preserve"> </w:t>
      </w:r>
      <w:r w:rsidR="00CE5FF1" w:rsidRPr="00CE5FF1">
        <w:rPr>
          <w:rFonts w:ascii="Times New Roman" w:hAnsi="Times New Roman"/>
          <w:sz w:val="28"/>
          <w:szCs w:val="28"/>
        </w:rPr>
        <w:t>[10]</w:t>
      </w:r>
      <w:r w:rsidRPr="00C92C4C">
        <w:rPr>
          <w:rFonts w:ascii="Times New Roman" w:hAnsi="Times New Roman"/>
          <w:sz w:val="28"/>
          <w:szCs w:val="28"/>
        </w:rPr>
        <w:t xml:space="preserve">. </w:t>
      </w:r>
    </w:p>
    <w:p w:rsidR="000674DA" w:rsidRDefault="00C92C4C" w:rsidP="007920ED">
      <w:pPr>
        <w:spacing w:after="0" w:line="360" w:lineRule="auto"/>
        <w:ind w:firstLine="709"/>
        <w:jc w:val="both"/>
        <w:rPr>
          <w:rFonts w:ascii="Times New Roman" w:hAnsi="Times New Roman"/>
          <w:sz w:val="28"/>
          <w:szCs w:val="28"/>
        </w:rPr>
      </w:pPr>
      <w:r w:rsidRPr="00C92C4C">
        <w:rPr>
          <w:rFonts w:ascii="Times New Roman" w:hAnsi="Times New Roman"/>
          <w:sz w:val="28"/>
          <w:szCs w:val="28"/>
        </w:rPr>
        <w:t>Для уменьшения риска угроз и повышения безопасности ERP-системы «1С:Управление нашей фирмой» предлагается реализовать методику оценивания защищенности ERP-системы от угроз нарушения целостности. Она должна включать в себя модель контроль целостности</w:t>
      </w:r>
      <w:r w:rsidR="005C0187">
        <w:rPr>
          <w:rFonts w:ascii="Times New Roman" w:hAnsi="Times New Roman"/>
          <w:sz w:val="28"/>
          <w:szCs w:val="28"/>
        </w:rPr>
        <w:t xml:space="preserve">, спроектированная </w:t>
      </w:r>
      <w:r w:rsidR="005C0187">
        <w:rPr>
          <w:rFonts w:ascii="Times New Roman" w:hAnsi="Times New Roman"/>
          <w:sz w:val="28"/>
          <w:szCs w:val="28"/>
        </w:rPr>
        <w:lastRenderedPageBreak/>
        <w:t xml:space="preserve">под специфику данной </w:t>
      </w:r>
      <w:r w:rsidR="005C0187">
        <w:rPr>
          <w:rFonts w:ascii="Times New Roman" w:hAnsi="Times New Roman"/>
          <w:sz w:val="28"/>
          <w:szCs w:val="28"/>
          <w:lang w:val="en-US"/>
        </w:rPr>
        <w:t>ERP</w:t>
      </w:r>
      <w:r w:rsidR="005C0187" w:rsidRPr="005C0187">
        <w:rPr>
          <w:rFonts w:ascii="Times New Roman" w:hAnsi="Times New Roman"/>
          <w:sz w:val="28"/>
          <w:szCs w:val="28"/>
        </w:rPr>
        <w:t>-</w:t>
      </w:r>
      <w:r w:rsidR="005C0187">
        <w:rPr>
          <w:rFonts w:ascii="Times New Roman" w:hAnsi="Times New Roman"/>
          <w:sz w:val="28"/>
          <w:szCs w:val="28"/>
        </w:rPr>
        <w:t>системы</w:t>
      </w:r>
      <w:r w:rsidRPr="00C92C4C">
        <w:rPr>
          <w:rFonts w:ascii="Times New Roman" w:hAnsi="Times New Roman"/>
          <w:sz w:val="28"/>
          <w:szCs w:val="28"/>
        </w:rPr>
        <w:t xml:space="preserve">. Методика необходима для стандартизации процессов </w:t>
      </w:r>
      <w:r w:rsidR="005C0187">
        <w:rPr>
          <w:rFonts w:ascii="Times New Roman" w:hAnsi="Times New Roman"/>
          <w:sz w:val="28"/>
          <w:szCs w:val="28"/>
        </w:rPr>
        <w:t>при возникновении нарушения</w:t>
      </w:r>
      <w:r w:rsidRPr="00C92C4C">
        <w:rPr>
          <w:rFonts w:ascii="Times New Roman" w:hAnsi="Times New Roman"/>
          <w:sz w:val="28"/>
          <w:szCs w:val="28"/>
        </w:rPr>
        <w:t xml:space="preserve"> целостности, методов обнаружения, фиксации изменений и способов устранения</w:t>
      </w:r>
      <w:r w:rsidR="005C0187">
        <w:rPr>
          <w:rFonts w:ascii="Times New Roman" w:hAnsi="Times New Roman"/>
          <w:sz w:val="28"/>
          <w:szCs w:val="28"/>
        </w:rPr>
        <w:t xml:space="preserve"> этого нарушения, а </w:t>
      </w:r>
      <w:r w:rsidR="00DD7334">
        <w:rPr>
          <w:rFonts w:ascii="Times New Roman" w:hAnsi="Times New Roman"/>
          <w:sz w:val="28"/>
          <w:szCs w:val="28"/>
        </w:rPr>
        <w:t>также</w:t>
      </w:r>
      <w:r w:rsidR="005C0187">
        <w:rPr>
          <w:rFonts w:ascii="Times New Roman" w:hAnsi="Times New Roman"/>
          <w:sz w:val="28"/>
          <w:szCs w:val="28"/>
        </w:rPr>
        <w:t xml:space="preserve"> восстановления целостности </w:t>
      </w:r>
      <w:r w:rsidR="005C0187">
        <w:rPr>
          <w:rFonts w:ascii="Times New Roman" w:hAnsi="Times New Roman"/>
          <w:sz w:val="28"/>
          <w:szCs w:val="28"/>
          <w:lang w:val="en-US"/>
        </w:rPr>
        <w:t>ERP</w:t>
      </w:r>
      <w:r w:rsidR="005C0187" w:rsidRPr="005C0187">
        <w:rPr>
          <w:rFonts w:ascii="Times New Roman" w:hAnsi="Times New Roman"/>
          <w:sz w:val="28"/>
          <w:szCs w:val="28"/>
        </w:rPr>
        <w:t>-</w:t>
      </w:r>
      <w:r w:rsidR="005C0187">
        <w:rPr>
          <w:rFonts w:ascii="Times New Roman" w:hAnsi="Times New Roman"/>
          <w:sz w:val="28"/>
          <w:szCs w:val="28"/>
        </w:rPr>
        <w:t>системы</w:t>
      </w:r>
      <w:r w:rsidRPr="00C92C4C">
        <w:rPr>
          <w:rFonts w:ascii="Times New Roman" w:hAnsi="Times New Roman"/>
          <w:sz w:val="28"/>
          <w:szCs w:val="28"/>
        </w:rPr>
        <w:t>.</w:t>
      </w:r>
      <w:bookmarkStart w:id="20" w:name="__RefHeading___24"/>
      <w:bookmarkEnd w:id="20"/>
      <w:r w:rsidR="007920ED">
        <w:rPr>
          <w:rFonts w:ascii="Times New Roman" w:hAnsi="Times New Roman"/>
          <w:sz w:val="28"/>
          <w:szCs w:val="28"/>
        </w:rPr>
        <w:t xml:space="preserve"> </w:t>
      </w:r>
    </w:p>
    <w:p w:rsidR="007920ED" w:rsidRDefault="000674DA" w:rsidP="000674DA">
      <w:pPr>
        <w:rPr>
          <w:rFonts w:ascii="Times New Roman" w:hAnsi="Times New Roman"/>
          <w:sz w:val="28"/>
          <w:szCs w:val="28"/>
        </w:rPr>
      </w:pPr>
      <w:r>
        <w:rPr>
          <w:rFonts w:ascii="Times New Roman" w:hAnsi="Times New Roman"/>
          <w:sz w:val="28"/>
          <w:szCs w:val="28"/>
        </w:rPr>
        <w:br w:type="page"/>
      </w:r>
    </w:p>
    <w:p w:rsidR="00C92C4C" w:rsidRPr="007920ED" w:rsidRDefault="007920ED" w:rsidP="006550EC">
      <w:pPr>
        <w:pStyle w:val="2"/>
        <w:spacing w:line="360" w:lineRule="auto"/>
        <w:ind w:firstLine="709"/>
        <w:rPr>
          <w:rFonts w:ascii="Times New Roman" w:hAnsi="Times New Roman"/>
          <w:b/>
          <w:color w:val="000000" w:themeColor="text1"/>
          <w:sz w:val="28"/>
          <w:szCs w:val="28"/>
        </w:rPr>
      </w:pPr>
      <w:bookmarkStart w:id="21" w:name="_Toc137993581"/>
      <w:r w:rsidRPr="007920ED">
        <w:rPr>
          <w:rFonts w:ascii="Times New Roman" w:hAnsi="Times New Roman"/>
          <w:b/>
          <w:color w:val="000000" w:themeColor="text1"/>
          <w:sz w:val="28"/>
          <w:szCs w:val="28"/>
        </w:rPr>
        <w:lastRenderedPageBreak/>
        <w:t>В</w:t>
      </w:r>
      <w:r w:rsidR="00C92C4C" w:rsidRPr="007920ED">
        <w:rPr>
          <w:rFonts w:ascii="Times New Roman" w:hAnsi="Times New Roman"/>
          <w:b/>
          <w:color w:val="000000" w:themeColor="text1"/>
          <w:sz w:val="28"/>
          <w:szCs w:val="28"/>
        </w:rPr>
        <w:t>ыводы по первой главе</w:t>
      </w:r>
      <w:bookmarkEnd w:id="21"/>
    </w:p>
    <w:p w:rsidR="00C92C4C" w:rsidRPr="00C92C4C" w:rsidRDefault="00C92C4C" w:rsidP="00C546BC">
      <w:pPr>
        <w:spacing w:after="0" w:line="360" w:lineRule="auto"/>
        <w:ind w:firstLine="709"/>
        <w:jc w:val="both"/>
        <w:rPr>
          <w:rFonts w:ascii="Times New Roman" w:hAnsi="Times New Roman"/>
          <w:sz w:val="28"/>
          <w:szCs w:val="28"/>
        </w:rPr>
      </w:pPr>
      <w:r w:rsidRPr="00C92C4C">
        <w:rPr>
          <w:rFonts w:ascii="Times New Roman" w:hAnsi="Times New Roman"/>
          <w:sz w:val="28"/>
          <w:szCs w:val="28"/>
        </w:rPr>
        <w:t>Проведен анализ ERP-системы «1С:Управление нашей фирмой», как объекта защиты информационной безопасности:</w:t>
      </w:r>
    </w:p>
    <w:p w:rsidR="00C92C4C" w:rsidRPr="00C546BC" w:rsidRDefault="00C92C4C" w:rsidP="00DD0CF6">
      <w:pPr>
        <w:pStyle w:val="af9"/>
        <w:numPr>
          <w:ilvl w:val="0"/>
          <w:numId w:val="21"/>
        </w:numPr>
        <w:spacing w:after="0" w:line="360" w:lineRule="auto"/>
        <w:ind w:left="0" w:firstLine="1069"/>
        <w:jc w:val="both"/>
        <w:rPr>
          <w:rFonts w:ascii="Times New Roman" w:hAnsi="Times New Roman"/>
          <w:sz w:val="28"/>
          <w:szCs w:val="28"/>
        </w:rPr>
      </w:pPr>
      <w:r w:rsidRPr="00C546BC">
        <w:rPr>
          <w:rFonts w:ascii="Times New Roman" w:hAnsi="Times New Roman"/>
          <w:sz w:val="28"/>
          <w:szCs w:val="28"/>
        </w:rPr>
        <w:t>Проанализированы функциональные и структурные возможности ERP-системы «1С:Управление нашей фирмой», выделены информационные ресурсы для защиты;</w:t>
      </w:r>
    </w:p>
    <w:p w:rsidR="00C92C4C" w:rsidRPr="00C546BC" w:rsidRDefault="00C92C4C" w:rsidP="00DD0CF6">
      <w:pPr>
        <w:pStyle w:val="af9"/>
        <w:numPr>
          <w:ilvl w:val="0"/>
          <w:numId w:val="21"/>
        </w:numPr>
        <w:spacing w:after="0" w:line="360" w:lineRule="auto"/>
        <w:ind w:left="0" w:firstLine="1069"/>
        <w:jc w:val="both"/>
        <w:rPr>
          <w:rFonts w:ascii="Times New Roman" w:hAnsi="Times New Roman"/>
          <w:sz w:val="28"/>
          <w:szCs w:val="28"/>
        </w:rPr>
      </w:pPr>
      <w:r w:rsidRPr="00C546BC">
        <w:rPr>
          <w:rFonts w:ascii="Times New Roman" w:hAnsi="Times New Roman"/>
          <w:sz w:val="28"/>
          <w:szCs w:val="28"/>
        </w:rPr>
        <w:t>Определен и присвоен уровень защищенности по Постановлению Правите</w:t>
      </w:r>
      <w:r w:rsidR="001E5AAC">
        <w:rPr>
          <w:rFonts w:ascii="Times New Roman" w:hAnsi="Times New Roman"/>
          <w:sz w:val="28"/>
          <w:szCs w:val="28"/>
        </w:rPr>
        <w:t>льства РФ от 01.11.2012 N 1119 «</w:t>
      </w:r>
      <w:r w:rsidRPr="00C546BC">
        <w:rPr>
          <w:rFonts w:ascii="Times New Roman" w:hAnsi="Times New Roman"/>
          <w:sz w:val="28"/>
          <w:szCs w:val="28"/>
        </w:rPr>
        <w:t>Об утверждении требований к защите персональных данных при их обработке в информационн</w:t>
      </w:r>
      <w:r w:rsidR="001E5AAC">
        <w:rPr>
          <w:rFonts w:ascii="Times New Roman" w:hAnsi="Times New Roman"/>
          <w:sz w:val="28"/>
          <w:szCs w:val="28"/>
        </w:rPr>
        <w:t>ых системах персональных данных»</w:t>
      </w:r>
      <w:r w:rsidRPr="00C546BC">
        <w:rPr>
          <w:rFonts w:ascii="Times New Roman" w:hAnsi="Times New Roman"/>
          <w:sz w:val="28"/>
          <w:szCs w:val="28"/>
        </w:rPr>
        <w:t>, в соответствии реализованными и требуемыми мерами защиты информации;</w:t>
      </w:r>
    </w:p>
    <w:p w:rsidR="00C92C4C" w:rsidRPr="00C546BC" w:rsidRDefault="00C92C4C" w:rsidP="00DD0CF6">
      <w:pPr>
        <w:pStyle w:val="af9"/>
        <w:numPr>
          <w:ilvl w:val="0"/>
          <w:numId w:val="21"/>
        </w:numPr>
        <w:spacing w:after="0" w:line="360" w:lineRule="auto"/>
        <w:ind w:left="0" w:firstLine="1069"/>
        <w:jc w:val="both"/>
        <w:rPr>
          <w:rFonts w:ascii="Times New Roman" w:hAnsi="Times New Roman"/>
          <w:sz w:val="28"/>
          <w:szCs w:val="28"/>
        </w:rPr>
      </w:pPr>
      <w:r w:rsidRPr="00C546BC">
        <w:rPr>
          <w:rFonts w:ascii="Times New Roman" w:hAnsi="Times New Roman"/>
          <w:sz w:val="28"/>
          <w:szCs w:val="28"/>
        </w:rPr>
        <w:t>Путем экспертной оценки определены наиболее актуальные угрозы нарушения целостности ERP-системы «1С:Управление нашей фирмой». Определена модель внутреннего и внешнего нарушителя информационной безопасности;</w:t>
      </w:r>
    </w:p>
    <w:p w:rsidR="00C92C4C" w:rsidRPr="00C546BC" w:rsidRDefault="00C92C4C" w:rsidP="00DD0CF6">
      <w:pPr>
        <w:pStyle w:val="af9"/>
        <w:numPr>
          <w:ilvl w:val="0"/>
          <w:numId w:val="21"/>
        </w:numPr>
        <w:spacing w:after="0" w:line="360" w:lineRule="auto"/>
        <w:ind w:left="0" w:firstLine="1069"/>
        <w:jc w:val="both"/>
        <w:rPr>
          <w:rFonts w:ascii="Times New Roman" w:hAnsi="Times New Roman"/>
          <w:sz w:val="28"/>
          <w:szCs w:val="28"/>
        </w:rPr>
      </w:pPr>
      <w:r w:rsidRPr="00C546BC">
        <w:rPr>
          <w:rFonts w:ascii="Times New Roman" w:hAnsi="Times New Roman"/>
          <w:sz w:val="28"/>
          <w:szCs w:val="28"/>
        </w:rPr>
        <w:t>Проанализированы наиболее актуальные угрозы нарушения целостности, выделены основные риски угроз и возможные меры защиты;</w:t>
      </w:r>
    </w:p>
    <w:p w:rsidR="00C92C4C" w:rsidRPr="00C546BC" w:rsidRDefault="00C92C4C" w:rsidP="00DD0CF6">
      <w:pPr>
        <w:pStyle w:val="af9"/>
        <w:numPr>
          <w:ilvl w:val="0"/>
          <w:numId w:val="21"/>
        </w:numPr>
        <w:spacing w:after="0" w:line="360" w:lineRule="auto"/>
        <w:ind w:left="0" w:firstLine="1069"/>
        <w:jc w:val="both"/>
        <w:rPr>
          <w:rFonts w:ascii="Times New Roman" w:hAnsi="Times New Roman"/>
          <w:sz w:val="28"/>
          <w:szCs w:val="28"/>
        </w:rPr>
      </w:pPr>
      <w:r w:rsidRPr="00C546BC">
        <w:rPr>
          <w:rFonts w:ascii="Times New Roman" w:hAnsi="Times New Roman"/>
          <w:sz w:val="28"/>
          <w:szCs w:val="28"/>
        </w:rPr>
        <w:t>На основании анализа наиболее актуальных угроз составлены предложения по устранению слабых мест ERP-системы «1С:Управление нашей фирмой».</w:t>
      </w:r>
    </w:p>
    <w:p w:rsidR="007C3A64" w:rsidRDefault="00C92C4C" w:rsidP="006550EC">
      <w:pPr>
        <w:spacing w:line="360" w:lineRule="auto"/>
        <w:ind w:firstLine="709"/>
        <w:jc w:val="both"/>
        <w:rPr>
          <w:rFonts w:ascii="Times New Roman" w:hAnsi="Times New Roman"/>
          <w:sz w:val="28"/>
          <w:szCs w:val="28"/>
        </w:rPr>
      </w:pPr>
      <w:r w:rsidRPr="00C92C4C">
        <w:rPr>
          <w:rFonts w:ascii="Times New Roman" w:hAnsi="Times New Roman"/>
          <w:sz w:val="28"/>
          <w:szCs w:val="28"/>
        </w:rPr>
        <w:tab/>
        <w:t>По результатам проведенного анализа ERP-системы «1С:Управление нашей фирмой» сделан вывод, что система имеет слабое место в контроле целостности конфигураций. В следствии чего предлагается к разработке методика оценивания защищенности от угроз нарушения целостности конфигураций. Для данной методики потребуется разработка и реализация необходимого модуля ERP-системы для контроля целостности конфигураций.</w:t>
      </w:r>
    </w:p>
    <w:p w:rsidR="00C546BC" w:rsidRPr="006550EC" w:rsidRDefault="00C546BC" w:rsidP="006550EC">
      <w:pPr>
        <w:spacing w:line="360" w:lineRule="auto"/>
        <w:ind w:firstLine="709"/>
        <w:jc w:val="both"/>
        <w:rPr>
          <w:rFonts w:ascii="Times New Roman" w:hAnsi="Times New Roman"/>
          <w:sz w:val="28"/>
          <w:szCs w:val="28"/>
        </w:rPr>
      </w:pPr>
    </w:p>
    <w:p w:rsidR="00F23022" w:rsidRPr="00F23022" w:rsidRDefault="00F23022" w:rsidP="00DA4629">
      <w:pPr>
        <w:pStyle w:val="a7"/>
        <w:spacing w:after="100" w:line="276" w:lineRule="auto"/>
        <w:ind w:firstLine="0"/>
        <w:jc w:val="center"/>
        <w:outlineLvl w:val="0"/>
        <w:rPr>
          <w:b/>
        </w:rPr>
      </w:pPr>
      <w:bookmarkStart w:id="22" w:name="__RefHeading___11"/>
      <w:bookmarkStart w:id="23" w:name="_Toc137993582"/>
      <w:bookmarkEnd w:id="22"/>
      <w:r w:rsidRPr="00F23022">
        <w:rPr>
          <w:b/>
        </w:rPr>
        <w:lastRenderedPageBreak/>
        <w:t>2. АНАЛИЗ МЕТОДОВ И ПРОЕКТИРОВАНИЕ МОДЕЛИ КОНТРОЛЯ ЦЕЛОСТНОСТИ КОНФИГУРАЦИЙ ERP-СИСТЕМЫ</w:t>
      </w:r>
      <w:bookmarkEnd w:id="23"/>
    </w:p>
    <w:p w:rsidR="007C3A64" w:rsidRDefault="00D27CDB">
      <w:pPr>
        <w:pStyle w:val="a7"/>
      </w:pPr>
      <w:r>
        <w:t>В данной главе дипломного проекта рассматривается анализ методов и проектирование модели контроля целостности конфигураций для ERP-системы «1С:Управление нашей фирмой». Контроль целостности является важным аспектом в области информационных систем, особенно для организаций, использующих ERP-системы.</w:t>
      </w:r>
    </w:p>
    <w:p w:rsidR="007C3A64" w:rsidRDefault="00D27CDB">
      <w:pPr>
        <w:pStyle w:val="a7"/>
      </w:pPr>
      <w:r>
        <w:t>Модель контроля целостности конфигураций представляет собой описание или абстракцию, которая определяет правила, стандарты и механизмы для обеспечения целостности конфигураций в ERP-системе. В свою очередь метод контроля ц</w:t>
      </w:r>
      <w:r w:rsidR="004A17D9">
        <w:t>елостности конфигураций определ</w:t>
      </w:r>
      <w:r>
        <w:t>яет конкретную реализацию или алгоритм, который применяется для проверки целостности конфигураций в рамках модели.</w:t>
      </w:r>
    </w:p>
    <w:p w:rsidR="007C3A64" w:rsidRDefault="00D27CDB">
      <w:pPr>
        <w:pStyle w:val="a7"/>
      </w:pPr>
      <w:r>
        <w:t>В начале главы проводится анализ и выбор метода контроля целостности для дальнейшего использования в модели контроля целостности конфигураций.</w:t>
      </w:r>
    </w:p>
    <w:p w:rsidR="007C3A64" w:rsidRDefault="00D27CDB">
      <w:pPr>
        <w:pStyle w:val="a7"/>
      </w:pPr>
      <w:r>
        <w:t>Затем разрабатываются требования к модели контроля целостности конфигураций, учитывая особенности ERP-системы «1С:Управление нашей фирмой». Анализируются специфические требования, которые должны быть учтены при выборе модели контроля целостности конфигураций.</w:t>
      </w:r>
    </w:p>
    <w:p w:rsidR="007C3A64" w:rsidRDefault="00D27CDB">
      <w:pPr>
        <w:pStyle w:val="a7"/>
      </w:pPr>
      <w:r>
        <w:t>За основу проектирования модели предлагается взять модель контроля целостности Кларка-Вилсона. После делается проектирование модели контроля целостности конфигураций, адаптируя модель Кларка-Вилсона. Производится анализ полученных данных и делаются соответствующие выводы.</w:t>
      </w:r>
    </w:p>
    <w:p w:rsidR="007C3A64" w:rsidRDefault="00D27CDB">
      <w:pPr>
        <w:pStyle w:val="a7"/>
      </w:pPr>
      <w:r>
        <w:t>Цель данной главы состоит в проектировании оптимальной модели контроля целостности конфигураций, учитывая установленные требования и специфику ERP-системы «1С:Управление нашей фирмой». Это обеспечивает значимую роль в реализации методики оценки защищенности от угроз нарушения целостности системы.</w:t>
      </w:r>
    </w:p>
    <w:p w:rsidR="007C3A64" w:rsidRDefault="0035134A" w:rsidP="0035134A">
      <w:pPr>
        <w:pStyle w:val="aff1"/>
        <w:outlineLvl w:val="1"/>
      </w:pPr>
      <w:bookmarkStart w:id="24" w:name="_Toc137993583"/>
      <w:r>
        <w:lastRenderedPageBreak/>
        <w:t xml:space="preserve">2.1. </w:t>
      </w:r>
      <w:r w:rsidR="00D27CDB">
        <w:t>Анализ методов контроля целостности конфигурации</w:t>
      </w:r>
      <w:bookmarkEnd w:id="24"/>
    </w:p>
    <w:p w:rsidR="007C3A64" w:rsidRDefault="00D27CDB">
      <w:pPr>
        <w:pStyle w:val="a7"/>
      </w:pPr>
      <w:r>
        <w:t xml:space="preserve"> В системах на платформе «1С:Предприятие 8» конфигурация относится к набору настроек, параметров и данных, определяющих функциональность и поведение конкретного программного продукта. Конфигурация определяет структуру базы данных, логику и связи, отчеты, формы, правила доступа и другие аспекты системы. Конфигурацию можно </w:t>
      </w:r>
      <w:r w:rsidR="005C0187">
        <w:t>представить,</w:t>
      </w:r>
      <w:r>
        <w:t xml:space="preserve"> как файл или структуру файлов. Следовательно</w:t>
      </w:r>
      <w:r w:rsidR="00AF2365">
        <w:t>,</w:t>
      </w:r>
      <w:r>
        <w:t xml:space="preserve"> для конфигураций можно определить методы контроля целостности для файлов и данных.</w:t>
      </w:r>
    </w:p>
    <w:p w:rsidR="007C3A64" w:rsidRDefault="00D27CDB">
      <w:pPr>
        <w:pStyle w:val="a7"/>
      </w:pPr>
      <w:r>
        <w:t>Данные методы позволяют проверять что содержимое конфигураций было изменено или повреждено в результате ошибок или злонамеренных действий.</w:t>
      </w:r>
    </w:p>
    <w:p w:rsidR="007C3A64" w:rsidRPr="00864830" w:rsidRDefault="00864830" w:rsidP="00864830">
      <w:pPr>
        <w:pStyle w:val="aff1"/>
        <w:spacing w:before="120"/>
        <w:ind w:left="709" w:firstLine="0"/>
        <w:outlineLvl w:val="2"/>
        <w:rPr>
          <w:b w:val="0"/>
        </w:rPr>
      </w:pPr>
      <w:r>
        <w:rPr>
          <w:b w:val="0"/>
        </w:rPr>
        <w:t xml:space="preserve">1) </w:t>
      </w:r>
      <w:r w:rsidR="00D27CDB" w:rsidRPr="00864830">
        <w:rPr>
          <w:b w:val="0"/>
        </w:rPr>
        <w:t>Полная копия</w:t>
      </w:r>
    </w:p>
    <w:p w:rsidR="007C3A64" w:rsidRDefault="00D27CDB">
      <w:pPr>
        <w:pStyle w:val="a7"/>
      </w:pPr>
      <w:r>
        <w:t>Суть данного метода заключается в том</w:t>
      </w:r>
      <w:r w:rsidR="00E23F7C">
        <w:t>,</w:t>
      </w:r>
      <w:r>
        <w:t xml:space="preserve"> что создаются полные копии конфигураций, затем сверяют копию конфигурации и хранимую копию конфигурации в системе</w:t>
      </w:r>
      <w:r w:rsidR="00A45207">
        <w:t xml:space="preserve"> – схематично она изображена на Рисунке 2.1.</w:t>
      </w:r>
    </w:p>
    <w:p w:rsidR="003752BC" w:rsidRDefault="00D27CDB" w:rsidP="003752BC">
      <w:pPr>
        <w:pStyle w:val="a7"/>
        <w:keepNext/>
        <w:ind w:firstLine="0"/>
        <w:jc w:val="center"/>
      </w:pPr>
      <w:r>
        <w:rPr>
          <w:noProof/>
        </w:rPr>
        <w:drawing>
          <wp:inline distT="0" distB="0" distL="0" distR="0">
            <wp:extent cx="5919903" cy="3726180"/>
            <wp:effectExtent l="0" t="0" r="5080" b="7620"/>
            <wp:docPr id="5" name="Picture 5"/>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stretch/>
                  </pic:blipFill>
                  <pic:spPr>
                    <a:xfrm>
                      <a:off x="0" y="0"/>
                      <a:ext cx="5924567" cy="3729116"/>
                    </a:xfrm>
                    <a:prstGeom prst="rect">
                      <a:avLst/>
                    </a:prstGeom>
                  </pic:spPr>
                </pic:pic>
              </a:graphicData>
            </a:graphic>
          </wp:inline>
        </w:drawing>
      </w:r>
    </w:p>
    <w:p w:rsidR="003752BC" w:rsidRDefault="00764663" w:rsidP="003752BC">
      <w:pPr>
        <w:pStyle w:val="ac"/>
        <w:rPr>
          <w:sz w:val="28"/>
        </w:rPr>
      </w:pPr>
      <w:r>
        <w:rPr>
          <w:sz w:val="28"/>
        </w:rPr>
        <w:t>Рисунок</w:t>
      </w:r>
      <w:r w:rsidR="003752BC">
        <w:rPr>
          <w:sz w:val="28"/>
        </w:rPr>
        <w:t xml:space="preserve"> 2.1 </w:t>
      </w:r>
      <w:r>
        <w:rPr>
          <w:sz w:val="28"/>
        </w:rPr>
        <w:t xml:space="preserve">– </w:t>
      </w:r>
      <w:r w:rsidR="003752BC">
        <w:rPr>
          <w:sz w:val="28"/>
        </w:rPr>
        <w:t>Метод контроля целостности с помощью полного копирования</w:t>
      </w:r>
      <w:r w:rsidR="000A7B90">
        <w:rPr>
          <w:sz w:val="28"/>
        </w:rPr>
        <w:t>.</w:t>
      </w:r>
    </w:p>
    <w:p w:rsidR="007C3A64" w:rsidRDefault="00D27CDB">
      <w:pPr>
        <w:pStyle w:val="a7"/>
      </w:pPr>
      <w:r>
        <w:lastRenderedPageBreak/>
        <w:t>Можно выделить некоторые преимущества данного метода, например</w:t>
      </w:r>
      <w:r w:rsidR="00A45207">
        <w:t>,</w:t>
      </w:r>
      <w:r>
        <w:t xml:space="preserve"> простота реализации метода и полный контроль</w:t>
      </w:r>
      <w:r w:rsidR="00A45207">
        <w:t xml:space="preserve"> данных, вплоть до бита. Но так</w:t>
      </w:r>
      <w:r>
        <w:t>же есть существенные недостатки, такие как большой объем конфигураций, копии конфигураций можно подменить</w:t>
      </w:r>
      <w:r w:rsidR="00711B1E" w:rsidRPr="00711B1E">
        <w:t xml:space="preserve"> [9]</w:t>
      </w:r>
      <w:r>
        <w:t>. Если копия является объектом защиты, то копия является уязвимой.</w:t>
      </w:r>
    </w:p>
    <w:p w:rsidR="007C3A64" w:rsidRPr="00864830" w:rsidRDefault="00864830" w:rsidP="00864830">
      <w:pPr>
        <w:pStyle w:val="aff1"/>
        <w:spacing w:before="120"/>
        <w:ind w:left="709" w:firstLine="0"/>
        <w:outlineLvl w:val="2"/>
        <w:rPr>
          <w:b w:val="0"/>
        </w:rPr>
      </w:pPr>
      <w:r>
        <w:rPr>
          <w:b w:val="0"/>
        </w:rPr>
        <w:t>2)</w:t>
      </w:r>
      <w:r w:rsidRPr="00864830">
        <w:rPr>
          <w:b w:val="0"/>
        </w:rPr>
        <w:t xml:space="preserve"> </w:t>
      </w:r>
      <w:r w:rsidR="00D27CDB" w:rsidRPr="00864830">
        <w:rPr>
          <w:b w:val="0"/>
        </w:rPr>
        <w:t>Контрольная сумма</w:t>
      </w:r>
    </w:p>
    <w:p w:rsidR="007C3A64" w:rsidRDefault="00D27CDB">
      <w:pPr>
        <w:pStyle w:val="a7"/>
      </w:pPr>
      <w:r>
        <w:t xml:space="preserve">Контрольная сумма – это значение, рассчитанное по входным данным с помощью определенного алгоритма. </w:t>
      </w:r>
      <w:r w:rsidR="006F5381">
        <w:t>Схематично этот метод описан на рисунке 2.2.</w:t>
      </w:r>
    </w:p>
    <w:p w:rsidR="006F5381" w:rsidRDefault="00D27CDB" w:rsidP="006F5381">
      <w:pPr>
        <w:pStyle w:val="a7"/>
        <w:keepNext/>
        <w:ind w:firstLine="0"/>
        <w:jc w:val="center"/>
      </w:pPr>
      <w:r>
        <w:rPr>
          <w:noProof/>
        </w:rPr>
        <w:drawing>
          <wp:inline distT="0" distB="0" distL="0" distR="0">
            <wp:extent cx="5940425" cy="3858133"/>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stretch/>
                  </pic:blipFill>
                  <pic:spPr>
                    <a:xfrm>
                      <a:off x="0" y="0"/>
                      <a:ext cx="5940425" cy="3858133"/>
                    </a:xfrm>
                    <a:prstGeom prst="rect">
                      <a:avLst/>
                    </a:prstGeom>
                  </pic:spPr>
                </pic:pic>
              </a:graphicData>
            </a:graphic>
          </wp:inline>
        </w:drawing>
      </w:r>
    </w:p>
    <w:p w:rsidR="007C3A64" w:rsidRPr="006F5381" w:rsidRDefault="006F5381" w:rsidP="006F5381">
      <w:pPr>
        <w:tabs>
          <w:tab w:val="center" w:pos="4677"/>
        </w:tabs>
        <w:spacing w:after="0" w:line="360" w:lineRule="auto"/>
        <w:jc w:val="center"/>
        <w:rPr>
          <w:rFonts w:ascii="Times New Roman" w:hAnsi="Times New Roman"/>
          <w:sz w:val="28"/>
        </w:rPr>
      </w:pPr>
      <w:r w:rsidRPr="006F5381">
        <w:rPr>
          <w:rFonts w:ascii="Times New Roman" w:hAnsi="Times New Roman"/>
          <w:sz w:val="28"/>
        </w:rPr>
        <w:t xml:space="preserve">Рисунок </w:t>
      </w:r>
      <w:r>
        <w:rPr>
          <w:rFonts w:ascii="Times New Roman" w:hAnsi="Times New Roman"/>
          <w:sz w:val="28"/>
        </w:rPr>
        <w:t xml:space="preserve">2.2 </w:t>
      </w:r>
      <w:r w:rsidRPr="006F5381">
        <w:rPr>
          <w:rFonts w:ascii="Times New Roman" w:hAnsi="Times New Roman"/>
          <w:sz w:val="28"/>
        </w:rPr>
        <w:t>–</w:t>
      </w:r>
      <w:r>
        <w:rPr>
          <w:rFonts w:ascii="Times New Roman" w:hAnsi="Times New Roman"/>
          <w:sz w:val="28"/>
        </w:rPr>
        <w:t xml:space="preserve"> </w:t>
      </w:r>
      <w:r w:rsidRPr="006F5381">
        <w:rPr>
          <w:rFonts w:ascii="Times New Roman" w:hAnsi="Times New Roman"/>
          <w:sz w:val="28"/>
        </w:rPr>
        <w:t>Метод контроля целостности с помощью контрольной суммы</w:t>
      </w:r>
    </w:p>
    <w:p w:rsidR="007C3A64" w:rsidRDefault="00D27CDB">
      <w:pPr>
        <w:pStyle w:val="a7"/>
      </w:pPr>
      <w:r>
        <w:t>Например</w:t>
      </w:r>
      <w:r w:rsidR="00652B66">
        <w:t>,</w:t>
      </w:r>
      <w:r w:rsidR="001E5AAC">
        <w:t xml:space="preserve"> алгоритм «Циклический избыточный код»</w:t>
      </w:r>
      <w:r>
        <w:t xml:space="preserve"> или CRC предназначен для нахождения контрольной суммы определенных данных.</w:t>
      </w:r>
    </w:p>
    <w:p w:rsidR="007C3A64" w:rsidRDefault="00D27CDB">
      <w:pPr>
        <w:pStyle w:val="a7"/>
      </w:pPr>
      <w:r>
        <w:t>Преимущество данного метода заключается в его малых объемах хранения, быстротой вычислений и стандартизированного размера.</w:t>
      </w:r>
    </w:p>
    <w:p w:rsidR="007C3A64" w:rsidRDefault="00D27CDB" w:rsidP="0035134A">
      <w:pPr>
        <w:pStyle w:val="a7"/>
      </w:pPr>
      <w:r>
        <w:t xml:space="preserve">В свою очередь недостатками этого метода являются возможность подмены путём подбора контрольной суммы. В случае с переставленными </w:t>
      </w:r>
      <w:r>
        <w:lastRenderedPageBreak/>
        <w:t xml:space="preserve">байтами в данных контрольная сумма останется прежней, хотя данные могут содержать совершенно конфигурацию. </w:t>
      </w:r>
    </w:p>
    <w:p w:rsidR="007C3A64" w:rsidRPr="00864830" w:rsidRDefault="00864830" w:rsidP="00864830">
      <w:pPr>
        <w:pStyle w:val="aff1"/>
        <w:ind w:left="709" w:firstLine="0"/>
        <w:outlineLvl w:val="2"/>
        <w:rPr>
          <w:b w:val="0"/>
        </w:rPr>
      </w:pPr>
      <w:r>
        <w:rPr>
          <w:b w:val="0"/>
        </w:rPr>
        <w:t>3)</w:t>
      </w:r>
      <w:r w:rsidRPr="00864830">
        <w:rPr>
          <w:b w:val="0"/>
        </w:rPr>
        <w:t xml:space="preserve"> </w:t>
      </w:r>
      <w:r w:rsidR="00D27CDB" w:rsidRPr="00864830">
        <w:rPr>
          <w:b w:val="0"/>
        </w:rPr>
        <w:t>Хеш-функция</w:t>
      </w:r>
    </w:p>
    <w:p w:rsidR="007C3A64" w:rsidRDefault="00D27CDB">
      <w:pPr>
        <w:pStyle w:val="a7"/>
      </w:pPr>
      <w:r>
        <w:t>Хеш-функции представляют собой криптографические алгоритмы, с помощью которых вычисляют уникальную контрольную сумму или же хеш-сумму конфигурации</w:t>
      </w:r>
      <w:r w:rsidR="00520C85" w:rsidRPr="00520C85">
        <w:t xml:space="preserve"> [9]</w:t>
      </w:r>
      <w:r>
        <w:t>.</w:t>
      </w:r>
    </w:p>
    <w:p w:rsidR="007C3A64" w:rsidRDefault="00D27CDB">
      <w:pPr>
        <w:pStyle w:val="a7"/>
      </w:pPr>
      <w:r>
        <w:t>Основным отличием от предыдущего метода заключается в том, что хеш-сумма вычисляется исходя из содержимого данных, исходя из этого его основным преимуществом является сложность подбора исходных данных к значению хеш-суммы за приемлемое время</w:t>
      </w:r>
      <w:r w:rsidR="006F5381">
        <w:t xml:space="preserve"> – это отражено на рисунке 2.3</w:t>
      </w:r>
      <w:r>
        <w:t>. Так же остальные преимущества предыдущего метода сохраняются, но и из-за более сложных вычислений скорость снижается.</w:t>
      </w:r>
    </w:p>
    <w:p w:rsidR="006F5381" w:rsidRDefault="00D27CDB" w:rsidP="001D10C7">
      <w:pPr>
        <w:pStyle w:val="a7"/>
        <w:keepNext/>
        <w:ind w:firstLine="0"/>
        <w:jc w:val="center"/>
      </w:pPr>
      <w:r>
        <w:rPr>
          <w:noProof/>
        </w:rPr>
        <w:drawing>
          <wp:inline distT="0" distB="0" distL="0" distR="0">
            <wp:extent cx="5940425" cy="4726409"/>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a:stretch/>
                  </pic:blipFill>
                  <pic:spPr>
                    <a:xfrm>
                      <a:off x="0" y="0"/>
                      <a:ext cx="5940425" cy="4726409"/>
                    </a:xfrm>
                    <a:prstGeom prst="rect">
                      <a:avLst/>
                    </a:prstGeom>
                  </pic:spPr>
                </pic:pic>
              </a:graphicData>
            </a:graphic>
          </wp:inline>
        </w:drawing>
      </w:r>
    </w:p>
    <w:p w:rsidR="006F5381" w:rsidRPr="006F5381" w:rsidRDefault="006F5381" w:rsidP="006F5381">
      <w:pPr>
        <w:tabs>
          <w:tab w:val="center" w:pos="4677"/>
        </w:tabs>
        <w:spacing w:after="0" w:line="360" w:lineRule="auto"/>
        <w:jc w:val="center"/>
        <w:rPr>
          <w:rFonts w:ascii="Times New Roman" w:hAnsi="Times New Roman"/>
          <w:sz w:val="28"/>
        </w:rPr>
      </w:pPr>
      <w:r w:rsidRPr="006F5381">
        <w:rPr>
          <w:rFonts w:ascii="Times New Roman" w:hAnsi="Times New Roman"/>
          <w:sz w:val="28"/>
        </w:rPr>
        <w:t>Рисунок 2.3 –</w:t>
      </w:r>
      <w:r>
        <w:rPr>
          <w:rFonts w:ascii="Times New Roman" w:hAnsi="Times New Roman"/>
          <w:sz w:val="28"/>
        </w:rPr>
        <w:t xml:space="preserve"> </w:t>
      </w:r>
      <w:r w:rsidRPr="006F5381">
        <w:rPr>
          <w:rFonts w:ascii="Times New Roman" w:hAnsi="Times New Roman"/>
          <w:sz w:val="28"/>
        </w:rPr>
        <w:t>Метод контроля целостности с помощью хеш-функций</w:t>
      </w:r>
    </w:p>
    <w:p w:rsidR="007C3A64" w:rsidRDefault="00D27CDB">
      <w:pPr>
        <w:pStyle w:val="a7"/>
      </w:pPr>
      <w:r>
        <w:lastRenderedPageBreak/>
        <w:t>Например</w:t>
      </w:r>
      <w:r w:rsidR="0035134A">
        <w:t>,</w:t>
      </w:r>
      <w:r>
        <w:t xml:space="preserve"> хеш-функции MD5, SHA1, SHA256, SHA512 имеют различный размер хеш-суммы, в следствии чего скорость вычисления</w:t>
      </w:r>
      <w:r w:rsidR="009C3F4B">
        <w:t xml:space="preserve"> тоже</w:t>
      </w:r>
      <w:r>
        <w:t xml:space="preserve"> разная.</w:t>
      </w:r>
    </w:p>
    <w:p w:rsidR="007C3A64" w:rsidRPr="00864830" w:rsidRDefault="00864830" w:rsidP="00864830">
      <w:pPr>
        <w:pStyle w:val="aff1"/>
        <w:spacing w:before="120"/>
        <w:ind w:left="709" w:firstLine="0"/>
        <w:outlineLvl w:val="2"/>
        <w:rPr>
          <w:b w:val="0"/>
        </w:rPr>
      </w:pPr>
      <w:r>
        <w:rPr>
          <w:b w:val="0"/>
        </w:rPr>
        <w:t xml:space="preserve">4) </w:t>
      </w:r>
      <w:r w:rsidR="00D27CDB" w:rsidRPr="00864830">
        <w:rPr>
          <w:b w:val="0"/>
        </w:rPr>
        <w:t>Электронная цифровая подпись</w:t>
      </w:r>
    </w:p>
    <w:p w:rsidR="007C3A64" w:rsidRDefault="00D27CDB">
      <w:pPr>
        <w:pStyle w:val="a7"/>
      </w:pPr>
      <w:r>
        <w:t>Электронная цифровая подпись представляет собой криптографический механизм, который позволяет проверить подлинность и целостность конфигурации.</w:t>
      </w:r>
    </w:p>
    <w:p w:rsidR="007C3A64" w:rsidRDefault="00D27CDB">
      <w:pPr>
        <w:pStyle w:val="a7"/>
      </w:pPr>
      <w:r>
        <w:t>Принцип работы метода состоит из следующих шагов:</w:t>
      </w:r>
    </w:p>
    <w:p w:rsidR="007C3A64" w:rsidRDefault="00D27CDB" w:rsidP="00DD0CF6">
      <w:pPr>
        <w:pStyle w:val="a7"/>
        <w:numPr>
          <w:ilvl w:val="0"/>
          <w:numId w:val="22"/>
        </w:numPr>
        <w:ind w:left="0" w:firstLine="1069"/>
      </w:pPr>
      <w:r>
        <w:t>Система использует свой закрытый ключ для создания цифровой подписи, которая является уникальным математическим представлением содержимого конфигурации. Цифровая подпись гарантирует, что содержимое не было изменено после создания подписи.</w:t>
      </w:r>
    </w:p>
    <w:p w:rsidR="007C3A64" w:rsidRDefault="00D27CDB" w:rsidP="00DD0CF6">
      <w:pPr>
        <w:pStyle w:val="a7"/>
        <w:numPr>
          <w:ilvl w:val="0"/>
          <w:numId w:val="22"/>
        </w:numPr>
        <w:ind w:left="0" w:firstLine="1069"/>
      </w:pPr>
      <w:r>
        <w:t>Пользователь использует публичный ключ отправителя для проверки цифровой подписи и проверки целостности конфигурации. При этом проверяется, соответствует ли цифровая подпись исходным данным. Если цифровая подпись действительна, это указывает на целостность и подлинность конфигурации.</w:t>
      </w:r>
    </w:p>
    <w:p w:rsidR="0030689D" w:rsidRDefault="0030689D" w:rsidP="0030689D">
      <w:pPr>
        <w:pStyle w:val="a7"/>
      </w:pPr>
      <w:r>
        <w:t>Данные этапы проиллюстрированы на рисунке 2.4.</w:t>
      </w:r>
    </w:p>
    <w:p w:rsidR="007C3A64" w:rsidRDefault="00D27CDB" w:rsidP="001D10C7">
      <w:pPr>
        <w:pStyle w:val="a7"/>
        <w:ind w:firstLine="0"/>
        <w:jc w:val="center"/>
      </w:pPr>
      <w:r>
        <w:rPr>
          <w:noProof/>
        </w:rPr>
        <w:lastRenderedPageBreak/>
        <w:drawing>
          <wp:inline distT="0" distB="0" distL="0" distR="0">
            <wp:extent cx="4930140" cy="3556866"/>
            <wp:effectExtent l="0" t="0" r="3810" b="5715"/>
            <wp:docPr id="11" name="Picture 1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a:stretch/>
                  </pic:blipFill>
                  <pic:spPr>
                    <a:xfrm>
                      <a:off x="0" y="0"/>
                      <a:ext cx="4933000" cy="3558929"/>
                    </a:xfrm>
                    <a:prstGeom prst="rect">
                      <a:avLst/>
                    </a:prstGeom>
                  </pic:spPr>
                </pic:pic>
              </a:graphicData>
            </a:graphic>
          </wp:inline>
        </w:drawing>
      </w:r>
    </w:p>
    <w:p w:rsidR="007C3A64" w:rsidRDefault="006F5381">
      <w:pPr>
        <w:pStyle w:val="ac"/>
        <w:rPr>
          <w:sz w:val="28"/>
        </w:rPr>
      </w:pPr>
      <w:r>
        <w:rPr>
          <w:sz w:val="28"/>
        </w:rPr>
        <w:t>Рисунок</w:t>
      </w:r>
      <w:r w:rsidR="00D27CDB">
        <w:rPr>
          <w:sz w:val="28"/>
        </w:rPr>
        <w:t xml:space="preserve"> 2.4 </w:t>
      </w:r>
      <w:r w:rsidRPr="006F5381">
        <w:rPr>
          <w:sz w:val="28"/>
        </w:rPr>
        <w:t>–</w:t>
      </w:r>
      <w:r>
        <w:rPr>
          <w:sz w:val="28"/>
        </w:rPr>
        <w:t xml:space="preserve"> </w:t>
      </w:r>
      <w:r w:rsidR="00D27CDB">
        <w:rPr>
          <w:sz w:val="28"/>
        </w:rPr>
        <w:t>Метод контроля целостности с помощью ЭЦП</w:t>
      </w:r>
    </w:p>
    <w:p w:rsidR="007C3A64" w:rsidRDefault="00D27CDB">
      <w:pPr>
        <w:pStyle w:val="a7"/>
      </w:pPr>
      <w:r>
        <w:t>Любое изменение данных, даже незначительное, приводит к изменению цифровой подписи. Таким образом, метод контроля целостности с помощью ЭЦП представляет собой усовершенствованный вариант метода контроля целостности с помощью хеш-функции.</w:t>
      </w:r>
    </w:p>
    <w:p w:rsidR="007C3A64" w:rsidRDefault="00D27CDB">
      <w:pPr>
        <w:pStyle w:val="a7"/>
      </w:pPr>
      <w:r>
        <w:t>К недостаткам этого метода относится ещё более низкая скорость вычисления и необходимость дополнительных модулей для работы с электронной цифровой подписью в ERP-системе.</w:t>
      </w:r>
    </w:p>
    <w:p w:rsidR="007C3A64" w:rsidRDefault="00D27CDB">
      <w:pPr>
        <w:pStyle w:val="a7"/>
      </w:pPr>
      <w:r>
        <w:t xml:space="preserve">После проведения анализа основных методов контроля целостности можно сделать вывод, что для контроля целостности конфигураций ERP-системы «1С:Управление нашей фирмой» наиболее подходит метод Хеш-функций. Размер конфигураций представляет довольно значимый объём памяти и метод полных копий не оптимален. Метод, использующий ЭЦП требует дополнительной реализации или использования модулей ERP-системы работы с электронными подписями, что несёт за собой дополнительные угрозы и возможные уязвимости. В свою очередь метод </w:t>
      </w:r>
      <w:r>
        <w:lastRenderedPageBreak/>
        <w:t>контрольных сумм не раскрывает основного преимущества хеш-функций вычисления на уровне содержания конфигураций.</w:t>
      </w:r>
    </w:p>
    <w:p w:rsidR="00C700A5" w:rsidRPr="00C700A5" w:rsidRDefault="00C700A5" w:rsidP="002E775F">
      <w:pPr>
        <w:pStyle w:val="a7"/>
        <w:spacing w:before="120" w:after="100" w:line="276" w:lineRule="auto"/>
        <w:outlineLvl w:val="1"/>
        <w:rPr>
          <w:b/>
        </w:rPr>
      </w:pPr>
      <w:bookmarkStart w:id="25" w:name="_Toc137993584"/>
      <w:r w:rsidRPr="00C700A5">
        <w:rPr>
          <w:b/>
        </w:rPr>
        <w:t>2.2. Разработка требований к модели контроля целостности конфигураций</w:t>
      </w:r>
      <w:bookmarkEnd w:id="25"/>
    </w:p>
    <w:p w:rsidR="007C3A64" w:rsidRDefault="00D27CDB" w:rsidP="00C700A5">
      <w:pPr>
        <w:pStyle w:val="a7"/>
      </w:pPr>
      <w:r>
        <w:t xml:space="preserve">Первым и основным требованиям к модели контроля целостности конфигураций является возможность определения эталонной конфигурации с которой будет сравниваться измененная конфигурация. Должно </w:t>
      </w:r>
      <w:r w:rsidR="00566D38">
        <w:t>учитываться,</w:t>
      </w:r>
      <w:r>
        <w:t xml:space="preserve"> что конфигураций может быть неопределенное множество и трёх типов, поддерживаемых ERP-системой «1С:Управление нашей фирмой». </w:t>
      </w:r>
    </w:p>
    <w:p w:rsidR="007C3A64" w:rsidRDefault="00566D38">
      <w:pPr>
        <w:pStyle w:val="a7"/>
      </w:pPr>
      <w:r>
        <w:t>К специфике</w:t>
      </w:r>
      <w:r w:rsidR="00D27CDB">
        <w:t xml:space="preserve"> изменения этих конфигураций можно отнести регулярное обновление и изменение конфигураций, как со стороны поставщика ERP-системы «1С:Управление нашей фирмой», так и от сторонних поставщиков прикладных решений для этой системы. Конфигурации могут быть добавлены или удалены. Внутри организаций, где используется эта ERP-система могут быть и внутренние разработчики, которые так же влияют на состояния конфигураций. Должна быть возможность считывания текущего состояния конфигураций и при</w:t>
      </w:r>
      <w:r w:rsidR="00F8124D">
        <w:t>с</w:t>
      </w:r>
      <w:r w:rsidR="00D27CDB">
        <w:t>воения статуса эталонной.</w:t>
      </w:r>
    </w:p>
    <w:p w:rsidR="007C3A64" w:rsidRDefault="00D27CDB">
      <w:pPr>
        <w:pStyle w:val="a7"/>
      </w:pPr>
      <w:r>
        <w:t xml:space="preserve">Состояние эталонных конфигураций имеет возможность изменения, добавления или удаления. В таком случае требуется </w:t>
      </w:r>
      <w:r w:rsidR="005C0187">
        <w:t>ведение журнала</w:t>
      </w:r>
      <w:r>
        <w:t xml:space="preserve"> изменений конфигураций, в какой момент времени был присвоен новое эталонное состояние конфигурации. Так же сравнение состояний конфигураций в разные периоды времени.</w:t>
      </w:r>
    </w:p>
    <w:p w:rsidR="007C3A64" w:rsidRDefault="00D27CDB">
      <w:pPr>
        <w:pStyle w:val="a7"/>
      </w:pPr>
      <w:r>
        <w:t>Изменение состояний конфигураций может происходить без участия пользователей, в момент изменения должно быть записано новое состояние конфигурации и присвоен новый статус эталонного</w:t>
      </w:r>
      <w:r w:rsidR="00990619" w:rsidRPr="00990619">
        <w:t xml:space="preserve"> [7]</w:t>
      </w:r>
      <w:r>
        <w:t>. Записанное состояние конфигураций в системе должно быть неизменяемым.</w:t>
      </w:r>
    </w:p>
    <w:p w:rsidR="007C3A64" w:rsidRDefault="00D27CDB">
      <w:pPr>
        <w:pStyle w:val="a7"/>
      </w:pPr>
      <w:r>
        <w:t>Для работы с журналом изменений конфигурации и сравнением состояний конфигураций должно быть разделение пользователей и их прав доступа.</w:t>
      </w:r>
    </w:p>
    <w:p w:rsidR="007C3A64" w:rsidRDefault="00F8124D">
      <w:pPr>
        <w:pStyle w:val="a7"/>
      </w:pPr>
      <w:r>
        <w:lastRenderedPageBreak/>
        <w:t>Так</w:t>
      </w:r>
      <w:r w:rsidR="00D27CDB">
        <w:t>же система изначально поддерживает аутентификацию пользователей, соответственно пользователь</w:t>
      </w:r>
      <w:r>
        <w:t>,</w:t>
      </w:r>
      <w:r w:rsidR="00D27CDB">
        <w:t xml:space="preserve"> взаимодействующий с данным журналом и контролем целостности конфигураций, должен проходить аутентификацию, как минимум с паролем обычной сложности.</w:t>
      </w:r>
    </w:p>
    <w:p w:rsidR="007C3A64" w:rsidRDefault="00D27CDB">
      <w:pPr>
        <w:pStyle w:val="a7"/>
      </w:pPr>
      <w:r>
        <w:t>По итогам разработки требований, можно выделить следующий список требований к модели контроля целостности конфигураций:</w:t>
      </w:r>
    </w:p>
    <w:p w:rsidR="007C3A64" w:rsidRDefault="00D27CDB" w:rsidP="00DD0CF6">
      <w:pPr>
        <w:pStyle w:val="a7"/>
        <w:numPr>
          <w:ilvl w:val="0"/>
          <w:numId w:val="23"/>
        </w:numPr>
        <w:ind w:left="0" w:firstLine="1069"/>
      </w:pPr>
      <w:r>
        <w:t>Возможность определения эталона конфигурации;</w:t>
      </w:r>
    </w:p>
    <w:p w:rsidR="007C3A64" w:rsidRDefault="00D27CDB" w:rsidP="00DD0CF6">
      <w:pPr>
        <w:pStyle w:val="a7"/>
        <w:numPr>
          <w:ilvl w:val="0"/>
          <w:numId w:val="23"/>
        </w:numPr>
        <w:ind w:left="0" w:firstLine="1069"/>
      </w:pPr>
      <w:r>
        <w:t>Поддержка нескольких типов конфигураций, из-за специфики ERP-системы «1С:Управление нашей фирмой»;</w:t>
      </w:r>
    </w:p>
    <w:p w:rsidR="007C3A64" w:rsidRDefault="00D27CDB" w:rsidP="00DD0CF6">
      <w:pPr>
        <w:pStyle w:val="a7"/>
        <w:numPr>
          <w:ilvl w:val="0"/>
          <w:numId w:val="23"/>
        </w:numPr>
        <w:ind w:left="0" w:firstLine="1069"/>
      </w:pPr>
      <w:r>
        <w:t>Считывание текущих конфигураций;</w:t>
      </w:r>
    </w:p>
    <w:p w:rsidR="007C3A64" w:rsidRDefault="00D27CDB" w:rsidP="00DD0CF6">
      <w:pPr>
        <w:pStyle w:val="a7"/>
        <w:numPr>
          <w:ilvl w:val="0"/>
          <w:numId w:val="23"/>
        </w:numPr>
        <w:ind w:left="0" w:firstLine="1069"/>
      </w:pPr>
      <w:r>
        <w:t>Возможность сравнивания текущих конфигураций с их эталонными состояниями;</w:t>
      </w:r>
    </w:p>
    <w:p w:rsidR="007C3A64" w:rsidRDefault="00D27CDB" w:rsidP="00DD0CF6">
      <w:pPr>
        <w:pStyle w:val="a7"/>
        <w:numPr>
          <w:ilvl w:val="0"/>
          <w:numId w:val="23"/>
        </w:numPr>
        <w:ind w:left="0" w:firstLine="1069"/>
      </w:pPr>
      <w:r>
        <w:t>Неизменяемость состояний конфигураций после записи в систему;</w:t>
      </w:r>
    </w:p>
    <w:p w:rsidR="007C3A64" w:rsidRDefault="00D27CDB" w:rsidP="00DD0CF6">
      <w:pPr>
        <w:pStyle w:val="a7"/>
        <w:numPr>
          <w:ilvl w:val="0"/>
          <w:numId w:val="23"/>
        </w:numPr>
        <w:ind w:left="0" w:firstLine="1069"/>
      </w:pPr>
      <w:r>
        <w:t>Журнал изменений состояний конфигурации с моментом времени изменений;</w:t>
      </w:r>
    </w:p>
    <w:p w:rsidR="007C3A64" w:rsidRDefault="00D27CDB" w:rsidP="00DD0CF6">
      <w:pPr>
        <w:pStyle w:val="a7"/>
        <w:numPr>
          <w:ilvl w:val="0"/>
          <w:numId w:val="23"/>
        </w:numPr>
        <w:ind w:left="0" w:firstLine="1069"/>
      </w:pPr>
      <w:r>
        <w:t>Отдельная роль в системе для работы с системой контроля целостности конфигураций;</w:t>
      </w:r>
    </w:p>
    <w:p w:rsidR="007C3A64" w:rsidRDefault="00D27CDB" w:rsidP="00DD0CF6">
      <w:pPr>
        <w:pStyle w:val="a7"/>
        <w:numPr>
          <w:ilvl w:val="0"/>
          <w:numId w:val="23"/>
        </w:numPr>
        <w:ind w:left="0" w:firstLine="1069"/>
      </w:pPr>
      <w:r>
        <w:t>Аутентификация пользователя с паролем обычной сложности;</w:t>
      </w:r>
    </w:p>
    <w:p w:rsidR="007C3A64" w:rsidRDefault="00D27CDB" w:rsidP="00DD0CF6">
      <w:pPr>
        <w:pStyle w:val="a7"/>
        <w:numPr>
          <w:ilvl w:val="0"/>
          <w:numId w:val="23"/>
        </w:numPr>
        <w:ind w:left="0" w:firstLine="1069"/>
      </w:pPr>
      <w:r>
        <w:t>Универсальность модели для ERP-систем «1С:Управление нашей фирмой», вне зависимости от использования других конфигураций.</w:t>
      </w:r>
    </w:p>
    <w:p w:rsidR="007C3A64" w:rsidRPr="00A533C6" w:rsidRDefault="00A533C6" w:rsidP="00F8124D">
      <w:pPr>
        <w:pStyle w:val="a7"/>
        <w:spacing w:before="120"/>
        <w:outlineLvl w:val="1"/>
        <w:rPr>
          <w:b/>
        </w:rPr>
      </w:pPr>
      <w:bookmarkStart w:id="26" w:name="_Toc137993585"/>
      <w:r w:rsidRPr="00A533C6">
        <w:rPr>
          <w:b/>
        </w:rPr>
        <w:t>2.3. Исследование модели контроля целостности Кларка-Вилсона</w:t>
      </w:r>
      <w:bookmarkEnd w:id="26"/>
    </w:p>
    <w:p w:rsidR="007C3A64" w:rsidRDefault="00566D38">
      <w:pPr>
        <w:pStyle w:val="a7"/>
      </w:pPr>
      <w:r>
        <w:t>Для проектирования</w:t>
      </w:r>
      <w:r w:rsidR="00D27CDB">
        <w:t xml:space="preserve"> модели контроля целостности конфигураций ERP-системы «1С:Управление нашей фирмой» предлагается использовать за основу модель контроля целостности Кларка-Вилсона.  Затем адаптировать данную модель под требования</w:t>
      </w:r>
      <w:r w:rsidR="00981C55">
        <w:t>,</w:t>
      </w:r>
      <w:r w:rsidR="00D27CDB">
        <w:t xml:space="preserve"> определенные выше для данной системы.</w:t>
      </w:r>
    </w:p>
    <w:p w:rsidR="00981C55" w:rsidRDefault="00981C55" w:rsidP="00981C55">
      <w:pPr>
        <w:pStyle w:val="a7"/>
      </w:pPr>
      <w:r>
        <w:t xml:space="preserve">Модель Кларка-Вилсона, разработанная Ричардом Кларком и Дэвидом Уилсоном в 1987 году, является одной из основных моделей обеспечения целостности данных в области информационной безопасности. Она представляет собой систематический подход к обеспечению целостности </w:t>
      </w:r>
      <w:r>
        <w:lastRenderedPageBreak/>
        <w:t>данных в коммерческой среде. Основная концепция модели заключается в контроле доступа к данным и применении определенных преобразований данных, которые обеспечивают их соответствие заранее установленным правилам.</w:t>
      </w:r>
    </w:p>
    <w:p w:rsidR="00981C55" w:rsidRDefault="00981C55" w:rsidP="00981C55">
      <w:pPr>
        <w:pStyle w:val="a7"/>
      </w:pPr>
      <w:r>
        <w:t>Для лучшего понимания модели Кларка-Вилсона, можно ввести следующие обозначения:</w:t>
      </w:r>
    </w:p>
    <w:p w:rsidR="00981C55" w:rsidRDefault="00981C55" w:rsidP="00981C55">
      <w:pPr>
        <w:pStyle w:val="a7"/>
      </w:pPr>
      <w:r>
        <w:t>D – конечное множество данных;</w:t>
      </w:r>
    </w:p>
    <w:p w:rsidR="00981C55" w:rsidRDefault="00981C55" w:rsidP="00981C55">
      <w:pPr>
        <w:pStyle w:val="a7"/>
      </w:pPr>
      <w:r>
        <w:t>CDI – ограниченные элементы данных;</w:t>
      </w:r>
    </w:p>
    <w:p w:rsidR="00981C55" w:rsidRDefault="00981C55" w:rsidP="00981C55">
      <w:pPr>
        <w:pStyle w:val="a7"/>
      </w:pPr>
      <w:r>
        <w:t>UDI – неограниченные элементы данных.</w:t>
      </w:r>
    </w:p>
    <w:p w:rsidR="007C3A64" w:rsidRPr="00DE120E" w:rsidRDefault="00D27CDB" w:rsidP="00981C55">
      <w:pPr>
        <w:pStyle w:val="a7"/>
      </w:pPr>
      <w:r>
        <w:t xml:space="preserve">Причем: D = CDI </w:t>
      </w:r>
      <m:oMath>
        <m:r>
          <w:rPr>
            <w:rFonts w:ascii="Cambria Math" w:hAnsi="Cambria Math"/>
            <w:sz w:val="36"/>
          </w:rPr>
          <m:t>∪</m:t>
        </m:r>
      </m:oMath>
      <w:r>
        <w:t xml:space="preserve"> UDI, CDI  </w:t>
      </w:r>
      <m:oMath>
        <m:r>
          <w:rPr>
            <w:rFonts w:ascii="Cambria Math" w:hAnsi="Cambria Math"/>
            <w:sz w:val="34"/>
          </w:rPr>
          <m:t>∩</m:t>
        </m:r>
      </m:oMath>
      <w:r>
        <w:t xml:space="preserve"> UDI =  </w:t>
      </w:r>
      <m:oMath>
        <m:r>
          <w:rPr>
            <w:rFonts w:ascii="Cambria Math" w:hAnsi="Cambria Math"/>
            <w:sz w:val="33"/>
          </w:rPr>
          <m:t>⊘</m:t>
        </m:r>
      </m:oMath>
      <w:r w:rsidR="00DE120E">
        <w:t xml:space="preserve"> </w:t>
      </w:r>
      <w:r w:rsidR="00DE120E" w:rsidRPr="00DE120E">
        <w:t>[</w:t>
      </w:r>
      <w:r w:rsidR="00DC16C1">
        <w:t>4, с. 88</w:t>
      </w:r>
      <w:r w:rsidR="00DE120E" w:rsidRPr="00DE120E">
        <w:t>]</w:t>
      </w:r>
      <w:r w:rsidR="00DE120E">
        <w:t>.</w:t>
      </w:r>
    </w:p>
    <w:p w:rsidR="00DE120E" w:rsidRDefault="00DE120E" w:rsidP="00DE120E">
      <w:pPr>
        <w:pStyle w:val="a7"/>
      </w:pPr>
      <w:r>
        <w:t>Субъекты в модели представляют собой компоненты, которые инициируют процедуры преобразования (ПП). Процедуры преобразования состоят из последовательности элементарных действий, где каждое элементарное действие представляет собой переход состояния, вызывающий изменения определенных элементов данных. ПП может быть представлено в виде функции, которая связывает субъект, элемент данных и новый элемент данных следующим образом: ПП: xD→D.</w:t>
      </w:r>
    </w:p>
    <w:p w:rsidR="00DE120E" w:rsidRDefault="00DE120E" w:rsidP="00DE120E">
      <w:pPr>
        <w:pStyle w:val="a7"/>
      </w:pPr>
      <w:r>
        <w:t xml:space="preserve">ПП – это действия, которые субъекты выполняют над данными и которые могут изменять определенные данные. </w:t>
      </w:r>
    </w:p>
    <w:p w:rsidR="007C3A64" w:rsidRDefault="00DE120E" w:rsidP="00DE120E">
      <w:pPr>
        <w:pStyle w:val="a7"/>
      </w:pPr>
      <w:r>
        <w:t>«</w:t>
      </w:r>
      <w:r w:rsidR="00D27CDB">
        <w:t>У данной модели существует список правил, определяющих модель Кларка-Вилсона:</w:t>
      </w:r>
    </w:p>
    <w:p w:rsidR="007C3A64" w:rsidRDefault="00D27CDB" w:rsidP="00417BB9">
      <w:pPr>
        <w:pStyle w:val="a7"/>
        <w:numPr>
          <w:ilvl w:val="0"/>
          <w:numId w:val="31"/>
        </w:numPr>
        <w:ind w:left="0" w:firstLine="1069"/>
      </w:pPr>
      <w:r>
        <w:t>В системе должны иметься процедуры утверждения целостности (IVP) – утверждают, что данный CDI имеет надлежащий уровень целостности, утверждающие любой CDI. Например, в качестве процедуры утверждения целостности может выступать сравнение контрольной суммы данных.</w:t>
      </w:r>
    </w:p>
    <w:p w:rsidR="007C3A64" w:rsidRDefault="00D27CDB" w:rsidP="00417BB9">
      <w:pPr>
        <w:pStyle w:val="a7"/>
        <w:numPr>
          <w:ilvl w:val="0"/>
          <w:numId w:val="31"/>
        </w:numPr>
        <w:ind w:left="0" w:firstLine="1069"/>
      </w:pPr>
      <w:r>
        <w:t xml:space="preserve">Применение любого ПП к любому CDI должно сохранять целостность CDI. </w:t>
      </w:r>
    </w:p>
    <w:p w:rsidR="007C3A64" w:rsidRDefault="00D27CDB" w:rsidP="00417BB9">
      <w:pPr>
        <w:pStyle w:val="a7"/>
        <w:numPr>
          <w:ilvl w:val="0"/>
          <w:numId w:val="31"/>
        </w:numPr>
        <w:ind w:left="0" w:firstLine="1069"/>
      </w:pPr>
      <w:r>
        <w:t>Только ПП может внести изменения в CDI.</w:t>
      </w:r>
    </w:p>
    <w:p w:rsidR="007C3A64" w:rsidRDefault="00D27CDB" w:rsidP="00417BB9">
      <w:pPr>
        <w:pStyle w:val="a7"/>
        <w:numPr>
          <w:ilvl w:val="0"/>
          <w:numId w:val="31"/>
        </w:numPr>
        <w:ind w:left="0" w:firstLine="1069"/>
      </w:pPr>
      <w:r>
        <w:lastRenderedPageBreak/>
        <w:t>Субъекты могут инициировать только определенные ПП над определенными CDI.</w:t>
      </w:r>
    </w:p>
    <w:p w:rsidR="007C3A64" w:rsidRDefault="00D27CDB" w:rsidP="00417BB9">
      <w:pPr>
        <w:pStyle w:val="a7"/>
        <w:numPr>
          <w:ilvl w:val="0"/>
          <w:numId w:val="31"/>
        </w:numPr>
        <w:ind w:left="0" w:firstLine="1069"/>
      </w:pPr>
      <w:r>
        <w:t>Соответствующая политика в отношении разделения обязанностей субъектов. То есть система определяет такую политику, чтобы не позволить субъектам изменять CDI без соответствующего вовлечения других субъектов.</w:t>
      </w:r>
    </w:p>
    <w:p w:rsidR="007C3A64" w:rsidRDefault="00D27CDB" w:rsidP="00417BB9">
      <w:pPr>
        <w:pStyle w:val="a7"/>
        <w:numPr>
          <w:ilvl w:val="0"/>
          <w:numId w:val="31"/>
        </w:numPr>
        <w:ind w:left="0" w:firstLine="1069"/>
      </w:pPr>
      <w:r>
        <w:t>Некоторые ПП могут преобразовать UDI в CDI.</w:t>
      </w:r>
    </w:p>
    <w:p w:rsidR="007C3A64" w:rsidRDefault="00D27CDB" w:rsidP="00417BB9">
      <w:pPr>
        <w:pStyle w:val="a7"/>
        <w:numPr>
          <w:ilvl w:val="0"/>
          <w:numId w:val="31"/>
        </w:numPr>
        <w:ind w:left="0" w:firstLine="1069"/>
      </w:pPr>
      <w:r>
        <w:t>Каждое применение CDI должно регистрироваться в специальном CDI, в который может производится только добавление информации, достаточной для восстановления картины о процессе работы этого CDI. То есть применение специального регистрационного журнала.</w:t>
      </w:r>
    </w:p>
    <w:p w:rsidR="007C3A64" w:rsidRDefault="00D27CDB" w:rsidP="00417BB9">
      <w:pPr>
        <w:pStyle w:val="a7"/>
        <w:numPr>
          <w:ilvl w:val="0"/>
          <w:numId w:val="31"/>
        </w:numPr>
        <w:ind w:left="0" w:firstLine="1069"/>
      </w:pPr>
      <w:r>
        <w:t>Система должна распознавать субъекты, пытающая инициализировать ПП. Это правило определяет механизмы предотвращения атак, при которых один субъект пытается выдать себя за другого.</w:t>
      </w:r>
    </w:p>
    <w:p w:rsidR="007C3A64" w:rsidRDefault="00D27CDB" w:rsidP="00417BB9">
      <w:pPr>
        <w:pStyle w:val="a7"/>
        <w:numPr>
          <w:ilvl w:val="0"/>
          <w:numId w:val="31"/>
        </w:numPr>
        <w:ind w:left="0" w:firstLine="1069"/>
      </w:pPr>
      <w:r>
        <w:t>Система должна разрешать производить изменения в списках авторизации только специальным субъектам.</w:t>
      </w:r>
    </w:p>
    <w:p w:rsidR="007C3A64" w:rsidRDefault="00D27CDB">
      <w:pPr>
        <w:pStyle w:val="a7"/>
      </w:pPr>
      <w:r>
        <w:t xml:space="preserve">Данные правила </w:t>
      </w:r>
      <w:r w:rsidR="00417BB9">
        <w:t>определяют,</w:t>
      </w:r>
      <w:r>
        <w:t xml:space="preserve"> как может быть проверена </w:t>
      </w:r>
      <w:r w:rsidR="006A2ADB">
        <w:t>целостность,</w:t>
      </w:r>
      <w:r>
        <w:t xml:space="preserve"> как и кем могут изменяться CDI, и как UDI могут быть превращены в CDI. Здесь происходит отслеживание всех изменений и тех, кто пытается внести эти изменения</w:t>
      </w:r>
      <w:r w:rsidR="00DC16C1">
        <w:t>»</w:t>
      </w:r>
      <w:r w:rsidR="00DC16C1" w:rsidRPr="00DC16C1">
        <w:t xml:space="preserve"> </w:t>
      </w:r>
      <w:r w:rsidR="00DC16C1" w:rsidRPr="00DE120E">
        <w:t>[</w:t>
      </w:r>
      <w:r w:rsidR="00DC16C1">
        <w:t>4, с. 88</w:t>
      </w:r>
      <w:r w:rsidR="00DC16C1" w:rsidRPr="00DE120E">
        <w:t>]</w:t>
      </w:r>
      <w:r w:rsidR="00DC16C1">
        <w:t>.</w:t>
      </w:r>
    </w:p>
    <w:p w:rsidR="007C3A64" w:rsidRDefault="00D27CDB">
      <w:pPr>
        <w:pStyle w:val="a7"/>
      </w:pPr>
      <w:r>
        <w:t xml:space="preserve"> Преимущество для исследования данной модели заключается в том, что модель разрабатывалась на основе опыта коммерческих организаций, данная модель формируют существующие практики по контролю целостности, и её следует применить за основу в проектировании модели контроля целостности конфигураций ERP-системы «1</w:t>
      </w:r>
      <w:proofErr w:type="gramStart"/>
      <w:r>
        <w:t>С:Управление</w:t>
      </w:r>
      <w:proofErr w:type="gramEnd"/>
      <w:r>
        <w:t xml:space="preserve"> нашей фирмой».</w:t>
      </w:r>
    </w:p>
    <w:p w:rsidR="00BB4299" w:rsidRDefault="00BB4299">
      <w:pPr>
        <w:pStyle w:val="a7"/>
      </w:pPr>
    </w:p>
    <w:p w:rsidR="007C3A64" w:rsidRPr="00254ABC" w:rsidRDefault="00254ABC" w:rsidP="00F23022">
      <w:pPr>
        <w:pStyle w:val="a7"/>
        <w:spacing w:before="120" w:after="100" w:line="276" w:lineRule="auto"/>
        <w:outlineLvl w:val="1"/>
        <w:rPr>
          <w:b/>
        </w:rPr>
      </w:pPr>
      <w:bookmarkStart w:id="27" w:name="_Toc137993586"/>
      <w:r w:rsidRPr="00254ABC">
        <w:rPr>
          <w:b/>
        </w:rPr>
        <w:t>2.4. Проектирование модели контроля целостности конфигураций для EPR-системы «1</w:t>
      </w:r>
      <w:proofErr w:type="gramStart"/>
      <w:r w:rsidRPr="00254ABC">
        <w:rPr>
          <w:b/>
        </w:rPr>
        <w:t>С:Управление</w:t>
      </w:r>
      <w:proofErr w:type="gramEnd"/>
      <w:r w:rsidRPr="00254ABC">
        <w:rPr>
          <w:b/>
        </w:rPr>
        <w:t xml:space="preserve"> нашей фирмой»</w:t>
      </w:r>
      <w:bookmarkEnd w:id="27"/>
    </w:p>
    <w:p w:rsidR="007C3A64" w:rsidRDefault="00D27CDB">
      <w:pPr>
        <w:pStyle w:val="a7"/>
      </w:pPr>
      <w:r>
        <w:lastRenderedPageBreak/>
        <w:t>В исследовании модели кон</w:t>
      </w:r>
      <w:r w:rsidR="005C0187">
        <w:t>троля целостности Кларка-Вилсона</w:t>
      </w:r>
      <w:r>
        <w:t xml:space="preserve"> были определены основные правила, в ходе проектирования предлагается адаптировать эту модель под специфику ERP-системы «1С:Управление нашей фирмой», добавив некоторые правила, исходя </w:t>
      </w:r>
      <w:r w:rsidR="00566D38">
        <w:t>из требований,</w:t>
      </w:r>
      <w:r>
        <w:t xml:space="preserve"> определенных под модель контроля целостности конфигураций.</w:t>
      </w:r>
    </w:p>
    <w:p w:rsidR="007C3A64" w:rsidRDefault="00D27CDB">
      <w:pPr>
        <w:pStyle w:val="a7"/>
      </w:pPr>
      <w:r>
        <w:t>Требуется определить использованные обозначения из модели Кларка-Вилсона:</w:t>
      </w:r>
    </w:p>
    <w:p w:rsidR="007C3A64" w:rsidRDefault="00D27CDB" w:rsidP="00DD0CF6">
      <w:pPr>
        <w:pStyle w:val="a7"/>
        <w:numPr>
          <w:ilvl w:val="0"/>
          <w:numId w:val="24"/>
        </w:numPr>
        <w:ind w:left="0" w:firstLine="1069"/>
      </w:pPr>
      <w:r>
        <w:t>D – конечно множество данных хранимое в ERP-системе;</w:t>
      </w:r>
    </w:p>
    <w:p w:rsidR="007C3A64" w:rsidRDefault="00D27CDB" w:rsidP="00DD0CF6">
      <w:pPr>
        <w:pStyle w:val="a7"/>
        <w:numPr>
          <w:ilvl w:val="0"/>
          <w:numId w:val="24"/>
        </w:numPr>
        <w:ind w:left="0" w:firstLine="1069"/>
      </w:pPr>
      <w:r>
        <w:t>CDI – множество данных, включа</w:t>
      </w:r>
      <w:r w:rsidR="005C0187">
        <w:t>ю</w:t>
      </w:r>
      <w:r>
        <w:t>щие основную конфигурацию расширения конфигурации и дополнительные обработки и отчеты</w:t>
      </w:r>
      <w:r w:rsidR="00566D38">
        <w:t>,</w:t>
      </w:r>
      <w:r>
        <w:t xml:space="preserve"> хранимые в базе данных ERP-системы, являющиеся эталонными;</w:t>
      </w:r>
    </w:p>
    <w:p w:rsidR="007C3A64" w:rsidRDefault="00D27CDB" w:rsidP="00DD0CF6">
      <w:pPr>
        <w:pStyle w:val="a7"/>
        <w:numPr>
          <w:ilvl w:val="0"/>
          <w:numId w:val="24"/>
        </w:numPr>
        <w:ind w:left="0" w:firstLine="1069"/>
      </w:pPr>
      <w:r>
        <w:t>UDI – множе</w:t>
      </w:r>
      <w:r w:rsidR="005C0187">
        <w:t>ство данных, включающие основную</w:t>
      </w:r>
      <w:r>
        <w:t xml:space="preserve"> конфигурацию, расширения конфигурации и дополнительные обработки и отчеты, которые путём определенных процедур преобразования перейти в состояние CDI.</w:t>
      </w:r>
    </w:p>
    <w:p w:rsidR="007C3A64" w:rsidRDefault="00D27CDB">
      <w:pPr>
        <w:pStyle w:val="a7"/>
      </w:pPr>
      <w:r>
        <w:t>Процедуры преобразования (ПП) – процедуры</w:t>
      </w:r>
      <w:r w:rsidR="0048580C">
        <w:t>,</w:t>
      </w:r>
      <w:r>
        <w:t xml:space="preserve"> изменяющие состояние и данные основной конфигурации, расширений конфигурации или дополнительных обработок и отчётов из состояния UDI в состояние CDI. В последствии ПП состояние и данные хранимые в ERP-системе будут изменены. В системах на платформе «1С:Предприятие 8» ПП </w:t>
      </w:r>
      <w:r w:rsidR="00566D38">
        <w:t>является добавлением</w:t>
      </w:r>
      <w:r>
        <w:t xml:space="preserve">, изменением или удалением CDI, </w:t>
      </w:r>
      <w:r w:rsidR="00566D38">
        <w:t>например,</w:t>
      </w:r>
      <w:r>
        <w:t xml:space="preserve"> изменением, преобразуя UDI в CDI. ПП могут выполнять субъекты, имеющие должные привилегии и права доступа. </w:t>
      </w:r>
    </w:p>
    <w:p w:rsidR="007C3A64" w:rsidRDefault="00D27CDB">
      <w:pPr>
        <w:pStyle w:val="a7"/>
      </w:pPr>
      <w:r>
        <w:t>Необходимо определить правила для модели контроля целостности конфигураций, исходя из модели Кларка-Вилсона, требований и специфики ERP-системы «1С:Управление нашей фирмой»:</w:t>
      </w:r>
    </w:p>
    <w:p w:rsidR="007C3A64" w:rsidRDefault="00D27CDB" w:rsidP="00DD0CF6">
      <w:pPr>
        <w:pStyle w:val="a7"/>
        <w:numPr>
          <w:ilvl w:val="0"/>
          <w:numId w:val="25"/>
        </w:numPr>
        <w:ind w:left="0" w:firstLine="1069"/>
      </w:pPr>
      <w:r>
        <w:t xml:space="preserve">В системе должны быть процедуры утверждения целостности конфигураций, утверждающая, что </w:t>
      </w:r>
      <w:r w:rsidR="00566D38">
        <w:t>конфигурации,</w:t>
      </w:r>
      <w:r>
        <w:t xml:space="preserve"> хранимые в базе данных </w:t>
      </w:r>
      <w:r w:rsidR="00566D38">
        <w:t>ERP-системы,</w:t>
      </w:r>
      <w:r>
        <w:t xml:space="preserve"> соответствует целостности эталона.  В качестве метода вычисления целостности требуется использовать хеш-функцию.</w:t>
      </w:r>
    </w:p>
    <w:p w:rsidR="007C3A64" w:rsidRDefault="00D27CDB" w:rsidP="00DD0CF6">
      <w:pPr>
        <w:pStyle w:val="a7"/>
        <w:numPr>
          <w:ilvl w:val="0"/>
          <w:numId w:val="25"/>
        </w:numPr>
        <w:ind w:left="0" w:firstLine="1069"/>
      </w:pPr>
      <w:r>
        <w:lastRenderedPageBreak/>
        <w:t>Применение любого ПП к любому CDI должно сохранять целостность CDI.</w:t>
      </w:r>
    </w:p>
    <w:p w:rsidR="007C3A64" w:rsidRDefault="00D27CDB" w:rsidP="00DD0CF6">
      <w:pPr>
        <w:pStyle w:val="a7"/>
        <w:numPr>
          <w:ilvl w:val="0"/>
          <w:numId w:val="25"/>
        </w:numPr>
        <w:ind w:left="0" w:firstLine="1069"/>
      </w:pPr>
      <w:r>
        <w:t>Только ПП может изменить состояние CDI.</w:t>
      </w:r>
    </w:p>
    <w:p w:rsidR="007C3A64" w:rsidRDefault="00D27CDB" w:rsidP="00DD0CF6">
      <w:pPr>
        <w:pStyle w:val="a7"/>
        <w:numPr>
          <w:ilvl w:val="0"/>
          <w:numId w:val="25"/>
        </w:numPr>
        <w:ind w:left="0" w:firstLine="1069"/>
      </w:pPr>
      <w:r>
        <w:t>Субъекты могут инициировать только определенные ПП над определенными CDI.</w:t>
      </w:r>
    </w:p>
    <w:p w:rsidR="007C3A64" w:rsidRDefault="00D27CDB" w:rsidP="00DD0CF6">
      <w:pPr>
        <w:pStyle w:val="a7"/>
        <w:numPr>
          <w:ilvl w:val="0"/>
          <w:numId w:val="25"/>
        </w:numPr>
        <w:ind w:left="0" w:firstLine="1069"/>
      </w:pPr>
      <w:r>
        <w:t>В системе должна быть определена политика определения субъектов, которые имеют возможность использования ПП. Для систем на платформе «1С:Предприятие 8» субъектам должны быть присвоены соответствующие роли в ролевой политике безопасности.</w:t>
      </w:r>
    </w:p>
    <w:p w:rsidR="007C3A64" w:rsidRDefault="00D27CDB" w:rsidP="00DD0CF6">
      <w:pPr>
        <w:pStyle w:val="a7"/>
        <w:numPr>
          <w:ilvl w:val="0"/>
          <w:numId w:val="25"/>
        </w:numPr>
        <w:ind w:left="0" w:firstLine="1069"/>
      </w:pPr>
      <w:r>
        <w:t>Некоторые ПП могут преобразовать UDI в CDI.</w:t>
      </w:r>
    </w:p>
    <w:p w:rsidR="007C3A64" w:rsidRDefault="00D27CDB" w:rsidP="00DD0CF6">
      <w:pPr>
        <w:pStyle w:val="a7"/>
        <w:numPr>
          <w:ilvl w:val="0"/>
          <w:numId w:val="25"/>
        </w:numPr>
        <w:ind w:left="0" w:firstLine="1069"/>
      </w:pPr>
      <w:r>
        <w:t>Состояние CDI должно регистрироваться в определенном регистре. Любому субъекту системы ограничен доступ к изменению и удалению записей в регистре состояний CDI.</w:t>
      </w:r>
    </w:p>
    <w:p w:rsidR="007C3A64" w:rsidRDefault="00D27CDB" w:rsidP="00DD0CF6">
      <w:pPr>
        <w:pStyle w:val="a7"/>
        <w:numPr>
          <w:ilvl w:val="0"/>
          <w:numId w:val="25"/>
        </w:numPr>
        <w:ind w:left="0" w:firstLine="1069"/>
      </w:pPr>
      <w:r>
        <w:t>Система должна распознавать субъекты, пытающая инициализировать ПП. В системе на платформе «1С:Предприятие 8» регистрировать запись в Журнал регистрации любую инициализацию ПП.</w:t>
      </w:r>
    </w:p>
    <w:p w:rsidR="007C3A64" w:rsidRDefault="00D27CDB" w:rsidP="00DD0CF6">
      <w:pPr>
        <w:pStyle w:val="a7"/>
        <w:numPr>
          <w:ilvl w:val="0"/>
          <w:numId w:val="25"/>
        </w:numPr>
        <w:ind w:left="0" w:firstLine="1069"/>
      </w:pPr>
      <w:r>
        <w:t>Использование модели должно быть универсальной при работе на платформе «1С:Предприятие 8».</w:t>
      </w:r>
    </w:p>
    <w:p w:rsidR="007C3A64" w:rsidRDefault="00D27CDB" w:rsidP="00DD0CF6">
      <w:pPr>
        <w:pStyle w:val="a7"/>
        <w:numPr>
          <w:ilvl w:val="0"/>
          <w:numId w:val="25"/>
        </w:numPr>
        <w:ind w:left="0" w:firstLine="1069"/>
      </w:pPr>
      <w:r>
        <w:t>Инициализация записей в регистр состояний CDI может производится автоматизировано системой, используя механизм регламентных процедур.</w:t>
      </w:r>
    </w:p>
    <w:p w:rsidR="007C3A64" w:rsidRDefault="00D27CDB" w:rsidP="00DD0CF6">
      <w:pPr>
        <w:pStyle w:val="a7"/>
        <w:numPr>
          <w:ilvl w:val="0"/>
          <w:numId w:val="25"/>
        </w:numPr>
        <w:ind w:left="0" w:firstLine="1069"/>
      </w:pPr>
      <w:r>
        <w:t>Любой субъект, имеющий право доступа на чтение регистра состояний CDI должен проходить аутентификацию.</w:t>
      </w:r>
    </w:p>
    <w:p w:rsidR="007C3A64" w:rsidRDefault="00D27CDB" w:rsidP="00DD0CF6">
      <w:pPr>
        <w:pStyle w:val="a7"/>
        <w:numPr>
          <w:ilvl w:val="0"/>
          <w:numId w:val="25"/>
        </w:numPr>
        <w:ind w:left="0" w:firstLine="1069"/>
      </w:pPr>
      <w:r>
        <w:t>Регистр состояний CDI должен хранить информацию о дате состояния CDI и типе CDI.</w:t>
      </w:r>
    </w:p>
    <w:p w:rsidR="007C3A64" w:rsidRDefault="007C3A64">
      <w:pPr>
        <w:pStyle w:val="a7"/>
      </w:pPr>
    </w:p>
    <w:p w:rsidR="0075104B" w:rsidRDefault="0075104B" w:rsidP="00DA4629">
      <w:pPr>
        <w:pStyle w:val="a7"/>
        <w:ind w:firstLine="0"/>
      </w:pPr>
    </w:p>
    <w:p w:rsidR="007C3A64" w:rsidRDefault="00D27CDB" w:rsidP="001F2A86">
      <w:pPr>
        <w:pStyle w:val="a6"/>
        <w:spacing w:after="0"/>
        <w:ind w:firstLine="709"/>
        <w:outlineLvl w:val="1"/>
      </w:pPr>
      <w:bookmarkStart w:id="28" w:name="__RefHeading___12"/>
      <w:bookmarkStart w:id="29" w:name="_Toc137993587"/>
      <w:bookmarkEnd w:id="28"/>
      <w:r>
        <w:t>Выводы по второй главе</w:t>
      </w:r>
      <w:bookmarkEnd w:id="29"/>
    </w:p>
    <w:p w:rsidR="007C3A64" w:rsidRDefault="00D27CDB" w:rsidP="001F2A86">
      <w:pPr>
        <w:pStyle w:val="a7"/>
      </w:pPr>
      <w:r>
        <w:lastRenderedPageBreak/>
        <w:t xml:space="preserve">Во второй главе дипломного проекта были рассмотрены различные методы контроля целостности и выполнен анализ этих методов. Выбран наиболее оптимальный для метода контроля целостности конфигураций метод хеш-функций. </w:t>
      </w:r>
    </w:p>
    <w:p w:rsidR="007C3A64" w:rsidRDefault="00D27CDB">
      <w:pPr>
        <w:pStyle w:val="a7"/>
      </w:pPr>
      <w:r>
        <w:t>В рамках анализа методов контроля целостности были рассмотрены следующие методы:</w:t>
      </w:r>
    </w:p>
    <w:p w:rsidR="007C3A64" w:rsidRDefault="00D27CDB" w:rsidP="00DD0CF6">
      <w:pPr>
        <w:pStyle w:val="a7"/>
        <w:numPr>
          <w:ilvl w:val="0"/>
          <w:numId w:val="26"/>
        </w:numPr>
      </w:pPr>
      <w:r>
        <w:t>Полная копия</w:t>
      </w:r>
      <w:r w:rsidR="001F2A86">
        <w:t>;</w:t>
      </w:r>
    </w:p>
    <w:p w:rsidR="007C3A64" w:rsidRDefault="00D27CDB" w:rsidP="00DD0CF6">
      <w:pPr>
        <w:pStyle w:val="a7"/>
        <w:numPr>
          <w:ilvl w:val="0"/>
          <w:numId w:val="26"/>
        </w:numPr>
      </w:pPr>
      <w:r>
        <w:t>Контрольная сумма</w:t>
      </w:r>
      <w:r w:rsidR="001F2A86">
        <w:t>;</w:t>
      </w:r>
    </w:p>
    <w:p w:rsidR="007C3A64" w:rsidRDefault="00D27CDB" w:rsidP="00DD0CF6">
      <w:pPr>
        <w:pStyle w:val="a7"/>
        <w:numPr>
          <w:ilvl w:val="0"/>
          <w:numId w:val="26"/>
        </w:numPr>
      </w:pPr>
      <w:r>
        <w:t>Хеш-функция</w:t>
      </w:r>
      <w:r w:rsidR="001F2A86">
        <w:t>;</w:t>
      </w:r>
    </w:p>
    <w:p w:rsidR="007C3A64" w:rsidRDefault="00D27CDB" w:rsidP="00DD0CF6">
      <w:pPr>
        <w:pStyle w:val="a7"/>
        <w:numPr>
          <w:ilvl w:val="0"/>
          <w:numId w:val="26"/>
        </w:numPr>
      </w:pPr>
      <w:r>
        <w:t>Электронная цифровая подпись (ЭЦП)</w:t>
      </w:r>
      <w:r w:rsidR="001F2A86">
        <w:t>.</w:t>
      </w:r>
    </w:p>
    <w:p w:rsidR="007C3A64" w:rsidRDefault="00D27CDB">
      <w:pPr>
        <w:pStyle w:val="a7"/>
      </w:pPr>
      <w:r>
        <w:t>Было проведено исследование модели целостности Кларка-Вилсона для использования за основу в проектировании модели контроля целостности конфигураций ERP-системы «1С:Управление нашей фирмой».</w:t>
      </w:r>
    </w:p>
    <w:p w:rsidR="007C3A64" w:rsidRDefault="00D27CDB">
      <w:pPr>
        <w:pStyle w:val="a7"/>
      </w:pPr>
      <w:r>
        <w:t>Для проектируемой модели контроля целостности конфигураций определены основные требования, учитывая специфику ERP-системы.</w:t>
      </w:r>
    </w:p>
    <w:p w:rsidR="007C3A64" w:rsidRDefault="00D27CDB">
      <w:pPr>
        <w:pStyle w:val="a7"/>
      </w:pPr>
      <w:r>
        <w:t>При проектировании модели контроля целостности конфигураций были определены основные правила формирования модели, определены необходимые определения. Модель включает в себя сбор и хранение состояний конфигураций, определен метод контроля целостности, процедуры записи и сбора состояний конфигурации, требования к субъектам системы и интерфейс в виде регистра или журнала состояний конфигураций для взаимодействия с моделью.</w:t>
      </w:r>
    </w:p>
    <w:p w:rsidR="007C3A64" w:rsidRDefault="00D27CDB">
      <w:pPr>
        <w:pStyle w:val="a7"/>
      </w:pPr>
      <w:r>
        <w:t>Основным преимуществом разработанной модели является использование за основу общепринятой модели контроля целостности Кларка-Вилсона и адаптировано под систему на платформе «1С:Предприятие 8», чем обеспечивает использование данной модели высокую эффективность и надежность.</w:t>
      </w:r>
    </w:p>
    <w:p w:rsidR="007C3A64" w:rsidRDefault="00D27CDB">
      <w:pPr>
        <w:pStyle w:val="a7"/>
      </w:pPr>
      <w:r>
        <w:t xml:space="preserve">Использование данной модели может быть в рамках других решений на платформе «1С:Предприятие 8» помимо решения «1С:Управление нашей </w:t>
      </w:r>
      <w:r>
        <w:lastRenderedPageBreak/>
        <w:t>фирмой», так как включает в себя общие правила, практики и определяет метод контроля целостности.</w:t>
      </w:r>
    </w:p>
    <w:p w:rsidR="007C3A64" w:rsidRDefault="00D27CDB">
      <w:pPr>
        <w:pStyle w:val="a7"/>
      </w:pPr>
      <w:r>
        <w:t xml:space="preserve">Результаты данной главы могут быть использованы для дальнейшей разработки методики оценивания защищенности от угроз нарушения целостности конфигураций, что включает в себя использование за техническую основу данный метод контроля целостности конфигураций. </w:t>
      </w:r>
    </w:p>
    <w:p w:rsidR="007C3A64" w:rsidRDefault="007C3A64">
      <w:pPr>
        <w:pStyle w:val="a7"/>
      </w:pPr>
    </w:p>
    <w:p w:rsidR="007C3A64" w:rsidRDefault="007C3A64">
      <w:pPr>
        <w:pStyle w:val="a7"/>
      </w:pPr>
    </w:p>
    <w:p w:rsidR="007C3A64" w:rsidRDefault="007C3A64">
      <w:pPr>
        <w:pStyle w:val="a7"/>
      </w:pPr>
    </w:p>
    <w:p w:rsidR="007C3A64" w:rsidRDefault="007C3A64">
      <w:pPr>
        <w:pStyle w:val="a7"/>
      </w:pPr>
    </w:p>
    <w:p w:rsidR="007C3A64" w:rsidRDefault="007C3A64">
      <w:pPr>
        <w:pStyle w:val="a7"/>
      </w:pPr>
    </w:p>
    <w:p w:rsidR="007C3A64" w:rsidRDefault="007C3A64">
      <w:pPr>
        <w:pStyle w:val="a7"/>
      </w:pPr>
    </w:p>
    <w:p w:rsidR="007C3A64" w:rsidRDefault="007C3A64">
      <w:pPr>
        <w:pStyle w:val="a7"/>
      </w:pPr>
    </w:p>
    <w:p w:rsidR="007C3A64" w:rsidRDefault="007C3A64">
      <w:pPr>
        <w:pStyle w:val="a7"/>
      </w:pPr>
    </w:p>
    <w:p w:rsidR="007C3A64" w:rsidRDefault="007C3A64">
      <w:pPr>
        <w:pStyle w:val="a7"/>
      </w:pPr>
    </w:p>
    <w:p w:rsidR="007C3A64" w:rsidRDefault="007C3A64">
      <w:pPr>
        <w:pStyle w:val="a7"/>
      </w:pPr>
    </w:p>
    <w:p w:rsidR="007C3A64" w:rsidRDefault="007C3A64">
      <w:pPr>
        <w:pStyle w:val="a7"/>
      </w:pPr>
    </w:p>
    <w:p w:rsidR="007C3A64" w:rsidRDefault="007C3A64">
      <w:pPr>
        <w:pStyle w:val="a7"/>
      </w:pPr>
    </w:p>
    <w:p w:rsidR="007C3A64" w:rsidRDefault="007C3A64">
      <w:pPr>
        <w:pStyle w:val="a7"/>
      </w:pPr>
    </w:p>
    <w:p w:rsidR="007C3A64" w:rsidRDefault="007C3A64">
      <w:pPr>
        <w:pStyle w:val="a7"/>
      </w:pPr>
    </w:p>
    <w:p w:rsidR="007C3A64" w:rsidRDefault="007C3A64">
      <w:pPr>
        <w:pStyle w:val="a7"/>
      </w:pPr>
    </w:p>
    <w:p w:rsidR="007C3A64" w:rsidRDefault="007C3A64">
      <w:pPr>
        <w:pStyle w:val="a7"/>
      </w:pPr>
    </w:p>
    <w:p w:rsidR="007C3A64" w:rsidRPr="006B0962" w:rsidRDefault="006B0962" w:rsidP="006B0962">
      <w:pPr>
        <w:rPr>
          <w:rFonts w:ascii="Times New Roman" w:hAnsi="Times New Roman"/>
          <w:sz w:val="28"/>
        </w:rPr>
      </w:pPr>
      <w:r>
        <w:br w:type="page"/>
      </w:r>
    </w:p>
    <w:p w:rsidR="007C3A64" w:rsidRDefault="004665B2" w:rsidP="003174DF">
      <w:pPr>
        <w:pStyle w:val="af6"/>
        <w:spacing w:after="100" w:line="276" w:lineRule="auto"/>
        <w:ind w:firstLine="0"/>
        <w:outlineLvl w:val="0"/>
      </w:pPr>
      <w:bookmarkStart w:id="30" w:name="__RefHeading___25"/>
      <w:bookmarkStart w:id="31" w:name="_Toc137993588"/>
      <w:bookmarkEnd w:id="30"/>
      <w:r>
        <w:lastRenderedPageBreak/>
        <w:t xml:space="preserve">3. </w:t>
      </w:r>
      <w:r w:rsidR="00D27CDB">
        <w:t>РАЗРАБОТКА МЕТОДИКИ ОЦЕНИВАНИЯ ЗАЩИЩЕННОСТИ ERP-СИСТЕМЫ ОТ УГРОЗ НАРУШЕНИЯ ЦЕЛОСТНОСТИ КОНФИГУРАЦИЙ</w:t>
      </w:r>
      <w:bookmarkEnd w:id="31"/>
    </w:p>
    <w:p w:rsidR="007C3A64" w:rsidRDefault="00D27CDB" w:rsidP="00EA12F1">
      <w:pPr>
        <w:pStyle w:val="a7"/>
      </w:pPr>
      <w:r>
        <w:t>Решаемыми задачами, разрабатываемой методики оценивания защищенности ERP-системы «1С:Управление нашей фирмой» от угроз нарушения целостности конфигураций является:</w:t>
      </w:r>
    </w:p>
    <w:p w:rsidR="007C3A64" w:rsidRDefault="00D27CDB" w:rsidP="00DD0CF6">
      <w:pPr>
        <w:pStyle w:val="a7"/>
        <w:numPr>
          <w:ilvl w:val="0"/>
          <w:numId w:val="27"/>
        </w:numPr>
        <w:ind w:left="0" w:firstLine="1069"/>
      </w:pPr>
      <w:r>
        <w:t>Стандартизация контроля целостности конфигураций систем на базе платформы «1С:Предприятие 8»;</w:t>
      </w:r>
    </w:p>
    <w:p w:rsidR="007C3A64" w:rsidRDefault="00D27CDB" w:rsidP="00DD0CF6">
      <w:pPr>
        <w:pStyle w:val="a7"/>
        <w:numPr>
          <w:ilvl w:val="0"/>
          <w:numId w:val="27"/>
        </w:numPr>
        <w:ind w:left="0" w:firstLine="1069"/>
      </w:pPr>
      <w:r>
        <w:t>Контроль целостности всех типов прикладных решений, возможных для реализации на платформе;</w:t>
      </w:r>
    </w:p>
    <w:p w:rsidR="007C3A64" w:rsidRDefault="00D27CDB" w:rsidP="00DD0CF6">
      <w:pPr>
        <w:pStyle w:val="a7"/>
        <w:numPr>
          <w:ilvl w:val="0"/>
          <w:numId w:val="27"/>
        </w:numPr>
        <w:ind w:left="0" w:firstLine="1069"/>
      </w:pPr>
      <w:r>
        <w:t>Своевременное реагирование на несогласованные изменения в прикладных решениях;</w:t>
      </w:r>
    </w:p>
    <w:p w:rsidR="007C3A64" w:rsidRDefault="00D27CDB" w:rsidP="00DD0CF6">
      <w:pPr>
        <w:pStyle w:val="a7"/>
        <w:numPr>
          <w:ilvl w:val="0"/>
          <w:numId w:val="27"/>
        </w:numPr>
        <w:ind w:left="0" w:firstLine="1069"/>
      </w:pPr>
      <w:r>
        <w:t>Ведение журнала изменений прикладных решений по датам;</w:t>
      </w:r>
    </w:p>
    <w:p w:rsidR="007C3A64" w:rsidRDefault="00D27CDB" w:rsidP="00DD0CF6">
      <w:pPr>
        <w:pStyle w:val="a7"/>
        <w:numPr>
          <w:ilvl w:val="0"/>
          <w:numId w:val="27"/>
        </w:numPr>
        <w:ind w:left="0" w:firstLine="1069"/>
      </w:pPr>
      <w:r>
        <w:t>Регламентация действий оператора системы контроля целостности конфигураций;</w:t>
      </w:r>
    </w:p>
    <w:p w:rsidR="007C3A64" w:rsidRDefault="00D27CDB" w:rsidP="00DD0CF6">
      <w:pPr>
        <w:pStyle w:val="a7"/>
        <w:numPr>
          <w:ilvl w:val="0"/>
          <w:numId w:val="27"/>
        </w:numPr>
        <w:ind w:left="0" w:firstLine="1069"/>
      </w:pPr>
      <w:r>
        <w:t>Унифицированное рабочее место оператора системы контроля целостности конфигураций.</w:t>
      </w:r>
    </w:p>
    <w:p w:rsidR="007C3A64" w:rsidRDefault="00D27CDB" w:rsidP="00EA12F1">
      <w:pPr>
        <w:pStyle w:val="a7"/>
      </w:pPr>
      <w:r>
        <w:t>Процесс оценивания защищенности заключается в контроле целостности конфигураций с помощью соответствующей системы, основанной на модели спроектированной во второй главе данного дипломного проекта.</w:t>
      </w:r>
    </w:p>
    <w:p w:rsidR="007C3A64" w:rsidRDefault="00D27CDB">
      <w:pPr>
        <w:pStyle w:val="a7"/>
      </w:pPr>
      <w:r>
        <w:t>Разработку методики предлагается разделить на два этапа, эти этапы будут так же соответствовать этапам использования этой методики:</w:t>
      </w:r>
    </w:p>
    <w:p w:rsidR="007C3A64" w:rsidRDefault="00D27CDB" w:rsidP="00DD0CF6">
      <w:pPr>
        <w:pStyle w:val="a7"/>
        <w:numPr>
          <w:ilvl w:val="0"/>
          <w:numId w:val="27"/>
        </w:numPr>
        <w:ind w:left="0" w:firstLine="1069"/>
      </w:pPr>
      <w:r>
        <w:t>Внедрение системы контроля целостности конфигураций, на основе спроектированной модели;</w:t>
      </w:r>
    </w:p>
    <w:p w:rsidR="007C3A64" w:rsidRDefault="00D27CDB" w:rsidP="00DD0CF6">
      <w:pPr>
        <w:pStyle w:val="a7"/>
        <w:numPr>
          <w:ilvl w:val="0"/>
          <w:numId w:val="27"/>
        </w:numPr>
        <w:ind w:left="0" w:firstLine="1069"/>
      </w:pPr>
      <w:r>
        <w:t>Эксплуатация системы и процедуры реагирования на нарушение целостности.</w:t>
      </w:r>
    </w:p>
    <w:p w:rsidR="00EA12F1" w:rsidRDefault="00D27CDB" w:rsidP="006B0962">
      <w:pPr>
        <w:pStyle w:val="a7"/>
      </w:pPr>
      <w:r>
        <w:t>Так же во втором этапе будут описаны возможные действия реагирования на нарушение целостности.</w:t>
      </w:r>
    </w:p>
    <w:p w:rsidR="007C3A64" w:rsidRDefault="00864830" w:rsidP="00864830">
      <w:pPr>
        <w:pStyle w:val="aff1"/>
        <w:spacing w:before="120"/>
        <w:outlineLvl w:val="1"/>
      </w:pPr>
      <w:bookmarkStart w:id="32" w:name="_Toc137993589"/>
      <w:r>
        <w:lastRenderedPageBreak/>
        <w:t>3.1.</w:t>
      </w:r>
      <w:r w:rsidR="00D27CDB">
        <w:t xml:space="preserve"> Внедрение системы контроля целостности конфигураций</w:t>
      </w:r>
      <w:bookmarkEnd w:id="32"/>
    </w:p>
    <w:p w:rsidR="007C3A64" w:rsidRDefault="00D27CDB">
      <w:pPr>
        <w:pStyle w:val="a7"/>
      </w:pPr>
      <w:r>
        <w:t>Процесс внедрения системы должен начинаться со сбора входных данных для последующей настройки системы.</w:t>
      </w:r>
    </w:p>
    <w:p w:rsidR="007C3A64" w:rsidRDefault="00D27CDB">
      <w:pPr>
        <w:pStyle w:val="a7"/>
      </w:pPr>
      <w:r>
        <w:t>Так как система основана на модели спроектированной во второй главе, то входными данными является:</w:t>
      </w:r>
    </w:p>
    <w:p w:rsidR="007C3A64" w:rsidRDefault="00D27CDB" w:rsidP="00DD0CF6">
      <w:pPr>
        <w:pStyle w:val="a7"/>
        <w:numPr>
          <w:ilvl w:val="0"/>
          <w:numId w:val="28"/>
        </w:numPr>
        <w:ind w:left="0" w:firstLine="1069"/>
      </w:pPr>
      <w:r>
        <w:t>Определение типов конфигураций</w:t>
      </w:r>
      <w:r w:rsidR="00A914D5">
        <w:t>,</w:t>
      </w:r>
      <w:r>
        <w:t xml:space="preserve"> используемых в системе. Это может быть только основная конфигурация</w:t>
      </w:r>
      <w:r w:rsidR="00A914D5">
        <w:t xml:space="preserve"> </w:t>
      </w:r>
      <w:r>
        <w:t>(используется всегда), так же дополнительно расширения конфигурации и(или) дополнительные обработки и отчёты;</w:t>
      </w:r>
    </w:p>
    <w:p w:rsidR="007C3A64" w:rsidRDefault="00D27CDB" w:rsidP="00DD0CF6">
      <w:pPr>
        <w:pStyle w:val="a7"/>
        <w:numPr>
          <w:ilvl w:val="0"/>
          <w:numId w:val="28"/>
        </w:numPr>
        <w:ind w:left="0" w:firstLine="1069"/>
      </w:pPr>
      <w:r>
        <w:t>Частота мониторинга состояний конфигурации или же частота обновления эталона конфигураций. Данный показатель влияет на производительность системы, чем чаще происходит сбор данных о состоянии конфигураций, тем больше потребуется вычислительных ресурсов системы;</w:t>
      </w:r>
    </w:p>
    <w:p w:rsidR="007C3A64" w:rsidRDefault="00D27CDB" w:rsidP="00DD0CF6">
      <w:pPr>
        <w:pStyle w:val="a7"/>
        <w:numPr>
          <w:ilvl w:val="0"/>
          <w:numId w:val="28"/>
        </w:numPr>
        <w:ind w:left="0" w:firstLine="1069"/>
      </w:pPr>
      <w:r>
        <w:t>В модели используется метод контроля целостности хеш-функций, требуется определить оптимальный алгоритм, в зависимости от производительности;</w:t>
      </w:r>
    </w:p>
    <w:p w:rsidR="007C3A64" w:rsidRDefault="00D27CDB" w:rsidP="00DD0CF6">
      <w:pPr>
        <w:pStyle w:val="a7"/>
        <w:numPr>
          <w:ilvl w:val="0"/>
          <w:numId w:val="28"/>
        </w:numPr>
        <w:ind w:left="0" w:firstLine="1069"/>
      </w:pPr>
      <w:r>
        <w:t>Определение пользователей, назначенных на роль оператора контроля целостности конфигураций.</w:t>
      </w:r>
    </w:p>
    <w:p w:rsidR="007C3A64" w:rsidRDefault="00D27CDB">
      <w:pPr>
        <w:pStyle w:val="a7"/>
      </w:pPr>
      <w:r>
        <w:t>Как определено было выше, система должна соответствовать модели спроектированной во второй главе, в случае если данная система отсутствует, её требуется разработать.</w:t>
      </w:r>
    </w:p>
    <w:p w:rsidR="007C3A64" w:rsidRDefault="00566D38">
      <w:pPr>
        <w:pStyle w:val="a7"/>
      </w:pPr>
      <w:r>
        <w:t>Система,</w:t>
      </w:r>
      <w:r w:rsidR="00D27CDB">
        <w:t xml:space="preserve"> интегрированная в ERP-систему на платформе «1С:Предприятие 8» является впоследствии является модулем ERP-системы. Так как модуль ERP-системы является прикладным решением или же конфигурацией, он может быть реализован как в основной конфигурации, </w:t>
      </w:r>
      <w:r w:rsidR="00A914D5">
        <w:t>так и в качестве расширения</w:t>
      </w:r>
      <w:r w:rsidR="00D27CDB">
        <w:t xml:space="preserve"> конфигурации</w:t>
      </w:r>
      <w:r w:rsidR="00A914D5">
        <w:t>,</w:t>
      </w:r>
      <w:r w:rsidR="00D27CDB">
        <w:t xml:space="preserve"> или дополнительной обработкой</w:t>
      </w:r>
      <w:r w:rsidR="00A914D5">
        <w:t>,</w:t>
      </w:r>
      <w:r w:rsidR="00D27CDB">
        <w:t xml:space="preserve"> или отчётом, должен так же фиксироваться, согласно модели, в определенном регистре состояний конфигурации.</w:t>
      </w:r>
    </w:p>
    <w:p w:rsidR="007C3A64" w:rsidRDefault="00D27CDB">
      <w:pPr>
        <w:pStyle w:val="a7"/>
      </w:pPr>
      <w:r>
        <w:lastRenderedPageBreak/>
        <w:t>На основе входных данных производится настройка модуля контроля целостности конфигураций. В данной настройке учитывается включение регламентных процедур сбора состояний конфигураций по определенному расписанию или частоте. Так же определенным пользователям выданы необходимые права доступа ролевой политики безопасности системы. В случае отсутствия усилены методы аутентификации этих пользователей.</w:t>
      </w:r>
    </w:p>
    <w:p w:rsidR="007C3A64" w:rsidRDefault="00D27CDB">
      <w:pPr>
        <w:pStyle w:val="a7"/>
      </w:pPr>
      <w:r>
        <w:t>Один из основных этапов внедрения является настройка резервного копирования системы, так как является основным решением при нарушении целостности системы.</w:t>
      </w:r>
    </w:p>
    <w:p w:rsidR="007C3A64" w:rsidRDefault="00D27CDB">
      <w:pPr>
        <w:pStyle w:val="a7"/>
      </w:pPr>
      <w:r>
        <w:t>Пользователи, назначенные как операто</w:t>
      </w:r>
      <w:r w:rsidR="00A914D5">
        <w:t xml:space="preserve">ры модуля контроля целостности, </w:t>
      </w:r>
      <w:r>
        <w:t>должны обладать необходимыми навыками и квалификации в работе с системами на платформе «1С:Предприятие 8» и принципами информационной безопасности.</w:t>
      </w:r>
    </w:p>
    <w:p w:rsidR="007C3A64" w:rsidRDefault="00AA426D" w:rsidP="00AA426D">
      <w:pPr>
        <w:pStyle w:val="aff1"/>
        <w:ind w:left="360" w:firstLine="0"/>
        <w:outlineLvl w:val="1"/>
      </w:pPr>
      <w:bookmarkStart w:id="33" w:name="_Toc137993590"/>
      <w:r>
        <w:t>3.2.</w:t>
      </w:r>
      <w:r w:rsidR="00D27CDB">
        <w:t xml:space="preserve"> Эксплуатация системы контроля целостности конфигураций</w:t>
      </w:r>
      <w:bookmarkEnd w:id="33"/>
    </w:p>
    <w:p w:rsidR="007C3A64" w:rsidRPr="00047452" w:rsidRDefault="00D27CDB">
      <w:pPr>
        <w:pStyle w:val="a7"/>
      </w:pPr>
      <w:r>
        <w:t xml:space="preserve">На этом этапе методики разбирается процесс эксплуатации системы контроля целостности конфигураций, под эти подразумевается описание технической реализации системы вывод информации требуемой для оператора системы, а </w:t>
      </w:r>
      <w:r w:rsidR="000A0483">
        <w:t>так</w:t>
      </w:r>
      <w:r>
        <w:t>же процесс его действий.</w:t>
      </w:r>
      <w:r w:rsidR="00047452" w:rsidRPr="00047452">
        <w:t xml:space="preserve"> </w:t>
      </w:r>
      <w:r w:rsidR="00DD7334">
        <w:t>Процессы,</w:t>
      </w:r>
      <w:r w:rsidR="00047452">
        <w:t xml:space="preserve"> используемые</w:t>
      </w:r>
      <w:r w:rsidR="005C0187">
        <w:t xml:space="preserve"> </w:t>
      </w:r>
      <w:r w:rsidR="00DD7334">
        <w:t>в данном,</w:t>
      </w:r>
      <w:r w:rsidR="005C0187">
        <w:t xml:space="preserve"> соответствуют циклу Де</w:t>
      </w:r>
      <w:r w:rsidR="00047452">
        <w:t>минга, это означает что процесс происходит зациклено.</w:t>
      </w:r>
    </w:p>
    <w:p w:rsidR="007C3A64" w:rsidRDefault="00D27CDB">
      <w:pPr>
        <w:pStyle w:val="a7"/>
      </w:pPr>
      <w:r>
        <w:t xml:space="preserve">С точки зрения технической реализации системы существует журнал изменений состояний конфигурации, с которым взаимодействует оператор. Реестр состояний конфигураций хранит в себе все состояния конфигураций, в случае, если состояние не соответствует предыдущему, тогда это означает, что конфигурация была изменена, а запись попадает в журнал изменений с описанием даты изменения и описанием самой конфигурации, которая была изменена. Состояния конфигурации записываются в реестр </w:t>
      </w:r>
      <w:r w:rsidR="0081540D">
        <w:t>по регламентным процедурам,</w:t>
      </w:r>
      <w:r>
        <w:t xml:space="preserve"> определенным на этапе внедрения. Так же у оператора должна быть возможность вручную получить сбор данных о состояниях </w:t>
      </w:r>
      <w:r>
        <w:lastRenderedPageBreak/>
        <w:t>конфигураций. Следовательно</w:t>
      </w:r>
      <w:r w:rsidR="0081540D">
        <w:t xml:space="preserve">, данный </w:t>
      </w:r>
      <w:r>
        <w:t>процесс системы можно представить в виде фрагмента алгоритма системы</w:t>
      </w:r>
      <w:r w:rsidR="001E5AAC">
        <w:t>,</w:t>
      </w:r>
      <w:r>
        <w:t xml:space="preserve"> представленного на рисунке 3.1.</w:t>
      </w:r>
    </w:p>
    <w:p w:rsidR="00C60310" w:rsidRDefault="00672BCF" w:rsidP="006B0962">
      <w:pPr>
        <w:pStyle w:val="a7"/>
        <w:keepNext/>
        <w:ind w:firstLine="0"/>
        <w:jc w:val="center"/>
      </w:pPr>
      <w:r w:rsidRPr="00672BCF">
        <w:rPr>
          <w:noProof/>
        </w:rPr>
        <w:drawing>
          <wp:inline distT="0" distB="0" distL="0" distR="0">
            <wp:extent cx="3457575" cy="3260563"/>
            <wp:effectExtent l="0" t="0" r="0" b="0"/>
            <wp:docPr id="10" name="Рисунок 10" descr="C:\Users\pasha\OneDrive\Рабочий стол\Учеба\Диплом\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sha\OneDrive\Рабочий стол\Учеба\Диплом\Syste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73851" cy="3275911"/>
                    </a:xfrm>
                    <a:prstGeom prst="rect">
                      <a:avLst/>
                    </a:prstGeom>
                    <a:noFill/>
                    <a:ln>
                      <a:noFill/>
                    </a:ln>
                  </pic:spPr>
                </pic:pic>
              </a:graphicData>
            </a:graphic>
          </wp:inline>
        </w:drawing>
      </w:r>
    </w:p>
    <w:p w:rsidR="007C3A64" w:rsidRPr="00C60310" w:rsidRDefault="00C60310">
      <w:pPr>
        <w:pStyle w:val="ac"/>
        <w:rPr>
          <w:sz w:val="28"/>
          <w:szCs w:val="28"/>
        </w:rPr>
      </w:pPr>
      <w:r w:rsidRPr="00C60310">
        <w:rPr>
          <w:sz w:val="28"/>
          <w:szCs w:val="28"/>
        </w:rPr>
        <w:t>Рисунок 3.1 – Процесс системы контроля целостности</w:t>
      </w:r>
    </w:p>
    <w:p w:rsidR="007C3A64" w:rsidRDefault="00D27CDB">
      <w:pPr>
        <w:pStyle w:val="a7"/>
      </w:pPr>
      <w:r>
        <w:t>Далее можно определить процесс работы оператора системы контроля целостности. В момент мониторинга или получения сооб</w:t>
      </w:r>
      <w:r w:rsidR="005C0187">
        <w:t>щения в журнале изменений о том,</w:t>
      </w:r>
      <w:r>
        <w:t xml:space="preserve"> </w:t>
      </w:r>
      <w:r w:rsidR="005C0187">
        <w:t>что,</w:t>
      </w:r>
      <w:r>
        <w:t xml:space="preserve"> </w:t>
      </w:r>
      <w:r w:rsidR="00DD7334">
        <w:t>какая-то</w:t>
      </w:r>
      <w:r>
        <w:t xml:space="preserve"> конфигурация была изменена, оператор следует алгоритму действий для оценки угрозы безопасности нарушения целостности и предпринимает необходимые действия. На этом моменте происходит оценка, является ли данное изменение легитимным и согласованным. </w:t>
      </w:r>
    </w:p>
    <w:p w:rsidR="007C3A64" w:rsidRDefault="00D27CDB">
      <w:pPr>
        <w:pStyle w:val="a7"/>
      </w:pPr>
      <w:r>
        <w:t xml:space="preserve">В случае, если изменение было произведено не согласовано следует сообщить об этом ответственному лицу принимающему решению о предстоящих мерах. </w:t>
      </w:r>
    </w:p>
    <w:p w:rsidR="007C3A64" w:rsidRDefault="00D27CDB">
      <w:pPr>
        <w:pStyle w:val="a7"/>
      </w:pPr>
      <w:r>
        <w:t>Меры по устранению нарушения целостности могут начаться с обследования, для уточнения является ли действительно данное изменение не согласованным.</w:t>
      </w:r>
    </w:p>
    <w:p w:rsidR="007C3A64" w:rsidRDefault="00D27CDB">
      <w:pPr>
        <w:pStyle w:val="a7"/>
      </w:pPr>
      <w:r>
        <w:t xml:space="preserve">Если изменение было не согласованным необходимо провести мероприятия по устранению утечки и определить уязвимость системы. Только </w:t>
      </w:r>
      <w:r>
        <w:lastRenderedPageBreak/>
        <w:t>после полного устранения утечки возможно предпринять меры для восстановления системы.</w:t>
      </w:r>
    </w:p>
    <w:p w:rsidR="007C3A64" w:rsidRDefault="00D27CDB">
      <w:pPr>
        <w:pStyle w:val="a7"/>
      </w:pPr>
      <w:r>
        <w:t xml:space="preserve">Восстановление системы </w:t>
      </w:r>
      <w:r w:rsidR="00B96B82">
        <w:t xml:space="preserve">можно </w:t>
      </w:r>
      <w:r w:rsidR="005C0187">
        <w:t>представлять,</w:t>
      </w:r>
      <w:r>
        <w:t xml:space="preserve"> как исследование что было изменено и исправление, или же самым эффективным способом является восстановление из резервной копии системы. В таком случае целостность данных, в том числе конфигураций системы сохранится и вернется в защищенное состояние до изменений.</w:t>
      </w:r>
    </w:p>
    <w:p w:rsidR="007C3A64" w:rsidRDefault="00D27CDB">
      <w:pPr>
        <w:pStyle w:val="a7"/>
      </w:pPr>
      <w:r>
        <w:t>Алгоритм действий оператора можно так же представить в виде фрагмента алгоритма на рисунке 3.2.</w:t>
      </w:r>
    </w:p>
    <w:p w:rsidR="00B96B82" w:rsidRDefault="00D27CDB" w:rsidP="006B0962">
      <w:pPr>
        <w:pStyle w:val="a7"/>
        <w:keepNext/>
        <w:ind w:firstLine="0"/>
        <w:jc w:val="center"/>
      </w:pPr>
      <w:r>
        <w:rPr>
          <w:noProof/>
        </w:rPr>
        <w:drawing>
          <wp:inline distT="0" distB="0" distL="0" distR="0">
            <wp:extent cx="2676525" cy="5572125"/>
            <wp:effectExtent l="0" t="0" r="0" b="9525"/>
            <wp:docPr id="15" name="Picture 15"/>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a:stretch/>
                  </pic:blipFill>
                  <pic:spPr>
                    <a:xfrm>
                      <a:off x="0" y="0"/>
                      <a:ext cx="2686304" cy="5592484"/>
                    </a:xfrm>
                    <a:prstGeom prst="rect">
                      <a:avLst/>
                    </a:prstGeom>
                  </pic:spPr>
                </pic:pic>
              </a:graphicData>
            </a:graphic>
          </wp:inline>
        </w:drawing>
      </w:r>
    </w:p>
    <w:p w:rsidR="006B0962" w:rsidRDefault="00B96B82" w:rsidP="00B96B82">
      <w:pPr>
        <w:tabs>
          <w:tab w:val="center" w:pos="4677"/>
        </w:tabs>
        <w:spacing w:after="0" w:line="360" w:lineRule="auto"/>
        <w:jc w:val="center"/>
        <w:rPr>
          <w:rFonts w:ascii="Times New Roman" w:hAnsi="Times New Roman"/>
          <w:sz w:val="28"/>
        </w:rPr>
      </w:pPr>
      <w:r w:rsidRPr="00B96B82">
        <w:rPr>
          <w:rFonts w:ascii="Times New Roman" w:hAnsi="Times New Roman"/>
          <w:sz w:val="28"/>
        </w:rPr>
        <w:t xml:space="preserve">Рисунок 3.2 – Алгоритм работы оператора системы </w:t>
      </w:r>
    </w:p>
    <w:p w:rsidR="007C3A64" w:rsidRPr="00B96B82" w:rsidRDefault="00B96B82" w:rsidP="00B96B82">
      <w:pPr>
        <w:tabs>
          <w:tab w:val="center" w:pos="4677"/>
        </w:tabs>
        <w:spacing w:after="0" w:line="360" w:lineRule="auto"/>
        <w:jc w:val="center"/>
        <w:rPr>
          <w:rFonts w:ascii="Times New Roman" w:hAnsi="Times New Roman"/>
          <w:sz w:val="28"/>
        </w:rPr>
      </w:pPr>
      <w:r w:rsidRPr="00B96B82">
        <w:rPr>
          <w:rFonts w:ascii="Times New Roman" w:hAnsi="Times New Roman"/>
          <w:sz w:val="28"/>
        </w:rPr>
        <w:t>контроля целостности</w:t>
      </w:r>
    </w:p>
    <w:p w:rsidR="007C3A64" w:rsidRDefault="00D27CDB">
      <w:pPr>
        <w:pStyle w:val="a7"/>
      </w:pPr>
      <w:r>
        <w:lastRenderedPageBreak/>
        <w:t>Как определено, наиболее эффективным восстановлением системы является загрузка из резервной копии, на этапе внедрения настраивается изначальная частота формирования резервных копий. Так же во время работы с системой контроля целостности можно выявить необходимую частоту резервного копирования. И частота считывания сбора данных о состоянии конфигураций может быть тоже изменена.</w:t>
      </w:r>
    </w:p>
    <w:p w:rsidR="007C3A64" w:rsidRDefault="00D27CDB">
      <w:pPr>
        <w:pStyle w:val="a7"/>
      </w:pPr>
      <w:r>
        <w:t xml:space="preserve">Процесс работы с методикой описанный в этом этапе происходит непрерывно, до момента пока не произойдёт вывод из эксплуатации системы контроля целостности конфигураций. Методика не завязана с другими данными системы, поэтому остановка не несёт за собой нужды в особых процессах вывода из эксплуатации. </w:t>
      </w:r>
    </w:p>
    <w:p w:rsidR="007C3A64" w:rsidRDefault="007C3A64">
      <w:pPr>
        <w:pStyle w:val="a7"/>
      </w:pPr>
    </w:p>
    <w:p w:rsidR="007C3A64" w:rsidRDefault="007C3A64">
      <w:pPr>
        <w:pStyle w:val="a7"/>
      </w:pPr>
    </w:p>
    <w:p w:rsidR="007C3A64" w:rsidRDefault="007C3A64">
      <w:pPr>
        <w:pStyle w:val="a7"/>
      </w:pPr>
    </w:p>
    <w:p w:rsidR="007C3A64" w:rsidRDefault="007C3A64">
      <w:pPr>
        <w:pStyle w:val="a7"/>
      </w:pPr>
    </w:p>
    <w:p w:rsidR="007C3A64" w:rsidRDefault="007C3A64">
      <w:pPr>
        <w:pStyle w:val="a7"/>
      </w:pPr>
    </w:p>
    <w:p w:rsidR="007C3A64" w:rsidRDefault="007C3A64">
      <w:pPr>
        <w:pStyle w:val="a7"/>
      </w:pPr>
    </w:p>
    <w:p w:rsidR="007C3A64" w:rsidRDefault="007C3A64">
      <w:pPr>
        <w:pStyle w:val="a7"/>
      </w:pPr>
    </w:p>
    <w:p w:rsidR="007C3A64" w:rsidRDefault="007C3A64">
      <w:pPr>
        <w:pStyle w:val="a7"/>
      </w:pPr>
    </w:p>
    <w:p w:rsidR="007C3A64" w:rsidRDefault="007C3A64">
      <w:pPr>
        <w:pStyle w:val="a7"/>
      </w:pPr>
    </w:p>
    <w:p w:rsidR="007C3A64" w:rsidRDefault="007C3A64">
      <w:pPr>
        <w:pStyle w:val="a7"/>
      </w:pPr>
    </w:p>
    <w:p w:rsidR="007C3A64" w:rsidRDefault="007C3A64">
      <w:pPr>
        <w:pStyle w:val="a7"/>
      </w:pPr>
    </w:p>
    <w:p w:rsidR="007C3A64" w:rsidRDefault="007C3A64">
      <w:pPr>
        <w:pStyle w:val="a7"/>
      </w:pPr>
    </w:p>
    <w:p w:rsidR="007C3A64" w:rsidRDefault="007C3A64">
      <w:pPr>
        <w:pStyle w:val="a7"/>
      </w:pPr>
    </w:p>
    <w:p w:rsidR="007C3A64" w:rsidRDefault="007C3A64">
      <w:pPr>
        <w:pStyle w:val="a7"/>
      </w:pPr>
    </w:p>
    <w:p w:rsidR="007C3A64" w:rsidRDefault="007C3A64">
      <w:pPr>
        <w:pStyle w:val="a7"/>
      </w:pPr>
    </w:p>
    <w:p w:rsidR="007C3A64" w:rsidRDefault="007C3A64">
      <w:pPr>
        <w:pStyle w:val="a7"/>
      </w:pPr>
    </w:p>
    <w:p w:rsidR="007C3A64" w:rsidRDefault="007C3A64">
      <w:pPr>
        <w:pStyle w:val="a7"/>
      </w:pPr>
    </w:p>
    <w:p w:rsidR="007C3A64" w:rsidRPr="006B0962" w:rsidRDefault="006B0962" w:rsidP="006B0962">
      <w:pPr>
        <w:rPr>
          <w:rFonts w:ascii="Times New Roman" w:hAnsi="Times New Roman"/>
          <w:sz w:val="28"/>
        </w:rPr>
      </w:pPr>
      <w:r>
        <w:br w:type="page"/>
      </w:r>
    </w:p>
    <w:p w:rsidR="007C3A64" w:rsidRDefault="00D27CDB" w:rsidP="00611BC6">
      <w:pPr>
        <w:pStyle w:val="a6"/>
        <w:spacing w:after="0"/>
        <w:ind w:firstLine="567"/>
        <w:outlineLvl w:val="1"/>
      </w:pPr>
      <w:bookmarkStart w:id="34" w:name="__RefHeading___15"/>
      <w:bookmarkStart w:id="35" w:name="_Toc137993591"/>
      <w:bookmarkEnd w:id="34"/>
      <w:r>
        <w:lastRenderedPageBreak/>
        <w:t>Выводы по третьей главе</w:t>
      </w:r>
      <w:bookmarkEnd w:id="35"/>
    </w:p>
    <w:p w:rsidR="007C3A64" w:rsidRDefault="00D27CDB" w:rsidP="00611BC6">
      <w:pPr>
        <w:pStyle w:val="a7"/>
        <w:ind w:firstLine="567"/>
      </w:pPr>
      <w:r>
        <w:t xml:space="preserve">В данной главе была разработана методика оценивания защищенности ERP-системы «1С:Управление нашей фирмой» от угроз нарушения целостности конфигураций. Методика состоит из двух этапов. </w:t>
      </w:r>
    </w:p>
    <w:p w:rsidR="007C3A64" w:rsidRDefault="00D27CDB" w:rsidP="00611BC6">
      <w:pPr>
        <w:pStyle w:val="a7"/>
        <w:ind w:firstLine="567"/>
      </w:pPr>
      <w:r>
        <w:t>В первом этапе методики описывается подход и процесс внедрения системы контроля целостности конфигураций в ERP-систему. Для работы по данной методике в ERP-системе должна быть интегрирована система контроля целостности конфигураций, соответствующая модели описанная во второй главе. В процессе внедрения происходит так же первоначальная настройка необходимая для дальнейшей работы.</w:t>
      </w:r>
    </w:p>
    <w:p w:rsidR="007C3A64" w:rsidRDefault="00D27CDB" w:rsidP="00611BC6">
      <w:pPr>
        <w:pStyle w:val="a7"/>
        <w:ind w:firstLine="567"/>
      </w:pPr>
      <w:r>
        <w:t>Второй этап методики представляет собой описание алгоритма работы системы контроля целостности, каким образом в журнал изменений конфигураций попадает запись об изменении, и описание работы оператора системы контроля целостности, кто оценивает защищенность. Описан алгоритм действий в случае, когда была нарушена целостность ERP-системы, какие следует предпринять шаги и действия.</w:t>
      </w:r>
    </w:p>
    <w:p w:rsidR="007C3A64" w:rsidRDefault="00D27CDB" w:rsidP="00611BC6">
      <w:pPr>
        <w:pStyle w:val="a7"/>
        <w:ind w:firstLine="567"/>
      </w:pPr>
      <w:r>
        <w:t>Для определения</w:t>
      </w:r>
      <w:r w:rsidR="00611BC6">
        <w:t xml:space="preserve"> степени выполнения задач, поставленных</w:t>
      </w:r>
      <w:r>
        <w:t xml:space="preserve"> в дипломном проекте</w:t>
      </w:r>
      <w:r w:rsidR="00611BC6">
        <w:t>,</w:t>
      </w:r>
      <w:r>
        <w:t xml:space="preserve"> требуется провести тестирование данной методики. На основе анализа результатов тестирования можно сделать вывод о том, что задачи по данному дипломному проекту выполнены.</w:t>
      </w:r>
    </w:p>
    <w:p w:rsidR="007C3A64" w:rsidRDefault="007C3A64">
      <w:pPr>
        <w:pStyle w:val="a7"/>
      </w:pPr>
    </w:p>
    <w:p w:rsidR="007C3A64" w:rsidRDefault="007C3A64">
      <w:pPr>
        <w:pStyle w:val="a7"/>
      </w:pPr>
    </w:p>
    <w:p w:rsidR="007C3A64" w:rsidRDefault="007C3A64">
      <w:pPr>
        <w:pStyle w:val="a7"/>
      </w:pPr>
    </w:p>
    <w:p w:rsidR="007C3A64" w:rsidRDefault="007C3A64">
      <w:pPr>
        <w:pStyle w:val="a7"/>
      </w:pPr>
    </w:p>
    <w:p w:rsidR="007C3A64" w:rsidRDefault="007C3A64">
      <w:pPr>
        <w:pStyle w:val="a7"/>
      </w:pPr>
    </w:p>
    <w:p w:rsidR="007C3A64" w:rsidRDefault="007C3A64">
      <w:pPr>
        <w:pStyle w:val="a7"/>
      </w:pPr>
    </w:p>
    <w:p w:rsidR="007C3A64" w:rsidRDefault="007C3A64">
      <w:pPr>
        <w:pStyle w:val="a7"/>
      </w:pPr>
    </w:p>
    <w:p w:rsidR="007C3A64" w:rsidRDefault="007C3A64">
      <w:pPr>
        <w:pStyle w:val="a7"/>
      </w:pPr>
    </w:p>
    <w:p w:rsidR="007C3A64" w:rsidRPr="006B0962" w:rsidRDefault="007C3A64" w:rsidP="006B0962">
      <w:pPr>
        <w:rPr>
          <w:rFonts w:ascii="Times New Roman" w:hAnsi="Times New Roman"/>
          <w:sz w:val="28"/>
        </w:rPr>
      </w:pPr>
    </w:p>
    <w:p w:rsidR="004665B2" w:rsidRPr="005F55D1" w:rsidRDefault="004665B2" w:rsidP="00B342E6">
      <w:pPr>
        <w:pStyle w:val="10"/>
        <w:spacing w:before="0" w:after="100" w:line="276" w:lineRule="auto"/>
        <w:jc w:val="center"/>
        <w:rPr>
          <w:rFonts w:ascii="Times New Roman" w:hAnsi="Times New Roman"/>
          <w:b/>
          <w:color w:val="000000" w:themeColor="text1"/>
          <w:sz w:val="28"/>
          <w:szCs w:val="28"/>
        </w:rPr>
      </w:pPr>
      <w:bookmarkStart w:id="36" w:name="__RefHeading___16"/>
      <w:bookmarkStart w:id="37" w:name="_Toc137993592"/>
      <w:bookmarkEnd w:id="36"/>
      <w:r w:rsidRPr="005F55D1">
        <w:rPr>
          <w:rFonts w:ascii="Times New Roman" w:hAnsi="Times New Roman"/>
          <w:b/>
          <w:color w:val="000000" w:themeColor="text1"/>
          <w:sz w:val="28"/>
          <w:szCs w:val="28"/>
        </w:rPr>
        <w:lastRenderedPageBreak/>
        <w:t>4. ТЕСТИРОВАНИЕ РАЗРАБОТАННОЙ МЕТОДИКИ ОЦЕНИВАНИЯ ЗАЩИЩЕННОСТИ ERP-СИСТЕМЫ</w:t>
      </w:r>
      <w:bookmarkEnd w:id="37"/>
    </w:p>
    <w:p w:rsidR="004665B2" w:rsidRDefault="004665B2" w:rsidP="004665B2">
      <w:pPr>
        <w:spacing w:after="0" w:line="360" w:lineRule="auto"/>
        <w:ind w:firstLine="709"/>
        <w:jc w:val="both"/>
        <w:rPr>
          <w:rFonts w:ascii="Times New Roman" w:hAnsi="Times New Roman"/>
          <w:sz w:val="28"/>
          <w:szCs w:val="28"/>
        </w:rPr>
      </w:pPr>
      <w:r w:rsidRPr="004665B2">
        <w:rPr>
          <w:rFonts w:ascii="Times New Roman" w:hAnsi="Times New Roman"/>
          <w:sz w:val="28"/>
          <w:szCs w:val="28"/>
        </w:rPr>
        <w:t>В данной главе дипломного проекта будет протестирована разработанная методика оценивания защищенности. В качестве стенда для данной методики будет использована копия ERP-системы «1</w:t>
      </w:r>
      <w:proofErr w:type="gramStart"/>
      <w:r w:rsidRPr="004665B2">
        <w:rPr>
          <w:rFonts w:ascii="Times New Roman" w:hAnsi="Times New Roman"/>
          <w:sz w:val="28"/>
          <w:szCs w:val="28"/>
        </w:rPr>
        <w:t>С:Управление</w:t>
      </w:r>
      <w:proofErr w:type="gramEnd"/>
      <w:r w:rsidRPr="004665B2">
        <w:rPr>
          <w:rFonts w:ascii="Times New Roman" w:hAnsi="Times New Roman"/>
          <w:sz w:val="28"/>
          <w:szCs w:val="28"/>
        </w:rPr>
        <w:t xml:space="preserve"> на</w:t>
      </w:r>
      <w:r w:rsidR="00F66975">
        <w:rPr>
          <w:rFonts w:ascii="Times New Roman" w:hAnsi="Times New Roman"/>
          <w:sz w:val="28"/>
          <w:szCs w:val="28"/>
        </w:rPr>
        <w:t xml:space="preserve">шей фирмой» демонстративная база, предоставляемой фирмой </w:t>
      </w:r>
      <w:r w:rsidR="00F66975" w:rsidRPr="004665B2">
        <w:rPr>
          <w:rFonts w:ascii="Times New Roman" w:hAnsi="Times New Roman"/>
          <w:sz w:val="28"/>
          <w:szCs w:val="28"/>
        </w:rPr>
        <w:t>«</w:t>
      </w:r>
      <w:r w:rsidR="00F66975">
        <w:rPr>
          <w:rFonts w:ascii="Times New Roman" w:hAnsi="Times New Roman"/>
          <w:sz w:val="28"/>
          <w:szCs w:val="28"/>
        </w:rPr>
        <w:t>1С»</w:t>
      </w:r>
      <w:r w:rsidRPr="004665B2">
        <w:rPr>
          <w:rFonts w:ascii="Times New Roman" w:hAnsi="Times New Roman"/>
          <w:sz w:val="28"/>
          <w:szCs w:val="28"/>
        </w:rPr>
        <w:t xml:space="preserve">. </w:t>
      </w:r>
    </w:p>
    <w:p w:rsidR="00F66975" w:rsidRPr="004665B2" w:rsidRDefault="00F66975" w:rsidP="004665B2">
      <w:pPr>
        <w:spacing w:after="0" w:line="360" w:lineRule="auto"/>
        <w:ind w:firstLine="709"/>
        <w:jc w:val="both"/>
        <w:rPr>
          <w:rFonts w:ascii="Times New Roman" w:hAnsi="Times New Roman"/>
          <w:sz w:val="28"/>
          <w:szCs w:val="28"/>
        </w:rPr>
      </w:pPr>
      <w:r>
        <w:rPr>
          <w:rFonts w:ascii="Times New Roman" w:hAnsi="Times New Roman"/>
          <w:sz w:val="28"/>
          <w:szCs w:val="28"/>
        </w:rPr>
        <w:t xml:space="preserve">Версия платформы, используемая </w:t>
      </w:r>
      <w:proofErr w:type="gramStart"/>
      <w:r>
        <w:rPr>
          <w:rFonts w:ascii="Times New Roman" w:hAnsi="Times New Roman"/>
          <w:sz w:val="28"/>
          <w:szCs w:val="28"/>
        </w:rPr>
        <w:t>на ст</w:t>
      </w:r>
      <w:r w:rsidR="00052C47">
        <w:rPr>
          <w:rFonts w:ascii="Times New Roman" w:hAnsi="Times New Roman"/>
          <w:sz w:val="28"/>
          <w:szCs w:val="28"/>
        </w:rPr>
        <w:t>енде</w:t>
      </w:r>
      <w:proofErr w:type="gramEnd"/>
      <w:r w:rsidR="00052C47">
        <w:rPr>
          <w:rFonts w:ascii="Times New Roman" w:hAnsi="Times New Roman"/>
          <w:sz w:val="28"/>
          <w:szCs w:val="28"/>
        </w:rPr>
        <w:t xml:space="preserve"> соответствует версии 8.3.21</w:t>
      </w:r>
      <w:r>
        <w:rPr>
          <w:rFonts w:ascii="Times New Roman" w:hAnsi="Times New Roman"/>
          <w:sz w:val="28"/>
          <w:szCs w:val="28"/>
        </w:rPr>
        <w:t>.1709. Версия конфигурации 3.0.</w:t>
      </w:r>
      <w:r w:rsidR="00052C47">
        <w:rPr>
          <w:rFonts w:ascii="Times New Roman" w:hAnsi="Times New Roman"/>
          <w:sz w:val="28"/>
          <w:szCs w:val="28"/>
        </w:rPr>
        <w:t>3</w:t>
      </w:r>
      <w:r>
        <w:rPr>
          <w:rFonts w:ascii="Times New Roman" w:hAnsi="Times New Roman"/>
          <w:sz w:val="28"/>
          <w:szCs w:val="28"/>
        </w:rPr>
        <w:t>.</w:t>
      </w:r>
      <w:r w:rsidR="00052C47">
        <w:rPr>
          <w:rFonts w:ascii="Times New Roman" w:hAnsi="Times New Roman"/>
          <w:sz w:val="28"/>
          <w:szCs w:val="28"/>
        </w:rPr>
        <w:t>169</w:t>
      </w:r>
      <w:r>
        <w:rPr>
          <w:rFonts w:ascii="Times New Roman" w:hAnsi="Times New Roman"/>
          <w:sz w:val="28"/>
          <w:szCs w:val="28"/>
        </w:rPr>
        <w:t xml:space="preserve"> </w:t>
      </w:r>
      <w:r w:rsidRPr="004665B2">
        <w:rPr>
          <w:rFonts w:ascii="Times New Roman" w:hAnsi="Times New Roman"/>
          <w:sz w:val="28"/>
          <w:szCs w:val="28"/>
        </w:rPr>
        <w:t>«1</w:t>
      </w:r>
      <w:proofErr w:type="gramStart"/>
      <w:r w:rsidRPr="004665B2">
        <w:rPr>
          <w:rFonts w:ascii="Times New Roman" w:hAnsi="Times New Roman"/>
          <w:sz w:val="28"/>
          <w:szCs w:val="28"/>
        </w:rPr>
        <w:t>С:Управление</w:t>
      </w:r>
      <w:proofErr w:type="gramEnd"/>
      <w:r w:rsidRPr="004665B2">
        <w:rPr>
          <w:rFonts w:ascii="Times New Roman" w:hAnsi="Times New Roman"/>
          <w:sz w:val="28"/>
          <w:szCs w:val="28"/>
        </w:rPr>
        <w:t xml:space="preserve"> на</w:t>
      </w:r>
      <w:r>
        <w:rPr>
          <w:rFonts w:ascii="Times New Roman" w:hAnsi="Times New Roman"/>
          <w:sz w:val="28"/>
          <w:szCs w:val="28"/>
        </w:rPr>
        <w:t>шей фирмой».</w:t>
      </w:r>
    </w:p>
    <w:p w:rsidR="004665B2" w:rsidRPr="004665B2" w:rsidRDefault="004665B2" w:rsidP="004665B2">
      <w:pPr>
        <w:spacing w:after="0" w:line="360" w:lineRule="auto"/>
        <w:ind w:firstLine="709"/>
        <w:jc w:val="both"/>
        <w:rPr>
          <w:rFonts w:ascii="Times New Roman" w:hAnsi="Times New Roman"/>
          <w:sz w:val="28"/>
          <w:szCs w:val="28"/>
        </w:rPr>
      </w:pPr>
      <w:r w:rsidRPr="004665B2">
        <w:rPr>
          <w:rFonts w:ascii="Times New Roman" w:hAnsi="Times New Roman"/>
          <w:sz w:val="28"/>
          <w:szCs w:val="28"/>
        </w:rPr>
        <w:t xml:space="preserve">Данная ERP-система </w:t>
      </w:r>
      <w:r w:rsidR="00F66975">
        <w:rPr>
          <w:rFonts w:ascii="Times New Roman" w:hAnsi="Times New Roman"/>
          <w:sz w:val="28"/>
          <w:szCs w:val="28"/>
        </w:rPr>
        <w:t>зачастую в организациях находится</w:t>
      </w:r>
      <w:r w:rsidRPr="004665B2">
        <w:rPr>
          <w:rFonts w:ascii="Times New Roman" w:hAnsi="Times New Roman"/>
          <w:sz w:val="28"/>
          <w:szCs w:val="28"/>
        </w:rPr>
        <w:t xml:space="preserve"> в постоянной доработке, как со стороны</w:t>
      </w:r>
      <w:r>
        <w:rPr>
          <w:rFonts w:ascii="Times New Roman" w:hAnsi="Times New Roman"/>
          <w:sz w:val="28"/>
          <w:szCs w:val="28"/>
        </w:rPr>
        <w:t>,</w:t>
      </w:r>
      <w:r w:rsidRPr="004665B2">
        <w:rPr>
          <w:rFonts w:ascii="Times New Roman" w:hAnsi="Times New Roman"/>
          <w:sz w:val="28"/>
          <w:szCs w:val="28"/>
        </w:rPr>
        <w:t xml:space="preserve"> так и внутри организации, так же происходят своевременные обновления</w:t>
      </w:r>
      <w:r w:rsidR="00F66975">
        <w:rPr>
          <w:rFonts w:ascii="Times New Roman" w:hAnsi="Times New Roman"/>
          <w:sz w:val="28"/>
          <w:szCs w:val="28"/>
        </w:rPr>
        <w:t xml:space="preserve"> конфигураций</w:t>
      </w:r>
      <w:r w:rsidRPr="004665B2">
        <w:rPr>
          <w:rFonts w:ascii="Times New Roman" w:hAnsi="Times New Roman"/>
          <w:sz w:val="28"/>
          <w:szCs w:val="28"/>
        </w:rPr>
        <w:t>. Это означает, что в данной системе</w:t>
      </w:r>
      <w:r w:rsidR="00F66975">
        <w:rPr>
          <w:rFonts w:ascii="Times New Roman" w:hAnsi="Times New Roman"/>
          <w:sz w:val="28"/>
          <w:szCs w:val="28"/>
        </w:rPr>
        <w:t xml:space="preserve"> может использоваться</w:t>
      </w:r>
      <w:r w:rsidRPr="004665B2">
        <w:rPr>
          <w:rFonts w:ascii="Times New Roman" w:hAnsi="Times New Roman"/>
          <w:sz w:val="28"/>
          <w:szCs w:val="28"/>
        </w:rPr>
        <w:t xml:space="preserve"> все типы конфигураций и имеются постоянные изменения в системе. </w:t>
      </w:r>
    </w:p>
    <w:p w:rsidR="004665B2" w:rsidRPr="004665B2" w:rsidRDefault="004665B2" w:rsidP="004665B2">
      <w:pPr>
        <w:spacing w:after="0" w:line="360" w:lineRule="auto"/>
        <w:ind w:firstLine="709"/>
        <w:jc w:val="both"/>
        <w:rPr>
          <w:rFonts w:ascii="Times New Roman" w:hAnsi="Times New Roman"/>
          <w:sz w:val="28"/>
          <w:szCs w:val="28"/>
        </w:rPr>
      </w:pPr>
      <w:r w:rsidRPr="004665B2">
        <w:rPr>
          <w:rFonts w:ascii="Times New Roman" w:hAnsi="Times New Roman"/>
          <w:sz w:val="28"/>
          <w:szCs w:val="28"/>
        </w:rPr>
        <w:t>Следуя разработанной методике, в систему требуется интегрировать систему контроля целостности конфигураций, соответствующая модели разработанной во второй главе. Так как подходящих прикладных решений для систем на платформе «1С:Предприятие 8» в начале главы будет реализована данная система и включена как модуль в ERP-систему.</w:t>
      </w:r>
    </w:p>
    <w:p w:rsidR="004665B2" w:rsidRPr="004665B2" w:rsidRDefault="004665B2" w:rsidP="004665B2">
      <w:pPr>
        <w:spacing w:after="0" w:line="360" w:lineRule="auto"/>
        <w:ind w:firstLine="709"/>
        <w:jc w:val="both"/>
        <w:rPr>
          <w:rFonts w:ascii="Times New Roman" w:hAnsi="Times New Roman"/>
          <w:sz w:val="28"/>
          <w:szCs w:val="28"/>
        </w:rPr>
      </w:pPr>
      <w:r w:rsidRPr="004665B2">
        <w:rPr>
          <w:rFonts w:ascii="Times New Roman" w:hAnsi="Times New Roman"/>
          <w:sz w:val="28"/>
          <w:szCs w:val="28"/>
        </w:rPr>
        <w:t>После интеграции системы контроля целостности конфигураций можно произвести поэтапное тестирование самой методики.</w:t>
      </w:r>
    </w:p>
    <w:p w:rsidR="004665B2" w:rsidRPr="004665B2" w:rsidRDefault="004665B2" w:rsidP="005F55D1">
      <w:pPr>
        <w:spacing w:after="0" w:line="360" w:lineRule="auto"/>
        <w:ind w:firstLine="709"/>
        <w:jc w:val="both"/>
        <w:rPr>
          <w:rFonts w:ascii="Times New Roman" w:hAnsi="Times New Roman"/>
          <w:sz w:val="28"/>
          <w:szCs w:val="28"/>
        </w:rPr>
      </w:pPr>
      <w:r w:rsidRPr="004665B2">
        <w:rPr>
          <w:rFonts w:ascii="Times New Roman" w:hAnsi="Times New Roman"/>
          <w:sz w:val="28"/>
          <w:szCs w:val="28"/>
        </w:rPr>
        <w:t>Конечными выводами будут результаты анализа тестирования методики.</w:t>
      </w:r>
    </w:p>
    <w:p w:rsidR="004665B2" w:rsidRPr="005F55D1" w:rsidRDefault="00864830" w:rsidP="00864830">
      <w:pPr>
        <w:pStyle w:val="2"/>
        <w:spacing w:before="120" w:line="360" w:lineRule="auto"/>
        <w:ind w:left="709"/>
        <w:jc w:val="both"/>
        <w:rPr>
          <w:rFonts w:ascii="Times New Roman" w:hAnsi="Times New Roman"/>
          <w:b/>
          <w:color w:val="000000" w:themeColor="text1"/>
          <w:sz w:val="28"/>
          <w:szCs w:val="28"/>
        </w:rPr>
      </w:pPr>
      <w:bookmarkStart w:id="38" w:name="_Toc137993593"/>
      <w:r>
        <w:rPr>
          <w:rFonts w:ascii="Times New Roman" w:hAnsi="Times New Roman"/>
          <w:b/>
          <w:color w:val="000000" w:themeColor="text1"/>
          <w:sz w:val="28"/>
          <w:szCs w:val="28"/>
        </w:rPr>
        <w:t>4.1</w:t>
      </w:r>
      <w:r w:rsidRPr="006B552D">
        <w:rPr>
          <w:rFonts w:ascii="Times New Roman" w:hAnsi="Times New Roman"/>
          <w:b/>
          <w:color w:val="000000" w:themeColor="text1"/>
          <w:sz w:val="28"/>
          <w:szCs w:val="28"/>
        </w:rPr>
        <w:t xml:space="preserve">. </w:t>
      </w:r>
      <w:r w:rsidR="004665B2" w:rsidRPr="005F55D1">
        <w:rPr>
          <w:rFonts w:ascii="Times New Roman" w:hAnsi="Times New Roman"/>
          <w:b/>
          <w:color w:val="000000" w:themeColor="text1"/>
          <w:sz w:val="28"/>
          <w:szCs w:val="28"/>
        </w:rPr>
        <w:t>Разработка системы контроля целостности конфигураций</w:t>
      </w:r>
      <w:bookmarkEnd w:id="38"/>
    </w:p>
    <w:p w:rsidR="004665B2" w:rsidRPr="004665B2" w:rsidRDefault="004665B2" w:rsidP="004665B2">
      <w:pPr>
        <w:spacing w:after="0" w:line="360" w:lineRule="auto"/>
        <w:ind w:firstLine="709"/>
        <w:jc w:val="both"/>
        <w:rPr>
          <w:rFonts w:ascii="Times New Roman" w:hAnsi="Times New Roman"/>
          <w:sz w:val="28"/>
          <w:szCs w:val="28"/>
        </w:rPr>
      </w:pPr>
      <w:r w:rsidRPr="004665B2">
        <w:rPr>
          <w:rFonts w:ascii="Times New Roman" w:hAnsi="Times New Roman"/>
          <w:sz w:val="28"/>
          <w:szCs w:val="28"/>
        </w:rPr>
        <w:t>Наиболее оптимальным вариантом разработки системы контроля целостности конфигураций является разработка на языке программирования BSL на платформе «1С:Предприятие 8», который является тем же языком, используемым для написания самой ERP-системы «1С:Управление нашей фирмой».</w:t>
      </w:r>
    </w:p>
    <w:p w:rsidR="004665B2" w:rsidRDefault="004665B2" w:rsidP="004665B2">
      <w:pPr>
        <w:spacing w:after="0" w:line="360" w:lineRule="auto"/>
        <w:ind w:firstLine="709"/>
        <w:jc w:val="both"/>
        <w:rPr>
          <w:rFonts w:ascii="Times New Roman" w:hAnsi="Times New Roman"/>
          <w:sz w:val="28"/>
          <w:szCs w:val="28"/>
        </w:rPr>
      </w:pPr>
      <w:r w:rsidRPr="004665B2">
        <w:rPr>
          <w:rFonts w:ascii="Times New Roman" w:hAnsi="Times New Roman"/>
          <w:sz w:val="28"/>
          <w:szCs w:val="28"/>
        </w:rPr>
        <w:lastRenderedPageBreak/>
        <w:t>Система контроля целостности может быть разработана как конфигурация типа расширение конфигурации. Данное прикладное решение тогда может быть использовано и в других подобных системах</w:t>
      </w:r>
      <w:r w:rsidR="00F66975">
        <w:rPr>
          <w:rFonts w:ascii="Times New Roman" w:hAnsi="Times New Roman"/>
          <w:sz w:val="28"/>
          <w:szCs w:val="28"/>
        </w:rPr>
        <w:t xml:space="preserve"> на платформе </w:t>
      </w:r>
      <w:r w:rsidR="00F66975" w:rsidRPr="004665B2">
        <w:rPr>
          <w:rFonts w:ascii="Times New Roman" w:hAnsi="Times New Roman"/>
          <w:sz w:val="28"/>
          <w:szCs w:val="28"/>
        </w:rPr>
        <w:t>«1</w:t>
      </w:r>
      <w:proofErr w:type="gramStart"/>
      <w:r w:rsidR="00F66975" w:rsidRPr="004665B2">
        <w:rPr>
          <w:rFonts w:ascii="Times New Roman" w:hAnsi="Times New Roman"/>
          <w:sz w:val="28"/>
          <w:szCs w:val="28"/>
        </w:rPr>
        <w:t>С:Предприятие</w:t>
      </w:r>
      <w:proofErr w:type="gramEnd"/>
      <w:r w:rsidR="00F66975" w:rsidRPr="004665B2">
        <w:rPr>
          <w:rFonts w:ascii="Times New Roman" w:hAnsi="Times New Roman"/>
          <w:sz w:val="28"/>
          <w:szCs w:val="28"/>
        </w:rPr>
        <w:t xml:space="preserve"> 8»</w:t>
      </w:r>
      <w:r w:rsidRPr="004665B2">
        <w:rPr>
          <w:rFonts w:ascii="Times New Roman" w:hAnsi="Times New Roman"/>
          <w:sz w:val="28"/>
          <w:szCs w:val="28"/>
        </w:rPr>
        <w:t>.</w:t>
      </w:r>
    </w:p>
    <w:p w:rsidR="004665B2" w:rsidRPr="004665B2" w:rsidRDefault="00F66975" w:rsidP="00F66975">
      <w:pPr>
        <w:spacing w:after="0" w:line="360" w:lineRule="auto"/>
        <w:ind w:firstLine="709"/>
        <w:jc w:val="both"/>
        <w:rPr>
          <w:rFonts w:ascii="Times New Roman" w:hAnsi="Times New Roman"/>
          <w:sz w:val="28"/>
          <w:szCs w:val="28"/>
        </w:rPr>
      </w:pPr>
      <w:r>
        <w:rPr>
          <w:rFonts w:ascii="Times New Roman" w:hAnsi="Times New Roman"/>
          <w:sz w:val="28"/>
          <w:szCs w:val="28"/>
        </w:rPr>
        <w:t>В ходе разработки конфигурация типа расширение конфигурации представляет собой структуру различных объектов метаданных, изображенных</w:t>
      </w:r>
      <w:r w:rsidR="00102D36">
        <w:rPr>
          <w:rFonts w:ascii="Times New Roman" w:hAnsi="Times New Roman"/>
          <w:sz w:val="28"/>
          <w:szCs w:val="28"/>
        </w:rPr>
        <w:t xml:space="preserve"> на р</w:t>
      </w:r>
      <w:r w:rsidR="004665B2" w:rsidRPr="004665B2">
        <w:rPr>
          <w:rFonts w:ascii="Times New Roman" w:hAnsi="Times New Roman"/>
          <w:sz w:val="28"/>
          <w:szCs w:val="28"/>
        </w:rPr>
        <w:t>исунке 4.1.</w:t>
      </w:r>
    </w:p>
    <w:p w:rsidR="00102D36" w:rsidRDefault="00052C47" w:rsidP="009875CD">
      <w:pPr>
        <w:keepNext/>
        <w:spacing w:after="0" w:line="360" w:lineRule="auto"/>
        <w:jc w:val="center"/>
      </w:pPr>
      <w:r>
        <w:rPr>
          <w:noProof/>
        </w:rPr>
        <w:drawing>
          <wp:inline distT="0" distB="0" distL="0" distR="0" wp14:anchorId="2717921E" wp14:editId="7C8D42C4">
            <wp:extent cx="3257550" cy="6202734"/>
            <wp:effectExtent l="0" t="0" r="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70318" cy="6227045"/>
                    </a:xfrm>
                    <a:prstGeom prst="rect">
                      <a:avLst/>
                    </a:prstGeom>
                  </pic:spPr>
                </pic:pic>
              </a:graphicData>
            </a:graphic>
          </wp:inline>
        </w:drawing>
      </w:r>
    </w:p>
    <w:p w:rsidR="00102D36" w:rsidRPr="004665B2" w:rsidRDefault="00372D32" w:rsidP="00304725">
      <w:pPr>
        <w:spacing w:after="0" w:line="360" w:lineRule="auto"/>
        <w:jc w:val="center"/>
        <w:rPr>
          <w:rFonts w:ascii="Times New Roman" w:hAnsi="Times New Roman"/>
          <w:sz w:val="28"/>
          <w:szCs w:val="28"/>
        </w:rPr>
      </w:pPr>
      <w:r>
        <w:rPr>
          <w:rFonts w:ascii="Times New Roman" w:hAnsi="Times New Roman"/>
          <w:sz w:val="28"/>
          <w:szCs w:val="28"/>
        </w:rPr>
        <w:t>Рисунок 4.1 – С</w:t>
      </w:r>
      <w:r w:rsidR="00102D36" w:rsidRPr="004665B2">
        <w:rPr>
          <w:rFonts w:ascii="Times New Roman" w:hAnsi="Times New Roman"/>
          <w:sz w:val="28"/>
          <w:szCs w:val="28"/>
        </w:rPr>
        <w:t>труктура объектов конфигурации системы контроля целостности</w:t>
      </w:r>
    </w:p>
    <w:p w:rsidR="004665B2" w:rsidRPr="00AA426D" w:rsidRDefault="00AA426D" w:rsidP="00AA426D">
      <w:pPr>
        <w:pStyle w:val="3"/>
        <w:spacing w:line="360" w:lineRule="auto"/>
        <w:ind w:left="709"/>
        <w:jc w:val="both"/>
        <w:rPr>
          <w:rFonts w:ascii="Times New Roman" w:hAnsi="Times New Roman"/>
          <w:color w:val="000000" w:themeColor="text1"/>
          <w:sz w:val="28"/>
          <w:szCs w:val="28"/>
        </w:rPr>
      </w:pPr>
      <w:r>
        <w:rPr>
          <w:rFonts w:ascii="Times New Roman" w:hAnsi="Times New Roman"/>
          <w:color w:val="000000" w:themeColor="text1"/>
          <w:sz w:val="28"/>
          <w:szCs w:val="28"/>
        </w:rPr>
        <w:lastRenderedPageBreak/>
        <w:t xml:space="preserve">1) </w:t>
      </w:r>
      <w:r w:rsidR="004665B2" w:rsidRPr="00AA426D">
        <w:rPr>
          <w:rFonts w:ascii="Times New Roman" w:hAnsi="Times New Roman"/>
          <w:color w:val="000000" w:themeColor="text1"/>
          <w:sz w:val="28"/>
          <w:szCs w:val="28"/>
        </w:rPr>
        <w:t>Общие модули</w:t>
      </w:r>
    </w:p>
    <w:p w:rsidR="004665B2" w:rsidRPr="004665B2" w:rsidRDefault="004665B2" w:rsidP="004665B2">
      <w:pPr>
        <w:spacing w:after="0" w:line="360" w:lineRule="auto"/>
        <w:ind w:firstLine="709"/>
        <w:jc w:val="both"/>
        <w:rPr>
          <w:rFonts w:ascii="Times New Roman" w:hAnsi="Times New Roman"/>
          <w:sz w:val="28"/>
          <w:szCs w:val="28"/>
        </w:rPr>
      </w:pPr>
      <w:r w:rsidRPr="004665B2">
        <w:rPr>
          <w:rFonts w:ascii="Times New Roman" w:hAnsi="Times New Roman"/>
          <w:sz w:val="28"/>
          <w:szCs w:val="28"/>
        </w:rPr>
        <w:t xml:space="preserve">Данные объекты содержат </w:t>
      </w:r>
      <w:proofErr w:type="gramStart"/>
      <w:r w:rsidRPr="004665B2">
        <w:rPr>
          <w:rFonts w:ascii="Times New Roman" w:hAnsi="Times New Roman"/>
          <w:sz w:val="28"/>
          <w:szCs w:val="28"/>
        </w:rPr>
        <w:t>процедуры и функции</w:t>
      </w:r>
      <w:proofErr w:type="gramEnd"/>
      <w:r w:rsidR="00F66975">
        <w:rPr>
          <w:rFonts w:ascii="Times New Roman" w:hAnsi="Times New Roman"/>
          <w:sz w:val="28"/>
          <w:szCs w:val="28"/>
        </w:rPr>
        <w:t xml:space="preserve"> реализующие логику и поведение при работе системы. В рамках проекта</w:t>
      </w:r>
      <w:r w:rsidRPr="004665B2">
        <w:rPr>
          <w:rFonts w:ascii="Times New Roman" w:hAnsi="Times New Roman"/>
          <w:sz w:val="28"/>
          <w:szCs w:val="28"/>
        </w:rPr>
        <w:t xml:space="preserve"> реализованы</w:t>
      </w:r>
      <w:r w:rsidR="00F66975">
        <w:rPr>
          <w:rFonts w:ascii="Times New Roman" w:hAnsi="Times New Roman"/>
          <w:sz w:val="28"/>
          <w:szCs w:val="28"/>
        </w:rPr>
        <w:t xml:space="preserve"> следующие</w:t>
      </w:r>
      <w:r w:rsidRPr="004665B2">
        <w:rPr>
          <w:rFonts w:ascii="Times New Roman" w:hAnsi="Times New Roman"/>
          <w:sz w:val="28"/>
          <w:szCs w:val="28"/>
        </w:rPr>
        <w:t xml:space="preserve"> модули:</w:t>
      </w:r>
    </w:p>
    <w:p w:rsidR="004665B2" w:rsidRPr="003B28CE" w:rsidRDefault="004665B2" w:rsidP="00DD0CF6">
      <w:pPr>
        <w:pStyle w:val="af9"/>
        <w:numPr>
          <w:ilvl w:val="0"/>
          <w:numId w:val="29"/>
        </w:numPr>
        <w:spacing w:after="0" w:line="360" w:lineRule="auto"/>
        <w:ind w:left="0" w:firstLine="1069"/>
        <w:jc w:val="both"/>
        <w:rPr>
          <w:rFonts w:ascii="Times New Roman" w:hAnsi="Times New Roman"/>
          <w:sz w:val="28"/>
          <w:szCs w:val="28"/>
        </w:rPr>
      </w:pPr>
      <w:r w:rsidRPr="003B28CE">
        <w:rPr>
          <w:rFonts w:ascii="Times New Roman" w:hAnsi="Times New Roman"/>
          <w:sz w:val="28"/>
          <w:szCs w:val="28"/>
        </w:rPr>
        <w:t>ЖИПК_Ан</w:t>
      </w:r>
      <w:r w:rsidR="00925103">
        <w:rPr>
          <w:rFonts w:ascii="Times New Roman" w:hAnsi="Times New Roman"/>
          <w:sz w:val="28"/>
          <w:szCs w:val="28"/>
        </w:rPr>
        <w:t>ализПрикладныхРешений – содержит</w:t>
      </w:r>
      <w:r w:rsidRPr="003B28CE">
        <w:rPr>
          <w:rFonts w:ascii="Times New Roman" w:hAnsi="Times New Roman"/>
          <w:sz w:val="28"/>
          <w:szCs w:val="28"/>
        </w:rPr>
        <w:t xml:space="preserve"> процедуры для определения </w:t>
      </w:r>
      <w:r w:rsidR="00F66975">
        <w:rPr>
          <w:rFonts w:ascii="Times New Roman" w:hAnsi="Times New Roman"/>
          <w:sz w:val="28"/>
          <w:szCs w:val="28"/>
        </w:rPr>
        <w:t>конфигураций, находящихся в базе данных системы, всех возможных типов</w:t>
      </w:r>
      <w:r w:rsidRPr="003B28CE">
        <w:rPr>
          <w:rFonts w:ascii="Times New Roman" w:hAnsi="Times New Roman"/>
          <w:sz w:val="28"/>
          <w:szCs w:val="28"/>
        </w:rPr>
        <w:t>;</w:t>
      </w:r>
    </w:p>
    <w:p w:rsidR="004665B2" w:rsidRPr="003B28CE" w:rsidRDefault="004665B2" w:rsidP="00DD0CF6">
      <w:pPr>
        <w:pStyle w:val="af9"/>
        <w:numPr>
          <w:ilvl w:val="0"/>
          <w:numId w:val="29"/>
        </w:numPr>
        <w:spacing w:after="0" w:line="360" w:lineRule="auto"/>
        <w:ind w:left="0" w:firstLine="1069"/>
        <w:jc w:val="both"/>
        <w:rPr>
          <w:rFonts w:ascii="Times New Roman" w:hAnsi="Times New Roman"/>
          <w:sz w:val="28"/>
          <w:szCs w:val="28"/>
        </w:rPr>
      </w:pPr>
      <w:r w:rsidRPr="003B28CE">
        <w:rPr>
          <w:rFonts w:ascii="Times New Roman" w:hAnsi="Times New Roman"/>
          <w:sz w:val="28"/>
          <w:szCs w:val="28"/>
        </w:rPr>
        <w:t>ЖИПК_АнализПрикладныхРешенийСлужебный – содержит процедуры, которые создают или изменяют статус конфигураций, для дальнейшего сбора данных о состояниях;</w:t>
      </w:r>
    </w:p>
    <w:p w:rsidR="004665B2" w:rsidRPr="003B28CE" w:rsidRDefault="004665B2" w:rsidP="00DD0CF6">
      <w:pPr>
        <w:pStyle w:val="af9"/>
        <w:numPr>
          <w:ilvl w:val="0"/>
          <w:numId w:val="29"/>
        </w:numPr>
        <w:spacing w:after="0" w:line="360" w:lineRule="auto"/>
        <w:ind w:left="0" w:firstLine="1069"/>
        <w:jc w:val="both"/>
        <w:rPr>
          <w:rFonts w:ascii="Times New Roman" w:hAnsi="Times New Roman"/>
          <w:sz w:val="28"/>
          <w:szCs w:val="28"/>
        </w:rPr>
      </w:pPr>
      <w:r w:rsidRPr="003B28CE">
        <w:rPr>
          <w:rFonts w:ascii="Times New Roman" w:hAnsi="Times New Roman"/>
          <w:sz w:val="28"/>
          <w:szCs w:val="28"/>
        </w:rPr>
        <w:t>ЖИПК_АнализПрикладныхРешенийВызовСервера – содержит процедуры активируемые в начале работы системы, в том числе запускает процедуры из общего модуля ЖИПК_АнализПрикладныхРешений;</w:t>
      </w:r>
    </w:p>
    <w:p w:rsidR="004665B2" w:rsidRDefault="004665B2" w:rsidP="00DD0CF6">
      <w:pPr>
        <w:pStyle w:val="af9"/>
        <w:numPr>
          <w:ilvl w:val="0"/>
          <w:numId w:val="29"/>
        </w:numPr>
        <w:spacing w:after="0" w:line="360" w:lineRule="auto"/>
        <w:ind w:left="0" w:firstLine="1069"/>
        <w:jc w:val="both"/>
        <w:rPr>
          <w:rFonts w:ascii="Times New Roman" w:hAnsi="Times New Roman"/>
          <w:sz w:val="28"/>
          <w:szCs w:val="28"/>
        </w:rPr>
      </w:pPr>
      <w:r w:rsidRPr="003B28CE">
        <w:rPr>
          <w:rFonts w:ascii="Times New Roman" w:hAnsi="Times New Roman"/>
          <w:sz w:val="28"/>
          <w:szCs w:val="28"/>
        </w:rPr>
        <w:t xml:space="preserve">ЖИПК_АнализПрикладныхРешенийРегл – содержит процедуры выгрузки из базы данных конфигураций всех 3 возможных типов. Производится расчет хеш-сумм по этим конфигурациям алгоритмом SHA256, затем происходит запись этих данных </w:t>
      </w:r>
      <w:proofErr w:type="spellStart"/>
      <w:r w:rsidRPr="003B28CE">
        <w:rPr>
          <w:rFonts w:ascii="Times New Roman" w:hAnsi="Times New Roman"/>
          <w:sz w:val="28"/>
          <w:szCs w:val="28"/>
        </w:rPr>
        <w:t>хеш</w:t>
      </w:r>
      <w:proofErr w:type="spellEnd"/>
      <w:r w:rsidRPr="003B28CE">
        <w:rPr>
          <w:rFonts w:ascii="Times New Roman" w:hAnsi="Times New Roman"/>
          <w:sz w:val="28"/>
          <w:szCs w:val="28"/>
        </w:rPr>
        <w:t>-сумм в отдельный регистр</w:t>
      </w:r>
      <w:r w:rsidR="00925103">
        <w:rPr>
          <w:rFonts w:ascii="Times New Roman" w:hAnsi="Times New Roman"/>
          <w:sz w:val="28"/>
          <w:szCs w:val="28"/>
        </w:rPr>
        <w:t xml:space="preserve">. Для отслеживания ошибок реализован </w:t>
      </w:r>
      <w:proofErr w:type="gramStart"/>
      <w:r w:rsidR="00925103">
        <w:rPr>
          <w:rFonts w:ascii="Times New Roman" w:hAnsi="Times New Roman"/>
          <w:sz w:val="28"/>
          <w:szCs w:val="28"/>
        </w:rPr>
        <w:t>функционал</w:t>
      </w:r>
      <w:proofErr w:type="gramEnd"/>
      <w:r w:rsidR="00925103">
        <w:rPr>
          <w:rFonts w:ascii="Times New Roman" w:hAnsi="Times New Roman"/>
          <w:sz w:val="28"/>
          <w:szCs w:val="28"/>
        </w:rPr>
        <w:t xml:space="preserve"> делающий записи в журнал регистрации</w:t>
      </w:r>
      <w:r w:rsidRPr="003B28CE">
        <w:rPr>
          <w:rFonts w:ascii="Times New Roman" w:hAnsi="Times New Roman"/>
          <w:sz w:val="28"/>
          <w:szCs w:val="28"/>
        </w:rPr>
        <w:t>;</w:t>
      </w:r>
    </w:p>
    <w:p w:rsidR="004614A5" w:rsidRPr="004614A5" w:rsidRDefault="004614A5" w:rsidP="004614A5">
      <w:pPr>
        <w:pStyle w:val="af9"/>
        <w:numPr>
          <w:ilvl w:val="0"/>
          <w:numId w:val="29"/>
        </w:numPr>
        <w:spacing w:after="0" w:line="360" w:lineRule="auto"/>
        <w:ind w:left="0" w:firstLine="1069"/>
        <w:jc w:val="both"/>
        <w:rPr>
          <w:rFonts w:ascii="Times New Roman" w:hAnsi="Times New Roman"/>
          <w:sz w:val="28"/>
          <w:szCs w:val="28"/>
        </w:rPr>
      </w:pPr>
      <w:proofErr w:type="spellStart"/>
      <w:r w:rsidRPr="003B28CE">
        <w:rPr>
          <w:rFonts w:ascii="Times New Roman" w:hAnsi="Times New Roman"/>
          <w:sz w:val="28"/>
          <w:szCs w:val="28"/>
        </w:rPr>
        <w:t>ЖИПК_</w:t>
      </w:r>
      <w:r>
        <w:rPr>
          <w:rFonts w:ascii="Times New Roman" w:hAnsi="Times New Roman"/>
          <w:sz w:val="28"/>
          <w:szCs w:val="28"/>
        </w:rPr>
        <w:t>РеглЗадание</w:t>
      </w:r>
      <w:proofErr w:type="spellEnd"/>
      <w:r w:rsidRPr="003B28CE">
        <w:rPr>
          <w:rFonts w:ascii="Times New Roman" w:hAnsi="Times New Roman"/>
          <w:sz w:val="28"/>
          <w:szCs w:val="28"/>
        </w:rPr>
        <w:t xml:space="preserve"> – содержит </w:t>
      </w:r>
      <w:r>
        <w:rPr>
          <w:rFonts w:ascii="Times New Roman" w:hAnsi="Times New Roman"/>
          <w:sz w:val="28"/>
          <w:szCs w:val="28"/>
        </w:rPr>
        <w:t>процедуру, где в зависимости от входа происходит вызов определённой п</w:t>
      </w:r>
      <w:r w:rsidRPr="003B28CE">
        <w:rPr>
          <w:rFonts w:ascii="Times New Roman" w:hAnsi="Times New Roman"/>
          <w:sz w:val="28"/>
          <w:szCs w:val="28"/>
        </w:rPr>
        <w:t>;</w:t>
      </w:r>
    </w:p>
    <w:p w:rsidR="004665B2" w:rsidRPr="003B28CE" w:rsidRDefault="004665B2" w:rsidP="00DD0CF6">
      <w:pPr>
        <w:pStyle w:val="af9"/>
        <w:numPr>
          <w:ilvl w:val="0"/>
          <w:numId w:val="29"/>
        </w:numPr>
        <w:spacing w:after="0" w:line="360" w:lineRule="auto"/>
        <w:ind w:left="0" w:firstLine="1069"/>
        <w:jc w:val="both"/>
        <w:rPr>
          <w:rFonts w:ascii="Times New Roman" w:hAnsi="Times New Roman"/>
          <w:sz w:val="28"/>
          <w:szCs w:val="28"/>
        </w:rPr>
      </w:pPr>
      <w:r w:rsidRPr="003B28CE">
        <w:rPr>
          <w:rFonts w:ascii="Times New Roman" w:hAnsi="Times New Roman"/>
          <w:sz w:val="28"/>
          <w:szCs w:val="28"/>
        </w:rPr>
        <w:t>ДополнительныеОтчетыИОбработки – используется как дополнительный функционал для создания регламентных процедур, которые могут быть настроены на запуск с определенной частотой или по определенному расписанию.</w:t>
      </w:r>
    </w:p>
    <w:p w:rsidR="004665B2" w:rsidRPr="004665B2" w:rsidRDefault="004614A5" w:rsidP="009875CD">
      <w:pPr>
        <w:spacing w:after="0" w:line="360" w:lineRule="auto"/>
        <w:jc w:val="center"/>
        <w:rPr>
          <w:rFonts w:ascii="Times New Roman" w:hAnsi="Times New Roman"/>
          <w:sz w:val="28"/>
          <w:szCs w:val="28"/>
        </w:rPr>
      </w:pPr>
      <w:r>
        <w:rPr>
          <w:noProof/>
        </w:rPr>
        <w:lastRenderedPageBreak/>
        <w:drawing>
          <wp:inline distT="0" distB="0" distL="0" distR="0" wp14:anchorId="571B4DCC" wp14:editId="3B36F1CA">
            <wp:extent cx="5553075" cy="4500632"/>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59856" cy="4506127"/>
                    </a:xfrm>
                    <a:prstGeom prst="rect">
                      <a:avLst/>
                    </a:prstGeom>
                  </pic:spPr>
                </pic:pic>
              </a:graphicData>
            </a:graphic>
          </wp:inline>
        </w:drawing>
      </w:r>
    </w:p>
    <w:p w:rsidR="004665B2" w:rsidRPr="004665B2" w:rsidRDefault="00372D32" w:rsidP="009875CD">
      <w:pPr>
        <w:spacing w:after="0" w:line="360" w:lineRule="auto"/>
        <w:jc w:val="center"/>
        <w:rPr>
          <w:rFonts w:ascii="Times New Roman" w:hAnsi="Times New Roman"/>
          <w:sz w:val="28"/>
          <w:szCs w:val="28"/>
        </w:rPr>
      </w:pPr>
      <w:r>
        <w:rPr>
          <w:rFonts w:ascii="Times New Roman" w:hAnsi="Times New Roman"/>
          <w:sz w:val="28"/>
          <w:szCs w:val="28"/>
        </w:rPr>
        <w:t>Рисунок 4.2 – Ф</w:t>
      </w:r>
      <w:r w:rsidR="004665B2" w:rsidRPr="004665B2">
        <w:rPr>
          <w:rFonts w:ascii="Times New Roman" w:hAnsi="Times New Roman"/>
          <w:sz w:val="28"/>
          <w:szCs w:val="28"/>
        </w:rPr>
        <w:t>рагмент кода общего модуля ЖИПК_АнализПрикладныхРешений</w:t>
      </w:r>
    </w:p>
    <w:p w:rsidR="004665B2" w:rsidRPr="00AA426D" w:rsidRDefault="00AA426D" w:rsidP="00AA426D">
      <w:pPr>
        <w:pStyle w:val="3"/>
        <w:spacing w:before="120" w:line="360" w:lineRule="auto"/>
        <w:ind w:left="709"/>
        <w:rPr>
          <w:rFonts w:ascii="Times New Roman" w:hAnsi="Times New Roman"/>
          <w:color w:val="000000" w:themeColor="text1"/>
          <w:sz w:val="28"/>
          <w:szCs w:val="28"/>
        </w:rPr>
      </w:pPr>
      <w:r w:rsidRPr="00AA426D">
        <w:rPr>
          <w:rFonts w:ascii="Times New Roman" w:hAnsi="Times New Roman"/>
          <w:color w:val="000000" w:themeColor="text1"/>
          <w:sz w:val="28"/>
          <w:szCs w:val="28"/>
        </w:rPr>
        <w:t xml:space="preserve">2) </w:t>
      </w:r>
      <w:r w:rsidR="004665B2" w:rsidRPr="00AA426D">
        <w:rPr>
          <w:rFonts w:ascii="Times New Roman" w:hAnsi="Times New Roman"/>
          <w:color w:val="000000" w:themeColor="text1"/>
          <w:sz w:val="28"/>
          <w:szCs w:val="28"/>
        </w:rPr>
        <w:t>Роли</w:t>
      </w:r>
    </w:p>
    <w:p w:rsidR="004665B2" w:rsidRPr="004665B2" w:rsidRDefault="004665B2" w:rsidP="004665B2">
      <w:pPr>
        <w:spacing w:after="0" w:line="360" w:lineRule="auto"/>
        <w:ind w:firstLine="709"/>
        <w:jc w:val="both"/>
        <w:rPr>
          <w:rFonts w:ascii="Times New Roman" w:hAnsi="Times New Roman"/>
          <w:sz w:val="28"/>
          <w:szCs w:val="28"/>
        </w:rPr>
      </w:pPr>
      <w:r w:rsidRPr="004665B2">
        <w:rPr>
          <w:rFonts w:ascii="Times New Roman" w:hAnsi="Times New Roman"/>
          <w:sz w:val="28"/>
          <w:szCs w:val="28"/>
        </w:rPr>
        <w:t xml:space="preserve">Роли – это объект конфигурации, который определяет конкретные права данных на объекты системы. </w:t>
      </w:r>
    </w:p>
    <w:p w:rsidR="004665B2" w:rsidRPr="004665B2" w:rsidRDefault="004665B2" w:rsidP="00BE18C6">
      <w:pPr>
        <w:spacing w:after="0" w:line="360" w:lineRule="auto"/>
        <w:ind w:firstLine="709"/>
        <w:jc w:val="both"/>
        <w:rPr>
          <w:rFonts w:ascii="Times New Roman" w:hAnsi="Times New Roman"/>
          <w:sz w:val="28"/>
          <w:szCs w:val="28"/>
        </w:rPr>
      </w:pPr>
      <w:r w:rsidRPr="004665B2">
        <w:rPr>
          <w:rFonts w:ascii="Times New Roman" w:hAnsi="Times New Roman"/>
          <w:sz w:val="28"/>
          <w:szCs w:val="28"/>
        </w:rPr>
        <w:t>В разрабатываемой системе потребуется лишь одна роль на чтение данных</w:t>
      </w:r>
      <w:r w:rsidR="00925103">
        <w:rPr>
          <w:rFonts w:ascii="Times New Roman" w:hAnsi="Times New Roman"/>
          <w:sz w:val="28"/>
          <w:szCs w:val="28"/>
        </w:rPr>
        <w:t xml:space="preserve"> и использования общего журнала для отслеживания изменений, а </w:t>
      </w:r>
      <w:proofErr w:type="gramStart"/>
      <w:r w:rsidR="00925103">
        <w:rPr>
          <w:rFonts w:ascii="Times New Roman" w:hAnsi="Times New Roman"/>
          <w:sz w:val="28"/>
          <w:szCs w:val="28"/>
        </w:rPr>
        <w:t>так же</w:t>
      </w:r>
      <w:proofErr w:type="gramEnd"/>
      <w:r w:rsidR="00925103">
        <w:rPr>
          <w:rFonts w:ascii="Times New Roman" w:hAnsi="Times New Roman"/>
          <w:sz w:val="28"/>
          <w:szCs w:val="28"/>
        </w:rPr>
        <w:t xml:space="preserve"> служебной нормативно-справочной информации</w:t>
      </w:r>
      <w:r w:rsidRPr="004665B2">
        <w:rPr>
          <w:rFonts w:ascii="Times New Roman" w:hAnsi="Times New Roman"/>
          <w:sz w:val="28"/>
          <w:szCs w:val="28"/>
        </w:rPr>
        <w:t>.</w:t>
      </w:r>
    </w:p>
    <w:p w:rsidR="004665B2" w:rsidRPr="00AA426D" w:rsidRDefault="00AA426D" w:rsidP="00AA426D">
      <w:pPr>
        <w:pStyle w:val="3"/>
        <w:spacing w:before="120" w:line="360" w:lineRule="auto"/>
        <w:ind w:left="709"/>
        <w:rPr>
          <w:rFonts w:ascii="Times New Roman" w:hAnsi="Times New Roman"/>
          <w:color w:val="000000" w:themeColor="text1"/>
          <w:sz w:val="28"/>
          <w:szCs w:val="28"/>
        </w:rPr>
      </w:pPr>
      <w:r>
        <w:rPr>
          <w:rFonts w:ascii="Times New Roman" w:hAnsi="Times New Roman"/>
          <w:color w:val="000000" w:themeColor="text1"/>
          <w:sz w:val="28"/>
          <w:szCs w:val="28"/>
        </w:rPr>
        <w:t xml:space="preserve">3) </w:t>
      </w:r>
      <w:r w:rsidR="004665B2" w:rsidRPr="00AA426D">
        <w:rPr>
          <w:rFonts w:ascii="Times New Roman" w:hAnsi="Times New Roman"/>
          <w:color w:val="000000" w:themeColor="text1"/>
          <w:sz w:val="28"/>
          <w:szCs w:val="28"/>
        </w:rPr>
        <w:t>Общие формы</w:t>
      </w:r>
    </w:p>
    <w:p w:rsidR="004665B2" w:rsidRPr="004665B2" w:rsidRDefault="004665B2" w:rsidP="00BE18C6">
      <w:pPr>
        <w:spacing w:after="0" w:line="360" w:lineRule="auto"/>
        <w:ind w:firstLine="709"/>
        <w:jc w:val="both"/>
        <w:rPr>
          <w:rFonts w:ascii="Times New Roman" w:hAnsi="Times New Roman"/>
          <w:sz w:val="28"/>
          <w:szCs w:val="28"/>
        </w:rPr>
      </w:pPr>
      <w:r w:rsidRPr="004665B2">
        <w:rPr>
          <w:rFonts w:ascii="Times New Roman" w:hAnsi="Times New Roman"/>
          <w:sz w:val="28"/>
          <w:szCs w:val="28"/>
        </w:rPr>
        <w:t>Содержит в себе графическое представление</w:t>
      </w:r>
      <w:r w:rsidR="00925103">
        <w:rPr>
          <w:rFonts w:ascii="Times New Roman" w:hAnsi="Times New Roman"/>
          <w:sz w:val="28"/>
          <w:szCs w:val="28"/>
        </w:rPr>
        <w:t xml:space="preserve"> Констант</w:t>
      </w:r>
      <w:r w:rsidRPr="004665B2">
        <w:rPr>
          <w:rFonts w:ascii="Times New Roman" w:hAnsi="Times New Roman"/>
          <w:sz w:val="28"/>
          <w:szCs w:val="28"/>
        </w:rPr>
        <w:t xml:space="preserve"> для ввода </w:t>
      </w:r>
      <w:r w:rsidR="00925103">
        <w:rPr>
          <w:rFonts w:ascii="Times New Roman" w:hAnsi="Times New Roman"/>
          <w:sz w:val="28"/>
          <w:szCs w:val="28"/>
        </w:rPr>
        <w:t>данных, таких как доступы системного пользователя в информационную базу, адрес, порт и доступы к агенту сервера, доступы к кластеру этой информационной базы</w:t>
      </w:r>
      <w:r w:rsidR="004614A5">
        <w:rPr>
          <w:rFonts w:ascii="Times New Roman" w:hAnsi="Times New Roman"/>
          <w:sz w:val="28"/>
          <w:szCs w:val="28"/>
        </w:rPr>
        <w:t xml:space="preserve"> и доступы к СУБД необходимой при работе в клиент-серверном режиме</w:t>
      </w:r>
      <w:r w:rsidRPr="004665B2">
        <w:rPr>
          <w:rFonts w:ascii="Times New Roman" w:hAnsi="Times New Roman"/>
          <w:sz w:val="28"/>
          <w:szCs w:val="28"/>
        </w:rPr>
        <w:t>.</w:t>
      </w:r>
    </w:p>
    <w:p w:rsidR="004665B2" w:rsidRPr="00AA426D" w:rsidRDefault="00AA426D" w:rsidP="00AA426D">
      <w:pPr>
        <w:pStyle w:val="3"/>
        <w:spacing w:before="120" w:line="360" w:lineRule="auto"/>
        <w:ind w:left="709"/>
        <w:rPr>
          <w:rFonts w:ascii="Times New Roman" w:hAnsi="Times New Roman"/>
          <w:color w:val="000000" w:themeColor="text1"/>
          <w:sz w:val="28"/>
          <w:szCs w:val="28"/>
        </w:rPr>
      </w:pPr>
      <w:r>
        <w:rPr>
          <w:rFonts w:ascii="Times New Roman" w:hAnsi="Times New Roman"/>
          <w:color w:val="000000" w:themeColor="text1"/>
          <w:sz w:val="28"/>
          <w:szCs w:val="28"/>
        </w:rPr>
        <w:lastRenderedPageBreak/>
        <w:t xml:space="preserve">4) </w:t>
      </w:r>
      <w:r w:rsidR="004665B2" w:rsidRPr="00AA426D">
        <w:rPr>
          <w:rFonts w:ascii="Times New Roman" w:hAnsi="Times New Roman"/>
          <w:color w:val="000000" w:themeColor="text1"/>
          <w:sz w:val="28"/>
          <w:szCs w:val="28"/>
        </w:rPr>
        <w:t>Константы</w:t>
      </w:r>
    </w:p>
    <w:p w:rsidR="004665B2" w:rsidRPr="001F4C22" w:rsidRDefault="004665B2" w:rsidP="001F4C22">
      <w:pPr>
        <w:spacing w:after="0" w:line="360" w:lineRule="auto"/>
        <w:ind w:firstLine="709"/>
        <w:jc w:val="both"/>
      </w:pPr>
      <w:r w:rsidRPr="004665B2">
        <w:rPr>
          <w:rFonts w:ascii="Times New Roman" w:hAnsi="Times New Roman"/>
          <w:sz w:val="28"/>
          <w:szCs w:val="28"/>
        </w:rPr>
        <w:t>Константы предс</w:t>
      </w:r>
      <w:r w:rsidR="001073CF">
        <w:rPr>
          <w:rFonts w:ascii="Times New Roman" w:hAnsi="Times New Roman"/>
          <w:sz w:val="28"/>
          <w:szCs w:val="28"/>
        </w:rPr>
        <w:t>тавляют из себя хранилище каких-</w:t>
      </w:r>
      <w:r w:rsidRPr="004665B2">
        <w:rPr>
          <w:rFonts w:ascii="Times New Roman" w:hAnsi="Times New Roman"/>
          <w:sz w:val="28"/>
          <w:szCs w:val="28"/>
        </w:rPr>
        <w:t>либо статичных данны</w:t>
      </w:r>
      <w:r w:rsidR="001073CF">
        <w:rPr>
          <w:rFonts w:ascii="Times New Roman" w:hAnsi="Times New Roman"/>
          <w:sz w:val="28"/>
          <w:szCs w:val="28"/>
        </w:rPr>
        <w:t xml:space="preserve">х, стандартных типов, </w:t>
      </w:r>
      <w:r w:rsidR="00565193">
        <w:rPr>
          <w:rFonts w:ascii="Times New Roman" w:hAnsi="Times New Roman"/>
          <w:sz w:val="28"/>
          <w:szCs w:val="28"/>
        </w:rPr>
        <w:t>например,</w:t>
      </w:r>
      <w:r w:rsidR="001073CF">
        <w:rPr>
          <w:rFonts w:ascii="Times New Roman" w:hAnsi="Times New Roman"/>
          <w:sz w:val="28"/>
          <w:szCs w:val="28"/>
        </w:rPr>
        <w:t xml:space="preserve"> «Строка»</w:t>
      </w:r>
      <w:r w:rsidR="001F4C22">
        <w:rPr>
          <w:rFonts w:ascii="Times New Roman" w:hAnsi="Times New Roman"/>
          <w:sz w:val="28"/>
          <w:szCs w:val="28"/>
        </w:rPr>
        <w:t xml:space="preserve"> и прочих</w:t>
      </w:r>
      <w:r w:rsidRPr="004665B2">
        <w:rPr>
          <w:rFonts w:ascii="Times New Roman" w:hAnsi="Times New Roman"/>
          <w:sz w:val="28"/>
          <w:szCs w:val="28"/>
        </w:rPr>
        <w:t>. Является необходимым</w:t>
      </w:r>
      <w:r w:rsidR="00925103">
        <w:rPr>
          <w:rFonts w:ascii="Times New Roman" w:hAnsi="Times New Roman"/>
          <w:sz w:val="28"/>
          <w:szCs w:val="28"/>
        </w:rPr>
        <w:t xml:space="preserve"> для заполнения</w:t>
      </w:r>
      <w:r w:rsidR="001F4C22">
        <w:rPr>
          <w:rFonts w:ascii="Times New Roman" w:hAnsi="Times New Roman"/>
          <w:sz w:val="28"/>
          <w:szCs w:val="28"/>
        </w:rPr>
        <w:t xml:space="preserve"> в данной системе</w:t>
      </w:r>
      <w:r w:rsidR="00925103">
        <w:rPr>
          <w:rFonts w:ascii="Times New Roman" w:hAnsi="Times New Roman"/>
          <w:sz w:val="28"/>
          <w:szCs w:val="28"/>
        </w:rPr>
        <w:t xml:space="preserve"> из-за специфики платформы</w:t>
      </w:r>
      <w:r w:rsidRPr="004665B2">
        <w:rPr>
          <w:rFonts w:ascii="Times New Roman" w:hAnsi="Times New Roman"/>
          <w:sz w:val="28"/>
          <w:szCs w:val="28"/>
        </w:rPr>
        <w:t xml:space="preserve"> «1</w:t>
      </w:r>
      <w:proofErr w:type="gramStart"/>
      <w:r w:rsidRPr="004665B2">
        <w:rPr>
          <w:rFonts w:ascii="Times New Roman" w:hAnsi="Times New Roman"/>
          <w:sz w:val="28"/>
          <w:szCs w:val="28"/>
        </w:rPr>
        <w:t>С:Предприятие</w:t>
      </w:r>
      <w:proofErr w:type="gramEnd"/>
      <w:r w:rsidRPr="004665B2">
        <w:rPr>
          <w:rFonts w:ascii="Times New Roman" w:hAnsi="Times New Roman"/>
          <w:sz w:val="28"/>
          <w:szCs w:val="28"/>
        </w:rPr>
        <w:t xml:space="preserve"> 8».</w:t>
      </w:r>
    </w:p>
    <w:p w:rsidR="004665B2" w:rsidRPr="004665B2" w:rsidRDefault="004665B2" w:rsidP="004665B2">
      <w:pPr>
        <w:spacing w:after="0" w:line="360" w:lineRule="auto"/>
        <w:ind w:firstLine="709"/>
        <w:jc w:val="both"/>
        <w:rPr>
          <w:rFonts w:ascii="Times New Roman" w:hAnsi="Times New Roman"/>
          <w:sz w:val="28"/>
          <w:szCs w:val="28"/>
        </w:rPr>
      </w:pPr>
      <w:r w:rsidRPr="004665B2">
        <w:rPr>
          <w:rFonts w:ascii="Times New Roman" w:hAnsi="Times New Roman"/>
          <w:sz w:val="28"/>
          <w:szCs w:val="28"/>
        </w:rPr>
        <w:t>Ввод этих данных происходит через объект общих форм, где реализованы необходимы</w:t>
      </w:r>
      <w:r w:rsidR="001F4C22">
        <w:rPr>
          <w:rFonts w:ascii="Times New Roman" w:hAnsi="Times New Roman"/>
          <w:sz w:val="28"/>
          <w:szCs w:val="28"/>
        </w:rPr>
        <w:t>е для заполнения поля для всех констант.</w:t>
      </w:r>
    </w:p>
    <w:p w:rsidR="004665B2" w:rsidRPr="004665B2" w:rsidRDefault="001F4C22" w:rsidP="004665B2">
      <w:pPr>
        <w:spacing w:after="0" w:line="360" w:lineRule="auto"/>
        <w:ind w:firstLine="709"/>
        <w:jc w:val="both"/>
        <w:rPr>
          <w:rFonts w:ascii="Times New Roman" w:hAnsi="Times New Roman"/>
          <w:sz w:val="28"/>
          <w:szCs w:val="28"/>
        </w:rPr>
      </w:pPr>
      <w:r>
        <w:rPr>
          <w:rFonts w:ascii="Times New Roman" w:hAnsi="Times New Roman"/>
          <w:sz w:val="28"/>
          <w:szCs w:val="28"/>
        </w:rPr>
        <w:t xml:space="preserve">На рисунке 4.3 представлена общая форма для константы </w:t>
      </w:r>
      <w:r>
        <w:rPr>
          <w:rFonts w:ascii="Times New Roman" w:hAnsi="Times New Roman"/>
          <w:sz w:val="28"/>
          <w:szCs w:val="28"/>
        </w:rPr>
        <w:t>«</w:t>
      </w:r>
      <w:proofErr w:type="spellStart"/>
      <w:r>
        <w:rPr>
          <w:rFonts w:ascii="Times New Roman" w:hAnsi="Times New Roman"/>
          <w:sz w:val="28"/>
          <w:szCs w:val="28"/>
        </w:rPr>
        <w:t>ЖИПК_</w:t>
      </w:r>
      <w:r>
        <w:rPr>
          <w:rFonts w:ascii="Times New Roman" w:hAnsi="Times New Roman"/>
          <w:sz w:val="28"/>
          <w:szCs w:val="28"/>
        </w:rPr>
        <w:t>ДанныеАгентаСервера</w:t>
      </w:r>
      <w:proofErr w:type="spellEnd"/>
      <w:r>
        <w:rPr>
          <w:rFonts w:ascii="Times New Roman" w:hAnsi="Times New Roman"/>
          <w:sz w:val="28"/>
          <w:szCs w:val="28"/>
        </w:rPr>
        <w:t>»</w:t>
      </w:r>
      <w:r>
        <w:rPr>
          <w:rFonts w:ascii="Times New Roman" w:hAnsi="Times New Roman"/>
          <w:sz w:val="28"/>
          <w:szCs w:val="28"/>
        </w:rPr>
        <w:t xml:space="preserve"> с полями для заполнения</w:t>
      </w:r>
      <w:r w:rsidR="004665B2" w:rsidRPr="004665B2">
        <w:rPr>
          <w:rFonts w:ascii="Times New Roman" w:hAnsi="Times New Roman"/>
          <w:sz w:val="28"/>
          <w:szCs w:val="28"/>
        </w:rPr>
        <w:t>.</w:t>
      </w:r>
    </w:p>
    <w:p w:rsidR="00361B6A" w:rsidRDefault="001F4C22" w:rsidP="00361B6A">
      <w:pPr>
        <w:keepNext/>
        <w:spacing w:after="0" w:line="360" w:lineRule="auto"/>
        <w:jc w:val="center"/>
      </w:pPr>
      <w:r>
        <w:rPr>
          <w:noProof/>
        </w:rPr>
        <w:drawing>
          <wp:inline distT="0" distB="0" distL="0" distR="0" wp14:anchorId="39C29B5B" wp14:editId="40E75A14">
            <wp:extent cx="5940425" cy="4572635"/>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4572635"/>
                    </a:xfrm>
                    <a:prstGeom prst="rect">
                      <a:avLst/>
                    </a:prstGeom>
                  </pic:spPr>
                </pic:pic>
              </a:graphicData>
            </a:graphic>
          </wp:inline>
        </w:drawing>
      </w:r>
    </w:p>
    <w:p w:rsidR="00361B6A" w:rsidRPr="004665B2" w:rsidRDefault="00361B6A" w:rsidP="00304725">
      <w:pPr>
        <w:spacing w:after="0" w:line="360" w:lineRule="auto"/>
        <w:jc w:val="center"/>
        <w:rPr>
          <w:rFonts w:ascii="Times New Roman" w:hAnsi="Times New Roman"/>
          <w:sz w:val="28"/>
          <w:szCs w:val="28"/>
        </w:rPr>
      </w:pPr>
      <w:r w:rsidRPr="004665B2">
        <w:rPr>
          <w:rFonts w:ascii="Times New Roman" w:hAnsi="Times New Roman"/>
          <w:sz w:val="28"/>
          <w:szCs w:val="28"/>
        </w:rPr>
        <w:t>Рисунок 4.3 – Фрагмент свойств константы</w:t>
      </w:r>
    </w:p>
    <w:p w:rsidR="004665B2" w:rsidRPr="00AA426D" w:rsidRDefault="00AA426D" w:rsidP="00AA426D">
      <w:pPr>
        <w:pStyle w:val="3"/>
        <w:spacing w:before="120" w:line="360" w:lineRule="auto"/>
        <w:ind w:left="709"/>
        <w:jc w:val="both"/>
        <w:rPr>
          <w:rFonts w:ascii="Times New Roman" w:hAnsi="Times New Roman"/>
          <w:color w:val="000000" w:themeColor="text1"/>
          <w:sz w:val="28"/>
          <w:szCs w:val="28"/>
        </w:rPr>
      </w:pPr>
      <w:r w:rsidRPr="00AA426D">
        <w:rPr>
          <w:rFonts w:ascii="Times New Roman" w:hAnsi="Times New Roman"/>
          <w:color w:val="000000" w:themeColor="text1"/>
          <w:sz w:val="28"/>
          <w:szCs w:val="28"/>
        </w:rPr>
        <w:t xml:space="preserve">5) </w:t>
      </w:r>
      <w:r w:rsidR="004665B2" w:rsidRPr="00AA426D">
        <w:rPr>
          <w:rFonts w:ascii="Times New Roman" w:hAnsi="Times New Roman"/>
          <w:color w:val="000000" w:themeColor="text1"/>
          <w:sz w:val="28"/>
          <w:szCs w:val="28"/>
        </w:rPr>
        <w:t>Справочники</w:t>
      </w:r>
    </w:p>
    <w:p w:rsidR="004665B2" w:rsidRPr="004665B2" w:rsidRDefault="004665B2" w:rsidP="005407F0">
      <w:pPr>
        <w:spacing w:after="0" w:line="360" w:lineRule="auto"/>
        <w:ind w:firstLine="709"/>
        <w:jc w:val="both"/>
        <w:rPr>
          <w:rFonts w:ascii="Times New Roman" w:hAnsi="Times New Roman"/>
          <w:sz w:val="28"/>
          <w:szCs w:val="28"/>
        </w:rPr>
      </w:pPr>
      <w:r w:rsidRPr="004665B2">
        <w:rPr>
          <w:rFonts w:ascii="Times New Roman" w:hAnsi="Times New Roman"/>
          <w:sz w:val="28"/>
          <w:szCs w:val="28"/>
        </w:rPr>
        <w:t xml:space="preserve">В системе потребуется лишь один </w:t>
      </w:r>
      <w:r w:rsidR="001F4C22">
        <w:rPr>
          <w:rFonts w:ascii="Times New Roman" w:hAnsi="Times New Roman"/>
          <w:sz w:val="28"/>
          <w:szCs w:val="28"/>
        </w:rPr>
        <w:t>объект</w:t>
      </w:r>
      <w:r w:rsidRPr="004665B2">
        <w:rPr>
          <w:rFonts w:ascii="Times New Roman" w:hAnsi="Times New Roman"/>
          <w:sz w:val="28"/>
          <w:szCs w:val="28"/>
        </w:rPr>
        <w:t xml:space="preserve">. Он хранит данные </w:t>
      </w:r>
      <w:r w:rsidR="005407F0" w:rsidRPr="004665B2">
        <w:rPr>
          <w:rFonts w:ascii="Times New Roman" w:hAnsi="Times New Roman"/>
          <w:sz w:val="28"/>
          <w:szCs w:val="28"/>
        </w:rPr>
        <w:t>о всех конфигурациях,</w:t>
      </w:r>
      <w:r w:rsidRPr="004665B2">
        <w:rPr>
          <w:rFonts w:ascii="Times New Roman" w:hAnsi="Times New Roman"/>
          <w:sz w:val="28"/>
          <w:szCs w:val="28"/>
        </w:rPr>
        <w:t xml:space="preserve"> используемых в системе, так же с описанием к какому типу </w:t>
      </w:r>
      <w:r w:rsidRPr="004665B2">
        <w:rPr>
          <w:rFonts w:ascii="Times New Roman" w:hAnsi="Times New Roman"/>
          <w:sz w:val="28"/>
          <w:szCs w:val="28"/>
        </w:rPr>
        <w:lastRenderedPageBreak/>
        <w:t>относится. Изначально определена основная конфигурация, так как используется всегда.</w:t>
      </w:r>
    </w:p>
    <w:p w:rsidR="004665B2" w:rsidRPr="004665B2" w:rsidRDefault="004665B2" w:rsidP="005407F0">
      <w:pPr>
        <w:spacing w:after="0" w:line="360" w:lineRule="auto"/>
        <w:ind w:firstLine="709"/>
        <w:jc w:val="both"/>
        <w:rPr>
          <w:rFonts w:ascii="Times New Roman" w:hAnsi="Times New Roman"/>
          <w:sz w:val="28"/>
          <w:szCs w:val="28"/>
        </w:rPr>
      </w:pPr>
      <w:r w:rsidRPr="004665B2">
        <w:rPr>
          <w:rFonts w:ascii="Times New Roman" w:hAnsi="Times New Roman"/>
          <w:sz w:val="28"/>
          <w:szCs w:val="28"/>
        </w:rPr>
        <w:t xml:space="preserve">Элементы данного справочника могут как </w:t>
      </w:r>
      <w:r w:rsidR="005407F0" w:rsidRPr="004665B2">
        <w:rPr>
          <w:rFonts w:ascii="Times New Roman" w:hAnsi="Times New Roman"/>
          <w:sz w:val="28"/>
          <w:szCs w:val="28"/>
        </w:rPr>
        <w:t>добавляться,</w:t>
      </w:r>
      <w:r w:rsidRPr="004665B2">
        <w:rPr>
          <w:rFonts w:ascii="Times New Roman" w:hAnsi="Times New Roman"/>
          <w:sz w:val="28"/>
          <w:szCs w:val="28"/>
        </w:rPr>
        <w:t xml:space="preserve"> так и отмечаться как недействительные, например</w:t>
      </w:r>
      <w:r w:rsidR="005407F0">
        <w:rPr>
          <w:rFonts w:ascii="Times New Roman" w:hAnsi="Times New Roman"/>
          <w:sz w:val="28"/>
          <w:szCs w:val="28"/>
        </w:rPr>
        <w:t>, в случае удаления какой-</w:t>
      </w:r>
      <w:r w:rsidRPr="004665B2">
        <w:rPr>
          <w:rFonts w:ascii="Times New Roman" w:hAnsi="Times New Roman"/>
          <w:sz w:val="28"/>
          <w:szCs w:val="28"/>
        </w:rPr>
        <w:t xml:space="preserve">либо конфигурации. </w:t>
      </w:r>
    </w:p>
    <w:p w:rsidR="004665B2" w:rsidRPr="004665B2" w:rsidRDefault="004665B2" w:rsidP="005407F0">
      <w:pPr>
        <w:spacing w:after="0" w:line="360" w:lineRule="auto"/>
        <w:ind w:firstLine="709"/>
        <w:jc w:val="both"/>
        <w:rPr>
          <w:rFonts w:ascii="Times New Roman" w:hAnsi="Times New Roman"/>
          <w:sz w:val="28"/>
          <w:szCs w:val="28"/>
        </w:rPr>
      </w:pPr>
      <w:r w:rsidRPr="004665B2">
        <w:rPr>
          <w:rFonts w:ascii="Times New Roman" w:hAnsi="Times New Roman"/>
          <w:sz w:val="28"/>
          <w:szCs w:val="28"/>
        </w:rPr>
        <w:t>Так же каждая конфигурация имеет свой определенный уникальный идентификатор</w:t>
      </w:r>
      <w:r w:rsidR="00925103">
        <w:rPr>
          <w:rFonts w:ascii="Times New Roman" w:hAnsi="Times New Roman"/>
          <w:sz w:val="28"/>
          <w:szCs w:val="28"/>
        </w:rPr>
        <w:t>, помимо основной конфигурации</w:t>
      </w:r>
      <w:r w:rsidRPr="004665B2">
        <w:rPr>
          <w:rFonts w:ascii="Times New Roman" w:hAnsi="Times New Roman"/>
          <w:sz w:val="28"/>
          <w:szCs w:val="28"/>
        </w:rPr>
        <w:t xml:space="preserve">, этот объект метаданных как раз и хранит всю информацию </w:t>
      </w:r>
      <w:r w:rsidR="005407F0" w:rsidRPr="004665B2">
        <w:rPr>
          <w:rFonts w:ascii="Times New Roman" w:hAnsi="Times New Roman"/>
          <w:sz w:val="28"/>
          <w:szCs w:val="28"/>
        </w:rPr>
        <w:t>о конфигурациях,</w:t>
      </w:r>
      <w:r w:rsidRPr="004665B2">
        <w:rPr>
          <w:rFonts w:ascii="Times New Roman" w:hAnsi="Times New Roman"/>
          <w:sz w:val="28"/>
          <w:szCs w:val="28"/>
        </w:rPr>
        <w:t xml:space="preserve"> используемых в системе.</w:t>
      </w:r>
    </w:p>
    <w:p w:rsidR="004665B2" w:rsidRPr="00AA426D" w:rsidRDefault="00AA426D" w:rsidP="00AA426D">
      <w:pPr>
        <w:pStyle w:val="3"/>
        <w:spacing w:before="120" w:line="360" w:lineRule="auto"/>
        <w:ind w:left="709"/>
        <w:jc w:val="both"/>
        <w:rPr>
          <w:rFonts w:ascii="Times New Roman" w:hAnsi="Times New Roman"/>
          <w:color w:val="000000" w:themeColor="text1"/>
          <w:sz w:val="28"/>
          <w:szCs w:val="28"/>
        </w:rPr>
      </w:pPr>
      <w:r w:rsidRPr="00AA426D">
        <w:rPr>
          <w:rFonts w:ascii="Times New Roman" w:hAnsi="Times New Roman"/>
          <w:color w:val="000000" w:themeColor="text1"/>
          <w:sz w:val="28"/>
          <w:szCs w:val="28"/>
        </w:rPr>
        <w:t xml:space="preserve">6) </w:t>
      </w:r>
      <w:r w:rsidR="004665B2" w:rsidRPr="00AA426D">
        <w:rPr>
          <w:rFonts w:ascii="Times New Roman" w:hAnsi="Times New Roman"/>
          <w:color w:val="000000" w:themeColor="text1"/>
          <w:sz w:val="28"/>
          <w:szCs w:val="28"/>
        </w:rPr>
        <w:t>Перечисления</w:t>
      </w:r>
    </w:p>
    <w:p w:rsidR="004665B2" w:rsidRPr="004665B2" w:rsidRDefault="004665B2" w:rsidP="005407F0">
      <w:pPr>
        <w:spacing w:after="0" w:line="360" w:lineRule="auto"/>
        <w:ind w:firstLine="709"/>
        <w:jc w:val="both"/>
        <w:rPr>
          <w:rFonts w:ascii="Times New Roman" w:hAnsi="Times New Roman"/>
          <w:sz w:val="28"/>
          <w:szCs w:val="28"/>
        </w:rPr>
      </w:pPr>
      <w:r w:rsidRPr="004665B2">
        <w:rPr>
          <w:rFonts w:ascii="Times New Roman" w:hAnsi="Times New Roman"/>
          <w:sz w:val="28"/>
          <w:szCs w:val="28"/>
        </w:rPr>
        <w:t>Этот объект метаданных используется для определения различных типов, и использования их в других объектах. Например</w:t>
      </w:r>
      <w:r w:rsidR="00CC1E50">
        <w:rPr>
          <w:rFonts w:ascii="Times New Roman" w:hAnsi="Times New Roman"/>
          <w:sz w:val="28"/>
          <w:szCs w:val="28"/>
        </w:rPr>
        <w:t>,</w:t>
      </w:r>
      <w:r w:rsidRPr="004665B2">
        <w:rPr>
          <w:rFonts w:ascii="Times New Roman" w:hAnsi="Times New Roman"/>
          <w:sz w:val="28"/>
          <w:szCs w:val="28"/>
        </w:rPr>
        <w:t xml:space="preserve"> в рамк</w:t>
      </w:r>
      <w:r w:rsidR="00CC1E50">
        <w:rPr>
          <w:rFonts w:ascii="Times New Roman" w:hAnsi="Times New Roman"/>
          <w:sz w:val="28"/>
          <w:szCs w:val="28"/>
        </w:rPr>
        <w:t>ах проекта используется объект «ЖИПК_ТипыПрикладныхРешений»</w:t>
      </w:r>
      <w:r w:rsidRPr="004665B2">
        <w:rPr>
          <w:rFonts w:ascii="Times New Roman" w:hAnsi="Times New Roman"/>
          <w:sz w:val="28"/>
          <w:szCs w:val="28"/>
        </w:rPr>
        <w:t>, который описывает все 3 типа возможных конфигураций</w:t>
      </w:r>
      <w:r w:rsidR="00CC1E50">
        <w:rPr>
          <w:rFonts w:ascii="Times New Roman" w:hAnsi="Times New Roman"/>
          <w:sz w:val="28"/>
          <w:szCs w:val="28"/>
        </w:rPr>
        <w:t xml:space="preserve"> </w:t>
      </w:r>
      <w:r w:rsidR="001F4C22">
        <w:rPr>
          <w:rFonts w:ascii="Times New Roman" w:hAnsi="Times New Roman"/>
          <w:sz w:val="28"/>
          <w:szCs w:val="28"/>
        </w:rPr>
        <w:t xml:space="preserve">и объект </w:t>
      </w:r>
      <w:r w:rsidR="001F4C22">
        <w:rPr>
          <w:rFonts w:ascii="Times New Roman" w:hAnsi="Times New Roman"/>
          <w:sz w:val="28"/>
          <w:szCs w:val="28"/>
        </w:rPr>
        <w:t>«</w:t>
      </w:r>
      <w:proofErr w:type="spellStart"/>
      <w:r w:rsidR="001F4C22">
        <w:rPr>
          <w:rFonts w:ascii="Times New Roman" w:hAnsi="Times New Roman"/>
          <w:sz w:val="28"/>
          <w:szCs w:val="28"/>
        </w:rPr>
        <w:t>ЖИПК_</w:t>
      </w:r>
      <w:r w:rsidR="001F4C22">
        <w:rPr>
          <w:rFonts w:ascii="Times New Roman" w:hAnsi="Times New Roman"/>
          <w:sz w:val="28"/>
          <w:szCs w:val="28"/>
        </w:rPr>
        <w:t>РеглЗадание</w:t>
      </w:r>
      <w:proofErr w:type="spellEnd"/>
      <w:r w:rsidR="001F4C22">
        <w:rPr>
          <w:rFonts w:ascii="Times New Roman" w:hAnsi="Times New Roman"/>
          <w:sz w:val="28"/>
          <w:szCs w:val="28"/>
        </w:rPr>
        <w:t>»</w:t>
      </w:r>
      <w:r w:rsidR="001F4C22">
        <w:rPr>
          <w:rFonts w:ascii="Times New Roman" w:hAnsi="Times New Roman"/>
          <w:sz w:val="28"/>
          <w:szCs w:val="28"/>
        </w:rPr>
        <w:t xml:space="preserve"> с возможными операциями регламентных заданий </w:t>
      </w:r>
      <w:r w:rsidR="00CC1E50">
        <w:rPr>
          <w:rFonts w:ascii="Times New Roman" w:hAnsi="Times New Roman"/>
          <w:sz w:val="28"/>
          <w:szCs w:val="28"/>
        </w:rPr>
        <w:t>– рисунок 4.4</w:t>
      </w:r>
      <w:r w:rsidRPr="004665B2">
        <w:rPr>
          <w:rFonts w:ascii="Times New Roman" w:hAnsi="Times New Roman"/>
          <w:sz w:val="28"/>
          <w:szCs w:val="28"/>
        </w:rPr>
        <w:t>.</w:t>
      </w:r>
    </w:p>
    <w:p w:rsidR="00CC1E50" w:rsidRDefault="001F4C22" w:rsidP="00CC1E50">
      <w:pPr>
        <w:keepNext/>
        <w:spacing w:after="0" w:line="360" w:lineRule="auto"/>
        <w:jc w:val="center"/>
      </w:pPr>
      <w:r>
        <w:rPr>
          <w:noProof/>
        </w:rPr>
        <w:drawing>
          <wp:inline distT="0" distB="0" distL="0" distR="0" wp14:anchorId="6889F928" wp14:editId="79A513B5">
            <wp:extent cx="3372321" cy="2019582"/>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72321" cy="2019582"/>
                    </a:xfrm>
                    <a:prstGeom prst="rect">
                      <a:avLst/>
                    </a:prstGeom>
                  </pic:spPr>
                </pic:pic>
              </a:graphicData>
            </a:graphic>
          </wp:inline>
        </w:drawing>
      </w:r>
    </w:p>
    <w:p w:rsidR="001F4C22" w:rsidRPr="004665B2" w:rsidRDefault="00372D32" w:rsidP="001F4C22">
      <w:pPr>
        <w:spacing w:after="0" w:line="360" w:lineRule="auto"/>
        <w:jc w:val="center"/>
        <w:rPr>
          <w:rFonts w:ascii="Times New Roman" w:hAnsi="Times New Roman"/>
          <w:sz w:val="28"/>
          <w:szCs w:val="28"/>
        </w:rPr>
      </w:pPr>
      <w:r>
        <w:rPr>
          <w:rFonts w:ascii="Times New Roman" w:hAnsi="Times New Roman"/>
          <w:sz w:val="28"/>
          <w:szCs w:val="28"/>
        </w:rPr>
        <w:t>Рисунок 4.4 – З</w:t>
      </w:r>
      <w:r w:rsidR="00CC1E50" w:rsidRPr="004665B2">
        <w:rPr>
          <w:rFonts w:ascii="Times New Roman" w:hAnsi="Times New Roman"/>
          <w:sz w:val="28"/>
          <w:szCs w:val="28"/>
        </w:rPr>
        <w:t>начения объекта конфигурации перечисления</w:t>
      </w:r>
    </w:p>
    <w:p w:rsidR="004665B2" w:rsidRPr="00AA426D" w:rsidRDefault="00AA426D" w:rsidP="00AA426D">
      <w:pPr>
        <w:pStyle w:val="3"/>
        <w:spacing w:before="120" w:line="360" w:lineRule="auto"/>
        <w:ind w:left="709"/>
        <w:rPr>
          <w:rFonts w:ascii="Times New Roman" w:hAnsi="Times New Roman"/>
          <w:color w:val="000000" w:themeColor="text1"/>
          <w:sz w:val="28"/>
          <w:szCs w:val="28"/>
        </w:rPr>
      </w:pPr>
      <w:r w:rsidRPr="00AA426D">
        <w:rPr>
          <w:rFonts w:ascii="Times New Roman" w:hAnsi="Times New Roman"/>
          <w:color w:val="000000" w:themeColor="text1"/>
          <w:sz w:val="28"/>
          <w:szCs w:val="28"/>
        </w:rPr>
        <w:t xml:space="preserve">7) </w:t>
      </w:r>
      <w:r w:rsidR="004665B2" w:rsidRPr="00AA426D">
        <w:rPr>
          <w:rFonts w:ascii="Times New Roman" w:hAnsi="Times New Roman"/>
          <w:color w:val="000000" w:themeColor="text1"/>
          <w:sz w:val="28"/>
          <w:szCs w:val="28"/>
        </w:rPr>
        <w:t xml:space="preserve">Обработки </w:t>
      </w:r>
    </w:p>
    <w:p w:rsidR="003855F2" w:rsidRDefault="004665B2" w:rsidP="004665B2">
      <w:pPr>
        <w:spacing w:after="0" w:line="360" w:lineRule="auto"/>
        <w:ind w:firstLine="709"/>
        <w:jc w:val="both"/>
        <w:rPr>
          <w:rFonts w:ascii="Times New Roman" w:hAnsi="Times New Roman"/>
          <w:sz w:val="28"/>
          <w:szCs w:val="28"/>
        </w:rPr>
      </w:pPr>
      <w:r w:rsidRPr="004665B2">
        <w:rPr>
          <w:rFonts w:ascii="Times New Roman" w:hAnsi="Times New Roman"/>
          <w:sz w:val="28"/>
          <w:szCs w:val="28"/>
        </w:rPr>
        <w:t>Данный</w:t>
      </w:r>
      <w:r w:rsidR="00B02964">
        <w:rPr>
          <w:rFonts w:ascii="Times New Roman" w:hAnsi="Times New Roman"/>
          <w:sz w:val="28"/>
          <w:szCs w:val="28"/>
        </w:rPr>
        <w:t xml:space="preserve"> объект предназначен для какого-</w:t>
      </w:r>
      <w:r w:rsidRPr="004665B2">
        <w:rPr>
          <w:rFonts w:ascii="Times New Roman" w:hAnsi="Times New Roman"/>
          <w:sz w:val="28"/>
          <w:szCs w:val="28"/>
        </w:rPr>
        <w:t>либо графического представления или исполняемых процедур и функций. В системе контроля целостности используются 2 таких объекта</w:t>
      </w:r>
      <w:r w:rsidR="003855F2">
        <w:rPr>
          <w:rFonts w:ascii="Times New Roman" w:hAnsi="Times New Roman"/>
          <w:sz w:val="28"/>
          <w:szCs w:val="28"/>
        </w:rPr>
        <w:t>:</w:t>
      </w:r>
    </w:p>
    <w:p w:rsidR="003855F2" w:rsidRPr="00B02964" w:rsidRDefault="00B02964" w:rsidP="00DD0CF6">
      <w:pPr>
        <w:pStyle w:val="af9"/>
        <w:numPr>
          <w:ilvl w:val="0"/>
          <w:numId w:val="30"/>
        </w:numPr>
        <w:spacing w:after="0" w:line="360" w:lineRule="auto"/>
        <w:ind w:left="0" w:firstLine="1069"/>
        <w:jc w:val="both"/>
        <w:rPr>
          <w:rFonts w:ascii="Times New Roman" w:hAnsi="Times New Roman"/>
          <w:sz w:val="28"/>
          <w:szCs w:val="28"/>
        </w:rPr>
      </w:pPr>
      <w:r w:rsidRPr="00B02964">
        <w:rPr>
          <w:rFonts w:ascii="Times New Roman" w:hAnsi="Times New Roman"/>
          <w:sz w:val="28"/>
          <w:szCs w:val="28"/>
        </w:rPr>
        <w:t>«ЖИПК_ВыполнениеЗаписиХешСумм»</w:t>
      </w:r>
      <w:r w:rsidR="003855F2" w:rsidRPr="00B02964">
        <w:rPr>
          <w:rFonts w:ascii="Times New Roman" w:hAnsi="Times New Roman"/>
          <w:sz w:val="28"/>
          <w:szCs w:val="28"/>
        </w:rPr>
        <w:t xml:space="preserve"> предназначен для </w:t>
      </w:r>
      <w:r w:rsidRPr="00B02964">
        <w:rPr>
          <w:rFonts w:ascii="Times New Roman" w:hAnsi="Times New Roman"/>
          <w:sz w:val="28"/>
          <w:szCs w:val="28"/>
        </w:rPr>
        <w:t>ручного сбора данных о состояниях конфигураций – рисунок</w:t>
      </w:r>
      <w:r>
        <w:rPr>
          <w:rFonts w:ascii="Times New Roman" w:hAnsi="Times New Roman"/>
          <w:sz w:val="28"/>
          <w:szCs w:val="28"/>
        </w:rPr>
        <w:t xml:space="preserve"> 4.5;</w:t>
      </w:r>
    </w:p>
    <w:p w:rsidR="004665B2" w:rsidRPr="00B02964" w:rsidRDefault="00B02964" w:rsidP="00DD0CF6">
      <w:pPr>
        <w:pStyle w:val="af9"/>
        <w:numPr>
          <w:ilvl w:val="0"/>
          <w:numId w:val="30"/>
        </w:numPr>
        <w:spacing w:after="0" w:line="360" w:lineRule="auto"/>
        <w:ind w:left="0" w:firstLine="1069"/>
        <w:jc w:val="both"/>
        <w:rPr>
          <w:rFonts w:ascii="Times New Roman" w:hAnsi="Times New Roman"/>
          <w:sz w:val="28"/>
          <w:szCs w:val="28"/>
        </w:rPr>
      </w:pPr>
      <w:r w:rsidRPr="00B02964">
        <w:rPr>
          <w:rFonts w:ascii="Times New Roman" w:hAnsi="Times New Roman"/>
          <w:sz w:val="28"/>
          <w:szCs w:val="28"/>
        </w:rPr>
        <w:lastRenderedPageBreak/>
        <w:t>«</w:t>
      </w:r>
      <w:r w:rsidR="004665B2" w:rsidRPr="00B02964">
        <w:rPr>
          <w:rFonts w:ascii="Times New Roman" w:hAnsi="Times New Roman"/>
          <w:sz w:val="28"/>
          <w:szCs w:val="28"/>
        </w:rPr>
        <w:t>ЖИПК_ЖурналИзмененийПрикладныхРешений</w:t>
      </w:r>
      <w:r w:rsidRPr="00B02964">
        <w:rPr>
          <w:rFonts w:ascii="Times New Roman" w:hAnsi="Times New Roman"/>
          <w:sz w:val="28"/>
          <w:szCs w:val="28"/>
        </w:rPr>
        <w:t>»</w:t>
      </w:r>
      <w:r w:rsidR="003855F2" w:rsidRPr="00B02964">
        <w:rPr>
          <w:rFonts w:ascii="Times New Roman" w:hAnsi="Times New Roman"/>
          <w:sz w:val="28"/>
          <w:szCs w:val="28"/>
        </w:rPr>
        <w:t xml:space="preserve"> </w:t>
      </w:r>
      <w:r w:rsidR="004665B2" w:rsidRPr="00B02964">
        <w:rPr>
          <w:rFonts w:ascii="Times New Roman" w:hAnsi="Times New Roman"/>
          <w:sz w:val="28"/>
          <w:szCs w:val="28"/>
        </w:rPr>
        <w:t xml:space="preserve">– для отображения журнала изменений конфигураций. </w:t>
      </w:r>
    </w:p>
    <w:p w:rsidR="00DD61FC" w:rsidRDefault="004665B2" w:rsidP="00DD61FC">
      <w:pPr>
        <w:keepNext/>
        <w:spacing w:after="0" w:line="360" w:lineRule="auto"/>
        <w:jc w:val="center"/>
      </w:pPr>
      <w:r w:rsidRPr="004665B2">
        <w:rPr>
          <w:rFonts w:ascii="Times New Roman" w:hAnsi="Times New Roman"/>
          <w:noProof/>
          <w:sz w:val="28"/>
          <w:szCs w:val="28"/>
        </w:rPr>
        <w:drawing>
          <wp:inline distT="0" distB="0" distL="0" distR="0" wp14:anchorId="64688B39" wp14:editId="19B1E74C">
            <wp:extent cx="4305300" cy="2657475"/>
            <wp:effectExtent l="0" t="0" r="0" b="9525"/>
            <wp:docPr id="30" name="Picture 25"/>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0"/>
                    <a:stretch/>
                  </pic:blipFill>
                  <pic:spPr>
                    <a:xfrm>
                      <a:off x="0" y="0"/>
                      <a:ext cx="4307262" cy="2658686"/>
                    </a:xfrm>
                    <a:prstGeom prst="rect">
                      <a:avLst/>
                    </a:prstGeom>
                  </pic:spPr>
                </pic:pic>
              </a:graphicData>
            </a:graphic>
          </wp:inline>
        </w:drawing>
      </w:r>
    </w:p>
    <w:p w:rsidR="00DD61FC" w:rsidRPr="004665B2" w:rsidRDefault="00372D32" w:rsidP="00DD61FC">
      <w:pPr>
        <w:spacing w:after="0" w:line="360" w:lineRule="auto"/>
        <w:jc w:val="center"/>
        <w:rPr>
          <w:rFonts w:ascii="Times New Roman" w:hAnsi="Times New Roman"/>
          <w:sz w:val="28"/>
          <w:szCs w:val="28"/>
        </w:rPr>
      </w:pPr>
      <w:r>
        <w:rPr>
          <w:rFonts w:ascii="Times New Roman" w:hAnsi="Times New Roman"/>
          <w:sz w:val="28"/>
          <w:szCs w:val="28"/>
        </w:rPr>
        <w:t>Рисунок 4.5 – Г</w:t>
      </w:r>
      <w:r w:rsidR="00DD61FC" w:rsidRPr="004665B2">
        <w:rPr>
          <w:rFonts w:ascii="Times New Roman" w:hAnsi="Times New Roman"/>
          <w:sz w:val="28"/>
          <w:szCs w:val="28"/>
        </w:rPr>
        <w:t>рафическое представление команд ручного сбора состояний конфигурации</w:t>
      </w:r>
    </w:p>
    <w:p w:rsidR="004665B2" w:rsidRPr="00AA426D" w:rsidRDefault="00AA426D" w:rsidP="00AA426D">
      <w:pPr>
        <w:pStyle w:val="3"/>
        <w:spacing w:before="0" w:line="360" w:lineRule="auto"/>
        <w:ind w:left="709"/>
        <w:jc w:val="both"/>
        <w:rPr>
          <w:rFonts w:ascii="Times New Roman" w:hAnsi="Times New Roman"/>
          <w:color w:val="000000" w:themeColor="text1"/>
          <w:sz w:val="28"/>
          <w:szCs w:val="28"/>
        </w:rPr>
      </w:pPr>
      <w:r w:rsidRPr="00AA426D">
        <w:rPr>
          <w:rFonts w:ascii="Times New Roman" w:hAnsi="Times New Roman"/>
          <w:color w:val="000000" w:themeColor="text1"/>
          <w:sz w:val="28"/>
          <w:szCs w:val="28"/>
        </w:rPr>
        <w:t xml:space="preserve">8) </w:t>
      </w:r>
      <w:r w:rsidR="004665B2" w:rsidRPr="00AA426D">
        <w:rPr>
          <w:rFonts w:ascii="Times New Roman" w:hAnsi="Times New Roman"/>
          <w:color w:val="000000" w:themeColor="text1"/>
          <w:sz w:val="28"/>
          <w:szCs w:val="28"/>
        </w:rPr>
        <w:t>Регистры сведений</w:t>
      </w:r>
    </w:p>
    <w:p w:rsidR="004665B2" w:rsidRPr="004665B2" w:rsidRDefault="004665B2" w:rsidP="006E2F2E">
      <w:pPr>
        <w:spacing w:after="0" w:line="360" w:lineRule="auto"/>
        <w:ind w:firstLine="709"/>
        <w:jc w:val="both"/>
        <w:rPr>
          <w:rFonts w:ascii="Times New Roman" w:hAnsi="Times New Roman"/>
          <w:sz w:val="28"/>
          <w:szCs w:val="28"/>
        </w:rPr>
      </w:pPr>
      <w:r w:rsidRPr="004665B2">
        <w:rPr>
          <w:rFonts w:ascii="Times New Roman" w:hAnsi="Times New Roman"/>
          <w:sz w:val="28"/>
          <w:szCs w:val="28"/>
        </w:rPr>
        <w:t>Согласно модели контроля целостности конфигураций</w:t>
      </w:r>
      <w:r w:rsidR="00F9560D">
        <w:rPr>
          <w:rFonts w:ascii="Times New Roman" w:hAnsi="Times New Roman"/>
          <w:sz w:val="28"/>
          <w:szCs w:val="28"/>
        </w:rPr>
        <w:t>,</w:t>
      </w:r>
      <w:r w:rsidRPr="004665B2">
        <w:rPr>
          <w:rFonts w:ascii="Times New Roman" w:hAnsi="Times New Roman"/>
          <w:sz w:val="28"/>
          <w:szCs w:val="28"/>
        </w:rPr>
        <w:t xml:space="preserve"> необходим определенный реестр, в котором хранятся данные о состояниях конфигураций. Соответственно в данном объекте конфигурации реализован</w:t>
      </w:r>
      <w:r w:rsidR="00674B29">
        <w:rPr>
          <w:rFonts w:ascii="Times New Roman" w:hAnsi="Times New Roman"/>
          <w:sz w:val="28"/>
          <w:szCs w:val="28"/>
        </w:rPr>
        <w:t xml:space="preserve"> этот реестр под наименованием «</w:t>
      </w:r>
      <w:r w:rsidRPr="004665B2">
        <w:rPr>
          <w:rFonts w:ascii="Times New Roman" w:hAnsi="Times New Roman"/>
          <w:sz w:val="28"/>
          <w:szCs w:val="28"/>
        </w:rPr>
        <w:t>ЖИПК_</w:t>
      </w:r>
      <w:r w:rsidR="00674B29">
        <w:rPr>
          <w:rFonts w:ascii="Times New Roman" w:hAnsi="Times New Roman"/>
          <w:sz w:val="28"/>
          <w:szCs w:val="28"/>
        </w:rPr>
        <w:t>РегитсрХешСуммПрикладныхРешений»</w:t>
      </w:r>
      <w:r w:rsidRPr="004665B2">
        <w:rPr>
          <w:rFonts w:ascii="Times New Roman" w:hAnsi="Times New Roman"/>
          <w:sz w:val="28"/>
          <w:szCs w:val="28"/>
        </w:rPr>
        <w:t>, этот регистр хранит инф</w:t>
      </w:r>
      <w:r w:rsidR="00674B29">
        <w:rPr>
          <w:rFonts w:ascii="Times New Roman" w:hAnsi="Times New Roman"/>
          <w:sz w:val="28"/>
          <w:szCs w:val="28"/>
        </w:rPr>
        <w:t xml:space="preserve">ормацию о </w:t>
      </w:r>
      <w:r w:rsidRPr="004665B2">
        <w:rPr>
          <w:rFonts w:ascii="Times New Roman" w:hAnsi="Times New Roman"/>
          <w:sz w:val="28"/>
          <w:szCs w:val="28"/>
        </w:rPr>
        <w:t>дате изменения, хеш</w:t>
      </w:r>
      <w:r w:rsidR="00674B29">
        <w:rPr>
          <w:rFonts w:ascii="Times New Roman" w:hAnsi="Times New Roman"/>
          <w:sz w:val="28"/>
          <w:szCs w:val="28"/>
        </w:rPr>
        <w:t>-сумме и ссылкой на справочник «</w:t>
      </w:r>
      <w:r w:rsidRPr="004665B2">
        <w:rPr>
          <w:rFonts w:ascii="Times New Roman" w:hAnsi="Times New Roman"/>
          <w:sz w:val="28"/>
          <w:szCs w:val="28"/>
        </w:rPr>
        <w:t>ЖИПК_</w:t>
      </w:r>
      <w:r w:rsidR="00674B29">
        <w:rPr>
          <w:rFonts w:ascii="Times New Roman" w:hAnsi="Times New Roman"/>
          <w:sz w:val="28"/>
          <w:szCs w:val="28"/>
        </w:rPr>
        <w:t>КлючиАналитикиПрикладныхРешений»</w:t>
      </w:r>
      <w:r w:rsidRPr="004665B2">
        <w:rPr>
          <w:rFonts w:ascii="Times New Roman" w:hAnsi="Times New Roman"/>
          <w:sz w:val="28"/>
          <w:szCs w:val="28"/>
        </w:rPr>
        <w:t>, который является описанием конфигураций.</w:t>
      </w:r>
      <w:r w:rsidR="00925103">
        <w:rPr>
          <w:rFonts w:ascii="Times New Roman" w:hAnsi="Times New Roman"/>
          <w:sz w:val="28"/>
          <w:szCs w:val="28"/>
        </w:rPr>
        <w:t xml:space="preserve"> Записи данного регистра могут добавляться, но изменение и удаление невозможно.</w:t>
      </w:r>
    </w:p>
    <w:p w:rsidR="004665B2" w:rsidRPr="004665B2" w:rsidRDefault="00460ADA" w:rsidP="004665B2">
      <w:pPr>
        <w:spacing w:after="0" w:line="360" w:lineRule="auto"/>
        <w:ind w:firstLine="709"/>
        <w:jc w:val="both"/>
        <w:rPr>
          <w:rFonts w:ascii="Times New Roman" w:hAnsi="Times New Roman"/>
          <w:sz w:val="28"/>
          <w:szCs w:val="28"/>
        </w:rPr>
      </w:pPr>
      <w:r>
        <w:rPr>
          <w:rFonts w:ascii="Times New Roman" w:hAnsi="Times New Roman"/>
          <w:sz w:val="28"/>
          <w:szCs w:val="28"/>
        </w:rPr>
        <w:t>Так же существует регистр «ЖИПК_ПараметрыРеглЗаданий»</w:t>
      </w:r>
      <w:r w:rsidR="004665B2" w:rsidRPr="004665B2">
        <w:rPr>
          <w:rFonts w:ascii="Times New Roman" w:hAnsi="Times New Roman"/>
          <w:sz w:val="28"/>
          <w:szCs w:val="28"/>
        </w:rPr>
        <w:t>, он предназначен для настройки регламентных процедур, необходимых для сбора данных о состояниях конфигураций. В этом регистре хранится расписание или частота этих процедур.</w:t>
      </w:r>
    </w:p>
    <w:p w:rsidR="004665B2" w:rsidRPr="004665B2" w:rsidRDefault="004665B2" w:rsidP="004665B2">
      <w:pPr>
        <w:spacing w:after="0" w:line="360" w:lineRule="auto"/>
        <w:ind w:firstLine="709"/>
        <w:jc w:val="both"/>
        <w:rPr>
          <w:rFonts w:ascii="Times New Roman" w:hAnsi="Times New Roman"/>
          <w:sz w:val="28"/>
          <w:szCs w:val="28"/>
        </w:rPr>
      </w:pPr>
      <w:r w:rsidRPr="004665B2">
        <w:rPr>
          <w:rFonts w:ascii="Times New Roman" w:hAnsi="Times New Roman"/>
          <w:sz w:val="28"/>
          <w:szCs w:val="28"/>
        </w:rPr>
        <w:t>Процедуры и функции</w:t>
      </w:r>
      <w:r w:rsidR="0020733F">
        <w:rPr>
          <w:rFonts w:ascii="Times New Roman" w:hAnsi="Times New Roman"/>
          <w:sz w:val="28"/>
          <w:szCs w:val="28"/>
        </w:rPr>
        <w:t>,</w:t>
      </w:r>
      <w:r w:rsidRPr="004665B2">
        <w:rPr>
          <w:rFonts w:ascii="Times New Roman" w:hAnsi="Times New Roman"/>
          <w:sz w:val="28"/>
          <w:szCs w:val="28"/>
        </w:rPr>
        <w:t xml:space="preserve"> реализованные в рамках дипломной работы описаны</w:t>
      </w:r>
      <w:r w:rsidR="0020733F">
        <w:rPr>
          <w:rFonts w:ascii="Times New Roman" w:hAnsi="Times New Roman"/>
          <w:sz w:val="28"/>
          <w:szCs w:val="28"/>
        </w:rPr>
        <w:t>,</w:t>
      </w:r>
      <w:r w:rsidR="00AA426D">
        <w:rPr>
          <w:rFonts w:ascii="Times New Roman" w:hAnsi="Times New Roman"/>
          <w:sz w:val="28"/>
          <w:szCs w:val="28"/>
        </w:rPr>
        <w:t xml:space="preserve"> в полном объеме в</w:t>
      </w:r>
      <w:r w:rsidRPr="004665B2">
        <w:rPr>
          <w:rFonts w:ascii="Times New Roman" w:hAnsi="Times New Roman"/>
          <w:sz w:val="28"/>
          <w:szCs w:val="28"/>
        </w:rPr>
        <w:t xml:space="preserve"> </w:t>
      </w:r>
      <w:r w:rsidR="00AA426D">
        <w:rPr>
          <w:rFonts w:ascii="Times New Roman" w:hAnsi="Times New Roman"/>
          <w:sz w:val="28"/>
          <w:szCs w:val="28"/>
        </w:rPr>
        <w:t>приложении</w:t>
      </w:r>
      <w:r w:rsidRPr="004665B2">
        <w:rPr>
          <w:rFonts w:ascii="Times New Roman" w:hAnsi="Times New Roman"/>
          <w:sz w:val="28"/>
          <w:szCs w:val="28"/>
        </w:rPr>
        <w:t xml:space="preserve"> </w:t>
      </w:r>
      <w:r w:rsidR="001D10C7">
        <w:rPr>
          <w:rFonts w:ascii="Times New Roman" w:hAnsi="Times New Roman"/>
          <w:sz w:val="28"/>
          <w:szCs w:val="28"/>
        </w:rPr>
        <w:t>А</w:t>
      </w:r>
      <w:r w:rsidRPr="004665B2">
        <w:rPr>
          <w:rFonts w:ascii="Times New Roman" w:hAnsi="Times New Roman"/>
          <w:sz w:val="28"/>
          <w:szCs w:val="28"/>
        </w:rPr>
        <w:t>.</w:t>
      </w:r>
    </w:p>
    <w:p w:rsidR="004665B2" w:rsidRPr="004665B2" w:rsidRDefault="006B552D" w:rsidP="00B342E6">
      <w:pPr>
        <w:pStyle w:val="2"/>
        <w:spacing w:before="120" w:after="100" w:line="276" w:lineRule="auto"/>
        <w:ind w:firstLine="709"/>
        <w:jc w:val="both"/>
        <w:rPr>
          <w:rFonts w:ascii="Times New Roman" w:hAnsi="Times New Roman"/>
          <w:b/>
          <w:sz w:val="28"/>
          <w:szCs w:val="28"/>
        </w:rPr>
      </w:pPr>
      <w:bookmarkStart w:id="39" w:name="_Toc137993594"/>
      <w:r w:rsidRPr="006B552D">
        <w:rPr>
          <w:rFonts w:ascii="Times New Roman" w:hAnsi="Times New Roman"/>
          <w:b/>
          <w:color w:val="000000" w:themeColor="text1"/>
          <w:sz w:val="28"/>
          <w:szCs w:val="28"/>
        </w:rPr>
        <w:lastRenderedPageBreak/>
        <w:t xml:space="preserve">4.2. </w:t>
      </w:r>
      <w:r w:rsidR="004665B2" w:rsidRPr="006B552D">
        <w:rPr>
          <w:rFonts w:ascii="Times New Roman" w:hAnsi="Times New Roman"/>
          <w:b/>
          <w:color w:val="000000" w:themeColor="text1"/>
          <w:sz w:val="28"/>
          <w:szCs w:val="28"/>
        </w:rPr>
        <w:t xml:space="preserve">Внедрение </w:t>
      </w:r>
      <w:r w:rsidR="004665B2" w:rsidRPr="0020733F">
        <w:rPr>
          <w:rFonts w:ascii="Times New Roman" w:hAnsi="Times New Roman"/>
          <w:b/>
          <w:color w:val="000000" w:themeColor="text1"/>
          <w:sz w:val="28"/>
          <w:szCs w:val="28"/>
        </w:rPr>
        <w:t>системы контроля целостности конфигураций по разработанной методике</w:t>
      </w:r>
      <w:bookmarkEnd w:id="39"/>
    </w:p>
    <w:p w:rsidR="004665B2" w:rsidRPr="004665B2" w:rsidRDefault="004665B2" w:rsidP="004665B2">
      <w:pPr>
        <w:spacing w:after="0" w:line="360" w:lineRule="auto"/>
        <w:ind w:firstLine="709"/>
        <w:jc w:val="both"/>
        <w:rPr>
          <w:rFonts w:ascii="Times New Roman" w:hAnsi="Times New Roman"/>
          <w:sz w:val="28"/>
          <w:szCs w:val="28"/>
        </w:rPr>
      </w:pPr>
      <w:r w:rsidRPr="004665B2">
        <w:rPr>
          <w:rFonts w:ascii="Times New Roman" w:hAnsi="Times New Roman"/>
          <w:sz w:val="28"/>
          <w:szCs w:val="28"/>
        </w:rPr>
        <w:t>На этапе внедрения</w:t>
      </w:r>
      <w:r w:rsidR="007436E7">
        <w:rPr>
          <w:rFonts w:ascii="Times New Roman" w:hAnsi="Times New Roman"/>
          <w:sz w:val="28"/>
          <w:szCs w:val="28"/>
        </w:rPr>
        <w:t>,</w:t>
      </w:r>
      <w:r w:rsidRPr="004665B2">
        <w:rPr>
          <w:rFonts w:ascii="Times New Roman" w:hAnsi="Times New Roman"/>
          <w:sz w:val="28"/>
          <w:szCs w:val="28"/>
        </w:rPr>
        <w:t xml:space="preserve"> согласно методике</w:t>
      </w:r>
      <w:r w:rsidR="007436E7">
        <w:rPr>
          <w:rFonts w:ascii="Times New Roman" w:hAnsi="Times New Roman"/>
          <w:sz w:val="28"/>
          <w:szCs w:val="28"/>
        </w:rPr>
        <w:t>,</w:t>
      </w:r>
      <w:r w:rsidRPr="004665B2">
        <w:rPr>
          <w:rFonts w:ascii="Times New Roman" w:hAnsi="Times New Roman"/>
          <w:sz w:val="28"/>
          <w:szCs w:val="28"/>
        </w:rPr>
        <w:t xml:space="preserve"> требуется в начале определить некоторые параметры ERP-cистемы.</w:t>
      </w:r>
    </w:p>
    <w:p w:rsidR="004665B2" w:rsidRPr="004665B2" w:rsidRDefault="004665B2" w:rsidP="004665B2">
      <w:pPr>
        <w:spacing w:after="0" w:line="360" w:lineRule="auto"/>
        <w:ind w:firstLine="709"/>
        <w:jc w:val="both"/>
        <w:rPr>
          <w:rFonts w:ascii="Times New Roman" w:hAnsi="Times New Roman"/>
          <w:sz w:val="28"/>
          <w:szCs w:val="28"/>
        </w:rPr>
      </w:pPr>
      <w:r w:rsidRPr="004665B2">
        <w:rPr>
          <w:rFonts w:ascii="Times New Roman" w:hAnsi="Times New Roman"/>
          <w:sz w:val="28"/>
          <w:szCs w:val="28"/>
        </w:rPr>
        <w:t xml:space="preserve">Как было </w:t>
      </w:r>
      <w:r w:rsidR="00504E73">
        <w:rPr>
          <w:rFonts w:ascii="Times New Roman" w:hAnsi="Times New Roman"/>
          <w:sz w:val="28"/>
          <w:szCs w:val="28"/>
        </w:rPr>
        <w:t>описано выше, система</w:t>
      </w:r>
      <w:r w:rsidRPr="004665B2">
        <w:rPr>
          <w:rFonts w:ascii="Times New Roman" w:hAnsi="Times New Roman"/>
          <w:sz w:val="28"/>
          <w:szCs w:val="28"/>
        </w:rPr>
        <w:t xml:space="preserve"> находится в статусе постоянных обновлений и изменений. На текущий момент, включая интегрированную систему контроля целостности подключены основная конфигурация, 4 расширений конфигурации и 8 дополнительных отчетов и обработок, </w:t>
      </w:r>
      <w:r w:rsidR="00504E73" w:rsidRPr="004665B2">
        <w:rPr>
          <w:rFonts w:ascii="Times New Roman" w:hAnsi="Times New Roman"/>
          <w:sz w:val="28"/>
          <w:szCs w:val="28"/>
        </w:rPr>
        <w:t>следовательно,</w:t>
      </w:r>
      <w:r w:rsidRPr="004665B2">
        <w:rPr>
          <w:rFonts w:ascii="Times New Roman" w:hAnsi="Times New Roman"/>
          <w:sz w:val="28"/>
          <w:szCs w:val="28"/>
        </w:rPr>
        <w:t xml:space="preserve"> т</w:t>
      </w:r>
      <w:r w:rsidR="00504E73">
        <w:rPr>
          <w:rFonts w:ascii="Times New Roman" w:hAnsi="Times New Roman"/>
          <w:sz w:val="28"/>
          <w:szCs w:val="28"/>
        </w:rPr>
        <w:t>ребуется сбор данных о состояниях</w:t>
      </w:r>
      <w:r w:rsidRPr="004665B2">
        <w:rPr>
          <w:rFonts w:ascii="Times New Roman" w:hAnsi="Times New Roman"/>
          <w:sz w:val="28"/>
          <w:szCs w:val="28"/>
        </w:rPr>
        <w:t xml:space="preserve"> всех этих конфигураций, соответственно</w:t>
      </w:r>
      <w:r w:rsidR="00504E73">
        <w:rPr>
          <w:rFonts w:ascii="Times New Roman" w:hAnsi="Times New Roman"/>
          <w:sz w:val="28"/>
          <w:szCs w:val="28"/>
        </w:rPr>
        <w:t>,</w:t>
      </w:r>
      <w:r w:rsidRPr="004665B2">
        <w:rPr>
          <w:rFonts w:ascii="Times New Roman" w:hAnsi="Times New Roman"/>
          <w:sz w:val="28"/>
          <w:szCs w:val="28"/>
        </w:rPr>
        <w:t xml:space="preserve"> 3 типа конфигураций.</w:t>
      </w:r>
    </w:p>
    <w:p w:rsidR="004665B2" w:rsidRPr="004665B2" w:rsidRDefault="004665B2" w:rsidP="001A4F6B">
      <w:pPr>
        <w:spacing w:after="0" w:line="360" w:lineRule="auto"/>
        <w:ind w:firstLine="709"/>
        <w:jc w:val="both"/>
        <w:rPr>
          <w:rFonts w:ascii="Times New Roman" w:hAnsi="Times New Roman"/>
          <w:sz w:val="28"/>
          <w:szCs w:val="28"/>
        </w:rPr>
      </w:pPr>
      <w:r w:rsidRPr="004665B2">
        <w:rPr>
          <w:rFonts w:ascii="Times New Roman" w:hAnsi="Times New Roman"/>
          <w:sz w:val="28"/>
          <w:szCs w:val="28"/>
        </w:rPr>
        <w:t>После интеграции система контроля целостности конфигураций произвела идентификацию всех конфигураций, было присвоено наименование самого прикладного решения, его внутренний идентификатор в базе и тип. На рисунке 4.6 изображен список конфигураций в системе.</w:t>
      </w:r>
    </w:p>
    <w:p w:rsidR="001A4F6B" w:rsidRDefault="00CE1E51" w:rsidP="001A4F6B">
      <w:pPr>
        <w:keepNext/>
        <w:spacing w:after="0" w:line="360" w:lineRule="auto"/>
        <w:jc w:val="center"/>
      </w:pPr>
      <w:r>
        <w:rPr>
          <w:noProof/>
        </w:rPr>
        <w:drawing>
          <wp:inline distT="0" distB="0" distL="0" distR="0" wp14:anchorId="491FD82B" wp14:editId="48ADF66F">
            <wp:extent cx="5940425" cy="1819275"/>
            <wp:effectExtent l="0" t="0" r="317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1819275"/>
                    </a:xfrm>
                    <a:prstGeom prst="rect">
                      <a:avLst/>
                    </a:prstGeom>
                  </pic:spPr>
                </pic:pic>
              </a:graphicData>
            </a:graphic>
          </wp:inline>
        </w:drawing>
      </w:r>
    </w:p>
    <w:p w:rsidR="001A4F6B" w:rsidRPr="004665B2" w:rsidRDefault="001A4F6B" w:rsidP="001A4F6B">
      <w:pPr>
        <w:spacing w:after="0" w:line="360" w:lineRule="auto"/>
        <w:jc w:val="center"/>
        <w:rPr>
          <w:rFonts w:ascii="Times New Roman" w:hAnsi="Times New Roman"/>
          <w:sz w:val="28"/>
          <w:szCs w:val="28"/>
        </w:rPr>
      </w:pPr>
      <w:r w:rsidRPr="004665B2">
        <w:rPr>
          <w:rFonts w:ascii="Times New Roman" w:hAnsi="Times New Roman"/>
          <w:sz w:val="28"/>
          <w:szCs w:val="28"/>
        </w:rPr>
        <w:t>Ри</w:t>
      </w:r>
      <w:r w:rsidR="00372D32">
        <w:rPr>
          <w:rFonts w:ascii="Times New Roman" w:hAnsi="Times New Roman"/>
          <w:sz w:val="28"/>
          <w:szCs w:val="28"/>
        </w:rPr>
        <w:t>сунок 4.6 – С</w:t>
      </w:r>
      <w:r w:rsidRPr="004665B2">
        <w:rPr>
          <w:rFonts w:ascii="Times New Roman" w:hAnsi="Times New Roman"/>
          <w:sz w:val="28"/>
          <w:szCs w:val="28"/>
        </w:rPr>
        <w:t>писок конфигураций в ERP-cистеме</w:t>
      </w:r>
    </w:p>
    <w:p w:rsidR="004665B2" w:rsidRPr="004665B2" w:rsidRDefault="004665B2" w:rsidP="004665B2">
      <w:pPr>
        <w:spacing w:after="0" w:line="360" w:lineRule="auto"/>
        <w:ind w:firstLine="709"/>
        <w:jc w:val="both"/>
        <w:rPr>
          <w:rFonts w:ascii="Times New Roman" w:hAnsi="Times New Roman"/>
          <w:sz w:val="28"/>
          <w:szCs w:val="28"/>
        </w:rPr>
      </w:pPr>
      <w:r w:rsidRPr="004665B2">
        <w:rPr>
          <w:rFonts w:ascii="Times New Roman" w:hAnsi="Times New Roman"/>
          <w:sz w:val="28"/>
          <w:szCs w:val="28"/>
        </w:rPr>
        <w:t>Из-за ограничений платформы «1С:Предприятие 8» для сбора данных о состояниях  происходит с помощью регламентных процедур, это означает</w:t>
      </w:r>
      <w:r w:rsidR="00372D32">
        <w:rPr>
          <w:rFonts w:ascii="Times New Roman" w:hAnsi="Times New Roman"/>
          <w:sz w:val="28"/>
          <w:szCs w:val="28"/>
        </w:rPr>
        <w:t>,</w:t>
      </w:r>
      <w:r w:rsidRPr="004665B2">
        <w:rPr>
          <w:rFonts w:ascii="Times New Roman" w:hAnsi="Times New Roman"/>
          <w:sz w:val="28"/>
          <w:szCs w:val="28"/>
        </w:rPr>
        <w:t xml:space="preserve"> что система будет производить периодически по расписанию запуск процедур сбора. Частота процедур может быть произвольной, в зависимости от производительности системы и размера самой конфигурации. Для конфигураций типа расширения конфигураций и дополнительных отчетов и обработ</w:t>
      </w:r>
      <w:r w:rsidR="00925103">
        <w:rPr>
          <w:rFonts w:ascii="Times New Roman" w:hAnsi="Times New Roman"/>
          <w:sz w:val="28"/>
          <w:szCs w:val="28"/>
        </w:rPr>
        <w:t>ок можно выставить запуск каждые 15 минут</w:t>
      </w:r>
      <w:r w:rsidRPr="004665B2">
        <w:rPr>
          <w:rFonts w:ascii="Times New Roman" w:hAnsi="Times New Roman"/>
          <w:sz w:val="28"/>
          <w:szCs w:val="28"/>
        </w:rPr>
        <w:t xml:space="preserve">, </w:t>
      </w:r>
      <w:r w:rsidR="00372D32">
        <w:rPr>
          <w:rFonts w:ascii="Times New Roman" w:hAnsi="Times New Roman"/>
          <w:sz w:val="28"/>
          <w:szCs w:val="28"/>
        </w:rPr>
        <w:t>т. к.</w:t>
      </w:r>
      <w:r w:rsidRPr="004665B2">
        <w:rPr>
          <w:rFonts w:ascii="Times New Roman" w:hAnsi="Times New Roman"/>
          <w:sz w:val="28"/>
          <w:szCs w:val="28"/>
        </w:rPr>
        <w:t xml:space="preserve"> они имеют относительно основной конфигурации небольшой размер. В свою очередь </w:t>
      </w:r>
      <w:r w:rsidRPr="004665B2">
        <w:rPr>
          <w:rFonts w:ascii="Times New Roman" w:hAnsi="Times New Roman"/>
          <w:sz w:val="28"/>
          <w:szCs w:val="28"/>
        </w:rPr>
        <w:lastRenderedPageBreak/>
        <w:t xml:space="preserve">основную конфигурацию </w:t>
      </w:r>
      <w:r w:rsidR="00925103">
        <w:rPr>
          <w:rFonts w:ascii="Times New Roman" w:hAnsi="Times New Roman"/>
          <w:sz w:val="28"/>
          <w:szCs w:val="28"/>
        </w:rPr>
        <w:t>резонно выставить запуск каждый час</w:t>
      </w:r>
      <w:r w:rsidRPr="004665B2">
        <w:rPr>
          <w:rFonts w:ascii="Times New Roman" w:hAnsi="Times New Roman"/>
          <w:sz w:val="28"/>
          <w:szCs w:val="28"/>
        </w:rPr>
        <w:t>. В настройках системы будет отображаться следующим образом, для каждого типа задаётся своё расписание запуска. Список регламентных процедур и расписание для примера для расширений конфигурации изображено на рисунке 4.7.</w:t>
      </w:r>
    </w:p>
    <w:p w:rsidR="00A100D1" w:rsidRDefault="00CE1E51" w:rsidP="004278F1">
      <w:pPr>
        <w:keepNext/>
        <w:spacing w:after="0" w:line="360" w:lineRule="auto"/>
        <w:jc w:val="center"/>
      </w:pPr>
      <w:r>
        <w:rPr>
          <w:noProof/>
        </w:rPr>
        <w:drawing>
          <wp:inline distT="0" distB="0" distL="0" distR="0" wp14:anchorId="62F65F78" wp14:editId="499F2351">
            <wp:extent cx="5057775" cy="5688172"/>
            <wp:effectExtent l="0" t="0" r="0" b="825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58652" cy="5689158"/>
                    </a:xfrm>
                    <a:prstGeom prst="rect">
                      <a:avLst/>
                    </a:prstGeom>
                  </pic:spPr>
                </pic:pic>
              </a:graphicData>
            </a:graphic>
          </wp:inline>
        </w:drawing>
      </w:r>
    </w:p>
    <w:p w:rsidR="00A100D1" w:rsidRPr="004665B2" w:rsidRDefault="003B7ACD" w:rsidP="00A100D1">
      <w:pPr>
        <w:spacing w:after="0" w:line="360" w:lineRule="auto"/>
        <w:jc w:val="center"/>
        <w:rPr>
          <w:rFonts w:ascii="Times New Roman" w:hAnsi="Times New Roman"/>
          <w:sz w:val="28"/>
          <w:szCs w:val="28"/>
        </w:rPr>
      </w:pPr>
      <w:r>
        <w:rPr>
          <w:rFonts w:ascii="Times New Roman" w:hAnsi="Times New Roman"/>
          <w:sz w:val="28"/>
          <w:szCs w:val="28"/>
        </w:rPr>
        <w:t>Рисунок 4.7 – С</w:t>
      </w:r>
      <w:r w:rsidR="00A100D1" w:rsidRPr="004665B2">
        <w:rPr>
          <w:rFonts w:ascii="Times New Roman" w:hAnsi="Times New Roman"/>
          <w:sz w:val="28"/>
          <w:szCs w:val="28"/>
        </w:rPr>
        <w:t>писок регламентных процедур</w:t>
      </w:r>
    </w:p>
    <w:p w:rsidR="004665B2" w:rsidRPr="004665B2" w:rsidRDefault="004665B2" w:rsidP="004665B2">
      <w:pPr>
        <w:spacing w:after="0" w:line="360" w:lineRule="auto"/>
        <w:ind w:firstLine="709"/>
        <w:jc w:val="both"/>
        <w:rPr>
          <w:rFonts w:ascii="Times New Roman" w:hAnsi="Times New Roman"/>
          <w:sz w:val="28"/>
          <w:szCs w:val="28"/>
        </w:rPr>
      </w:pPr>
      <w:r w:rsidRPr="004665B2">
        <w:rPr>
          <w:rFonts w:ascii="Times New Roman" w:hAnsi="Times New Roman"/>
          <w:sz w:val="28"/>
          <w:szCs w:val="28"/>
        </w:rPr>
        <w:t>При реализации системы контроля целостности для определения состояний конфигураций был выбран алгоритм хеш-функции SHA256, так как система изначально поддерживает вычисления по данному алгоритму и является наиболее распространенным в любых подобных системах.</w:t>
      </w:r>
    </w:p>
    <w:p w:rsidR="004665B2" w:rsidRPr="004665B2" w:rsidRDefault="004665B2" w:rsidP="004665B2">
      <w:pPr>
        <w:spacing w:after="0" w:line="360" w:lineRule="auto"/>
        <w:ind w:firstLine="709"/>
        <w:jc w:val="both"/>
        <w:rPr>
          <w:rFonts w:ascii="Times New Roman" w:hAnsi="Times New Roman"/>
          <w:sz w:val="28"/>
          <w:szCs w:val="28"/>
        </w:rPr>
      </w:pPr>
      <w:r w:rsidRPr="004665B2">
        <w:rPr>
          <w:rFonts w:ascii="Times New Roman" w:hAnsi="Times New Roman"/>
          <w:sz w:val="28"/>
          <w:szCs w:val="28"/>
        </w:rPr>
        <w:lastRenderedPageBreak/>
        <w:t>Для методики так же необходимо определить пользователя, который будет работать с этой системой, но в рамках тестирования будет определен пользователь с высокими привилегиями, которому назначена роль оператора системы контроля целостности.</w:t>
      </w:r>
    </w:p>
    <w:p w:rsidR="004665B2" w:rsidRPr="004665B2" w:rsidRDefault="004665B2" w:rsidP="004665B2">
      <w:pPr>
        <w:spacing w:after="0" w:line="360" w:lineRule="auto"/>
        <w:ind w:firstLine="709"/>
        <w:jc w:val="both"/>
        <w:rPr>
          <w:rFonts w:ascii="Times New Roman" w:hAnsi="Times New Roman"/>
          <w:sz w:val="28"/>
          <w:szCs w:val="28"/>
        </w:rPr>
      </w:pPr>
      <w:r w:rsidRPr="004665B2">
        <w:rPr>
          <w:rFonts w:ascii="Times New Roman" w:hAnsi="Times New Roman"/>
          <w:sz w:val="28"/>
          <w:szCs w:val="28"/>
        </w:rPr>
        <w:t>На этом этапе будет выполнено резервное копирование ERP-cистемы для дальнейшего тестирования в рамках эксплуатации.</w:t>
      </w:r>
    </w:p>
    <w:p w:rsidR="004665B2" w:rsidRPr="004665B2" w:rsidRDefault="004665B2" w:rsidP="004665B2">
      <w:pPr>
        <w:spacing w:after="0" w:line="360" w:lineRule="auto"/>
        <w:ind w:firstLine="709"/>
        <w:jc w:val="both"/>
        <w:rPr>
          <w:rFonts w:ascii="Times New Roman" w:hAnsi="Times New Roman"/>
          <w:sz w:val="28"/>
          <w:szCs w:val="28"/>
        </w:rPr>
      </w:pPr>
      <w:r w:rsidRPr="004665B2">
        <w:rPr>
          <w:rFonts w:ascii="Times New Roman" w:hAnsi="Times New Roman"/>
          <w:sz w:val="28"/>
          <w:szCs w:val="28"/>
        </w:rPr>
        <w:t>После необходимых настроек системы этап внедрения является завершенным.</w:t>
      </w:r>
    </w:p>
    <w:p w:rsidR="004665B2" w:rsidRPr="00B33F7C" w:rsidRDefault="00B33F7C" w:rsidP="00B342E6">
      <w:pPr>
        <w:pStyle w:val="2"/>
        <w:spacing w:before="120" w:after="100" w:line="276" w:lineRule="auto"/>
        <w:ind w:firstLine="709"/>
        <w:jc w:val="both"/>
        <w:rPr>
          <w:rFonts w:ascii="Times New Roman" w:hAnsi="Times New Roman"/>
          <w:b/>
          <w:color w:val="000000" w:themeColor="text1"/>
          <w:sz w:val="28"/>
          <w:szCs w:val="28"/>
        </w:rPr>
      </w:pPr>
      <w:bookmarkStart w:id="40" w:name="_Toc137993595"/>
      <w:r w:rsidRPr="00B33F7C">
        <w:rPr>
          <w:rFonts w:ascii="Times New Roman" w:hAnsi="Times New Roman"/>
          <w:b/>
          <w:color w:val="000000" w:themeColor="text1"/>
          <w:sz w:val="28"/>
          <w:szCs w:val="28"/>
        </w:rPr>
        <w:t xml:space="preserve">4.3. </w:t>
      </w:r>
      <w:r w:rsidR="004665B2" w:rsidRPr="00B33F7C">
        <w:rPr>
          <w:rFonts w:ascii="Times New Roman" w:hAnsi="Times New Roman"/>
          <w:b/>
          <w:color w:val="000000" w:themeColor="text1"/>
          <w:sz w:val="28"/>
          <w:szCs w:val="28"/>
        </w:rPr>
        <w:t>Эксплуатация системы контроля целостности конфигураций по разработанной методике</w:t>
      </w:r>
      <w:bookmarkEnd w:id="40"/>
    </w:p>
    <w:p w:rsidR="004665B2" w:rsidRPr="004665B2" w:rsidRDefault="004665B2" w:rsidP="004665B2">
      <w:pPr>
        <w:spacing w:after="0" w:line="360" w:lineRule="auto"/>
        <w:ind w:firstLine="709"/>
        <w:jc w:val="both"/>
        <w:rPr>
          <w:rFonts w:ascii="Times New Roman" w:hAnsi="Times New Roman"/>
          <w:sz w:val="28"/>
          <w:szCs w:val="28"/>
        </w:rPr>
      </w:pPr>
      <w:r w:rsidRPr="004665B2">
        <w:rPr>
          <w:rFonts w:ascii="Times New Roman" w:hAnsi="Times New Roman"/>
          <w:sz w:val="28"/>
          <w:szCs w:val="28"/>
        </w:rPr>
        <w:t xml:space="preserve">Далее можно перейти к этапу эксплуатации системы. После завершенного внедрения система работает автономно по заданным настройкам. Можно перейти в определенный реестр, где хранятся данные о состояниях конфигураций, где будет отображено проверяемое прикладное решение из идентифицированных ранее, дату сбора данных и хеш-сумму конфигурации. Хеш-сумма отображает текущее состояние конфигурации. </w:t>
      </w:r>
    </w:p>
    <w:p w:rsidR="004665B2" w:rsidRPr="004665B2" w:rsidRDefault="004665B2" w:rsidP="00801E0C">
      <w:pPr>
        <w:spacing w:after="0" w:line="360" w:lineRule="auto"/>
        <w:ind w:firstLine="709"/>
        <w:jc w:val="both"/>
        <w:rPr>
          <w:rFonts w:ascii="Times New Roman" w:hAnsi="Times New Roman"/>
          <w:sz w:val="28"/>
          <w:szCs w:val="28"/>
        </w:rPr>
      </w:pPr>
      <w:r w:rsidRPr="004665B2">
        <w:rPr>
          <w:rFonts w:ascii="Times New Roman" w:hAnsi="Times New Roman"/>
          <w:sz w:val="28"/>
          <w:szCs w:val="28"/>
        </w:rPr>
        <w:t xml:space="preserve">На рисунке 4.8 отображена выборка подобных записей за некоторый период времени. По этой выборке можно сделать вывод что </w:t>
      </w:r>
      <w:r w:rsidR="005C0187" w:rsidRPr="004665B2">
        <w:rPr>
          <w:rFonts w:ascii="Times New Roman" w:hAnsi="Times New Roman"/>
          <w:sz w:val="28"/>
          <w:szCs w:val="28"/>
        </w:rPr>
        <w:t>все прикладные решения,</w:t>
      </w:r>
      <w:r w:rsidRPr="004665B2">
        <w:rPr>
          <w:rFonts w:ascii="Times New Roman" w:hAnsi="Times New Roman"/>
          <w:sz w:val="28"/>
          <w:szCs w:val="28"/>
        </w:rPr>
        <w:t xml:space="preserve"> идентифицированные ранее попадают в реестр. Так же разница считывания данных соответствуют настройкам регламентных процедур определенные на этапе внедрения и равняется минуте. Размер хеш-сумм в записях равняется 256 бит, что соответствует алгоритму SHA256. Хеш-сумма отображена в системе в виде шестнадцатеричного кода.</w:t>
      </w:r>
    </w:p>
    <w:p w:rsidR="00801E0C" w:rsidRDefault="00CE1E51" w:rsidP="00801E0C">
      <w:pPr>
        <w:keepNext/>
        <w:spacing w:after="0" w:line="360" w:lineRule="auto"/>
        <w:jc w:val="both"/>
      </w:pPr>
      <w:r>
        <w:rPr>
          <w:noProof/>
        </w:rPr>
        <w:drawing>
          <wp:inline distT="0" distB="0" distL="0" distR="0" wp14:anchorId="4BF24002" wp14:editId="52BFDF1F">
            <wp:extent cx="5940425" cy="1485265"/>
            <wp:effectExtent l="0" t="0" r="3175"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485265"/>
                    </a:xfrm>
                    <a:prstGeom prst="rect">
                      <a:avLst/>
                    </a:prstGeom>
                  </pic:spPr>
                </pic:pic>
              </a:graphicData>
            </a:graphic>
          </wp:inline>
        </w:drawing>
      </w:r>
    </w:p>
    <w:p w:rsidR="00801E0C" w:rsidRPr="004665B2" w:rsidRDefault="00801E0C" w:rsidP="00801E0C">
      <w:pPr>
        <w:spacing w:after="0" w:line="360" w:lineRule="auto"/>
        <w:jc w:val="center"/>
        <w:rPr>
          <w:rFonts w:ascii="Times New Roman" w:hAnsi="Times New Roman"/>
          <w:sz w:val="28"/>
          <w:szCs w:val="28"/>
        </w:rPr>
      </w:pPr>
      <w:r w:rsidRPr="004665B2">
        <w:rPr>
          <w:rFonts w:ascii="Times New Roman" w:hAnsi="Times New Roman"/>
          <w:sz w:val="28"/>
          <w:szCs w:val="28"/>
        </w:rPr>
        <w:t xml:space="preserve">Рисунок </w:t>
      </w:r>
      <w:r w:rsidR="003B7ACD">
        <w:rPr>
          <w:rFonts w:ascii="Times New Roman" w:hAnsi="Times New Roman"/>
          <w:sz w:val="28"/>
          <w:szCs w:val="28"/>
        </w:rPr>
        <w:t>4.8 – В</w:t>
      </w:r>
      <w:r w:rsidRPr="004665B2">
        <w:rPr>
          <w:rFonts w:ascii="Times New Roman" w:hAnsi="Times New Roman"/>
          <w:sz w:val="28"/>
          <w:szCs w:val="28"/>
        </w:rPr>
        <w:t>ыборка реестра состояний конфигураций</w:t>
      </w:r>
    </w:p>
    <w:p w:rsidR="004665B2" w:rsidRPr="004665B2" w:rsidRDefault="004665B2" w:rsidP="004665B2">
      <w:pPr>
        <w:spacing w:after="0" w:line="360" w:lineRule="auto"/>
        <w:ind w:firstLine="709"/>
        <w:jc w:val="both"/>
        <w:rPr>
          <w:rFonts w:ascii="Times New Roman" w:hAnsi="Times New Roman"/>
          <w:sz w:val="28"/>
          <w:szCs w:val="28"/>
        </w:rPr>
      </w:pPr>
      <w:r w:rsidRPr="004665B2">
        <w:rPr>
          <w:rFonts w:ascii="Times New Roman" w:hAnsi="Times New Roman"/>
          <w:sz w:val="28"/>
          <w:szCs w:val="28"/>
        </w:rPr>
        <w:lastRenderedPageBreak/>
        <w:t>Реестр соответствует модели контроля целостности конфигураций, разработанной во второй главе данной работы.</w:t>
      </w:r>
    </w:p>
    <w:p w:rsidR="004665B2" w:rsidRPr="004665B2" w:rsidRDefault="004665B2" w:rsidP="004665B2">
      <w:pPr>
        <w:spacing w:after="0" w:line="360" w:lineRule="auto"/>
        <w:ind w:firstLine="709"/>
        <w:jc w:val="both"/>
        <w:rPr>
          <w:rFonts w:ascii="Times New Roman" w:hAnsi="Times New Roman"/>
          <w:sz w:val="28"/>
          <w:szCs w:val="28"/>
        </w:rPr>
      </w:pPr>
      <w:r w:rsidRPr="004665B2">
        <w:rPr>
          <w:rFonts w:ascii="Times New Roman" w:hAnsi="Times New Roman"/>
          <w:sz w:val="28"/>
          <w:szCs w:val="28"/>
        </w:rPr>
        <w:t>Основным рабочим местом оператора является журнал изменений. На рисунке 4.9 изображен данный журнал.</w:t>
      </w:r>
    </w:p>
    <w:p w:rsidR="00355284" w:rsidRDefault="00CE1E51" w:rsidP="00355284">
      <w:pPr>
        <w:keepNext/>
        <w:spacing w:after="0" w:line="360" w:lineRule="auto"/>
        <w:jc w:val="both"/>
      </w:pPr>
      <w:r>
        <w:rPr>
          <w:noProof/>
        </w:rPr>
        <w:drawing>
          <wp:inline distT="0" distB="0" distL="0" distR="0" wp14:anchorId="18810C74" wp14:editId="39D4E6EE">
            <wp:extent cx="5940425" cy="3063240"/>
            <wp:effectExtent l="0" t="0" r="3175"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063240"/>
                    </a:xfrm>
                    <a:prstGeom prst="rect">
                      <a:avLst/>
                    </a:prstGeom>
                  </pic:spPr>
                </pic:pic>
              </a:graphicData>
            </a:graphic>
          </wp:inline>
        </w:drawing>
      </w:r>
    </w:p>
    <w:p w:rsidR="00355284" w:rsidRPr="004665B2" w:rsidRDefault="00355284" w:rsidP="00355284">
      <w:pPr>
        <w:spacing w:after="0" w:line="360" w:lineRule="auto"/>
        <w:jc w:val="center"/>
        <w:rPr>
          <w:rFonts w:ascii="Times New Roman" w:hAnsi="Times New Roman"/>
          <w:sz w:val="28"/>
          <w:szCs w:val="28"/>
        </w:rPr>
      </w:pPr>
      <w:r>
        <w:rPr>
          <w:rFonts w:ascii="Times New Roman" w:hAnsi="Times New Roman"/>
          <w:sz w:val="28"/>
          <w:szCs w:val="28"/>
        </w:rPr>
        <w:t>Рисунок 4.9 – Ж</w:t>
      </w:r>
      <w:r w:rsidRPr="004665B2">
        <w:rPr>
          <w:rFonts w:ascii="Times New Roman" w:hAnsi="Times New Roman"/>
          <w:sz w:val="28"/>
          <w:szCs w:val="28"/>
        </w:rPr>
        <w:t>урнал изменений конфигураций</w:t>
      </w:r>
    </w:p>
    <w:p w:rsidR="004665B2" w:rsidRPr="004665B2" w:rsidRDefault="004665B2" w:rsidP="004665B2">
      <w:pPr>
        <w:spacing w:after="0" w:line="360" w:lineRule="auto"/>
        <w:ind w:firstLine="709"/>
        <w:jc w:val="both"/>
        <w:rPr>
          <w:rFonts w:ascii="Times New Roman" w:hAnsi="Times New Roman"/>
          <w:sz w:val="28"/>
          <w:szCs w:val="28"/>
        </w:rPr>
      </w:pPr>
      <w:r w:rsidRPr="004665B2">
        <w:rPr>
          <w:rFonts w:ascii="Times New Roman" w:hAnsi="Times New Roman"/>
          <w:sz w:val="28"/>
          <w:szCs w:val="28"/>
        </w:rPr>
        <w:t>Журнал содержит в себе все прикладные решения</w:t>
      </w:r>
      <w:r w:rsidR="00355284">
        <w:rPr>
          <w:rFonts w:ascii="Times New Roman" w:hAnsi="Times New Roman"/>
          <w:sz w:val="28"/>
          <w:szCs w:val="28"/>
        </w:rPr>
        <w:t>,</w:t>
      </w:r>
      <w:r w:rsidRPr="004665B2">
        <w:rPr>
          <w:rFonts w:ascii="Times New Roman" w:hAnsi="Times New Roman"/>
          <w:sz w:val="28"/>
          <w:szCs w:val="28"/>
        </w:rPr>
        <w:t xml:space="preserve"> и</w:t>
      </w:r>
      <w:r w:rsidR="003A096A">
        <w:rPr>
          <w:rFonts w:ascii="Times New Roman" w:hAnsi="Times New Roman"/>
          <w:sz w:val="28"/>
          <w:szCs w:val="28"/>
        </w:rPr>
        <w:t>спользуемые ERP-системой, а так</w:t>
      </w:r>
      <w:r w:rsidRPr="004665B2">
        <w:rPr>
          <w:rFonts w:ascii="Times New Roman" w:hAnsi="Times New Roman"/>
          <w:sz w:val="28"/>
          <w:szCs w:val="28"/>
        </w:rPr>
        <w:t>же записью с изменениями. Первой записью</w:t>
      </w:r>
      <w:r w:rsidR="00355284">
        <w:rPr>
          <w:rFonts w:ascii="Times New Roman" w:hAnsi="Times New Roman"/>
          <w:sz w:val="28"/>
          <w:szCs w:val="28"/>
        </w:rPr>
        <w:t>,</w:t>
      </w:r>
      <w:r w:rsidRPr="004665B2">
        <w:rPr>
          <w:rFonts w:ascii="Times New Roman" w:hAnsi="Times New Roman"/>
          <w:sz w:val="28"/>
          <w:szCs w:val="28"/>
        </w:rPr>
        <w:t xml:space="preserve"> отображаемой в журнале</w:t>
      </w:r>
      <w:r w:rsidR="00355284">
        <w:rPr>
          <w:rFonts w:ascii="Times New Roman" w:hAnsi="Times New Roman"/>
          <w:sz w:val="28"/>
          <w:szCs w:val="28"/>
        </w:rPr>
        <w:t>,</w:t>
      </w:r>
      <w:r w:rsidRPr="004665B2">
        <w:rPr>
          <w:rFonts w:ascii="Times New Roman" w:hAnsi="Times New Roman"/>
          <w:sz w:val="28"/>
          <w:szCs w:val="28"/>
        </w:rPr>
        <w:t xml:space="preserve"> является первоначальное состояние. </w:t>
      </w:r>
      <w:r w:rsidR="003A096A">
        <w:rPr>
          <w:rFonts w:ascii="Times New Roman" w:hAnsi="Times New Roman"/>
          <w:sz w:val="28"/>
          <w:szCs w:val="28"/>
        </w:rPr>
        <w:t>Т. к.</w:t>
      </w:r>
      <w:r w:rsidRPr="004665B2">
        <w:rPr>
          <w:rFonts w:ascii="Times New Roman" w:hAnsi="Times New Roman"/>
          <w:sz w:val="28"/>
          <w:szCs w:val="28"/>
        </w:rPr>
        <w:t xml:space="preserve"> эти конфигурации уже присутствовали изначально, то состояние указывает на момент внедрения и интеграции системы контроля целостности.</w:t>
      </w:r>
    </w:p>
    <w:p w:rsidR="004665B2" w:rsidRPr="004665B2" w:rsidRDefault="004665B2" w:rsidP="004665B2">
      <w:pPr>
        <w:spacing w:after="0" w:line="360" w:lineRule="auto"/>
        <w:ind w:firstLine="709"/>
        <w:jc w:val="both"/>
        <w:rPr>
          <w:rFonts w:ascii="Times New Roman" w:hAnsi="Times New Roman"/>
          <w:sz w:val="28"/>
          <w:szCs w:val="28"/>
        </w:rPr>
      </w:pPr>
      <w:r w:rsidRPr="004665B2">
        <w:rPr>
          <w:rFonts w:ascii="Times New Roman" w:hAnsi="Times New Roman"/>
          <w:sz w:val="28"/>
          <w:szCs w:val="28"/>
        </w:rPr>
        <w:t>Если добавить и загрузить тестовую конфигурацию в виде расширения в базу данных ERP-системы, тогда она отобразится в журнале с записью на момент добавления и хеш-суммой. В случае удаления конфигурации</w:t>
      </w:r>
      <w:r w:rsidR="001B3B5F">
        <w:rPr>
          <w:rFonts w:ascii="Times New Roman" w:hAnsi="Times New Roman"/>
          <w:sz w:val="28"/>
          <w:szCs w:val="28"/>
        </w:rPr>
        <w:t>,</w:t>
      </w:r>
      <w:r w:rsidRPr="004665B2">
        <w:rPr>
          <w:rFonts w:ascii="Times New Roman" w:hAnsi="Times New Roman"/>
          <w:sz w:val="28"/>
          <w:szCs w:val="28"/>
        </w:rPr>
        <w:t xml:space="preserve"> записи в журнале остаются</w:t>
      </w:r>
      <w:r w:rsidR="001B3B5F">
        <w:rPr>
          <w:rFonts w:ascii="Times New Roman" w:hAnsi="Times New Roman"/>
          <w:sz w:val="28"/>
          <w:szCs w:val="28"/>
        </w:rPr>
        <w:t>,</w:t>
      </w:r>
      <w:r w:rsidRPr="004665B2">
        <w:rPr>
          <w:rFonts w:ascii="Times New Roman" w:hAnsi="Times New Roman"/>
          <w:sz w:val="28"/>
          <w:szCs w:val="28"/>
        </w:rPr>
        <w:t xml:space="preserve"> и хеш-сумма соответствует на момент удаления.</w:t>
      </w:r>
    </w:p>
    <w:p w:rsidR="004665B2" w:rsidRPr="004665B2" w:rsidRDefault="004665B2" w:rsidP="004665B2">
      <w:pPr>
        <w:spacing w:after="0" w:line="360" w:lineRule="auto"/>
        <w:ind w:firstLine="709"/>
        <w:jc w:val="both"/>
        <w:rPr>
          <w:rFonts w:ascii="Times New Roman" w:hAnsi="Times New Roman"/>
          <w:sz w:val="28"/>
          <w:szCs w:val="28"/>
        </w:rPr>
      </w:pPr>
      <w:r w:rsidRPr="004665B2">
        <w:rPr>
          <w:rFonts w:ascii="Times New Roman" w:hAnsi="Times New Roman"/>
          <w:sz w:val="28"/>
          <w:szCs w:val="28"/>
        </w:rPr>
        <w:t>На примере прикладного решения системы контроля целостности конфигураций можно внести периодичные изменения в содержание. Будет совершено два изменения, где первое является согласованным, а второе нет. Для обоих изменений в код будут содержать какой-то фрагмент</w:t>
      </w:r>
      <w:r w:rsidR="00566D38">
        <w:rPr>
          <w:rFonts w:ascii="Times New Roman" w:hAnsi="Times New Roman"/>
          <w:sz w:val="28"/>
          <w:szCs w:val="28"/>
        </w:rPr>
        <w:t xml:space="preserve"> кода</w:t>
      </w:r>
      <w:r w:rsidRPr="004665B2">
        <w:rPr>
          <w:rFonts w:ascii="Times New Roman" w:hAnsi="Times New Roman"/>
          <w:sz w:val="28"/>
          <w:szCs w:val="28"/>
        </w:rPr>
        <w:t xml:space="preserve">, дискредитирующий некоторые персональные данные физических лиц, </w:t>
      </w:r>
      <w:r w:rsidRPr="004665B2">
        <w:rPr>
          <w:rFonts w:ascii="Times New Roman" w:hAnsi="Times New Roman"/>
          <w:sz w:val="28"/>
          <w:szCs w:val="28"/>
        </w:rPr>
        <w:lastRenderedPageBreak/>
        <w:t xml:space="preserve">которые являются сотрудниками. Этот фрагмент кода изображен на </w:t>
      </w:r>
      <w:r w:rsidR="00566D38">
        <w:rPr>
          <w:rFonts w:ascii="Times New Roman" w:hAnsi="Times New Roman"/>
          <w:sz w:val="28"/>
          <w:szCs w:val="28"/>
        </w:rPr>
        <w:t>рисунке</w:t>
      </w:r>
      <w:r w:rsidR="00566D38">
        <w:t> </w:t>
      </w:r>
      <w:r w:rsidRPr="004665B2">
        <w:rPr>
          <w:rFonts w:ascii="Times New Roman" w:hAnsi="Times New Roman"/>
          <w:sz w:val="28"/>
          <w:szCs w:val="28"/>
        </w:rPr>
        <w:t>4.10.</w:t>
      </w:r>
    </w:p>
    <w:p w:rsidR="005443B5" w:rsidRDefault="004665B2" w:rsidP="005443B5">
      <w:pPr>
        <w:keepNext/>
        <w:spacing w:after="0" w:line="360" w:lineRule="auto"/>
        <w:jc w:val="center"/>
      </w:pPr>
      <w:r w:rsidRPr="004665B2">
        <w:rPr>
          <w:rFonts w:ascii="Times New Roman" w:hAnsi="Times New Roman"/>
          <w:noProof/>
          <w:sz w:val="28"/>
          <w:szCs w:val="28"/>
        </w:rPr>
        <w:drawing>
          <wp:inline distT="0" distB="0" distL="0" distR="0" wp14:anchorId="76077FCD" wp14:editId="18BEE592">
            <wp:extent cx="4410075" cy="1714500"/>
            <wp:effectExtent l="0" t="0" r="9525" b="0"/>
            <wp:docPr id="35" name="Picture 35"/>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5"/>
                    <a:stretch/>
                  </pic:blipFill>
                  <pic:spPr>
                    <a:xfrm>
                      <a:off x="0" y="0"/>
                      <a:ext cx="4412846" cy="1715577"/>
                    </a:xfrm>
                    <a:prstGeom prst="rect">
                      <a:avLst/>
                    </a:prstGeom>
                  </pic:spPr>
                </pic:pic>
              </a:graphicData>
            </a:graphic>
          </wp:inline>
        </w:drawing>
      </w:r>
    </w:p>
    <w:p w:rsidR="005443B5" w:rsidRPr="004665B2" w:rsidRDefault="005443B5" w:rsidP="005443B5">
      <w:pPr>
        <w:spacing w:after="0" w:line="360" w:lineRule="auto"/>
        <w:jc w:val="center"/>
        <w:rPr>
          <w:rFonts w:ascii="Times New Roman" w:hAnsi="Times New Roman"/>
          <w:sz w:val="28"/>
          <w:szCs w:val="28"/>
        </w:rPr>
      </w:pPr>
      <w:r>
        <w:rPr>
          <w:rFonts w:ascii="Times New Roman" w:hAnsi="Times New Roman"/>
          <w:sz w:val="28"/>
          <w:szCs w:val="28"/>
        </w:rPr>
        <w:t>Рисунок 4.10 – Ф</w:t>
      </w:r>
      <w:r w:rsidRPr="004665B2">
        <w:rPr>
          <w:rFonts w:ascii="Times New Roman" w:hAnsi="Times New Roman"/>
          <w:sz w:val="28"/>
          <w:szCs w:val="28"/>
        </w:rPr>
        <w:t>рагмент кода изменения конфигурации</w:t>
      </w:r>
    </w:p>
    <w:p w:rsidR="004665B2" w:rsidRPr="004665B2" w:rsidRDefault="004665B2" w:rsidP="004665B2">
      <w:pPr>
        <w:spacing w:after="0" w:line="360" w:lineRule="auto"/>
        <w:ind w:firstLine="709"/>
        <w:jc w:val="both"/>
        <w:rPr>
          <w:rFonts w:ascii="Times New Roman" w:hAnsi="Times New Roman"/>
          <w:sz w:val="28"/>
          <w:szCs w:val="28"/>
        </w:rPr>
      </w:pPr>
      <w:r w:rsidRPr="004665B2">
        <w:rPr>
          <w:rFonts w:ascii="Times New Roman" w:hAnsi="Times New Roman"/>
          <w:sz w:val="28"/>
          <w:szCs w:val="28"/>
        </w:rPr>
        <w:t>Данный код изменяет персональные данные, находящиеся в базе, а конкретно паспортные данные физических лиц.</w:t>
      </w:r>
    </w:p>
    <w:p w:rsidR="004665B2" w:rsidRPr="004665B2" w:rsidRDefault="004665B2" w:rsidP="004278F1">
      <w:pPr>
        <w:spacing w:after="0" w:line="360" w:lineRule="auto"/>
        <w:ind w:firstLine="709"/>
        <w:jc w:val="both"/>
        <w:rPr>
          <w:rFonts w:ascii="Times New Roman" w:hAnsi="Times New Roman"/>
          <w:sz w:val="28"/>
          <w:szCs w:val="28"/>
        </w:rPr>
      </w:pPr>
      <w:r w:rsidRPr="004665B2">
        <w:rPr>
          <w:rFonts w:ascii="Times New Roman" w:hAnsi="Times New Roman"/>
          <w:sz w:val="28"/>
          <w:szCs w:val="28"/>
        </w:rPr>
        <w:t>После изменений конфигурации в журнале добавятся две различные записи, где последняя запись соответствует текущему состоянию конфигурации. Эти записи изображены на рисунке 4.11.</w:t>
      </w:r>
    </w:p>
    <w:p w:rsidR="004278F1" w:rsidRDefault="00CE1E51" w:rsidP="004278F1">
      <w:pPr>
        <w:keepNext/>
        <w:spacing w:after="0" w:line="360" w:lineRule="auto"/>
        <w:jc w:val="center"/>
      </w:pPr>
      <w:r>
        <w:rPr>
          <w:noProof/>
        </w:rPr>
        <w:drawing>
          <wp:inline distT="0" distB="0" distL="0" distR="0" wp14:anchorId="21571023" wp14:editId="21582E44">
            <wp:extent cx="5940425" cy="2088515"/>
            <wp:effectExtent l="0" t="0" r="3175" b="698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088515"/>
                    </a:xfrm>
                    <a:prstGeom prst="rect">
                      <a:avLst/>
                    </a:prstGeom>
                  </pic:spPr>
                </pic:pic>
              </a:graphicData>
            </a:graphic>
          </wp:inline>
        </w:drawing>
      </w:r>
    </w:p>
    <w:p w:rsidR="004278F1" w:rsidRDefault="004278F1" w:rsidP="004278F1">
      <w:pPr>
        <w:spacing w:after="0" w:line="360" w:lineRule="auto"/>
        <w:jc w:val="center"/>
        <w:rPr>
          <w:rFonts w:ascii="Times New Roman" w:hAnsi="Times New Roman"/>
          <w:sz w:val="28"/>
          <w:szCs w:val="28"/>
        </w:rPr>
      </w:pPr>
      <w:r>
        <w:rPr>
          <w:rFonts w:ascii="Times New Roman" w:hAnsi="Times New Roman"/>
          <w:sz w:val="28"/>
          <w:szCs w:val="28"/>
        </w:rPr>
        <w:t>Рисунок 4.11 – Ж</w:t>
      </w:r>
      <w:r w:rsidRPr="004665B2">
        <w:rPr>
          <w:rFonts w:ascii="Times New Roman" w:hAnsi="Times New Roman"/>
          <w:sz w:val="28"/>
          <w:szCs w:val="28"/>
        </w:rPr>
        <w:t>урнал изменений после изменений конфигурации</w:t>
      </w:r>
    </w:p>
    <w:p w:rsidR="004665B2" w:rsidRPr="004665B2" w:rsidRDefault="004665B2" w:rsidP="004278F1">
      <w:pPr>
        <w:spacing w:after="0" w:line="360" w:lineRule="auto"/>
        <w:jc w:val="both"/>
        <w:rPr>
          <w:rFonts w:ascii="Times New Roman" w:hAnsi="Times New Roman"/>
          <w:sz w:val="28"/>
          <w:szCs w:val="28"/>
        </w:rPr>
      </w:pPr>
      <w:r w:rsidRPr="004665B2">
        <w:rPr>
          <w:rFonts w:ascii="Times New Roman" w:hAnsi="Times New Roman"/>
          <w:sz w:val="28"/>
          <w:szCs w:val="28"/>
        </w:rPr>
        <w:t>На рисунке отчетливо видно, что в записях хеш-суммы отличаются, это указывает о том, что в конфиг</w:t>
      </w:r>
      <w:r w:rsidR="004278F1">
        <w:rPr>
          <w:rFonts w:ascii="Times New Roman" w:hAnsi="Times New Roman"/>
          <w:sz w:val="28"/>
          <w:szCs w:val="28"/>
        </w:rPr>
        <w:t>урации произошли изменения, так</w:t>
      </w:r>
      <w:r w:rsidRPr="004665B2">
        <w:rPr>
          <w:rFonts w:ascii="Times New Roman" w:hAnsi="Times New Roman"/>
          <w:sz w:val="28"/>
          <w:szCs w:val="28"/>
        </w:rPr>
        <w:t>же в разные моменты времени.</w:t>
      </w:r>
    </w:p>
    <w:p w:rsidR="004665B2" w:rsidRPr="004665B2" w:rsidRDefault="004665B2" w:rsidP="004665B2">
      <w:pPr>
        <w:spacing w:after="0" w:line="360" w:lineRule="auto"/>
        <w:ind w:firstLine="709"/>
        <w:jc w:val="both"/>
        <w:rPr>
          <w:rFonts w:ascii="Times New Roman" w:hAnsi="Times New Roman"/>
          <w:sz w:val="28"/>
          <w:szCs w:val="28"/>
        </w:rPr>
      </w:pPr>
      <w:r w:rsidRPr="004665B2">
        <w:rPr>
          <w:rFonts w:ascii="Times New Roman" w:hAnsi="Times New Roman"/>
          <w:sz w:val="28"/>
          <w:szCs w:val="28"/>
        </w:rPr>
        <w:t>Следуя методике</w:t>
      </w:r>
      <w:r w:rsidR="004278F1">
        <w:rPr>
          <w:rFonts w:ascii="Times New Roman" w:hAnsi="Times New Roman"/>
          <w:sz w:val="28"/>
          <w:szCs w:val="28"/>
        </w:rPr>
        <w:t>,</w:t>
      </w:r>
      <w:r w:rsidRPr="004665B2">
        <w:rPr>
          <w:rFonts w:ascii="Times New Roman" w:hAnsi="Times New Roman"/>
          <w:sz w:val="28"/>
          <w:szCs w:val="28"/>
        </w:rPr>
        <w:t xml:space="preserve"> необходимо определить являются ли эти изменения согласованными или нет. В случае согласованного изменения</w:t>
      </w:r>
      <w:r w:rsidR="00A52162">
        <w:rPr>
          <w:rFonts w:ascii="Times New Roman" w:hAnsi="Times New Roman"/>
          <w:sz w:val="28"/>
          <w:szCs w:val="28"/>
        </w:rPr>
        <w:t>,</w:t>
      </w:r>
      <w:r w:rsidRPr="004665B2">
        <w:rPr>
          <w:rFonts w:ascii="Times New Roman" w:hAnsi="Times New Roman"/>
          <w:sz w:val="28"/>
          <w:szCs w:val="28"/>
        </w:rPr>
        <w:t xml:space="preserve"> оператор может быть предупреждён заранее о планируемых изменениях. Могут быть случаи</w:t>
      </w:r>
      <w:r w:rsidR="004278F1">
        <w:rPr>
          <w:rFonts w:ascii="Times New Roman" w:hAnsi="Times New Roman"/>
          <w:sz w:val="28"/>
          <w:szCs w:val="28"/>
        </w:rPr>
        <w:t>,</w:t>
      </w:r>
      <w:r w:rsidRPr="004665B2">
        <w:rPr>
          <w:rFonts w:ascii="Times New Roman" w:hAnsi="Times New Roman"/>
          <w:sz w:val="28"/>
          <w:szCs w:val="28"/>
        </w:rPr>
        <w:t xml:space="preserve"> когда оператор не предупрежден об изменениях, но изменения являются </w:t>
      </w:r>
      <w:r w:rsidRPr="004665B2">
        <w:rPr>
          <w:rFonts w:ascii="Times New Roman" w:hAnsi="Times New Roman"/>
          <w:sz w:val="28"/>
          <w:szCs w:val="28"/>
        </w:rPr>
        <w:lastRenderedPageBreak/>
        <w:t>согласованными, тогда можно провести опрос пользователей, имеющих права доступа на изменения конфигураций. В обратном случае изменение является несогласованным и была нарушена целос</w:t>
      </w:r>
      <w:r w:rsidR="00A52162">
        <w:rPr>
          <w:rFonts w:ascii="Times New Roman" w:hAnsi="Times New Roman"/>
          <w:sz w:val="28"/>
          <w:szCs w:val="28"/>
        </w:rPr>
        <w:t>тность конфигураций, в следствие</w:t>
      </w:r>
      <w:r w:rsidRPr="004665B2">
        <w:rPr>
          <w:rFonts w:ascii="Times New Roman" w:hAnsi="Times New Roman"/>
          <w:sz w:val="28"/>
          <w:szCs w:val="28"/>
        </w:rPr>
        <w:t xml:space="preserve"> чего могут быть нарушена целостность хранимых данных в ERP-cистеме. Этот процесс и позволяет оценить защищенность системы от угроз нарушения целостности.</w:t>
      </w:r>
    </w:p>
    <w:p w:rsidR="004665B2" w:rsidRPr="004665B2" w:rsidRDefault="004665B2" w:rsidP="004665B2">
      <w:pPr>
        <w:spacing w:after="0" w:line="360" w:lineRule="auto"/>
        <w:ind w:firstLine="709"/>
        <w:jc w:val="both"/>
        <w:rPr>
          <w:rFonts w:ascii="Times New Roman" w:hAnsi="Times New Roman"/>
          <w:sz w:val="28"/>
          <w:szCs w:val="28"/>
        </w:rPr>
      </w:pPr>
      <w:r w:rsidRPr="004665B2">
        <w:rPr>
          <w:rFonts w:ascii="Times New Roman" w:hAnsi="Times New Roman"/>
          <w:sz w:val="28"/>
          <w:szCs w:val="28"/>
        </w:rPr>
        <w:t>После определения нарушение целостности конфигураций делается вывод, что данные ERP-cистемы могут быть повреждены или дискредитированы. Необходимо предпринять меры по устранению утечки и восстановить систему в защищенное состояние, например</w:t>
      </w:r>
      <w:r w:rsidR="00A52162">
        <w:rPr>
          <w:rFonts w:ascii="Times New Roman" w:hAnsi="Times New Roman"/>
          <w:sz w:val="28"/>
          <w:szCs w:val="28"/>
        </w:rPr>
        <w:t>, путем восстановления</w:t>
      </w:r>
      <w:r w:rsidR="00B523DF">
        <w:rPr>
          <w:rFonts w:ascii="Times New Roman" w:hAnsi="Times New Roman"/>
          <w:sz w:val="28"/>
          <w:szCs w:val="28"/>
        </w:rPr>
        <w:t xml:space="preserve"> из резервной копии. В таком случае</w:t>
      </w:r>
      <w:r w:rsidRPr="004665B2">
        <w:rPr>
          <w:rFonts w:ascii="Times New Roman" w:hAnsi="Times New Roman"/>
          <w:sz w:val="28"/>
          <w:szCs w:val="28"/>
        </w:rPr>
        <w:t xml:space="preserve"> все данные вернутся в исходное состояние</w:t>
      </w:r>
      <w:r w:rsidR="00B523DF">
        <w:rPr>
          <w:rFonts w:ascii="Times New Roman" w:hAnsi="Times New Roman"/>
          <w:sz w:val="28"/>
          <w:szCs w:val="28"/>
        </w:rPr>
        <w:t>,</w:t>
      </w:r>
      <w:r w:rsidRPr="004665B2">
        <w:rPr>
          <w:rFonts w:ascii="Times New Roman" w:hAnsi="Times New Roman"/>
          <w:sz w:val="28"/>
          <w:szCs w:val="28"/>
        </w:rPr>
        <w:t xml:space="preserve"> измененная конфигурация примет защищенное состояние. </w:t>
      </w:r>
    </w:p>
    <w:p w:rsidR="004665B2" w:rsidRPr="001B359C" w:rsidRDefault="001B359C" w:rsidP="001B359C">
      <w:pPr>
        <w:pStyle w:val="2"/>
        <w:spacing w:line="360" w:lineRule="auto"/>
        <w:ind w:firstLine="709"/>
        <w:rPr>
          <w:rFonts w:ascii="Times New Roman" w:hAnsi="Times New Roman"/>
          <w:b/>
          <w:color w:val="000000" w:themeColor="text1"/>
          <w:sz w:val="28"/>
          <w:szCs w:val="28"/>
        </w:rPr>
      </w:pPr>
      <w:bookmarkStart w:id="41" w:name="_Toc137993596"/>
      <w:r>
        <w:rPr>
          <w:rFonts w:ascii="Times New Roman" w:hAnsi="Times New Roman"/>
          <w:b/>
          <w:color w:val="000000" w:themeColor="text1"/>
          <w:sz w:val="28"/>
          <w:szCs w:val="28"/>
        </w:rPr>
        <w:t xml:space="preserve">4.4. </w:t>
      </w:r>
      <w:r w:rsidR="004665B2" w:rsidRPr="001B359C">
        <w:rPr>
          <w:rFonts w:ascii="Times New Roman" w:hAnsi="Times New Roman"/>
          <w:b/>
          <w:color w:val="000000" w:themeColor="text1"/>
          <w:sz w:val="28"/>
          <w:szCs w:val="28"/>
        </w:rPr>
        <w:t>Анализ результатов тестирования</w:t>
      </w:r>
      <w:bookmarkEnd w:id="41"/>
    </w:p>
    <w:p w:rsidR="004665B2" w:rsidRPr="004665B2" w:rsidRDefault="004665B2" w:rsidP="004665B2">
      <w:pPr>
        <w:spacing w:after="0" w:line="360" w:lineRule="auto"/>
        <w:ind w:firstLine="709"/>
        <w:jc w:val="both"/>
        <w:rPr>
          <w:rFonts w:ascii="Times New Roman" w:hAnsi="Times New Roman"/>
          <w:sz w:val="28"/>
          <w:szCs w:val="28"/>
        </w:rPr>
      </w:pPr>
      <w:r w:rsidRPr="004665B2">
        <w:rPr>
          <w:rFonts w:ascii="Times New Roman" w:hAnsi="Times New Roman"/>
          <w:sz w:val="28"/>
          <w:szCs w:val="28"/>
        </w:rPr>
        <w:t>По итогам тестирования предлагается провести анализ полученных результатов и выявить преимущества и</w:t>
      </w:r>
      <w:r w:rsidR="00891058">
        <w:rPr>
          <w:rFonts w:ascii="Times New Roman" w:hAnsi="Times New Roman"/>
          <w:sz w:val="28"/>
          <w:szCs w:val="28"/>
        </w:rPr>
        <w:t xml:space="preserve"> возможные перспективы развития</w:t>
      </w:r>
      <w:r w:rsidRPr="004665B2">
        <w:rPr>
          <w:rFonts w:ascii="Times New Roman" w:hAnsi="Times New Roman"/>
          <w:sz w:val="28"/>
          <w:szCs w:val="28"/>
        </w:rPr>
        <w:t xml:space="preserve"> разработанной методики оценивания защищенности ERP-системы от угроз нарушения целостности.</w:t>
      </w:r>
    </w:p>
    <w:p w:rsidR="004665B2" w:rsidRPr="004665B2" w:rsidRDefault="004665B2" w:rsidP="004665B2">
      <w:pPr>
        <w:spacing w:after="0" w:line="360" w:lineRule="auto"/>
        <w:ind w:firstLine="709"/>
        <w:jc w:val="both"/>
        <w:rPr>
          <w:rFonts w:ascii="Times New Roman" w:hAnsi="Times New Roman"/>
          <w:sz w:val="28"/>
          <w:szCs w:val="28"/>
        </w:rPr>
      </w:pPr>
      <w:r w:rsidRPr="004665B2">
        <w:rPr>
          <w:rFonts w:ascii="Times New Roman" w:hAnsi="Times New Roman"/>
          <w:sz w:val="28"/>
          <w:szCs w:val="28"/>
        </w:rPr>
        <w:t>Так же стоит выделить разработанную систему контроля целостности конфигураций, на основе модели спроектированной во второй главе, данная система показала высокую эффективность и производительность сбора данных, вычислений и простоту использования. Использованная модель полностью выполняет поставленные задачи и позволяет отслеживать любые изменения в прикладных решениях ERP-системы «1С:Управление нашей фирмой» и сохранять неизменность этих показателей.</w:t>
      </w:r>
    </w:p>
    <w:p w:rsidR="004665B2" w:rsidRPr="004665B2" w:rsidRDefault="004665B2" w:rsidP="004665B2">
      <w:pPr>
        <w:spacing w:after="0" w:line="360" w:lineRule="auto"/>
        <w:ind w:firstLine="709"/>
        <w:jc w:val="both"/>
        <w:rPr>
          <w:rFonts w:ascii="Times New Roman" w:hAnsi="Times New Roman"/>
          <w:sz w:val="28"/>
          <w:szCs w:val="28"/>
        </w:rPr>
      </w:pPr>
      <w:r w:rsidRPr="004665B2">
        <w:rPr>
          <w:rFonts w:ascii="Times New Roman" w:hAnsi="Times New Roman"/>
          <w:sz w:val="28"/>
          <w:szCs w:val="28"/>
        </w:rPr>
        <w:t xml:space="preserve">Первый этап методики необходим для определения входных данных для настройки системы контроля целостности. После настройки система контроля целостности работает автономно и не требуется ручного сбора данных по </w:t>
      </w:r>
      <w:r w:rsidRPr="004665B2">
        <w:rPr>
          <w:rFonts w:ascii="Times New Roman" w:hAnsi="Times New Roman"/>
          <w:sz w:val="28"/>
          <w:szCs w:val="28"/>
        </w:rPr>
        <w:lastRenderedPageBreak/>
        <w:t xml:space="preserve">конфигурациям, что позволяет автоматизировать процесс контроля целостности. </w:t>
      </w:r>
    </w:p>
    <w:p w:rsidR="004665B2" w:rsidRPr="004665B2" w:rsidRDefault="004665B2" w:rsidP="004665B2">
      <w:pPr>
        <w:spacing w:after="0" w:line="360" w:lineRule="auto"/>
        <w:ind w:firstLine="709"/>
        <w:jc w:val="both"/>
        <w:rPr>
          <w:rFonts w:ascii="Times New Roman" w:hAnsi="Times New Roman"/>
          <w:sz w:val="28"/>
          <w:szCs w:val="28"/>
        </w:rPr>
      </w:pPr>
      <w:r w:rsidRPr="004665B2">
        <w:rPr>
          <w:rFonts w:ascii="Times New Roman" w:hAnsi="Times New Roman"/>
          <w:sz w:val="28"/>
          <w:szCs w:val="28"/>
        </w:rPr>
        <w:t>На втором этапе происходит сам процесс работы с системой, где требуется работа оператора. Для оператора рабочим интерфейсом является журнал изменений. При каждом изменении любой из конфигураций происход</w:t>
      </w:r>
      <w:r w:rsidR="00891058">
        <w:rPr>
          <w:rFonts w:ascii="Times New Roman" w:hAnsi="Times New Roman"/>
          <w:sz w:val="28"/>
          <w:szCs w:val="28"/>
        </w:rPr>
        <w:t>ит оценка защищенности системы.</w:t>
      </w:r>
    </w:p>
    <w:p w:rsidR="004665B2" w:rsidRPr="00891058" w:rsidRDefault="004665B2" w:rsidP="004665B2">
      <w:pPr>
        <w:spacing w:after="0" w:line="360" w:lineRule="auto"/>
        <w:ind w:firstLine="709"/>
        <w:jc w:val="both"/>
        <w:rPr>
          <w:rFonts w:ascii="Times New Roman" w:hAnsi="Times New Roman"/>
          <w:sz w:val="28"/>
          <w:szCs w:val="28"/>
        </w:rPr>
      </w:pPr>
      <w:r w:rsidRPr="004665B2">
        <w:rPr>
          <w:rFonts w:ascii="Times New Roman" w:hAnsi="Times New Roman"/>
          <w:sz w:val="28"/>
          <w:szCs w:val="28"/>
        </w:rPr>
        <w:t>Но из данных для оценки в системе представлены только хеш-суммы конфигураций, без подробного описания самих изменений. В таком случае единственным эффективным способом восстановления целостности ERP-системы является полное во</w:t>
      </w:r>
      <w:r w:rsidR="00891058">
        <w:rPr>
          <w:rFonts w:ascii="Times New Roman" w:hAnsi="Times New Roman"/>
          <w:sz w:val="28"/>
          <w:szCs w:val="28"/>
        </w:rPr>
        <w:t>сстановление из резервной копии, в таком случае есть перспектива внедрения и доработки модели контроля целостности, доб</w:t>
      </w:r>
      <w:r w:rsidR="005C0187">
        <w:rPr>
          <w:rFonts w:ascii="Times New Roman" w:hAnsi="Times New Roman"/>
          <w:sz w:val="28"/>
          <w:szCs w:val="28"/>
        </w:rPr>
        <w:t>авив подсистему контроля версий, например, такое ПО как</w:t>
      </w:r>
      <w:r w:rsidR="00891058">
        <w:rPr>
          <w:rFonts w:ascii="Times New Roman" w:hAnsi="Times New Roman"/>
          <w:sz w:val="28"/>
          <w:szCs w:val="28"/>
        </w:rPr>
        <w:t xml:space="preserve"> </w:t>
      </w:r>
      <w:r w:rsidR="00891058" w:rsidRPr="004665B2">
        <w:rPr>
          <w:rFonts w:ascii="Times New Roman" w:hAnsi="Times New Roman"/>
          <w:sz w:val="28"/>
          <w:szCs w:val="28"/>
        </w:rPr>
        <w:t>«</w:t>
      </w:r>
      <w:r w:rsidR="00891058">
        <w:rPr>
          <w:rFonts w:ascii="Times New Roman" w:hAnsi="Times New Roman"/>
          <w:sz w:val="28"/>
          <w:szCs w:val="28"/>
          <w:lang w:val="en-US"/>
        </w:rPr>
        <w:t>Git</w:t>
      </w:r>
      <w:r w:rsidR="00891058" w:rsidRPr="004665B2">
        <w:rPr>
          <w:rFonts w:ascii="Times New Roman" w:hAnsi="Times New Roman"/>
          <w:sz w:val="28"/>
          <w:szCs w:val="28"/>
        </w:rPr>
        <w:t>»</w:t>
      </w:r>
      <w:r w:rsidR="00891058">
        <w:rPr>
          <w:rFonts w:ascii="Times New Roman" w:hAnsi="Times New Roman"/>
          <w:sz w:val="28"/>
          <w:szCs w:val="28"/>
        </w:rPr>
        <w:t xml:space="preserve"> позволит отслеживать изменения на уровне кода, тогда давать оценку защищенности станет проще и удобней, так же можно будет выявить как изменение может повлиять на </w:t>
      </w:r>
      <w:r w:rsidR="00891058">
        <w:rPr>
          <w:rFonts w:ascii="Times New Roman" w:hAnsi="Times New Roman"/>
          <w:sz w:val="28"/>
          <w:szCs w:val="28"/>
          <w:lang w:val="en-US"/>
        </w:rPr>
        <w:t>ERP</w:t>
      </w:r>
      <w:r w:rsidR="00891058" w:rsidRPr="00891058">
        <w:rPr>
          <w:rFonts w:ascii="Times New Roman" w:hAnsi="Times New Roman"/>
          <w:sz w:val="28"/>
          <w:szCs w:val="28"/>
        </w:rPr>
        <w:t>-</w:t>
      </w:r>
      <w:r w:rsidR="00891058">
        <w:rPr>
          <w:rFonts w:ascii="Times New Roman" w:hAnsi="Times New Roman"/>
          <w:sz w:val="28"/>
          <w:szCs w:val="28"/>
        </w:rPr>
        <w:t>систему в целом.</w:t>
      </w:r>
    </w:p>
    <w:p w:rsidR="004665B2" w:rsidRPr="004665B2" w:rsidRDefault="004665B2" w:rsidP="004665B2">
      <w:pPr>
        <w:spacing w:after="0" w:line="360" w:lineRule="auto"/>
        <w:ind w:firstLine="709"/>
        <w:jc w:val="both"/>
        <w:rPr>
          <w:rFonts w:ascii="Times New Roman" w:hAnsi="Times New Roman"/>
          <w:sz w:val="28"/>
          <w:szCs w:val="28"/>
        </w:rPr>
      </w:pPr>
      <w:r w:rsidRPr="004665B2">
        <w:rPr>
          <w:rFonts w:ascii="Times New Roman" w:hAnsi="Times New Roman"/>
          <w:sz w:val="28"/>
          <w:szCs w:val="28"/>
        </w:rPr>
        <w:t>Журнал изменений хранит так же момент времени, в которое произошло изменение. Это может является ещё одним преимуществом системы, если была нарушена целостность данных изменением конфигураций действиями, совершенные согласованно. Отслеживание изменений позволит выявить момент времени, когда ERP-система имела состояние стабильной.</w:t>
      </w:r>
    </w:p>
    <w:p w:rsidR="004665B2" w:rsidRPr="004665B2" w:rsidRDefault="004665B2" w:rsidP="004665B2">
      <w:pPr>
        <w:spacing w:after="0" w:line="360" w:lineRule="auto"/>
        <w:ind w:firstLine="709"/>
        <w:jc w:val="both"/>
        <w:rPr>
          <w:rFonts w:ascii="Times New Roman" w:hAnsi="Times New Roman"/>
          <w:b/>
          <w:sz w:val="28"/>
          <w:szCs w:val="28"/>
        </w:rPr>
      </w:pPr>
    </w:p>
    <w:p w:rsidR="0012782E" w:rsidRDefault="0012782E">
      <w:pPr>
        <w:rPr>
          <w:rFonts w:ascii="Times New Roman" w:hAnsi="Times New Roman"/>
          <w:b/>
          <w:sz w:val="28"/>
          <w:szCs w:val="28"/>
        </w:rPr>
      </w:pPr>
      <w:r>
        <w:rPr>
          <w:rFonts w:ascii="Times New Roman" w:hAnsi="Times New Roman"/>
          <w:b/>
          <w:sz w:val="28"/>
          <w:szCs w:val="28"/>
        </w:rPr>
        <w:br w:type="page"/>
      </w:r>
    </w:p>
    <w:p w:rsidR="004665B2" w:rsidRPr="0012782E" w:rsidRDefault="004665B2" w:rsidP="0012782E">
      <w:pPr>
        <w:pStyle w:val="2"/>
        <w:spacing w:line="360" w:lineRule="auto"/>
        <w:ind w:firstLine="709"/>
        <w:rPr>
          <w:rFonts w:ascii="Times New Roman" w:hAnsi="Times New Roman"/>
          <w:b/>
          <w:color w:val="000000" w:themeColor="text1"/>
          <w:sz w:val="28"/>
          <w:szCs w:val="28"/>
        </w:rPr>
      </w:pPr>
      <w:bookmarkStart w:id="42" w:name="_Toc137993597"/>
      <w:r w:rsidRPr="0012782E">
        <w:rPr>
          <w:rFonts w:ascii="Times New Roman" w:hAnsi="Times New Roman"/>
          <w:b/>
          <w:color w:val="000000" w:themeColor="text1"/>
          <w:sz w:val="28"/>
          <w:szCs w:val="28"/>
        </w:rPr>
        <w:lastRenderedPageBreak/>
        <w:t>Выводы по четвертой главе</w:t>
      </w:r>
      <w:bookmarkEnd w:id="42"/>
    </w:p>
    <w:p w:rsidR="004665B2" w:rsidRPr="004665B2" w:rsidRDefault="004665B2" w:rsidP="004665B2">
      <w:pPr>
        <w:spacing w:after="0" w:line="360" w:lineRule="auto"/>
        <w:ind w:firstLine="709"/>
        <w:jc w:val="both"/>
        <w:rPr>
          <w:rFonts w:ascii="Times New Roman" w:hAnsi="Times New Roman"/>
          <w:sz w:val="28"/>
          <w:szCs w:val="28"/>
        </w:rPr>
      </w:pPr>
      <w:r w:rsidRPr="004665B2">
        <w:rPr>
          <w:rFonts w:ascii="Times New Roman" w:hAnsi="Times New Roman"/>
          <w:sz w:val="28"/>
          <w:szCs w:val="28"/>
        </w:rPr>
        <w:t>На основе проведенного тестирования разработанной методики оценивания защищенности ERP-системы от угроз нарушения целостности можно сделать итоговые выводы.</w:t>
      </w:r>
    </w:p>
    <w:p w:rsidR="004665B2" w:rsidRPr="004665B2" w:rsidRDefault="004665B2" w:rsidP="004665B2">
      <w:pPr>
        <w:spacing w:after="0" w:line="360" w:lineRule="auto"/>
        <w:ind w:firstLine="709"/>
        <w:jc w:val="both"/>
        <w:rPr>
          <w:rFonts w:ascii="Times New Roman" w:hAnsi="Times New Roman"/>
          <w:sz w:val="28"/>
          <w:szCs w:val="28"/>
        </w:rPr>
      </w:pPr>
      <w:r w:rsidRPr="004665B2">
        <w:rPr>
          <w:rFonts w:ascii="Times New Roman" w:hAnsi="Times New Roman"/>
          <w:sz w:val="28"/>
          <w:szCs w:val="28"/>
        </w:rPr>
        <w:t>В рамках главы была разработана система контроля целостности конфигураций на основе модели, спроектированной во второй главе данной работы, из чего можно так же сделать вывод и по модели. Система показала высокую эффективность и производительность сбора данных и вычислений, простоту и удобство использования. Приведена структура, описаны основные процедуры и функции</w:t>
      </w:r>
      <w:r w:rsidR="005E63B3">
        <w:rPr>
          <w:rFonts w:ascii="Times New Roman" w:hAnsi="Times New Roman"/>
          <w:sz w:val="28"/>
          <w:szCs w:val="28"/>
        </w:rPr>
        <w:t>,</w:t>
      </w:r>
      <w:r w:rsidRPr="004665B2">
        <w:rPr>
          <w:rFonts w:ascii="Times New Roman" w:hAnsi="Times New Roman"/>
          <w:sz w:val="28"/>
          <w:szCs w:val="28"/>
        </w:rPr>
        <w:t xml:space="preserve"> используемые в самой системе</w:t>
      </w:r>
      <w:r w:rsidR="005E63B3">
        <w:rPr>
          <w:rFonts w:ascii="Times New Roman" w:hAnsi="Times New Roman"/>
          <w:sz w:val="28"/>
          <w:szCs w:val="28"/>
        </w:rPr>
        <w:t>,</w:t>
      </w:r>
      <w:r w:rsidRPr="004665B2">
        <w:rPr>
          <w:rFonts w:ascii="Times New Roman" w:hAnsi="Times New Roman"/>
          <w:sz w:val="28"/>
          <w:szCs w:val="28"/>
        </w:rPr>
        <w:t xml:space="preserve"> и взаимосвязь различных частей. По итогу система выполняет свою основную задачу – фиксирование любых изменений конфигураций в ERP-системе. </w:t>
      </w:r>
    </w:p>
    <w:p w:rsidR="009457D6" w:rsidRDefault="004665B2" w:rsidP="005E63B3">
      <w:pPr>
        <w:spacing w:after="0" w:line="360" w:lineRule="auto"/>
        <w:ind w:firstLine="709"/>
        <w:jc w:val="both"/>
        <w:rPr>
          <w:rFonts w:ascii="Times New Roman" w:hAnsi="Times New Roman"/>
          <w:sz w:val="28"/>
          <w:szCs w:val="28"/>
        </w:rPr>
      </w:pPr>
      <w:r w:rsidRPr="004665B2">
        <w:rPr>
          <w:rFonts w:ascii="Times New Roman" w:hAnsi="Times New Roman"/>
          <w:sz w:val="28"/>
          <w:szCs w:val="28"/>
        </w:rPr>
        <w:t>Тестирование второго этапа методики показала возможность оценки защищенности от угр</w:t>
      </w:r>
      <w:r w:rsidR="005E63B3">
        <w:rPr>
          <w:rFonts w:ascii="Times New Roman" w:hAnsi="Times New Roman"/>
          <w:sz w:val="28"/>
          <w:szCs w:val="28"/>
        </w:rPr>
        <w:t>оз нарушения целостности, а так</w:t>
      </w:r>
      <w:r w:rsidRPr="004665B2">
        <w:rPr>
          <w:rFonts w:ascii="Times New Roman" w:hAnsi="Times New Roman"/>
          <w:sz w:val="28"/>
          <w:szCs w:val="28"/>
        </w:rPr>
        <w:t>же процесс устранение нарушений, необходимые действия при возникновении несогласованных изменений. Если ERP-система подвергнется нарушению целостности, то в методике описаны эффективные методы предотвращения нарушений и восстановления системы.</w:t>
      </w:r>
    </w:p>
    <w:p w:rsidR="009457D6" w:rsidRDefault="009457D6">
      <w:pPr>
        <w:rPr>
          <w:rFonts w:ascii="Times New Roman" w:hAnsi="Times New Roman"/>
          <w:sz w:val="28"/>
          <w:szCs w:val="28"/>
        </w:rPr>
      </w:pPr>
      <w:r>
        <w:rPr>
          <w:rFonts w:ascii="Times New Roman" w:hAnsi="Times New Roman"/>
          <w:sz w:val="28"/>
          <w:szCs w:val="28"/>
        </w:rPr>
        <w:br w:type="page"/>
      </w:r>
    </w:p>
    <w:p w:rsidR="009457D6" w:rsidRPr="00F36E23" w:rsidRDefault="009457D6" w:rsidP="00F36E23">
      <w:pPr>
        <w:pStyle w:val="10"/>
        <w:spacing w:line="360" w:lineRule="auto"/>
        <w:jc w:val="center"/>
        <w:rPr>
          <w:rFonts w:ascii="Times New Roman" w:hAnsi="Times New Roman"/>
          <w:b/>
          <w:color w:val="auto"/>
          <w:sz w:val="28"/>
        </w:rPr>
      </w:pPr>
      <w:bookmarkStart w:id="43" w:name="_Toc137993598"/>
      <w:r w:rsidRPr="00F36E23">
        <w:rPr>
          <w:rFonts w:ascii="Times New Roman" w:hAnsi="Times New Roman"/>
          <w:b/>
          <w:color w:val="auto"/>
          <w:sz w:val="28"/>
        </w:rPr>
        <w:lastRenderedPageBreak/>
        <w:t>5. ОХРАНА ТРУДА</w:t>
      </w:r>
      <w:bookmarkEnd w:id="43"/>
    </w:p>
    <w:p w:rsidR="009457D6" w:rsidRDefault="009457D6" w:rsidP="009457D6">
      <w:pPr>
        <w:spacing w:after="0" w:line="360" w:lineRule="auto"/>
        <w:ind w:firstLine="709"/>
        <w:jc w:val="both"/>
        <w:rPr>
          <w:rFonts w:ascii="Times New Roman" w:hAnsi="Times New Roman"/>
          <w:sz w:val="28"/>
        </w:rPr>
      </w:pPr>
      <w:r>
        <w:rPr>
          <w:rFonts w:ascii="Times New Roman" w:hAnsi="Times New Roman"/>
          <w:sz w:val="28"/>
        </w:rPr>
        <w:t xml:space="preserve">Целью данной работы является повышение защищенности ERP-системы «1С:Управление нашей фирмой», что достигается путем применения разработанной методики оценивания защищенности от угроз нарушения целостности и внедрения дополнительного программного модуля контроля целостности конфигураций. </w:t>
      </w:r>
    </w:p>
    <w:p w:rsidR="009457D6" w:rsidRDefault="009457D6" w:rsidP="009457D6">
      <w:pPr>
        <w:spacing w:after="0" w:line="360" w:lineRule="auto"/>
        <w:ind w:firstLine="709"/>
        <w:jc w:val="both"/>
        <w:rPr>
          <w:rFonts w:ascii="Times New Roman" w:hAnsi="Times New Roman"/>
          <w:sz w:val="28"/>
        </w:rPr>
      </w:pPr>
      <w:r>
        <w:rPr>
          <w:rFonts w:ascii="Times New Roman" w:hAnsi="Times New Roman"/>
          <w:sz w:val="28"/>
        </w:rPr>
        <w:t>Процесс выполнения данной работы включал в себя несколько шагов:</w:t>
      </w:r>
    </w:p>
    <w:p w:rsidR="009457D6" w:rsidRDefault="009457D6" w:rsidP="009457D6">
      <w:pPr>
        <w:pStyle w:val="af9"/>
        <w:numPr>
          <w:ilvl w:val="0"/>
          <w:numId w:val="32"/>
        </w:numPr>
        <w:spacing w:after="0" w:line="360" w:lineRule="auto"/>
        <w:ind w:left="0" w:firstLine="1069"/>
        <w:jc w:val="both"/>
        <w:rPr>
          <w:rFonts w:ascii="Times New Roman" w:hAnsi="Times New Roman"/>
          <w:sz w:val="28"/>
        </w:rPr>
      </w:pPr>
      <w:r>
        <w:rPr>
          <w:rFonts w:ascii="Times New Roman" w:hAnsi="Times New Roman"/>
          <w:sz w:val="28"/>
        </w:rPr>
        <w:t>Анализ ERP-системы «1С:Управление нашей фирмой» как объекта защиты;</w:t>
      </w:r>
    </w:p>
    <w:p w:rsidR="009457D6" w:rsidRDefault="009457D6" w:rsidP="009457D6">
      <w:pPr>
        <w:pStyle w:val="af9"/>
        <w:numPr>
          <w:ilvl w:val="0"/>
          <w:numId w:val="32"/>
        </w:numPr>
        <w:spacing w:after="0" w:line="360" w:lineRule="auto"/>
        <w:ind w:left="0" w:firstLine="1069"/>
        <w:jc w:val="both"/>
        <w:rPr>
          <w:rFonts w:ascii="Times New Roman" w:hAnsi="Times New Roman"/>
          <w:sz w:val="28"/>
        </w:rPr>
      </w:pPr>
      <w:r>
        <w:rPr>
          <w:rFonts w:ascii="Times New Roman" w:hAnsi="Times New Roman"/>
          <w:sz w:val="28"/>
        </w:rPr>
        <w:t>Анализ методов и выбор модели контроля целостности конфигураций ERP-системы;</w:t>
      </w:r>
    </w:p>
    <w:p w:rsidR="009457D6" w:rsidRDefault="009457D6" w:rsidP="009457D6">
      <w:pPr>
        <w:pStyle w:val="af9"/>
        <w:numPr>
          <w:ilvl w:val="0"/>
          <w:numId w:val="32"/>
        </w:numPr>
        <w:spacing w:after="0" w:line="360" w:lineRule="auto"/>
        <w:ind w:left="0" w:firstLine="1069"/>
        <w:jc w:val="both"/>
        <w:rPr>
          <w:rFonts w:ascii="Times New Roman" w:hAnsi="Times New Roman"/>
          <w:sz w:val="28"/>
        </w:rPr>
      </w:pPr>
      <w:r>
        <w:rPr>
          <w:rFonts w:ascii="Times New Roman" w:hAnsi="Times New Roman"/>
          <w:sz w:val="28"/>
        </w:rPr>
        <w:t>Разработка методики оценивания защищенности «1С:Управление нашей фирмой» от угроз нарушения целостности конфигураций. В процессе реализации методики был разработан программный модуль контроля целостности конфигураций для вышеописанной ERP-системы.</w:t>
      </w:r>
    </w:p>
    <w:p w:rsidR="009457D6" w:rsidRDefault="009457D6" w:rsidP="009457D6">
      <w:pPr>
        <w:spacing w:after="0" w:line="360" w:lineRule="auto"/>
        <w:ind w:firstLine="709"/>
        <w:jc w:val="both"/>
        <w:rPr>
          <w:rFonts w:ascii="Times New Roman" w:hAnsi="Times New Roman"/>
          <w:sz w:val="28"/>
        </w:rPr>
      </w:pPr>
      <w:r>
        <w:rPr>
          <w:rFonts w:ascii="Times New Roman" w:hAnsi="Times New Roman"/>
          <w:sz w:val="28"/>
        </w:rPr>
        <w:t>Согласно Трудовому Кодексу Российской Федерации под условиями труда понимается «совокупность факторов производственной среды и трудового процесса, оказывающих влияние на работоспособность и здоровье работника»</w:t>
      </w:r>
      <w:r w:rsidR="00880F73">
        <w:rPr>
          <w:rFonts w:ascii="Times New Roman" w:hAnsi="Times New Roman"/>
          <w:sz w:val="28"/>
        </w:rPr>
        <w:t xml:space="preserve"> </w:t>
      </w:r>
      <w:r>
        <w:rPr>
          <w:rFonts w:ascii="Times New Roman" w:hAnsi="Times New Roman"/>
          <w:sz w:val="28"/>
        </w:rPr>
        <w:t>[1</w:t>
      </w:r>
      <w:r w:rsidR="00880F73">
        <w:rPr>
          <w:rFonts w:ascii="Times New Roman" w:hAnsi="Times New Roman"/>
          <w:sz w:val="28"/>
        </w:rPr>
        <w:t>1</w:t>
      </w:r>
      <w:r>
        <w:rPr>
          <w:rFonts w:ascii="Times New Roman" w:hAnsi="Times New Roman"/>
          <w:sz w:val="28"/>
        </w:rPr>
        <w:t>]. Процесс трудовой деятельности всегда сопряжен с риском возникновения опасных и вредных факторов. Контроль данной стороны рабочего процесса завязан на нескольких процессах: идентификации опасностей, оценке рисков и, если появляется необходимость, – их ликвидации.</w:t>
      </w:r>
    </w:p>
    <w:p w:rsidR="009457D6" w:rsidRDefault="009457D6" w:rsidP="009457D6">
      <w:pPr>
        <w:spacing w:after="0" w:line="360" w:lineRule="auto"/>
        <w:ind w:firstLine="709"/>
        <w:jc w:val="both"/>
        <w:rPr>
          <w:rFonts w:ascii="Times New Roman" w:hAnsi="Times New Roman"/>
          <w:sz w:val="28"/>
        </w:rPr>
      </w:pPr>
      <w:r>
        <w:rPr>
          <w:rFonts w:ascii="Times New Roman" w:hAnsi="Times New Roman"/>
          <w:sz w:val="28"/>
        </w:rPr>
        <w:t xml:space="preserve">Методика оценивания защищенности, разработанная в рамках данной дипломной работы, подразумевает, что для осуществления работы с ней в профессиональном плане необходим человек, обладающий исчерпывающими знаниями в области функционирования ERP-системы «1С:Управление нашей фирмой», специфики ее защиты. Таким образом, в данном разделе будут рассмотрены условия охраны труда для сертифицированного 1С-специалиста, </w:t>
      </w:r>
      <w:r>
        <w:rPr>
          <w:rFonts w:ascii="Times New Roman" w:hAnsi="Times New Roman"/>
          <w:sz w:val="28"/>
        </w:rPr>
        <w:lastRenderedPageBreak/>
        <w:t>деятельность которого направлена на обеспечение информационной безопасности данной системы. Рабочий процесс специалиста данного профиля сопряжен с длительным нахождением в помещениях с электронным оборудованием, а также активным взаимодействием с ним. Подобная ситуация негативно сказывается на здоровье рабочего, поэтому необходимо с особой внимательностью отнестись к соблюдению норм в сфере охраны труда, чтобы предотвратить возможные последствия.</w:t>
      </w:r>
    </w:p>
    <w:p w:rsidR="009457D6" w:rsidRPr="00F36E23" w:rsidRDefault="009457D6" w:rsidP="00F36E23">
      <w:pPr>
        <w:pStyle w:val="2"/>
        <w:spacing w:before="120" w:after="100" w:line="276" w:lineRule="auto"/>
        <w:ind w:firstLine="709"/>
        <w:jc w:val="both"/>
        <w:rPr>
          <w:rFonts w:ascii="Times New Roman" w:hAnsi="Times New Roman"/>
          <w:b/>
          <w:color w:val="auto"/>
          <w:sz w:val="28"/>
        </w:rPr>
      </w:pPr>
      <w:bookmarkStart w:id="44" w:name="_Toc137993599"/>
      <w:r w:rsidRPr="00F36E23">
        <w:rPr>
          <w:rFonts w:ascii="Times New Roman" w:hAnsi="Times New Roman"/>
          <w:b/>
          <w:color w:val="auto"/>
          <w:sz w:val="28"/>
        </w:rPr>
        <w:t>5.1. Анализ производственных факторов для специалиста информационной безопасности</w:t>
      </w:r>
      <w:bookmarkEnd w:id="44"/>
    </w:p>
    <w:p w:rsidR="009457D6" w:rsidRDefault="009457D6" w:rsidP="009457D6">
      <w:pPr>
        <w:spacing w:after="0" w:line="360" w:lineRule="auto"/>
        <w:ind w:firstLine="709"/>
        <w:jc w:val="both"/>
        <w:rPr>
          <w:rFonts w:ascii="Times New Roman" w:hAnsi="Times New Roman"/>
          <w:sz w:val="28"/>
        </w:rPr>
      </w:pPr>
      <w:r>
        <w:rPr>
          <w:rFonts w:ascii="Times New Roman" w:hAnsi="Times New Roman"/>
          <w:sz w:val="28"/>
        </w:rPr>
        <w:t xml:space="preserve">Основную часть рабочего времени сотрудник тратит на выполнение трудовых обязанностей, что невозможно без использования персонального компьютера. Комфорт и безопасность являются ключевыми факторами, которые благотворно влияют на производительность людей, занимающихся работой с электронным оборудованием. </w:t>
      </w:r>
    </w:p>
    <w:p w:rsidR="009457D6" w:rsidRDefault="009457D6" w:rsidP="009457D6">
      <w:pPr>
        <w:spacing w:after="0" w:line="360" w:lineRule="auto"/>
        <w:ind w:firstLine="709"/>
        <w:jc w:val="both"/>
        <w:rPr>
          <w:rFonts w:ascii="Times New Roman" w:hAnsi="Times New Roman"/>
          <w:sz w:val="28"/>
        </w:rPr>
      </w:pPr>
      <w:r>
        <w:rPr>
          <w:rFonts w:ascii="Times New Roman" w:hAnsi="Times New Roman"/>
          <w:sz w:val="28"/>
        </w:rPr>
        <w:t xml:space="preserve">В процессе работы возникает множество факторов, которые ухудшают состояние сотрудника и, в результате, снижают его продуктивность, производительность. В некоторых случаях даже возникает риск нанесения вреда здоровью. </w:t>
      </w:r>
    </w:p>
    <w:p w:rsidR="009457D6" w:rsidRDefault="009457D6" w:rsidP="009457D6">
      <w:pPr>
        <w:spacing w:after="0" w:line="360" w:lineRule="auto"/>
        <w:ind w:firstLine="709"/>
        <w:jc w:val="both"/>
        <w:rPr>
          <w:rFonts w:ascii="Times New Roman" w:hAnsi="Times New Roman"/>
          <w:sz w:val="28"/>
        </w:rPr>
      </w:pPr>
      <w:r>
        <w:rPr>
          <w:rFonts w:ascii="Times New Roman" w:hAnsi="Times New Roman"/>
          <w:sz w:val="28"/>
        </w:rPr>
        <w:t>Когда работник взаимодействует с электронным оборудованием, включая персональный компьютер, он подвергается воздействию различных опасных и вредных производственных факторов, которые могут оказывать негативное воздействие на его состояние здоровья (далее – ОВПФ).</w:t>
      </w:r>
    </w:p>
    <w:p w:rsidR="009457D6" w:rsidRDefault="009457D6" w:rsidP="009457D6">
      <w:pPr>
        <w:spacing w:after="0" w:line="360" w:lineRule="auto"/>
        <w:ind w:firstLine="709"/>
        <w:jc w:val="both"/>
        <w:rPr>
          <w:rFonts w:ascii="Times New Roman" w:hAnsi="Times New Roman"/>
          <w:sz w:val="28"/>
        </w:rPr>
      </w:pPr>
      <w:r>
        <w:rPr>
          <w:rFonts w:ascii="Times New Roman" w:hAnsi="Times New Roman"/>
          <w:sz w:val="28"/>
        </w:rPr>
        <w:t>В качестве основных видов ОВПФ, с которыми может столкнуться специалист информационной безопасности на рабочем месте, можно выделить следующие:</w:t>
      </w:r>
    </w:p>
    <w:p w:rsidR="009457D6" w:rsidRDefault="009457D6" w:rsidP="009457D6">
      <w:pPr>
        <w:pStyle w:val="af9"/>
        <w:numPr>
          <w:ilvl w:val="0"/>
          <w:numId w:val="33"/>
        </w:numPr>
        <w:spacing w:after="0" w:line="360" w:lineRule="auto"/>
        <w:ind w:left="0" w:firstLine="709"/>
        <w:jc w:val="both"/>
        <w:rPr>
          <w:rFonts w:ascii="Times New Roman" w:hAnsi="Times New Roman"/>
          <w:sz w:val="28"/>
        </w:rPr>
      </w:pPr>
      <w:r w:rsidRPr="00F36E23">
        <w:rPr>
          <w:rFonts w:ascii="Times New Roman" w:hAnsi="Times New Roman"/>
          <w:sz w:val="28"/>
        </w:rPr>
        <w:t>Физические факторы.</w:t>
      </w:r>
      <w:r>
        <w:rPr>
          <w:rFonts w:ascii="Times New Roman" w:hAnsi="Times New Roman"/>
          <w:sz w:val="28"/>
        </w:rPr>
        <w:t xml:space="preserve"> Воздействие ОВПФ данного вида может спровоцировать появление у работника профессиональных заболеваний, а также появление травм, которые будут препятствовать выполнению рабочих задач. Основополагающие из них:</w:t>
      </w:r>
    </w:p>
    <w:p w:rsidR="009457D6" w:rsidRDefault="009457D6" w:rsidP="009457D6">
      <w:pPr>
        <w:pStyle w:val="af9"/>
        <w:numPr>
          <w:ilvl w:val="0"/>
          <w:numId w:val="34"/>
        </w:numPr>
        <w:spacing w:after="0" w:line="360" w:lineRule="auto"/>
        <w:jc w:val="both"/>
        <w:rPr>
          <w:rFonts w:ascii="Times New Roman" w:hAnsi="Times New Roman"/>
          <w:sz w:val="28"/>
        </w:rPr>
      </w:pPr>
      <w:r>
        <w:rPr>
          <w:rFonts w:ascii="Times New Roman" w:hAnsi="Times New Roman"/>
          <w:sz w:val="28"/>
        </w:rPr>
        <w:lastRenderedPageBreak/>
        <w:t>Световая среда;</w:t>
      </w:r>
    </w:p>
    <w:p w:rsidR="009457D6" w:rsidRDefault="009457D6" w:rsidP="009457D6">
      <w:pPr>
        <w:pStyle w:val="af9"/>
        <w:numPr>
          <w:ilvl w:val="0"/>
          <w:numId w:val="34"/>
        </w:numPr>
        <w:spacing w:after="0" w:line="360" w:lineRule="auto"/>
        <w:jc w:val="both"/>
        <w:rPr>
          <w:rFonts w:ascii="Times New Roman" w:hAnsi="Times New Roman"/>
          <w:sz w:val="28"/>
        </w:rPr>
      </w:pPr>
      <w:r>
        <w:rPr>
          <w:rFonts w:ascii="Times New Roman" w:hAnsi="Times New Roman"/>
          <w:sz w:val="28"/>
        </w:rPr>
        <w:t>Виброакустические факторы.</w:t>
      </w:r>
    </w:p>
    <w:p w:rsidR="009457D6" w:rsidRDefault="009457D6" w:rsidP="009457D6">
      <w:pPr>
        <w:pStyle w:val="af9"/>
        <w:numPr>
          <w:ilvl w:val="0"/>
          <w:numId w:val="33"/>
        </w:numPr>
        <w:spacing w:after="0" w:line="360" w:lineRule="auto"/>
        <w:ind w:left="0" w:firstLine="709"/>
        <w:jc w:val="both"/>
        <w:rPr>
          <w:rFonts w:ascii="Times New Roman" w:hAnsi="Times New Roman"/>
          <w:sz w:val="28"/>
        </w:rPr>
      </w:pPr>
      <w:r w:rsidRPr="00F36E23">
        <w:rPr>
          <w:rFonts w:ascii="Times New Roman" w:hAnsi="Times New Roman"/>
          <w:sz w:val="28"/>
        </w:rPr>
        <w:t>Химические факторы.</w:t>
      </w:r>
      <w:r>
        <w:rPr>
          <w:rFonts w:ascii="Times New Roman" w:hAnsi="Times New Roman"/>
          <w:sz w:val="28"/>
        </w:rPr>
        <w:t xml:space="preserve"> Во время рабочего процесса специалист информационной безопасности сталкивается со следующими химическими факторами: повышенное содержание в воздухе рабочей зоны двуокиси углерода, озона, аммиака, фенола и т. д.</w:t>
      </w:r>
    </w:p>
    <w:p w:rsidR="009457D6" w:rsidRDefault="009457D6" w:rsidP="009457D6">
      <w:pPr>
        <w:pStyle w:val="af9"/>
        <w:numPr>
          <w:ilvl w:val="0"/>
          <w:numId w:val="33"/>
        </w:numPr>
        <w:spacing w:after="0" w:line="360" w:lineRule="auto"/>
        <w:ind w:left="0" w:firstLine="709"/>
        <w:jc w:val="both"/>
        <w:rPr>
          <w:rFonts w:ascii="Times New Roman" w:hAnsi="Times New Roman"/>
          <w:sz w:val="28"/>
        </w:rPr>
      </w:pPr>
      <w:r w:rsidRPr="00F36E23">
        <w:rPr>
          <w:rFonts w:ascii="Times New Roman" w:hAnsi="Times New Roman"/>
          <w:sz w:val="28"/>
        </w:rPr>
        <w:t>Психофизиологические факторы.</w:t>
      </w:r>
      <w:r>
        <w:rPr>
          <w:rFonts w:ascii="Times New Roman" w:hAnsi="Times New Roman"/>
          <w:b/>
          <w:sz w:val="28"/>
        </w:rPr>
        <w:t xml:space="preserve"> </w:t>
      </w:r>
      <w:r>
        <w:rPr>
          <w:rFonts w:ascii="Times New Roman" w:hAnsi="Times New Roman"/>
          <w:sz w:val="28"/>
        </w:rPr>
        <w:t>К возможным рискам, причинами которых являются психофизиологические факторы, как правило, относят следующие виды перегрузок: статистического и динамического характера, а также нервно-психологические. Специалист часто сталкивается с перенапряжением зрения, монотонным рабочим процессом, а также напряжением внимания. Результатом нерациональной организации условий труда может стать умственное перенапряжение. Подобные последствия могут встретиться у специалистов информационной безопасности в связи со следующими психофизиологическими факторами:</w:t>
      </w:r>
    </w:p>
    <w:p w:rsidR="009457D6" w:rsidRDefault="009457D6" w:rsidP="009457D6">
      <w:pPr>
        <w:pStyle w:val="af9"/>
        <w:numPr>
          <w:ilvl w:val="0"/>
          <w:numId w:val="35"/>
        </w:numPr>
        <w:spacing w:after="0" w:line="360" w:lineRule="auto"/>
        <w:jc w:val="both"/>
        <w:rPr>
          <w:rFonts w:ascii="Times New Roman" w:hAnsi="Times New Roman"/>
          <w:sz w:val="28"/>
        </w:rPr>
      </w:pPr>
      <w:r>
        <w:rPr>
          <w:rFonts w:ascii="Times New Roman" w:hAnsi="Times New Roman"/>
          <w:sz w:val="28"/>
        </w:rPr>
        <w:t>Длительное сосредоточенное наблюдение;</w:t>
      </w:r>
    </w:p>
    <w:p w:rsidR="009457D6" w:rsidRDefault="009457D6" w:rsidP="009457D6">
      <w:pPr>
        <w:pStyle w:val="af9"/>
        <w:numPr>
          <w:ilvl w:val="0"/>
          <w:numId w:val="35"/>
        </w:numPr>
        <w:spacing w:after="0" w:line="360" w:lineRule="auto"/>
        <w:jc w:val="both"/>
        <w:rPr>
          <w:rFonts w:ascii="Times New Roman" w:hAnsi="Times New Roman"/>
          <w:sz w:val="28"/>
        </w:rPr>
      </w:pPr>
      <w:r>
        <w:rPr>
          <w:rFonts w:ascii="Times New Roman" w:hAnsi="Times New Roman"/>
          <w:sz w:val="28"/>
        </w:rPr>
        <w:t>Активное наблюдение за ходом производственного процесса.</w:t>
      </w:r>
    </w:p>
    <w:p w:rsidR="009457D6" w:rsidRDefault="009457D6" w:rsidP="009457D6">
      <w:pPr>
        <w:spacing w:after="0" w:line="360" w:lineRule="auto"/>
        <w:ind w:firstLine="709"/>
        <w:jc w:val="both"/>
        <w:rPr>
          <w:rFonts w:ascii="Times New Roman" w:hAnsi="Times New Roman"/>
          <w:sz w:val="28"/>
        </w:rPr>
      </w:pPr>
      <w:r>
        <w:rPr>
          <w:rFonts w:ascii="Times New Roman" w:hAnsi="Times New Roman"/>
          <w:sz w:val="28"/>
        </w:rPr>
        <w:t>В процессе работы специалиста информационной безопасности могут возникнуть различные неблагоприятные факторы. Они могут быть вызваны не только разными компонентами персонального компьютера, такими как монитор, системный блок или сетевой фильтр, но и внешними факторами, которые зависят от условий работы и организации. Поскольку сотрудник большую часть рабочего времени взаимодействует с электронным оборудованием, одним из основных воздействующих факторов является уровень электромагнитного излучения.</w:t>
      </w:r>
    </w:p>
    <w:p w:rsidR="009457D6" w:rsidRDefault="009457D6" w:rsidP="009457D6">
      <w:pPr>
        <w:spacing w:after="0" w:line="360" w:lineRule="auto"/>
        <w:ind w:firstLine="709"/>
        <w:jc w:val="both"/>
        <w:rPr>
          <w:rFonts w:ascii="Times New Roman" w:hAnsi="Times New Roman"/>
          <w:sz w:val="28"/>
        </w:rPr>
      </w:pPr>
      <w:r>
        <w:rPr>
          <w:rFonts w:ascii="Times New Roman" w:hAnsi="Times New Roman"/>
          <w:sz w:val="28"/>
        </w:rPr>
        <w:t xml:space="preserve">На основе исследования информационных источников формируется исходная база потенциальных опасностей. Затем она корректируется для конкретной организации и рабочего места, составляется перечень </w:t>
      </w:r>
      <w:r>
        <w:rPr>
          <w:rFonts w:ascii="Times New Roman" w:hAnsi="Times New Roman"/>
          <w:sz w:val="28"/>
        </w:rPr>
        <w:lastRenderedPageBreak/>
        <w:t>идентифицированных опасностей. Этот перечень регулярно и своевременно обновляется.</w:t>
      </w:r>
    </w:p>
    <w:p w:rsidR="009457D6" w:rsidRDefault="009457D6" w:rsidP="009457D6">
      <w:pPr>
        <w:pStyle w:val="af9"/>
        <w:spacing w:after="0" w:line="360" w:lineRule="auto"/>
        <w:ind w:left="0" w:firstLine="709"/>
        <w:jc w:val="both"/>
        <w:rPr>
          <w:rFonts w:ascii="Times New Roman" w:hAnsi="Times New Roman"/>
          <w:sz w:val="28"/>
        </w:rPr>
      </w:pPr>
      <w:r>
        <w:rPr>
          <w:rFonts w:ascii="Times New Roman" w:hAnsi="Times New Roman"/>
          <w:sz w:val="28"/>
        </w:rPr>
        <w:t>Оценка риска на рабочем месте – важный этап организации работы на любом предприятии. В общем случае для решения данной задачи используют N-уровневую шкалу ущерба – каждому уровню присваивается определенный весовой коэффициент, основанный на экспертной оценке. Методика оценки раскрыта в ГОСТ 12.0.010-2009 и включает следующие этапы:</w:t>
      </w:r>
    </w:p>
    <w:p w:rsidR="009457D6" w:rsidRDefault="009457D6" w:rsidP="009457D6">
      <w:pPr>
        <w:pStyle w:val="af9"/>
        <w:spacing w:after="0" w:line="360" w:lineRule="auto"/>
        <w:ind w:left="0" w:firstLine="709"/>
        <w:jc w:val="both"/>
        <w:rPr>
          <w:rFonts w:ascii="Times New Roman" w:hAnsi="Times New Roman"/>
          <w:sz w:val="28"/>
        </w:rPr>
      </w:pPr>
      <w:r>
        <w:rPr>
          <w:rFonts w:ascii="Times New Roman" w:hAnsi="Times New Roman"/>
          <w:sz w:val="28"/>
        </w:rPr>
        <w:t>1. Выявление опасностей, характеризующих их проявлений и возможных последствий;</w:t>
      </w:r>
    </w:p>
    <w:p w:rsidR="009457D6" w:rsidRDefault="009457D6" w:rsidP="009457D6">
      <w:pPr>
        <w:pStyle w:val="af9"/>
        <w:spacing w:after="0" w:line="360" w:lineRule="auto"/>
        <w:ind w:left="0" w:firstLine="709"/>
        <w:jc w:val="both"/>
        <w:rPr>
          <w:rFonts w:ascii="Times New Roman" w:hAnsi="Times New Roman"/>
          <w:sz w:val="28"/>
        </w:rPr>
      </w:pPr>
      <w:r>
        <w:rPr>
          <w:rFonts w:ascii="Times New Roman" w:hAnsi="Times New Roman"/>
          <w:sz w:val="28"/>
        </w:rPr>
        <w:t>2. Каждой опасности присваивается показатель ущерба и соответствующий ему весовой коэффициент (таблица 5.1)</w:t>
      </w:r>
      <w:r w:rsidR="00880F73">
        <w:rPr>
          <w:rFonts w:ascii="Times New Roman" w:hAnsi="Times New Roman"/>
          <w:sz w:val="28"/>
        </w:rPr>
        <w:t xml:space="preserve"> [5</w:t>
      </w:r>
      <w:r>
        <w:rPr>
          <w:rFonts w:ascii="Times New Roman" w:hAnsi="Times New Roman"/>
          <w:sz w:val="28"/>
        </w:rPr>
        <w:t>].</w:t>
      </w:r>
    </w:p>
    <w:p w:rsidR="009457D6" w:rsidRDefault="009457D6" w:rsidP="006B0962">
      <w:pPr>
        <w:spacing w:after="0" w:line="360" w:lineRule="auto"/>
        <w:jc w:val="both"/>
        <w:rPr>
          <w:rFonts w:ascii="Times New Roman" w:hAnsi="Times New Roman"/>
          <w:sz w:val="28"/>
        </w:rPr>
      </w:pPr>
      <w:r>
        <w:rPr>
          <w:rFonts w:ascii="Times New Roman" w:hAnsi="Times New Roman"/>
          <w:sz w:val="28"/>
        </w:rPr>
        <w:t>Таблица 5.1 – Трехуровневая шкала ущерба.</w:t>
      </w:r>
    </w:p>
    <w:tbl>
      <w:tblPr>
        <w:tblStyle w:val="affb"/>
        <w:tblW w:w="0" w:type="auto"/>
        <w:tblLayout w:type="fixed"/>
        <w:tblLook w:val="04A0" w:firstRow="1" w:lastRow="0" w:firstColumn="1" w:lastColumn="0" w:noHBand="0" w:noVBand="1"/>
      </w:tblPr>
      <w:tblGrid>
        <w:gridCol w:w="1555"/>
        <w:gridCol w:w="1984"/>
        <w:gridCol w:w="5806"/>
      </w:tblGrid>
      <w:tr w:rsidR="009457D6" w:rsidTr="00ED49DB">
        <w:tc>
          <w:tcPr>
            <w:tcW w:w="1555" w:type="dxa"/>
            <w:vAlign w:val="center"/>
          </w:tcPr>
          <w:p w:rsidR="009457D6" w:rsidRPr="004615B5" w:rsidRDefault="009457D6" w:rsidP="00ED49DB">
            <w:pPr>
              <w:spacing w:line="276" w:lineRule="auto"/>
              <w:jc w:val="center"/>
              <w:rPr>
                <w:rFonts w:ascii="Times New Roman" w:hAnsi="Times New Roman"/>
                <w:sz w:val="28"/>
              </w:rPr>
            </w:pPr>
            <w:r w:rsidRPr="004615B5">
              <w:rPr>
                <w:rFonts w:ascii="Times New Roman" w:hAnsi="Times New Roman"/>
                <w:sz w:val="28"/>
              </w:rPr>
              <w:t>Тяжесть ущерба</w:t>
            </w:r>
          </w:p>
        </w:tc>
        <w:tc>
          <w:tcPr>
            <w:tcW w:w="1984" w:type="dxa"/>
            <w:vAlign w:val="center"/>
          </w:tcPr>
          <w:p w:rsidR="009457D6" w:rsidRPr="004615B5" w:rsidRDefault="009457D6" w:rsidP="00ED49DB">
            <w:pPr>
              <w:spacing w:line="276" w:lineRule="auto"/>
              <w:jc w:val="center"/>
              <w:rPr>
                <w:rFonts w:ascii="Times New Roman" w:hAnsi="Times New Roman"/>
                <w:sz w:val="28"/>
              </w:rPr>
            </w:pPr>
            <w:r w:rsidRPr="004615B5">
              <w:rPr>
                <w:rFonts w:ascii="Times New Roman" w:hAnsi="Times New Roman"/>
                <w:sz w:val="28"/>
              </w:rPr>
              <w:t>Весовой коэффициент</w:t>
            </w:r>
          </w:p>
        </w:tc>
        <w:tc>
          <w:tcPr>
            <w:tcW w:w="5806" w:type="dxa"/>
            <w:vAlign w:val="center"/>
          </w:tcPr>
          <w:p w:rsidR="009457D6" w:rsidRPr="004615B5" w:rsidRDefault="009457D6" w:rsidP="00ED49DB">
            <w:pPr>
              <w:spacing w:line="276" w:lineRule="auto"/>
              <w:jc w:val="center"/>
              <w:rPr>
                <w:rFonts w:ascii="Times New Roman" w:hAnsi="Times New Roman"/>
                <w:sz w:val="28"/>
              </w:rPr>
            </w:pPr>
            <w:r w:rsidRPr="004615B5">
              <w:rPr>
                <w:rFonts w:ascii="Times New Roman" w:hAnsi="Times New Roman"/>
                <w:sz w:val="28"/>
              </w:rPr>
              <w:t>Вербальное описание ущерба</w:t>
            </w:r>
          </w:p>
        </w:tc>
      </w:tr>
      <w:tr w:rsidR="009457D6" w:rsidTr="00ED49DB">
        <w:tc>
          <w:tcPr>
            <w:tcW w:w="1555" w:type="dxa"/>
            <w:vAlign w:val="center"/>
          </w:tcPr>
          <w:p w:rsidR="009457D6" w:rsidRDefault="009457D6" w:rsidP="00ED49DB">
            <w:pPr>
              <w:spacing w:line="360" w:lineRule="auto"/>
              <w:jc w:val="center"/>
              <w:rPr>
                <w:rFonts w:ascii="Times New Roman" w:hAnsi="Times New Roman"/>
                <w:sz w:val="28"/>
              </w:rPr>
            </w:pPr>
            <w:r>
              <w:rPr>
                <w:rFonts w:ascii="Times New Roman" w:hAnsi="Times New Roman"/>
                <w:sz w:val="28"/>
              </w:rPr>
              <w:t>Малый</w:t>
            </w:r>
          </w:p>
        </w:tc>
        <w:tc>
          <w:tcPr>
            <w:tcW w:w="1984" w:type="dxa"/>
            <w:vAlign w:val="center"/>
          </w:tcPr>
          <w:p w:rsidR="009457D6" w:rsidRDefault="009457D6" w:rsidP="00ED49DB">
            <w:pPr>
              <w:spacing w:line="360" w:lineRule="auto"/>
              <w:jc w:val="center"/>
              <w:rPr>
                <w:rFonts w:ascii="Times New Roman" w:hAnsi="Times New Roman"/>
                <w:sz w:val="28"/>
              </w:rPr>
            </w:pPr>
            <w:r>
              <w:rPr>
                <w:rFonts w:ascii="Times New Roman" w:hAnsi="Times New Roman"/>
                <w:sz w:val="28"/>
              </w:rPr>
              <w:t>5</w:t>
            </w:r>
          </w:p>
        </w:tc>
        <w:tc>
          <w:tcPr>
            <w:tcW w:w="5806" w:type="dxa"/>
          </w:tcPr>
          <w:p w:rsidR="009457D6" w:rsidRDefault="009457D6" w:rsidP="00ED49DB">
            <w:pPr>
              <w:spacing w:line="276" w:lineRule="auto"/>
              <w:jc w:val="both"/>
              <w:rPr>
                <w:rFonts w:ascii="Times New Roman" w:hAnsi="Times New Roman"/>
                <w:sz w:val="28"/>
              </w:rPr>
            </w:pPr>
            <w:r>
              <w:rPr>
                <w:rFonts w:ascii="Times New Roman" w:hAnsi="Times New Roman"/>
                <w:sz w:val="28"/>
              </w:rPr>
              <w:t>Работнику, пострадавшему на рабочем месте, не требуется оказание медицинской помощи; худший исход ситуации – 3-х дневное отсутствие на рабочем месте</w:t>
            </w:r>
          </w:p>
        </w:tc>
      </w:tr>
      <w:tr w:rsidR="009457D6" w:rsidTr="00ED49DB">
        <w:tc>
          <w:tcPr>
            <w:tcW w:w="1555" w:type="dxa"/>
            <w:vAlign w:val="center"/>
          </w:tcPr>
          <w:p w:rsidR="009457D6" w:rsidRDefault="009457D6" w:rsidP="00ED49DB">
            <w:pPr>
              <w:spacing w:line="360" w:lineRule="auto"/>
              <w:jc w:val="center"/>
              <w:rPr>
                <w:rFonts w:ascii="Times New Roman" w:hAnsi="Times New Roman"/>
                <w:sz w:val="28"/>
              </w:rPr>
            </w:pPr>
            <w:r>
              <w:rPr>
                <w:rFonts w:ascii="Times New Roman" w:hAnsi="Times New Roman"/>
                <w:sz w:val="28"/>
              </w:rPr>
              <w:t>Средний</w:t>
            </w:r>
          </w:p>
        </w:tc>
        <w:tc>
          <w:tcPr>
            <w:tcW w:w="1984" w:type="dxa"/>
            <w:vAlign w:val="center"/>
          </w:tcPr>
          <w:p w:rsidR="009457D6" w:rsidRDefault="009457D6" w:rsidP="00ED49DB">
            <w:pPr>
              <w:spacing w:line="360" w:lineRule="auto"/>
              <w:jc w:val="center"/>
              <w:rPr>
                <w:rFonts w:ascii="Times New Roman" w:hAnsi="Times New Roman"/>
                <w:sz w:val="28"/>
              </w:rPr>
            </w:pPr>
            <w:r>
              <w:rPr>
                <w:rFonts w:ascii="Times New Roman" w:hAnsi="Times New Roman"/>
                <w:sz w:val="28"/>
              </w:rPr>
              <w:t>10</w:t>
            </w:r>
          </w:p>
        </w:tc>
        <w:tc>
          <w:tcPr>
            <w:tcW w:w="5806" w:type="dxa"/>
          </w:tcPr>
          <w:p w:rsidR="009457D6" w:rsidRDefault="009457D6" w:rsidP="00ED49DB">
            <w:pPr>
              <w:spacing w:line="276" w:lineRule="auto"/>
              <w:jc w:val="both"/>
              <w:rPr>
                <w:rFonts w:ascii="Times New Roman" w:hAnsi="Times New Roman"/>
                <w:sz w:val="28"/>
              </w:rPr>
            </w:pPr>
            <w:r>
              <w:rPr>
                <w:rFonts w:ascii="Times New Roman" w:hAnsi="Times New Roman"/>
                <w:sz w:val="28"/>
              </w:rPr>
              <w:t>Пострадавший работник нуждается в оказании специальной медицинской помощи – его доставляют в организацию здравоохранения или требуется ее посещение; работник отсутствует на рабочем месте до 30 дней; развитие хронического заболевания</w:t>
            </w:r>
          </w:p>
        </w:tc>
      </w:tr>
      <w:tr w:rsidR="009457D6" w:rsidTr="00ED49DB">
        <w:tc>
          <w:tcPr>
            <w:tcW w:w="1555" w:type="dxa"/>
            <w:vAlign w:val="center"/>
          </w:tcPr>
          <w:p w:rsidR="009457D6" w:rsidRDefault="009457D6" w:rsidP="00ED49DB">
            <w:pPr>
              <w:spacing w:line="360" w:lineRule="auto"/>
              <w:jc w:val="center"/>
              <w:rPr>
                <w:rFonts w:ascii="Times New Roman" w:hAnsi="Times New Roman"/>
                <w:sz w:val="28"/>
              </w:rPr>
            </w:pPr>
            <w:r>
              <w:rPr>
                <w:rFonts w:ascii="Times New Roman" w:hAnsi="Times New Roman"/>
                <w:sz w:val="28"/>
              </w:rPr>
              <w:t>Большой</w:t>
            </w:r>
          </w:p>
        </w:tc>
        <w:tc>
          <w:tcPr>
            <w:tcW w:w="1984" w:type="dxa"/>
            <w:vAlign w:val="center"/>
          </w:tcPr>
          <w:p w:rsidR="009457D6" w:rsidRDefault="009457D6" w:rsidP="00ED49DB">
            <w:pPr>
              <w:spacing w:line="360" w:lineRule="auto"/>
              <w:jc w:val="center"/>
              <w:rPr>
                <w:rFonts w:ascii="Times New Roman" w:hAnsi="Times New Roman"/>
                <w:sz w:val="28"/>
              </w:rPr>
            </w:pPr>
            <w:r>
              <w:rPr>
                <w:rFonts w:ascii="Times New Roman" w:hAnsi="Times New Roman"/>
                <w:sz w:val="28"/>
              </w:rPr>
              <w:t>15</w:t>
            </w:r>
          </w:p>
        </w:tc>
        <w:tc>
          <w:tcPr>
            <w:tcW w:w="5806" w:type="dxa"/>
          </w:tcPr>
          <w:p w:rsidR="009457D6" w:rsidRDefault="009457D6" w:rsidP="00ED49DB">
            <w:pPr>
              <w:spacing w:line="276" w:lineRule="auto"/>
              <w:jc w:val="both"/>
              <w:rPr>
                <w:rFonts w:ascii="Times New Roman" w:hAnsi="Times New Roman"/>
                <w:sz w:val="28"/>
              </w:rPr>
            </w:pPr>
            <w:r>
              <w:rPr>
                <w:rFonts w:ascii="Times New Roman" w:hAnsi="Times New Roman"/>
                <w:sz w:val="28"/>
              </w:rPr>
              <w:t>Несчастный случай на рабочем месте становится причиной серьезного (неизлечимого) заболевания; необходимо лечение в стационаре; отсутствие на рабочем месте более 30 дней; стойкая утрата трудоспособности или смертельный исход</w:t>
            </w:r>
          </w:p>
        </w:tc>
      </w:tr>
    </w:tbl>
    <w:p w:rsidR="009457D6" w:rsidRDefault="009457D6" w:rsidP="004615B5">
      <w:pPr>
        <w:spacing w:after="0" w:line="360" w:lineRule="auto"/>
        <w:ind w:firstLine="709"/>
        <w:jc w:val="both"/>
        <w:rPr>
          <w:rFonts w:ascii="Times New Roman" w:hAnsi="Times New Roman"/>
          <w:sz w:val="28"/>
        </w:rPr>
      </w:pPr>
      <w:r>
        <w:rPr>
          <w:rFonts w:ascii="Times New Roman" w:hAnsi="Times New Roman"/>
          <w:sz w:val="28"/>
        </w:rPr>
        <w:t>Для определения вероятности наступления ущерба, вызванного проявлением j-й опасности, необходимо произвести деление i-го весового коэфф</w:t>
      </w:r>
      <w:r w:rsidR="004615B5">
        <w:rPr>
          <w:rFonts w:ascii="Times New Roman" w:hAnsi="Times New Roman"/>
          <w:sz w:val="28"/>
        </w:rPr>
        <w:t>ициента, который представлен в т</w:t>
      </w:r>
      <w:r>
        <w:rPr>
          <w:rFonts w:ascii="Times New Roman" w:hAnsi="Times New Roman"/>
          <w:sz w:val="28"/>
        </w:rPr>
        <w:t xml:space="preserve">аблице 5.2, на сумму весовых </w:t>
      </w:r>
      <w:r>
        <w:rPr>
          <w:rFonts w:ascii="Times New Roman" w:hAnsi="Times New Roman"/>
          <w:sz w:val="28"/>
        </w:rPr>
        <w:lastRenderedPageBreak/>
        <w:t xml:space="preserve">коэффициентов, присвоенных идентифицированным опасностям и исходу, не связанному с наступлением ущерба. Данные значения указанных вероятностей рассчитываются по формуле: </w:t>
      </w:r>
      <m:oMath>
        <m:sSub>
          <m:sSubPr>
            <m:ctrlPr>
              <w:rPr>
                <w:rFonts w:ascii="Cambria Math" w:hAnsi="Cambria Math"/>
              </w:rPr>
            </m:ctrlPr>
          </m:sSubPr>
          <m:e>
            <m:r>
              <w:rPr>
                <w:rFonts w:ascii="Cambria Math" w:hAnsi="Cambria Math"/>
                <w:sz w:val="28"/>
              </w:rPr>
              <m:t>P</m:t>
            </m:r>
          </m:e>
          <m:sub>
            <m:r>
              <w:rPr>
                <w:rFonts w:ascii="Cambria Math" w:hAnsi="Cambria Math"/>
                <w:sz w:val="28"/>
              </w:rPr>
              <m:t>j</m:t>
            </m:r>
          </m:sub>
        </m:sSub>
        <m:r>
          <w:rPr>
            <w:rFonts w:ascii="Cambria Math" w:hAnsi="Cambria Math"/>
            <w:sz w:val="28"/>
          </w:rPr>
          <m:t>=</m:t>
        </m:r>
        <m:f>
          <m:fPr>
            <m:ctrlPr>
              <w:rPr>
                <w:rFonts w:ascii="Cambria Math" w:hAnsi="Cambria Math"/>
              </w:rPr>
            </m:ctrlPr>
          </m:fPr>
          <m:num>
            <m:sSub>
              <m:sSubPr>
                <m:ctrlPr>
                  <w:rPr>
                    <w:rFonts w:ascii="Cambria Math" w:hAnsi="Cambria Math"/>
                  </w:rPr>
                </m:ctrlPr>
              </m:sSubPr>
              <m:e>
                <m:r>
                  <w:rPr>
                    <w:rFonts w:ascii="Cambria Math" w:hAnsi="Cambria Math"/>
                    <w:sz w:val="28"/>
                  </w:rPr>
                  <m:t>A</m:t>
                </m:r>
              </m:e>
              <m:sub>
                <m:r>
                  <w:rPr>
                    <w:rFonts w:ascii="Cambria Math" w:hAnsi="Cambria Math"/>
                    <w:sz w:val="28"/>
                  </w:rPr>
                  <m:t>j</m:t>
                </m:r>
              </m:sub>
            </m:sSub>
          </m:num>
          <m:den>
            <m:sSub>
              <m:sSubPr>
                <m:ctrlPr>
                  <w:rPr>
                    <w:rFonts w:ascii="Cambria Math" w:hAnsi="Cambria Math"/>
                  </w:rPr>
                </m:ctrlPr>
              </m:sSubPr>
              <m:e>
                <m:nary>
                  <m:naryPr>
                    <m:chr m:val="∑"/>
                    <m:limLoc m:val="undOvr"/>
                    <m:grow m:val="1"/>
                    <m:ctrlPr>
                      <w:rPr>
                        <w:rFonts w:ascii="Cambria Math" w:hAnsi="Cambria Math"/>
                      </w:rPr>
                    </m:ctrlPr>
                  </m:naryPr>
                  <m:sub>
                    <m:r>
                      <w:rPr>
                        <w:rFonts w:ascii="Cambria Math" w:hAnsi="Cambria Math"/>
                        <w:sz w:val="28"/>
                      </w:rPr>
                      <m:t>j=1</m:t>
                    </m:r>
                  </m:sub>
                  <m:sup>
                    <m:r>
                      <w:rPr>
                        <w:rFonts w:ascii="Cambria Math" w:hAnsi="Cambria Math"/>
                        <w:sz w:val="28"/>
                      </w:rPr>
                      <m:t>k+1</m:t>
                    </m:r>
                  </m:sup>
                  <m:e>
                    <m:r>
                      <w:rPr>
                        <w:rFonts w:ascii="Cambria Math" w:hAnsi="Cambria Math"/>
                        <w:sz w:val="28"/>
                      </w:rPr>
                      <m:t>A</m:t>
                    </m:r>
                  </m:e>
                </m:nary>
              </m:e>
              <m:sub>
                <m:r>
                  <w:rPr>
                    <w:rFonts w:ascii="Cambria Math" w:hAnsi="Cambria Math"/>
                    <w:sz w:val="28"/>
                  </w:rPr>
                  <m:t>j</m:t>
                </m:r>
              </m:sub>
            </m:sSub>
          </m:den>
        </m:f>
      </m:oMath>
      <w:r>
        <w:rPr>
          <w:rFonts w:ascii="Times New Roman" w:hAnsi="Times New Roman"/>
          <w:sz w:val="28"/>
        </w:rPr>
        <w:t xml:space="preserve"> .</w:t>
      </w:r>
    </w:p>
    <w:tbl>
      <w:tblPr>
        <w:tblStyle w:val="affb"/>
        <w:tblW w:w="9355" w:type="dxa"/>
        <w:tblLayout w:type="fixed"/>
        <w:tblLook w:val="04A0" w:firstRow="1" w:lastRow="0" w:firstColumn="1" w:lastColumn="0" w:noHBand="0" w:noVBand="1"/>
      </w:tblPr>
      <w:tblGrid>
        <w:gridCol w:w="1825"/>
        <w:gridCol w:w="1935"/>
        <w:gridCol w:w="5595"/>
      </w:tblGrid>
      <w:tr w:rsidR="009457D6" w:rsidTr="009457D6">
        <w:tc>
          <w:tcPr>
            <w:tcW w:w="9355" w:type="dxa"/>
            <w:gridSpan w:val="3"/>
            <w:tcBorders>
              <w:top w:val="nil"/>
              <w:left w:val="nil"/>
              <w:bottom w:val="single" w:sz="4" w:space="0" w:color="auto"/>
              <w:right w:val="nil"/>
            </w:tcBorders>
            <w:vAlign w:val="center"/>
          </w:tcPr>
          <w:p w:rsidR="009457D6" w:rsidRDefault="009457D6" w:rsidP="006B0962">
            <w:pPr>
              <w:keepNext/>
              <w:spacing w:line="360" w:lineRule="auto"/>
              <w:contextualSpacing/>
              <w:rPr>
                <w:rFonts w:ascii="Times New Roman" w:hAnsi="Times New Roman"/>
                <w:b/>
                <w:sz w:val="28"/>
              </w:rPr>
            </w:pPr>
            <w:r>
              <w:rPr>
                <w:rFonts w:ascii="Times New Roman" w:hAnsi="Times New Roman"/>
                <w:sz w:val="28"/>
              </w:rPr>
              <w:t>Таблица 5.2 – Шкала вероятностей</w:t>
            </w:r>
          </w:p>
        </w:tc>
      </w:tr>
      <w:tr w:rsidR="009457D6" w:rsidTr="009457D6">
        <w:tc>
          <w:tcPr>
            <w:tcW w:w="1825" w:type="dxa"/>
            <w:tcBorders>
              <w:top w:val="single" w:sz="4" w:space="0" w:color="auto"/>
            </w:tcBorders>
            <w:vAlign w:val="center"/>
          </w:tcPr>
          <w:p w:rsidR="009457D6" w:rsidRPr="00F36E23" w:rsidRDefault="009457D6" w:rsidP="00ED49DB">
            <w:pPr>
              <w:keepNext/>
              <w:spacing w:line="276" w:lineRule="auto"/>
              <w:contextualSpacing/>
              <w:jc w:val="center"/>
              <w:rPr>
                <w:rFonts w:ascii="Times New Roman" w:hAnsi="Times New Roman"/>
                <w:sz w:val="28"/>
              </w:rPr>
            </w:pPr>
            <w:r w:rsidRPr="00F36E23">
              <w:rPr>
                <w:rFonts w:ascii="Times New Roman" w:hAnsi="Times New Roman"/>
                <w:sz w:val="28"/>
              </w:rPr>
              <w:t>Вероятность</w:t>
            </w:r>
          </w:p>
        </w:tc>
        <w:tc>
          <w:tcPr>
            <w:tcW w:w="1935" w:type="dxa"/>
            <w:tcBorders>
              <w:top w:val="single" w:sz="4" w:space="0" w:color="auto"/>
            </w:tcBorders>
            <w:vAlign w:val="center"/>
          </w:tcPr>
          <w:p w:rsidR="009457D6" w:rsidRPr="00F36E23" w:rsidRDefault="009457D6" w:rsidP="00ED49DB">
            <w:pPr>
              <w:keepNext/>
              <w:spacing w:line="276" w:lineRule="auto"/>
              <w:contextualSpacing/>
              <w:jc w:val="center"/>
              <w:rPr>
                <w:rFonts w:ascii="Times New Roman" w:hAnsi="Times New Roman"/>
                <w:sz w:val="28"/>
              </w:rPr>
            </w:pPr>
            <w:r w:rsidRPr="00F36E23">
              <w:rPr>
                <w:rFonts w:ascii="Times New Roman" w:hAnsi="Times New Roman"/>
                <w:sz w:val="28"/>
              </w:rPr>
              <w:t>Весовой коэффициент</w:t>
            </w:r>
          </w:p>
        </w:tc>
        <w:tc>
          <w:tcPr>
            <w:tcW w:w="5595" w:type="dxa"/>
            <w:tcBorders>
              <w:top w:val="single" w:sz="4" w:space="0" w:color="auto"/>
            </w:tcBorders>
            <w:vAlign w:val="center"/>
          </w:tcPr>
          <w:p w:rsidR="009457D6" w:rsidRPr="00F36E23" w:rsidRDefault="009457D6" w:rsidP="00ED49DB">
            <w:pPr>
              <w:keepNext/>
              <w:spacing w:line="276" w:lineRule="auto"/>
              <w:contextualSpacing/>
              <w:jc w:val="center"/>
              <w:rPr>
                <w:rFonts w:ascii="Times New Roman" w:hAnsi="Times New Roman"/>
                <w:sz w:val="28"/>
              </w:rPr>
            </w:pPr>
            <w:r w:rsidRPr="00F36E23">
              <w:rPr>
                <w:rFonts w:ascii="Times New Roman" w:hAnsi="Times New Roman"/>
                <w:sz w:val="28"/>
              </w:rPr>
              <w:t>Вербальное описание вероятностей проявления опасностей и наступления ущерба</w:t>
            </w:r>
          </w:p>
        </w:tc>
      </w:tr>
      <w:tr w:rsidR="009457D6" w:rsidTr="009457D6">
        <w:tc>
          <w:tcPr>
            <w:tcW w:w="1825" w:type="dxa"/>
            <w:vAlign w:val="center"/>
          </w:tcPr>
          <w:p w:rsidR="009457D6" w:rsidRDefault="009457D6" w:rsidP="00ED49DB">
            <w:pPr>
              <w:spacing w:line="276" w:lineRule="auto"/>
              <w:contextualSpacing/>
              <w:jc w:val="center"/>
              <w:rPr>
                <w:rFonts w:ascii="Times New Roman" w:hAnsi="Times New Roman"/>
                <w:sz w:val="28"/>
              </w:rPr>
            </w:pPr>
            <w:r>
              <w:rPr>
                <w:rFonts w:ascii="Times New Roman" w:hAnsi="Times New Roman"/>
                <w:sz w:val="28"/>
              </w:rPr>
              <w:t>Низкая</w:t>
            </w:r>
          </w:p>
        </w:tc>
        <w:tc>
          <w:tcPr>
            <w:tcW w:w="1935" w:type="dxa"/>
            <w:vAlign w:val="center"/>
          </w:tcPr>
          <w:p w:rsidR="009457D6" w:rsidRDefault="009457D6" w:rsidP="00ED49DB">
            <w:pPr>
              <w:spacing w:line="276" w:lineRule="auto"/>
              <w:contextualSpacing/>
              <w:jc w:val="center"/>
              <w:rPr>
                <w:rFonts w:ascii="Times New Roman" w:hAnsi="Times New Roman"/>
                <w:sz w:val="28"/>
              </w:rPr>
            </w:pPr>
            <w:r>
              <w:rPr>
                <w:rFonts w:ascii="Times New Roman" w:hAnsi="Times New Roman"/>
                <w:sz w:val="28"/>
              </w:rPr>
              <w:t>1</w:t>
            </w:r>
          </w:p>
        </w:tc>
        <w:tc>
          <w:tcPr>
            <w:tcW w:w="5595" w:type="dxa"/>
            <w:vAlign w:val="center"/>
          </w:tcPr>
          <w:p w:rsidR="009457D6" w:rsidRDefault="009457D6" w:rsidP="00ED49DB">
            <w:pPr>
              <w:spacing w:line="276" w:lineRule="auto"/>
              <w:contextualSpacing/>
              <w:jc w:val="both"/>
              <w:rPr>
                <w:rFonts w:ascii="Times New Roman" w:hAnsi="Times New Roman"/>
                <w:sz w:val="28"/>
              </w:rPr>
            </w:pPr>
            <w:r>
              <w:rPr>
                <w:rFonts w:ascii="Times New Roman" w:hAnsi="Times New Roman"/>
                <w:sz w:val="28"/>
              </w:rPr>
              <w:t>Опасность или ее проявления, которые могут вызвать определенный ущерб, не должны возникнуть за все время профессиональной деятельности работника.</w:t>
            </w:r>
          </w:p>
        </w:tc>
      </w:tr>
      <w:tr w:rsidR="009457D6" w:rsidTr="009457D6">
        <w:tc>
          <w:tcPr>
            <w:tcW w:w="1825" w:type="dxa"/>
            <w:vAlign w:val="center"/>
          </w:tcPr>
          <w:p w:rsidR="009457D6" w:rsidRDefault="009457D6" w:rsidP="00ED49DB">
            <w:pPr>
              <w:spacing w:line="276" w:lineRule="auto"/>
              <w:contextualSpacing/>
              <w:jc w:val="center"/>
              <w:rPr>
                <w:rFonts w:ascii="Times New Roman" w:hAnsi="Times New Roman"/>
                <w:sz w:val="28"/>
              </w:rPr>
            </w:pPr>
            <w:r>
              <w:rPr>
                <w:rFonts w:ascii="Times New Roman" w:hAnsi="Times New Roman"/>
                <w:sz w:val="28"/>
              </w:rPr>
              <w:t>Средняя</w:t>
            </w:r>
          </w:p>
        </w:tc>
        <w:tc>
          <w:tcPr>
            <w:tcW w:w="1935" w:type="dxa"/>
            <w:vAlign w:val="center"/>
          </w:tcPr>
          <w:p w:rsidR="009457D6" w:rsidRDefault="009457D6" w:rsidP="00ED49DB">
            <w:pPr>
              <w:spacing w:line="276" w:lineRule="auto"/>
              <w:contextualSpacing/>
              <w:jc w:val="center"/>
              <w:rPr>
                <w:rFonts w:ascii="Times New Roman" w:hAnsi="Times New Roman"/>
                <w:sz w:val="28"/>
              </w:rPr>
            </w:pPr>
            <w:r>
              <w:rPr>
                <w:rFonts w:ascii="Times New Roman" w:hAnsi="Times New Roman"/>
                <w:sz w:val="28"/>
              </w:rPr>
              <w:t>3</w:t>
            </w:r>
          </w:p>
        </w:tc>
        <w:tc>
          <w:tcPr>
            <w:tcW w:w="5595" w:type="dxa"/>
            <w:vAlign w:val="center"/>
          </w:tcPr>
          <w:p w:rsidR="009457D6" w:rsidRDefault="009457D6" w:rsidP="00ED49DB">
            <w:pPr>
              <w:spacing w:line="276" w:lineRule="auto"/>
              <w:contextualSpacing/>
              <w:jc w:val="both"/>
              <w:rPr>
                <w:rFonts w:ascii="Times New Roman" w:hAnsi="Times New Roman"/>
                <w:sz w:val="28"/>
              </w:rPr>
            </w:pPr>
            <w:r>
              <w:rPr>
                <w:rFonts w:ascii="Times New Roman" w:hAnsi="Times New Roman"/>
                <w:sz w:val="28"/>
              </w:rPr>
              <w:t>Опасность и ее проявления, которые могут вызвать определенный ущерб, возникают лишь в определенные периоды профессиональной деятельности работника.</w:t>
            </w:r>
          </w:p>
        </w:tc>
      </w:tr>
      <w:tr w:rsidR="009457D6" w:rsidTr="009457D6">
        <w:tc>
          <w:tcPr>
            <w:tcW w:w="1825" w:type="dxa"/>
            <w:vAlign w:val="center"/>
          </w:tcPr>
          <w:p w:rsidR="009457D6" w:rsidRDefault="009457D6" w:rsidP="00ED49DB">
            <w:pPr>
              <w:spacing w:line="276" w:lineRule="auto"/>
              <w:contextualSpacing/>
              <w:jc w:val="center"/>
              <w:rPr>
                <w:rFonts w:ascii="Times New Roman" w:hAnsi="Times New Roman"/>
                <w:sz w:val="28"/>
              </w:rPr>
            </w:pPr>
            <w:r>
              <w:rPr>
                <w:rFonts w:ascii="Times New Roman" w:hAnsi="Times New Roman"/>
                <w:sz w:val="28"/>
              </w:rPr>
              <w:t>Высокая</w:t>
            </w:r>
          </w:p>
        </w:tc>
        <w:tc>
          <w:tcPr>
            <w:tcW w:w="1935" w:type="dxa"/>
            <w:vAlign w:val="center"/>
          </w:tcPr>
          <w:p w:rsidR="009457D6" w:rsidRDefault="009457D6" w:rsidP="00ED49DB">
            <w:pPr>
              <w:spacing w:line="276" w:lineRule="auto"/>
              <w:contextualSpacing/>
              <w:jc w:val="center"/>
              <w:rPr>
                <w:rFonts w:ascii="Times New Roman" w:hAnsi="Times New Roman"/>
                <w:sz w:val="28"/>
              </w:rPr>
            </w:pPr>
            <w:r>
              <w:rPr>
                <w:rFonts w:ascii="Times New Roman" w:hAnsi="Times New Roman"/>
                <w:sz w:val="28"/>
              </w:rPr>
              <w:t>7</w:t>
            </w:r>
          </w:p>
        </w:tc>
        <w:tc>
          <w:tcPr>
            <w:tcW w:w="5595" w:type="dxa"/>
            <w:vAlign w:val="center"/>
          </w:tcPr>
          <w:p w:rsidR="009457D6" w:rsidRDefault="009457D6" w:rsidP="00ED49DB">
            <w:pPr>
              <w:spacing w:line="276" w:lineRule="auto"/>
              <w:contextualSpacing/>
              <w:jc w:val="both"/>
              <w:rPr>
                <w:rFonts w:ascii="Times New Roman" w:hAnsi="Times New Roman"/>
                <w:sz w:val="28"/>
              </w:rPr>
            </w:pPr>
            <w:r>
              <w:rPr>
                <w:rFonts w:ascii="Times New Roman" w:hAnsi="Times New Roman"/>
                <w:sz w:val="28"/>
              </w:rPr>
              <w:t>Опасность или ее проявления, которые могут вызвать определенный ущерб, возникают постоянно в течении всей профессиональной деятельности работника.</w:t>
            </w:r>
          </w:p>
        </w:tc>
      </w:tr>
    </w:tbl>
    <w:p w:rsidR="009457D6" w:rsidRDefault="009457D6" w:rsidP="004615B5">
      <w:pPr>
        <w:spacing w:after="0" w:line="360" w:lineRule="auto"/>
        <w:ind w:firstLine="709"/>
        <w:jc w:val="both"/>
        <w:rPr>
          <w:rFonts w:ascii="Times New Roman" w:hAnsi="Times New Roman"/>
          <w:sz w:val="28"/>
        </w:rPr>
      </w:pPr>
      <w:r>
        <w:rPr>
          <w:rFonts w:ascii="Times New Roman" w:hAnsi="Times New Roman"/>
          <w:sz w:val="28"/>
        </w:rPr>
        <w:t>Для всех идентифицированных опасностей есть возможность определения рисков, что выполняется посредством перемножения значений вероятностей наступления весовые коэффициенты соответствующих ущербов. Для оценки значимости рисков используется соответствующая система – шкала оценки значимости рисков.</w:t>
      </w:r>
      <w:r w:rsidR="004615B5">
        <w:rPr>
          <w:rFonts w:ascii="Times New Roman" w:hAnsi="Times New Roman"/>
          <w:sz w:val="28"/>
        </w:rPr>
        <w:t xml:space="preserve"> </w:t>
      </w:r>
      <w:r>
        <w:rPr>
          <w:rFonts w:ascii="Times New Roman" w:hAnsi="Times New Roman"/>
          <w:sz w:val="28"/>
        </w:rPr>
        <w:t>Распространенный вариант – трехуровневая шкала оценки значимости рисков – представлен в таблице 5.3.</w:t>
      </w:r>
    </w:p>
    <w:tbl>
      <w:tblPr>
        <w:tblStyle w:val="affb"/>
        <w:tblW w:w="9357" w:type="dxa"/>
        <w:tblLayout w:type="fixed"/>
        <w:tblLook w:val="04A0" w:firstRow="1" w:lastRow="0" w:firstColumn="1" w:lastColumn="0" w:noHBand="0" w:noVBand="1"/>
      </w:tblPr>
      <w:tblGrid>
        <w:gridCol w:w="2340"/>
        <w:gridCol w:w="2339"/>
        <w:gridCol w:w="2339"/>
        <w:gridCol w:w="2339"/>
      </w:tblGrid>
      <w:tr w:rsidR="009457D6" w:rsidTr="009457D6">
        <w:tc>
          <w:tcPr>
            <w:tcW w:w="9357" w:type="dxa"/>
            <w:gridSpan w:val="4"/>
            <w:tcBorders>
              <w:top w:val="nil"/>
              <w:left w:val="nil"/>
              <w:bottom w:val="single" w:sz="4" w:space="0" w:color="auto"/>
              <w:right w:val="nil"/>
            </w:tcBorders>
            <w:vAlign w:val="center"/>
          </w:tcPr>
          <w:p w:rsidR="009457D6" w:rsidRDefault="009457D6" w:rsidP="006B0962">
            <w:pPr>
              <w:pStyle w:val="af9"/>
              <w:keepNext/>
              <w:keepLines/>
              <w:spacing w:line="360" w:lineRule="auto"/>
              <w:ind w:left="0"/>
              <w:rPr>
                <w:rFonts w:ascii="Times New Roman" w:hAnsi="Times New Roman"/>
                <w:b/>
                <w:sz w:val="28"/>
              </w:rPr>
            </w:pPr>
            <w:r>
              <w:rPr>
                <w:rFonts w:ascii="Times New Roman" w:hAnsi="Times New Roman"/>
                <w:sz w:val="28"/>
              </w:rPr>
              <w:t>Таблица 5.3 – Трехуровневая шкала вероятностей</w:t>
            </w:r>
          </w:p>
        </w:tc>
      </w:tr>
      <w:tr w:rsidR="009457D6" w:rsidTr="009457D6">
        <w:tc>
          <w:tcPr>
            <w:tcW w:w="2340" w:type="dxa"/>
            <w:tcBorders>
              <w:top w:val="single" w:sz="4" w:space="0" w:color="auto"/>
            </w:tcBorders>
            <w:vAlign w:val="center"/>
          </w:tcPr>
          <w:p w:rsidR="009457D6" w:rsidRPr="00F36E23" w:rsidRDefault="009457D6" w:rsidP="004615B5">
            <w:pPr>
              <w:pStyle w:val="af9"/>
              <w:keepNext/>
              <w:keepLines/>
              <w:spacing w:line="276" w:lineRule="auto"/>
              <w:ind w:left="0"/>
              <w:jc w:val="center"/>
              <w:rPr>
                <w:rFonts w:ascii="Times New Roman" w:hAnsi="Times New Roman"/>
                <w:sz w:val="28"/>
              </w:rPr>
            </w:pPr>
            <w:r w:rsidRPr="00F36E23">
              <w:rPr>
                <w:rFonts w:ascii="Times New Roman" w:hAnsi="Times New Roman"/>
                <w:sz w:val="28"/>
              </w:rPr>
              <w:t>Интервал значений</w:t>
            </w:r>
          </w:p>
        </w:tc>
        <w:tc>
          <w:tcPr>
            <w:tcW w:w="2339" w:type="dxa"/>
            <w:tcBorders>
              <w:top w:val="single" w:sz="4" w:space="0" w:color="auto"/>
            </w:tcBorders>
            <w:vAlign w:val="center"/>
          </w:tcPr>
          <w:p w:rsidR="009457D6" w:rsidRPr="00F36E23" w:rsidRDefault="009457D6" w:rsidP="004615B5">
            <w:pPr>
              <w:pStyle w:val="af9"/>
              <w:keepNext/>
              <w:keepLines/>
              <w:spacing w:line="276" w:lineRule="auto"/>
              <w:ind w:left="0"/>
              <w:jc w:val="center"/>
              <w:rPr>
                <w:rFonts w:ascii="Times New Roman" w:hAnsi="Times New Roman"/>
                <w:sz w:val="28"/>
              </w:rPr>
            </w:pPr>
            <w:r w:rsidRPr="00F36E23">
              <w:rPr>
                <w:rFonts w:ascii="Times New Roman" w:hAnsi="Times New Roman"/>
                <w:sz w:val="28"/>
              </w:rPr>
              <w:t>0&lt;R≤5</w:t>
            </w:r>
          </w:p>
        </w:tc>
        <w:tc>
          <w:tcPr>
            <w:tcW w:w="2339" w:type="dxa"/>
            <w:tcBorders>
              <w:top w:val="single" w:sz="4" w:space="0" w:color="auto"/>
            </w:tcBorders>
            <w:vAlign w:val="center"/>
          </w:tcPr>
          <w:p w:rsidR="009457D6" w:rsidRPr="00F36E23" w:rsidRDefault="009457D6" w:rsidP="004615B5">
            <w:pPr>
              <w:pStyle w:val="af9"/>
              <w:keepNext/>
              <w:keepLines/>
              <w:spacing w:line="276" w:lineRule="auto"/>
              <w:ind w:left="0"/>
              <w:jc w:val="center"/>
              <w:rPr>
                <w:rFonts w:ascii="Times New Roman" w:hAnsi="Times New Roman"/>
                <w:sz w:val="28"/>
              </w:rPr>
            </w:pPr>
            <w:r w:rsidRPr="00F36E23">
              <w:rPr>
                <w:rFonts w:ascii="Times New Roman" w:hAnsi="Times New Roman"/>
                <w:sz w:val="28"/>
              </w:rPr>
              <w:t>5&lt;R≤10</w:t>
            </w:r>
          </w:p>
        </w:tc>
        <w:tc>
          <w:tcPr>
            <w:tcW w:w="2339" w:type="dxa"/>
            <w:tcBorders>
              <w:top w:val="single" w:sz="4" w:space="0" w:color="auto"/>
            </w:tcBorders>
            <w:vAlign w:val="center"/>
          </w:tcPr>
          <w:p w:rsidR="009457D6" w:rsidRPr="00F36E23" w:rsidRDefault="009457D6" w:rsidP="004615B5">
            <w:pPr>
              <w:pStyle w:val="af9"/>
              <w:keepNext/>
              <w:keepLines/>
              <w:spacing w:line="276" w:lineRule="auto"/>
              <w:ind w:left="0"/>
              <w:jc w:val="center"/>
              <w:rPr>
                <w:rFonts w:ascii="Times New Roman" w:hAnsi="Times New Roman"/>
                <w:sz w:val="28"/>
              </w:rPr>
            </w:pPr>
            <w:r w:rsidRPr="00F36E23">
              <w:rPr>
                <w:rFonts w:ascii="Times New Roman" w:hAnsi="Times New Roman"/>
                <w:sz w:val="28"/>
              </w:rPr>
              <w:t>10 &lt;R≤15</w:t>
            </w:r>
          </w:p>
        </w:tc>
      </w:tr>
      <w:tr w:rsidR="009457D6" w:rsidTr="009457D6">
        <w:tc>
          <w:tcPr>
            <w:tcW w:w="2340" w:type="dxa"/>
            <w:vAlign w:val="center"/>
          </w:tcPr>
          <w:p w:rsidR="009457D6" w:rsidRDefault="009457D6" w:rsidP="004615B5">
            <w:pPr>
              <w:pStyle w:val="af9"/>
              <w:keepNext/>
              <w:keepLines/>
              <w:spacing w:line="276" w:lineRule="auto"/>
              <w:ind w:left="0"/>
              <w:jc w:val="center"/>
              <w:rPr>
                <w:rFonts w:ascii="Times New Roman" w:hAnsi="Times New Roman"/>
                <w:sz w:val="28"/>
              </w:rPr>
            </w:pPr>
            <w:r>
              <w:rPr>
                <w:rFonts w:ascii="Times New Roman" w:hAnsi="Times New Roman"/>
                <w:sz w:val="28"/>
              </w:rPr>
              <w:t>Значимость риска</w:t>
            </w:r>
          </w:p>
        </w:tc>
        <w:tc>
          <w:tcPr>
            <w:tcW w:w="2339" w:type="dxa"/>
            <w:vAlign w:val="center"/>
          </w:tcPr>
          <w:p w:rsidR="009457D6" w:rsidRDefault="009457D6" w:rsidP="004615B5">
            <w:pPr>
              <w:pStyle w:val="af9"/>
              <w:keepNext/>
              <w:keepLines/>
              <w:spacing w:line="276" w:lineRule="auto"/>
              <w:ind w:left="0"/>
              <w:jc w:val="center"/>
              <w:rPr>
                <w:rFonts w:ascii="Times New Roman" w:hAnsi="Times New Roman"/>
                <w:sz w:val="28"/>
              </w:rPr>
            </w:pPr>
            <w:r>
              <w:rPr>
                <w:rFonts w:ascii="Times New Roman" w:hAnsi="Times New Roman"/>
                <w:sz w:val="28"/>
              </w:rPr>
              <w:t>Низкий</w:t>
            </w:r>
          </w:p>
        </w:tc>
        <w:tc>
          <w:tcPr>
            <w:tcW w:w="2339" w:type="dxa"/>
            <w:vAlign w:val="center"/>
          </w:tcPr>
          <w:p w:rsidR="009457D6" w:rsidRDefault="009457D6" w:rsidP="004615B5">
            <w:pPr>
              <w:pStyle w:val="af9"/>
              <w:keepNext/>
              <w:keepLines/>
              <w:spacing w:line="276" w:lineRule="auto"/>
              <w:ind w:left="0"/>
              <w:jc w:val="center"/>
              <w:rPr>
                <w:rFonts w:ascii="Times New Roman" w:hAnsi="Times New Roman"/>
                <w:sz w:val="28"/>
              </w:rPr>
            </w:pPr>
            <w:r>
              <w:rPr>
                <w:rFonts w:ascii="Times New Roman" w:hAnsi="Times New Roman"/>
                <w:sz w:val="28"/>
              </w:rPr>
              <w:t>Умеренный</w:t>
            </w:r>
          </w:p>
        </w:tc>
        <w:tc>
          <w:tcPr>
            <w:tcW w:w="2339" w:type="dxa"/>
            <w:vAlign w:val="center"/>
          </w:tcPr>
          <w:p w:rsidR="009457D6" w:rsidRDefault="009457D6" w:rsidP="004615B5">
            <w:pPr>
              <w:pStyle w:val="af9"/>
              <w:keepNext/>
              <w:keepLines/>
              <w:spacing w:line="276" w:lineRule="auto"/>
              <w:ind w:left="0"/>
              <w:jc w:val="center"/>
              <w:rPr>
                <w:rFonts w:ascii="Times New Roman" w:hAnsi="Times New Roman"/>
                <w:sz w:val="28"/>
              </w:rPr>
            </w:pPr>
            <w:r>
              <w:rPr>
                <w:rFonts w:ascii="Times New Roman" w:hAnsi="Times New Roman"/>
                <w:sz w:val="28"/>
              </w:rPr>
              <w:t>Высокий</w:t>
            </w:r>
          </w:p>
        </w:tc>
      </w:tr>
    </w:tbl>
    <w:p w:rsidR="009457D6" w:rsidRDefault="009457D6" w:rsidP="004615B5">
      <w:pPr>
        <w:spacing w:after="0" w:line="360" w:lineRule="auto"/>
        <w:ind w:firstLine="709"/>
        <w:jc w:val="both"/>
        <w:rPr>
          <w:rFonts w:ascii="Times New Roman" w:hAnsi="Times New Roman"/>
          <w:sz w:val="28"/>
        </w:rPr>
      </w:pPr>
      <w:r>
        <w:rPr>
          <w:rFonts w:ascii="Times New Roman" w:hAnsi="Times New Roman"/>
          <w:sz w:val="28"/>
        </w:rPr>
        <w:t xml:space="preserve">Путем проведения вышеописанных подсчетов можно оценить оформить </w:t>
      </w:r>
      <w:r w:rsidR="004615B5">
        <w:rPr>
          <w:rFonts w:ascii="Times New Roman" w:hAnsi="Times New Roman"/>
          <w:sz w:val="28"/>
        </w:rPr>
        <w:t>сводную таблицу</w:t>
      </w:r>
      <w:r>
        <w:rPr>
          <w:rFonts w:ascii="Times New Roman" w:hAnsi="Times New Roman"/>
          <w:sz w:val="28"/>
        </w:rPr>
        <w:t xml:space="preserve">, т. е. разработать карту </w:t>
      </w:r>
      <w:r w:rsidR="004615B5">
        <w:rPr>
          <w:rFonts w:ascii="Times New Roman" w:hAnsi="Times New Roman"/>
          <w:sz w:val="28"/>
        </w:rPr>
        <w:t>рисков, которая представлена в т</w:t>
      </w:r>
      <w:r>
        <w:rPr>
          <w:rFonts w:ascii="Times New Roman" w:hAnsi="Times New Roman"/>
          <w:sz w:val="28"/>
        </w:rPr>
        <w:t>аблице 5.4.</w:t>
      </w:r>
    </w:p>
    <w:p w:rsidR="009457D6" w:rsidRDefault="009457D6" w:rsidP="009457D6">
      <w:pPr>
        <w:sectPr w:rsidR="009457D6" w:rsidSect="004A0F0E">
          <w:footerReference w:type="default" r:id="rId27"/>
          <w:footerReference w:type="first" r:id="rId28"/>
          <w:endnotePr>
            <w:numFmt w:val="decimal"/>
          </w:endnotePr>
          <w:pgSz w:w="11906" w:h="16838"/>
          <w:pgMar w:top="1134" w:right="850" w:bottom="1134" w:left="1701" w:header="708" w:footer="925" w:gutter="0"/>
          <w:pgNumType w:start="1"/>
          <w:cols w:space="720"/>
          <w:titlePg/>
          <w:docGrid w:linePitch="299"/>
        </w:sectPr>
      </w:pPr>
    </w:p>
    <w:p w:rsidR="009457D6" w:rsidRDefault="009457D6" w:rsidP="009457D6">
      <w:pPr>
        <w:spacing w:after="0" w:line="360" w:lineRule="auto"/>
        <w:rPr>
          <w:rFonts w:ascii="Times New Roman" w:hAnsi="Times New Roman"/>
          <w:sz w:val="24"/>
        </w:rPr>
      </w:pPr>
    </w:p>
    <w:tbl>
      <w:tblPr>
        <w:tblStyle w:val="affb"/>
        <w:tblW w:w="14749" w:type="dxa"/>
        <w:tblLayout w:type="fixed"/>
        <w:tblLook w:val="04A0" w:firstRow="1" w:lastRow="0" w:firstColumn="1" w:lastColumn="0" w:noHBand="0" w:noVBand="1"/>
      </w:tblPr>
      <w:tblGrid>
        <w:gridCol w:w="2691"/>
        <w:gridCol w:w="1277"/>
        <w:gridCol w:w="1133"/>
        <w:gridCol w:w="1280"/>
        <w:gridCol w:w="1419"/>
        <w:gridCol w:w="1419"/>
        <w:gridCol w:w="1280"/>
        <w:gridCol w:w="1560"/>
        <w:gridCol w:w="1133"/>
        <w:gridCol w:w="1557"/>
      </w:tblGrid>
      <w:tr w:rsidR="00F9412F" w:rsidTr="00F9412F">
        <w:trPr>
          <w:trHeight w:val="296"/>
        </w:trPr>
        <w:tc>
          <w:tcPr>
            <w:tcW w:w="14749" w:type="dxa"/>
            <w:gridSpan w:val="10"/>
            <w:tcBorders>
              <w:top w:val="nil"/>
              <w:left w:val="nil"/>
              <w:bottom w:val="single" w:sz="4" w:space="0" w:color="auto"/>
              <w:right w:val="nil"/>
            </w:tcBorders>
            <w:vAlign w:val="center"/>
          </w:tcPr>
          <w:p w:rsidR="00F9412F" w:rsidRDefault="00F9412F" w:rsidP="00F9412F">
            <w:pPr>
              <w:spacing w:line="360" w:lineRule="auto"/>
              <w:contextualSpacing/>
              <w:rPr>
                <w:rFonts w:ascii="Times New Roman" w:hAnsi="Times New Roman"/>
                <w:sz w:val="24"/>
              </w:rPr>
            </w:pPr>
            <w:r>
              <w:rPr>
                <w:rFonts w:ascii="Times New Roman" w:hAnsi="Times New Roman"/>
                <w:sz w:val="24"/>
              </w:rPr>
              <w:t>Таблица 5.4 – Карта риска до рекомендаций по улучшению условий труда</w:t>
            </w:r>
          </w:p>
        </w:tc>
      </w:tr>
      <w:tr w:rsidR="009457D6" w:rsidTr="00F9412F">
        <w:trPr>
          <w:trHeight w:val="2552"/>
        </w:trPr>
        <w:tc>
          <w:tcPr>
            <w:tcW w:w="2691" w:type="dxa"/>
            <w:tcBorders>
              <w:top w:val="single" w:sz="4" w:space="0" w:color="auto"/>
            </w:tcBorders>
            <w:vAlign w:val="center"/>
          </w:tcPr>
          <w:p w:rsidR="009457D6" w:rsidRDefault="009457D6" w:rsidP="00ED49DB">
            <w:pPr>
              <w:spacing w:line="360" w:lineRule="auto"/>
              <w:ind w:right="132"/>
              <w:contextualSpacing/>
              <w:jc w:val="center"/>
              <w:rPr>
                <w:rFonts w:ascii="Times New Roman" w:hAnsi="Times New Roman"/>
                <w:sz w:val="24"/>
              </w:rPr>
            </w:pPr>
            <w:r>
              <w:rPr>
                <w:rFonts w:ascii="Times New Roman" w:hAnsi="Times New Roman"/>
                <w:sz w:val="24"/>
              </w:rPr>
              <w:t>Идентифицированные опасности</w:t>
            </w:r>
          </w:p>
        </w:tc>
        <w:tc>
          <w:tcPr>
            <w:tcW w:w="1277" w:type="dxa"/>
            <w:tcBorders>
              <w:top w:val="single" w:sz="4" w:space="0" w:color="auto"/>
            </w:tcBorders>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Возможный ущерб</w:t>
            </w:r>
          </w:p>
        </w:tc>
        <w:tc>
          <w:tcPr>
            <w:tcW w:w="1133" w:type="dxa"/>
            <w:tcBorders>
              <w:top w:val="single" w:sz="4" w:space="0" w:color="auto"/>
            </w:tcBorders>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Весовой коэффициент</w:t>
            </w:r>
          </w:p>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ущерба</w:t>
            </w:r>
          </w:p>
        </w:tc>
        <w:tc>
          <w:tcPr>
            <w:tcW w:w="1280" w:type="dxa"/>
            <w:tcBorders>
              <w:top w:val="single" w:sz="4" w:space="0" w:color="auto"/>
            </w:tcBorders>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Качественное значение вероятности наступления ущерба</w:t>
            </w:r>
          </w:p>
        </w:tc>
        <w:tc>
          <w:tcPr>
            <w:tcW w:w="1419" w:type="dxa"/>
            <w:tcBorders>
              <w:top w:val="single" w:sz="4" w:space="0" w:color="auto"/>
            </w:tcBorders>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Весовой коэффициент вероятности наступления ущерба</w:t>
            </w:r>
          </w:p>
        </w:tc>
        <w:tc>
          <w:tcPr>
            <w:tcW w:w="1419" w:type="dxa"/>
            <w:tcBorders>
              <w:top w:val="single" w:sz="4" w:space="0" w:color="auto"/>
            </w:tcBorders>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Численное значение вероятности наступления ущерба</w:t>
            </w:r>
          </w:p>
        </w:tc>
        <w:tc>
          <w:tcPr>
            <w:tcW w:w="1280" w:type="dxa"/>
            <w:tcBorders>
              <w:top w:val="single" w:sz="4" w:space="0" w:color="auto"/>
            </w:tcBorders>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Риски по идентифицированным опасностям</w:t>
            </w:r>
          </w:p>
        </w:tc>
        <w:tc>
          <w:tcPr>
            <w:tcW w:w="1560" w:type="dxa"/>
            <w:tcBorders>
              <w:top w:val="single" w:sz="4" w:space="0" w:color="auto"/>
            </w:tcBorders>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Оценка значимости риска по отдельной опасности</w:t>
            </w:r>
          </w:p>
        </w:tc>
        <w:tc>
          <w:tcPr>
            <w:tcW w:w="1133" w:type="dxa"/>
            <w:tcBorders>
              <w:top w:val="single" w:sz="4" w:space="0" w:color="auto"/>
            </w:tcBorders>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Риск на рабочем месте</w:t>
            </w:r>
          </w:p>
        </w:tc>
        <w:tc>
          <w:tcPr>
            <w:tcW w:w="1557" w:type="dxa"/>
            <w:tcBorders>
              <w:top w:val="single" w:sz="4" w:space="0" w:color="auto"/>
            </w:tcBorders>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Оценка значимости риска на рабочем месте</w:t>
            </w:r>
          </w:p>
        </w:tc>
      </w:tr>
      <w:tr w:rsidR="009457D6" w:rsidTr="00F9412F">
        <w:trPr>
          <w:trHeight w:val="657"/>
        </w:trPr>
        <w:tc>
          <w:tcPr>
            <w:tcW w:w="2691" w:type="dxa"/>
            <w:vAlign w:val="center"/>
          </w:tcPr>
          <w:p w:rsidR="009457D6" w:rsidRDefault="009457D6" w:rsidP="00ED49DB">
            <w:pPr>
              <w:spacing w:line="360" w:lineRule="auto"/>
              <w:ind w:right="132"/>
              <w:contextualSpacing/>
              <w:jc w:val="center"/>
              <w:rPr>
                <w:rFonts w:ascii="Times New Roman" w:hAnsi="Times New Roman"/>
                <w:sz w:val="24"/>
              </w:rPr>
            </w:pPr>
            <w:r>
              <w:rPr>
                <w:rFonts w:ascii="Times New Roman" w:hAnsi="Times New Roman"/>
                <w:sz w:val="24"/>
              </w:rPr>
              <w:t>Световая среда</w:t>
            </w:r>
          </w:p>
        </w:tc>
        <w:tc>
          <w:tcPr>
            <w:tcW w:w="1277"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Средний</w:t>
            </w:r>
          </w:p>
        </w:tc>
        <w:tc>
          <w:tcPr>
            <w:tcW w:w="1133"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10</w:t>
            </w:r>
          </w:p>
        </w:tc>
        <w:tc>
          <w:tcPr>
            <w:tcW w:w="1280"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Высокая</w:t>
            </w:r>
          </w:p>
        </w:tc>
        <w:tc>
          <w:tcPr>
            <w:tcW w:w="1419"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7</w:t>
            </w:r>
          </w:p>
        </w:tc>
        <w:tc>
          <w:tcPr>
            <w:tcW w:w="1419"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7/24</w:t>
            </w:r>
          </w:p>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0,29</w:t>
            </w:r>
          </w:p>
        </w:tc>
        <w:tc>
          <w:tcPr>
            <w:tcW w:w="1280"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2,9</w:t>
            </w:r>
          </w:p>
        </w:tc>
        <w:tc>
          <w:tcPr>
            <w:tcW w:w="1560"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Низкий</w:t>
            </w:r>
          </w:p>
        </w:tc>
        <w:tc>
          <w:tcPr>
            <w:tcW w:w="1133" w:type="dxa"/>
            <w:vMerge w:val="restart"/>
          </w:tcPr>
          <w:p w:rsidR="009457D6" w:rsidRDefault="009457D6" w:rsidP="00ED49DB">
            <w:pPr>
              <w:spacing w:line="360" w:lineRule="auto"/>
              <w:contextualSpacing/>
              <w:rPr>
                <w:rFonts w:ascii="Times New Roman" w:hAnsi="Times New Roman"/>
                <w:sz w:val="24"/>
              </w:rPr>
            </w:pPr>
            <w:r>
              <w:rPr>
                <w:rFonts w:ascii="Times New Roman" w:hAnsi="Times New Roman"/>
                <w:sz w:val="24"/>
              </w:rPr>
              <w:t>9,4</w:t>
            </w:r>
          </w:p>
        </w:tc>
        <w:tc>
          <w:tcPr>
            <w:tcW w:w="1557" w:type="dxa"/>
            <w:vMerge w:val="restart"/>
          </w:tcPr>
          <w:p w:rsidR="009457D6" w:rsidRDefault="009457D6" w:rsidP="00ED49DB">
            <w:pPr>
              <w:spacing w:line="360" w:lineRule="auto"/>
              <w:contextualSpacing/>
              <w:rPr>
                <w:rFonts w:ascii="Times New Roman" w:hAnsi="Times New Roman"/>
                <w:sz w:val="24"/>
              </w:rPr>
            </w:pPr>
            <w:r>
              <w:rPr>
                <w:rFonts w:ascii="Times New Roman" w:hAnsi="Times New Roman"/>
                <w:sz w:val="24"/>
              </w:rPr>
              <w:t>Умеренный</w:t>
            </w:r>
          </w:p>
          <w:p w:rsidR="009457D6" w:rsidRDefault="009457D6" w:rsidP="00ED49DB">
            <w:pPr>
              <w:rPr>
                <w:rFonts w:ascii="Times New Roman" w:hAnsi="Times New Roman"/>
                <w:sz w:val="24"/>
              </w:rPr>
            </w:pPr>
          </w:p>
          <w:p w:rsidR="009457D6" w:rsidRDefault="009457D6" w:rsidP="00ED49DB">
            <w:pPr>
              <w:rPr>
                <w:rFonts w:ascii="Times New Roman" w:hAnsi="Times New Roman"/>
                <w:sz w:val="24"/>
              </w:rPr>
            </w:pPr>
          </w:p>
          <w:p w:rsidR="009457D6" w:rsidRDefault="009457D6" w:rsidP="00ED49DB">
            <w:pPr>
              <w:rPr>
                <w:rFonts w:ascii="Times New Roman" w:hAnsi="Times New Roman"/>
                <w:sz w:val="24"/>
              </w:rPr>
            </w:pPr>
          </w:p>
          <w:p w:rsidR="009457D6" w:rsidRDefault="009457D6" w:rsidP="00ED49DB">
            <w:pPr>
              <w:rPr>
                <w:rFonts w:ascii="Times New Roman" w:hAnsi="Times New Roman"/>
                <w:sz w:val="24"/>
              </w:rPr>
            </w:pPr>
          </w:p>
          <w:p w:rsidR="009457D6" w:rsidRDefault="009457D6" w:rsidP="00ED49DB">
            <w:pPr>
              <w:rPr>
                <w:rFonts w:ascii="Times New Roman" w:hAnsi="Times New Roman"/>
                <w:sz w:val="24"/>
              </w:rPr>
            </w:pPr>
          </w:p>
          <w:p w:rsidR="009457D6" w:rsidRDefault="009457D6" w:rsidP="00ED49DB">
            <w:pPr>
              <w:rPr>
                <w:rFonts w:ascii="Times New Roman" w:hAnsi="Times New Roman"/>
                <w:sz w:val="24"/>
              </w:rPr>
            </w:pPr>
          </w:p>
          <w:p w:rsidR="009457D6" w:rsidRDefault="009457D6" w:rsidP="00ED49DB">
            <w:pPr>
              <w:rPr>
                <w:rFonts w:ascii="Times New Roman" w:hAnsi="Times New Roman"/>
                <w:sz w:val="24"/>
              </w:rPr>
            </w:pPr>
          </w:p>
          <w:p w:rsidR="009457D6" w:rsidRDefault="009457D6" w:rsidP="00ED49DB">
            <w:pPr>
              <w:rPr>
                <w:rFonts w:ascii="Times New Roman" w:hAnsi="Times New Roman"/>
                <w:sz w:val="24"/>
              </w:rPr>
            </w:pPr>
          </w:p>
          <w:p w:rsidR="009457D6" w:rsidRDefault="009457D6" w:rsidP="00ED49DB">
            <w:pPr>
              <w:rPr>
                <w:rFonts w:ascii="Times New Roman" w:hAnsi="Times New Roman"/>
                <w:sz w:val="24"/>
              </w:rPr>
            </w:pPr>
          </w:p>
          <w:p w:rsidR="009457D6" w:rsidRDefault="009457D6" w:rsidP="00ED49DB">
            <w:pPr>
              <w:rPr>
                <w:rFonts w:ascii="Times New Roman" w:hAnsi="Times New Roman"/>
                <w:sz w:val="24"/>
              </w:rPr>
            </w:pPr>
          </w:p>
        </w:tc>
      </w:tr>
      <w:tr w:rsidR="009457D6" w:rsidTr="00F9412F">
        <w:tc>
          <w:tcPr>
            <w:tcW w:w="2691" w:type="dxa"/>
            <w:vAlign w:val="center"/>
          </w:tcPr>
          <w:p w:rsidR="009457D6" w:rsidRDefault="009457D6" w:rsidP="00ED49DB">
            <w:pPr>
              <w:spacing w:line="360" w:lineRule="auto"/>
              <w:ind w:right="132"/>
              <w:rPr>
                <w:rFonts w:ascii="Times New Roman" w:hAnsi="Times New Roman"/>
                <w:sz w:val="24"/>
              </w:rPr>
            </w:pPr>
            <w:r>
              <w:rPr>
                <w:rFonts w:ascii="Times New Roman" w:hAnsi="Times New Roman"/>
                <w:sz w:val="24"/>
              </w:rPr>
              <w:t>Виброакустические факторы</w:t>
            </w:r>
          </w:p>
        </w:tc>
        <w:tc>
          <w:tcPr>
            <w:tcW w:w="1277"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Средний</w:t>
            </w:r>
          </w:p>
        </w:tc>
        <w:tc>
          <w:tcPr>
            <w:tcW w:w="1133"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10</w:t>
            </w:r>
          </w:p>
        </w:tc>
        <w:tc>
          <w:tcPr>
            <w:tcW w:w="1280"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 xml:space="preserve">Низкая </w:t>
            </w:r>
          </w:p>
        </w:tc>
        <w:tc>
          <w:tcPr>
            <w:tcW w:w="1419"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1</w:t>
            </w:r>
          </w:p>
        </w:tc>
        <w:tc>
          <w:tcPr>
            <w:tcW w:w="1419"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1/24</w:t>
            </w:r>
          </w:p>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0,04</w:t>
            </w:r>
          </w:p>
        </w:tc>
        <w:tc>
          <w:tcPr>
            <w:tcW w:w="1280"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0,4</w:t>
            </w:r>
          </w:p>
        </w:tc>
        <w:tc>
          <w:tcPr>
            <w:tcW w:w="1560"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Низкий</w:t>
            </w:r>
          </w:p>
        </w:tc>
        <w:tc>
          <w:tcPr>
            <w:tcW w:w="1133" w:type="dxa"/>
            <w:vMerge/>
          </w:tcPr>
          <w:p w:rsidR="009457D6" w:rsidRDefault="009457D6" w:rsidP="00ED49DB"/>
        </w:tc>
        <w:tc>
          <w:tcPr>
            <w:tcW w:w="1557" w:type="dxa"/>
            <w:vMerge/>
          </w:tcPr>
          <w:p w:rsidR="009457D6" w:rsidRDefault="009457D6" w:rsidP="00ED49DB"/>
        </w:tc>
      </w:tr>
      <w:tr w:rsidR="009457D6" w:rsidTr="00F9412F">
        <w:tc>
          <w:tcPr>
            <w:tcW w:w="2691" w:type="dxa"/>
            <w:vAlign w:val="center"/>
          </w:tcPr>
          <w:p w:rsidR="009457D6" w:rsidRDefault="009457D6" w:rsidP="00ED49DB">
            <w:pPr>
              <w:pStyle w:val="af9"/>
              <w:spacing w:line="360" w:lineRule="auto"/>
              <w:ind w:left="0" w:right="132"/>
              <w:rPr>
                <w:rFonts w:ascii="Times New Roman" w:hAnsi="Times New Roman"/>
                <w:sz w:val="24"/>
              </w:rPr>
            </w:pPr>
            <w:r>
              <w:rPr>
                <w:rFonts w:ascii="Times New Roman" w:hAnsi="Times New Roman"/>
                <w:sz w:val="24"/>
              </w:rPr>
              <w:t>Химические факторы</w:t>
            </w:r>
          </w:p>
        </w:tc>
        <w:tc>
          <w:tcPr>
            <w:tcW w:w="1277"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Большой</w:t>
            </w:r>
          </w:p>
        </w:tc>
        <w:tc>
          <w:tcPr>
            <w:tcW w:w="1133"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15</w:t>
            </w:r>
          </w:p>
        </w:tc>
        <w:tc>
          <w:tcPr>
            <w:tcW w:w="1280"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Средняя</w:t>
            </w:r>
          </w:p>
        </w:tc>
        <w:tc>
          <w:tcPr>
            <w:tcW w:w="1419"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3</w:t>
            </w:r>
          </w:p>
        </w:tc>
        <w:tc>
          <w:tcPr>
            <w:tcW w:w="1419"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3/24</w:t>
            </w:r>
          </w:p>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0,13</w:t>
            </w:r>
          </w:p>
        </w:tc>
        <w:tc>
          <w:tcPr>
            <w:tcW w:w="1280"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1,9</w:t>
            </w:r>
          </w:p>
        </w:tc>
        <w:tc>
          <w:tcPr>
            <w:tcW w:w="1560"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Низкий</w:t>
            </w:r>
          </w:p>
        </w:tc>
        <w:tc>
          <w:tcPr>
            <w:tcW w:w="1133" w:type="dxa"/>
            <w:vMerge/>
          </w:tcPr>
          <w:p w:rsidR="009457D6" w:rsidRDefault="009457D6" w:rsidP="00ED49DB"/>
        </w:tc>
        <w:tc>
          <w:tcPr>
            <w:tcW w:w="1557" w:type="dxa"/>
            <w:vMerge/>
          </w:tcPr>
          <w:p w:rsidR="009457D6" w:rsidRDefault="009457D6" w:rsidP="00ED49DB"/>
        </w:tc>
      </w:tr>
      <w:tr w:rsidR="009457D6" w:rsidTr="00F9412F">
        <w:tc>
          <w:tcPr>
            <w:tcW w:w="2691" w:type="dxa"/>
            <w:vAlign w:val="center"/>
          </w:tcPr>
          <w:p w:rsidR="009457D6" w:rsidRDefault="009457D6" w:rsidP="00ED49DB">
            <w:pPr>
              <w:spacing w:line="360" w:lineRule="auto"/>
              <w:rPr>
                <w:rFonts w:ascii="Times New Roman" w:hAnsi="Times New Roman"/>
                <w:sz w:val="24"/>
              </w:rPr>
            </w:pPr>
            <w:r>
              <w:rPr>
                <w:rFonts w:ascii="Times New Roman" w:hAnsi="Times New Roman"/>
                <w:sz w:val="24"/>
              </w:rPr>
              <w:t>Длительность сосредоточенного наблюдения</w:t>
            </w:r>
          </w:p>
        </w:tc>
        <w:tc>
          <w:tcPr>
            <w:tcW w:w="1277"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Средней</w:t>
            </w:r>
          </w:p>
        </w:tc>
        <w:tc>
          <w:tcPr>
            <w:tcW w:w="1133"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10</w:t>
            </w:r>
          </w:p>
        </w:tc>
        <w:tc>
          <w:tcPr>
            <w:tcW w:w="1280"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Высокая</w:t>
            </w:r>
          </w:p>
        </w:tc>
        <w:tc>
          <w:tcPr>
            <w:tcW w:w="1419"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7</w:t>
            </w:r>
          </w:p>
        </w:tc>
        <w:tc>
          <w:tcPr>
            <w:tcW w:w="1419"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7/24</w:t>
            </w:r>
          </w:p>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0,29</w:t>
            </w:r>
          </w:p>
        </w:tc>
        <w:tc>
          <w:tcPr>
            <w:tcW w:w="1280"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2,9</w:t>
            </w:r>
          </w:p>
        </w:tc>
        <w:tc>
          <w:tcPr>
            <w:tcW w:w="1560"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Низкий</w:t>
            </w:r>
          </w:p>
        </w:tc>
        <w:tc>
          <w:tcPr>
            <w:tcW w:w="1133" w:type="dxa"/>
            <w:vMerge/>
          </w:tcPr>
          <w:p w:rsidR="009457D6" w:rsidRDefault="009457D6" w:rsidP="00ED49DB"/>
        </w:tc>
        <w:tc>
          <w:tcPr>
            <w:tcW w:w="1557" w:type="dxa"/>
            <w:vMerge/>
          </w:tcPr>
          <w:p w:rsidR="009457D6" w:rsidRDefault="009457D6" w:rsidP="00ED49DB"/>
        </w:tc>
      </w:tr>
      <w:tr w:rsidR="009457D6" w:rsidTr="00F9412F">
        <w:tc>
          <w:tcPr>
            <w:tcW w:w="2691" w:type="dxa"/>
            <w:vAlign w:val="center"/>
          </w:tcPr>
          <w:p w:rsidR="009457D6" w:rsidRDefault="009457D6" w:rsidP="00ED49DB">
            <w:pPr>
              <w:spacing w:line="360" w:lineRule="auto"/>
              <w:rPr>
                <w:rFonts w:ascii="Times New Roman" w:hAnsi="Times New Roman"/>
                <w:sz w:val="24"/>
              </w:rPr>
            </w:pPr>
            <w:r>
              <w:rPr>
                <w:rFonts w:ascii="Times New Roman" w:hAnsi="Times New Roman"/>
                <w:sz w:val="24"/>
              </w:rPr>
              <w:t xml:space="preserve">Активное наблюдение </w:t>
            </w:r>
          </w:p>
        </w:tc>
        <w:tc>
          <w:tcPr>
            <w:tcW w:w="1277"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Средний</w:t>
            </w:r>
          </w:p>
        </w:tc>
        <w:tc>
          <w:tcPr>
            <w:tcW w:w="1133"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10</w:t>
            </w:r>
          </w:p>
        </w:tc>
        <w:tc>
          <w:tcPr>
            <w:tcW w:w="1280"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Средняя</w:t>
            </w:r>
          </w:p>
        </w:tc>
        <w:tc>
          <w:tcPr>
            <w:tcW w:w="1419"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3</w:t>
            </w:r>
          </w:p>
        </w:tc>
        <w:tc>
          <w:tcPr>
            <w:tcW w:w="1419"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3/24</w:t>
            </w:r>
          </w:p>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0,13</w:t>
            </w:r>
          </w:p>
        </w:tc>
        <w:tc>
          <w:tcPr>
            <w:tcW w:w="1280"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1,3</w:t>
            </w:r>
          </w:p>
        </w:tc>
        <w:tc>
          <w:tcPr>
            <w:tcW w:w="1560"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Низкий</w:t>
            </w:r>
          </w:p>
        </w:tc>
        <w:tc>
          <w:tcPr>
            <w:tcW w:w="1133" w:type="dxa"/>
            <w:vMerge/>
          </w:tcPr>
          <w:p w:rsidR="009457D6" w:rsidRDefault="009457D6" w:rsidP="00ED49DB"/>
        </w:tc>
        <w:tc>
          <w:tcPr>
            <w:tcW w:w="1557" w:type="dxa"/>
            <w:vMerge/>
          </w:tcPr>
          <w:p w:rsidR="009457D6" w:rsidRDefault="009457D6" w:rsidP="00ED49DB"/>
        </w:tc>
      </w:tr>
      <w:tr w:rsidR="009457D6" w:rsidTr="00F9412F">
        <w:tc>
          <w:tcPr>
            <w:tcW w:w="2691" w:type="dxa"/>
            <w:vAlign w:val="center"/>
          </w:tcPr>
          <w:p w:rsidR="009457D6" w:rsidRDefault="009457D6" w:rsidP="00ED49DB">
            <w:pPr>
              <w:spacing w:line="360" w:lineRule="auto"/>
              <w:ind w:right="132"/>
              <w:contextualSpacing/>
              <w:jc w:val="center"/>
              <w:rPr>
                <w:rFonts w:ascii="Times New Roman" w:hAnsi="Times New Roman"/>
                <w:sz w:val="24"/>
              </w:rPr>
            </w:pPr>
            <w:r>
              <w:rPr>
                <w:rFonts w:ascii="Times New Roman" w:hAnsi="Times New Roman"/>
                <w:sz w:val="24"/>
              </w:rPr>
              <w:t>Исход, не связанный с наступлением ущерба</w:t>
            </w:r>
          </w:p>
        </w:tc>
        <w:tc>
          <w:tcPr>
            <w:tcW w:w="1277"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0</w:t>
            </w:r>
          </w:p>
        </w:tc>
        <w:tc>
          <w:tcPr>
            <w:tcW w:w="1133"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0</w:t>
            </w:r>
          </w:p>
        </w:tc>
        <w:tc>
          <w:tcPr>
            <w:tcW w:w="1280"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Средняя</w:t>
            </w:r>
          </w:p>
        </w:tc>
        <w:tc>
          <w:tcPr>
            <w:tcW w:w="1419"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3</w:t>
            </w:r>
          </w:p>
        </w:tc>
        <w:tc>
          <w:tcPr>
            <w:tcW w:w="1419"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3/24</w:t>
            </w:r>
          </w:p>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0,13</w:t>
            </w:r>
          </w:p>
        </w:tc>
        <w:tc>
          <w:tcPr>
            <w:tcW w:w="1280"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0</w:t>
            </w:r>
          </w:p>
        </w:tc>
        <w:tc>
          <w:tcPr>
            <w:tcW w:w="1560" w:type="dxa"/>
            <w:vAlign w:val="center"/>
          </w:tcPr>
          <w:p w:rsidR="009457D6" w:rsidRDefault="009457D6" w:rsidP="00ED49DB">
            <w:pPr>
              <w:spacing w:line="360" w:lineRule="auto"/>
              <w:contextualSpacing/>
              <w:jc w:val="center"/>
              <w:rPr>
                <w:rFonts w:ascii="Times New Roman" w:hAnsi="Times New Roman"/>
                <w:sz w:val="24"/>
              </w:rPr>
            </w:pPr>
          </w:p>
        </w:tc>
        <w:tc>
          <w:tcPr>
            <w:tcW w:w="1133" w:type="dxa"/>
            <w:vMerge/>
          </w:tcPr>
          <w:p w:rsidR="009457D6" w:rsidRDefault="009457D6" w:rsidP="00ED49DB"/>
        </w:tc>
        <w:tc>
          <w:tcPr>
            <w:tcW w:w="1557" w:type="dxa"/>
            <w:vMerge/>
          </w:tcPr>
          <w:p w:rsidR="009457D6" w:rsidRDefault="009457D6" w:rsidP="00ED49DB"/>
        </w:tc>
      </w:tr>
    </w:tbl>
    <w:p w:rsidR="009457D6" w:rsidRDefault="009457D6" w:rsidP="009457D6">
      <w:pPr>
        <w:sectPr w:rsidR="009457D6">
          <w:pgSz w:w="16838" w:h="11906" w:orient="landscape"/>
          <w:pgMar w:top="851" w:right="1134" w:bottom="1701" w:left="1134" w:header="709" w:footer="924" w:gutter="0"/>
          <w:cols w:space="720"/>
        </w:sectPr>
      </w:pPr>
    </w:p>
    <w:p w:rsidR="009457D6" w:rsidRPr="00F36E23" w:rsidRDefault="009457D6" w:rsidP="00F36E23">
      <w:pPr>
        <w:pStyle w:val="2"/>
        <w:spacing w:before="0" w:after="100" w:line="276" w:lineRule="auto"/>
        <w:ind w:firstLine="709"/>
        <w:rPr>
          <w:rFonts w:ascii="Times New Roman" w:hAnsi="Times New Roman"/>
          <w:color w:val="auto"/>
          <w:sz w:val="28"/>
        </w:rPr>
      </w:pPr>
      <w:bookmarkStart w:id="45" w:name="_Toc137993600"/>
      <w:r w:rsidRPr="00F36E23">
        <w:rPr>
          <w:rFonts w:ascii="Times New Roman" w:hAnsi="Times New Roman"/>
          <w:b/>
          <w:color w:val="auto"/>
          <w:sz w:val="28"/>
        </w:rPr>
        <w:lastRenderedPageBreak/>
        <w:t>5.2. Рекомендации по нормализации условий труда по каждому фактору</w:t>
      </w:r>
      <w:bookmarkEnd w:id="45"/>
    </w:p>
    <w:p w:rsidR="009457D6" w:rsidRDefault="009457D6" w:rsidP="009457D6">
      <w:pPr>
        <w:spacing w:after="0" w:line="360" w:lineRule="auto"/>
        <w:ind w:firstLine="709"/>
        <w:jc w:val="both"/>
        <w:rPr>
          <w:rFonts w:ascii="Times New Roman" w:hAnsi="Times New Roman"/>
          <w:sz w:val="28"/>
        </w:rPr>
      </w:pPr>
      <w:r>
        <w:rPr>
          <w:rFonts w:ascii="Times New Roman" w:hAnsi="Times New Roman"/>
          <w:sz w:val="28"/>
        </w:rPr>
        <w:t>Разработанная карта рисков, представленная в Таблице 5.4, наглядно демонстрирует возможные опасные ситуации. Важный этап в работе над их предупреждением – разработка перечня мер по предотвращению идентифицированных рисков, которые позволят улучшить условия труда, что, в свою очередь, снизит вред здоровью работникам организации.</w:t>
      </w:r>
    </w:p>
    <w:p w:rsidR="009457D6" w:rsidRDefault="009457D6" w:rsidP="009457D6">
      <w:pPr>
        <w:spacing w:after="0" w:line="360" w:lineRule="auto"/>
        <w:ind w:firstLine="709"/>
        <w:jc w:val="both"/>
        <w:rPr>
          <w:rFonts w:ascii="Times New Roman" w:hAnsi="Times New Roman"/>
          <w:sz w:val="28"/>
        </w:rPr>
      </w:pPr>
      <w:r>
        <w:rPr>
          <w:rFonts w:ascii="Times New Roman" w:hAnsi="Times New Roman"/>
          <w:sz w:val="28"/>
        </w:rPr>
        <w:t>Разработаем рекомендации по нормализации условий труда:</w:t>
      </w:r>
    </w:p>
    <w:p w:rsidR="009457D6" w:rsidRDefault="009457D6" w:rsidP="009457D6">
      <w:pPr>
        <w:pStyle w:val="af9"/>
        <w:numPr>
          <w:ilvl w:val="0"/>
          <w:numId w:val="36"/>
        </w:numPr>
        <w:spacing w:after="0" w:line="360" w:lineRule="auto"/>
        <w:ind w:left="0" w:firstLine="1069"/>
        <w:jc w:val="both"/>
        <w:rPr>
          <w:rFonts w:ascii="Times New Roman" w:hAnsi="Times New Roman"/>
          <w:sz w:val="28"/>
        </w:rPr>
      </w:pPr>
      <w:r>
        <w:rPr>
          <w:rFonts w:ascii="Times New Roman" w:hAnsi="Times New Roman"/>
          <w:sz w:val="28"/>
        </w:rPr>
        <w:t>Снабжение рабочих мест источниками освещения, которые соответствуют нормам [</w:t>
      </w:r>
      <w:r w:rsidR="00486C43">
        <w:rPr>
          <w:rFonts w:ascii="Times New Roman" w:hAnsi="Times New Roman"/>
          <w:sz w:val="28"/>
        </w:rPr>
        <w:t>1</w:t>
      </w:r>
      <w:r>
        <w:rPr>
          <w:rFonts w:ascii="Times New Roman" w:hAnsi="Times New Roman"/>
          <w:sz w:val="28"/>
        </w:rPr>
        <w:t>3];</w:t>
      </w:r>
    </w:p>
    <w:p w:rsidR="009457D6" w:rsidRDefault="009457D6" w:rsidP="009457D6">
      <w:pPr>
        <w:pStyle w:val="af9"/>
        <w:numPr>
          <w:ilvl w:val="0"/>
          <w:numId w:val="36"/>
        </w:numPr>
        <w:spacing w:after="0" w:line="360" w:lineRule="auto"/>
        <w:ind w:left="0" w:firstLine="1069"/>
        <w:jc w:val="both"/>
        <w:rPr>
          <w:rFonts w:ascii="Times New Roman" w:hAnsi="Times New Roman"/>
          <w:sz w:val="28"/>
        </w:rPr>
      </w:pPr>
      <w:r>
        <w:rPr>
          <w:rFonts w:ascii="Times New Roman" w:hAnsi="Times New Roman"/>
          <w:sz w:val="28"/>
        </w:rPr>
        <w:t>Планировка помещения в рабочей зоне должна быть составлена с учетом шума, который исходит от техники; в случае необходимости организации рабочего процесса в помещении с сильным шумом необходимо установить на источники шума специальные кожухи для поглощения;</w:t>
      </w:r>
    </w:p>
    <w:p w:rsidR="009457D6" w:rsidRDefault="009457D6" w:rsidP="009457D6">
      <w:pPr>
        <w:pStyle w:val="af9"/>
        <w:numPr>
          <w:ilvl w:val="0"/>
          <w:numId w:val="36"/>
        </w:numPr>
        <w:spacing w:after="0" w:line="360" w:lineRule="auto"/>
        <w:ind w:left="0" w:firstLine="1069"/>
        <w:jc w:val="both"/>
        <w:rPr>
          <w:rFonts w:ascii="Times New Roman" w:hAnsi="Times New Roman"/>
          <w:sz w:val="28"/>
        </w:rPr>
      </w:pPr>
      <w:r>
        <w:rPr>
          <w:rFonts w:ascii="Times New Roman" w:hAnsi="Times New Roman"/>
          <w:sz w:val="28"/>
        </w:rPr>
        <w:t xml:space="preserve">Регулярная очистка и увлажнение воздуха в области рабочего места при помощи кондиционеров в соответствии с нормами СанПиН </w:t>
      </w:r>
      <w:r w:rsidR="00486C43">
        <w:rPr>
          <w:rFonts w:ascii="Times New Roman" w:hAnsi="Times New Roman"/>
          <w:sz w:val="28"/>
        </w:rPr>
        <w:t>[12</w:t>
      </w:r>
      <w:r>
        <w:rPr>
          <w:rFonts w:ascii="Times New Roman" w:hAnsi="Times New Roman"/>
          <w:sz w:val="28"/>
        </w:rPr>
        <w:t>];</w:t>
      </w:r>
    </w:p>
    <w:p w:rsidR="009457D6" w:rsidRDefault="009457D6" w:rsidP="009457D6">
      <w:pPr>
        <w:pStyle w:val="af9"/>
        <w:numPr>
          <w:ilvl w:val="0"/>
          <w:numId w:val="36"/>
        </w:numPr>
        <w:spacing w:after="0" w:line="360" w:lineRule="auto"/>
        <w:ind w:left="0" w:firstLine="1069"/>
        <w:jc w:val="both"/>
        <w:rPr>
          <w:rFonts w:ascii="Times New Roman" w:hAnsi="Times New Roman"/>
          <w:sz w:val="28"/>
        </w:rPr>
      </w:pPr>
      <w:r>
        <w:rPr>
          <w:rFonts w:ascii="Times New Roman" w:hAnsi="Times New Roman"/>
          <w:sz w:val="28"/>
        </w:rPr>
        <w:t>Организация уборки помещений в соответствии с заранее разработанным графиком; создание комфортных помещений для отдыха сотрудников;</w:t>
      </w:r>
    </w:p>
    <w:p w:rsidR="009457D6" w:rsidRDefault="009457D6" w:rsidP="009457D6">
      <w:pPr>
        <w:pStyle w:val="af9"/>
        <w:numPr>
          <w:ilvl w:val="0"/>
          <w:numId w:val="36"/>
        </w:numPr>
        <w:spacing w:after="0" w:line="360" w:lineRule="auto"/>
        <w:ind w:left="0" w:firstLine="1069"/>
        <w:jc w:val="both"/>
        <w:rPr>
          <w:rFonts w:ascii="Times New Roman" w:hAnsi="Times New Roman"/>
          <w:sz w:val="28"/>
        </w:rPr>
      </w:pPr>
      <w:r>
        <w:rPr>
          <w:rFonts w:ascii="Times New Roman" w:hAnsi="Times New Roman"/>
          <w:sz w:val="28"/>
        </w:rPr>
        <w:t>Установление графика режима работы для сотрудников с обязательными перерывами при работе в состоянии повышенной концентрации;</w:t>
      </w:r>
    </w:p>
    <w:p w:rsidR="009457D6" w:rsidRDefault="009457D6" w:rsidP="009457D6">
      <w:pPr>
        <w:pStyle w:val="af9"/>
        <w:numPr>
          <w:ilvl w:val="0"/>
          <w:numId w:val="36"/>
        </w:numPr>
        <w:spacing w:after="0" w:line="360" w:lineRule="auto"/>
        <w:ind w:left="0" w:firstLine="1069"/>
        <w:jc w:val="both"/>
        <w:rPr>
          <w:rFonts w:ascii="Times New Roman" w:hAnsi="Times New Roman"/>
          <w:sz w:val="28"/>
        </w:rPr>
      </w:pPr>
      <w:r>
        <w:rPr>
          <w:rFonts w:ascii="Times New Roman" w:hAnsi="Times New Roman"/>
          <w:sz w:val="28"/>
        </w:rPr>
        <w:t>Монтаж электронного оборудования с учетом действия фонового электромагнитного поля.</w:t>
      </w:r>
    </w:p>
    <w:p w:rsidR="009457D6" w:rsidRDefault="009457D6" w:rsidP="009457D6">
      <w:pPr>
        <w:spacing w:after="0" w:line="360" w:lineRule="auto"/>
        <w:ind w:firstLine="709"/>
        <w:jc w:val="both"/>
        <w:rPr>
          <w:rFonts w:ascii="Times New Roman" w:hAnsi="Times New Roman"/>
          <w:sz w:val="28"/>
        </w:rPr>
      </w:pPr>
      <w:r>
        <w:rPr>
          <w:rFonts w:ascii="Times New Roman" w:hAnsi="Times New Roman"/>
          <w:sz w:val="28"/>
        </w:rPr>
        <w:t>Внедрение данных рекомендаций позволит улучшить условия труда и, соответственно, снизить риски возникновения идентифиц</w:t>
      </w:r>
      <w:r w:rsidR="00F9412F">
        <w:rPr>
          <w:rFonts w:ascii="Times New Roman" w:hAnsi="Times New Roman"/>
          <w:sz w:val="28"/>
        </w:rPr>
        <w:t>ированных ОВПФ, что отражено в т</w:t>
      </w:r>
      <w:r>
        <w:rPr>
          <w:rFonts w:ascii="Times New Roman" w:hAnsi="Times New Roman"/>
          <w:sz w:val="28"/>
        </w:rPr>
        <w:t>аблице 5.5.</w:t>
      </w:r>
    </w:p>
    <w:p w:rsidR="009457D6" w:rsidRDefault="009457D6" w:rsidP="009457D6">
      <w:pPr>
        <w:rPr>
          <w:rFonts w:ascii="Times New Roman" w:hAnsi="Times New Roman"/>
          <w:sz w:val="28"/>
        </w:rPr>
      </w:pPr>
      <w:r>
        <w:rPr>
          <w:rFonts w:ascii="Times New Roman" w:hAnsi="Times New Roman"/>
          <w:sz w:val="28"/>
        </w:rPr>
        <w:br w:type="page"/>
      </w:r>
    </w:p>
    <w:p w:rsidR="009457D6" w:rsidRDefault="009457D6" w:rsidP="009457D6">
      <w:pPr>
        <w:sectPr w:rsidR="009457D6">
          <w:endnotePr>
            <w:numFmt w:val="decimal"/>
          </w:endnotePr>
          <w:pgSz w:w="11906" w:h="16838"/>
          <w:pgMar w:top="1134" w:right="850" w:bottom="1134" w:left="1701" w:header="708" w:footer="925" w:gutter="0"/>
          <w:cols w:space="720"/>
        </w:sectPr>
      </w:pPr>
    </w:p>
    <w:p w:rsidR="009457D6" w:rsidRDefault="009457D6" w:rsidP="009457D6">
      <w:pPr>
        <w:spacing w:after="0" w:line="360" w:lineRule="auto"/>
        <w:contextualSpacing/>
        <w:rPr>
          <w:rFonts w:ascii="Times New Roman" w:hAnsi="Times New Roman"/>
          <w:sz w:val="24"/>
        </w:rPr>
      </w:pPr>
    </w:p>
    <w:tbl>
      <w:tblPr>
        <w:tblStyle w:val="affb"/>
        <w:tblW w:w="14749" w:type="dxa"/>
        <w:tblLayout w:type="fixed"/>
        <w:tblLook w:val="04A0" w:firstRow="1" w:lastRow="0" w:firstColumn="1" w:lastColumn="0" w:noHBand="0" w:noVBand="1"/>
      </w:tblPr>
      <w:tblGrid>
        <w:gridCol w:w="2691"/>
        <w:gridCol w:w="1277"/>
        <w:gridCol w:w="1133"/>
        <w:gridCol w:w="1280"/>
        <w:gridCol w:w="1419"/>
        <w:gridCol w:w="1419"/>
        <w:gridCol w:w="1280"/>
        <w:gridCol w:w="1560"/>
        <w:gridCol w:w="1133"/>
        <w:gridCol w:w="1557"/>
      </w:tblGrid>
      <w:tr w:rsidR="00F9412F" w:rsidTr="00F9412F">
        <w:trPr>
          <w:trHeight w:val="438"/>
        </w:trPr>
        <w:tc>
          <w:tcPr>
            <w:tcW w:w="14749" w:type="dxa"/>
            <w:gridSpan w:val="10"/>
            <w:tcBorders>
              <w:top w:val="nil"/>
              <w:left w:val="nil"/>
              <w:bottom w:val="single" w:sz="4" w:space="0" w:color="auto"/>
              <w:right w:val="nil"/>
            </w:tcBorders>
            <w:vAlign w:val="center"/>
          </w:tcPr>
          <w:p w:rsidR="00F9412F" w:rsidRDefault="00F9412F" w:rsidP="00F9412F">
            <w:pPr>
              <w:spacing w:line="360" w:lineRule="auto"/>
              <w:contextualSpacing/>
              <w:rPr>
                <w:rFonts w:ascii="Times New Roman" w:hAnsi="Times New Roman"/>
                <w:sz w:val="24"/>
              </w:rPr>
            </w:pPr>
            <w:r>
              <w:rPr>
                <w:rFonts w:ascii="Times New Roman" w:hAnsi="Times New Roman"/>
                <w:sz w:val="24"/>
              </w:rPr>
              <w:t>Таблица 5.5 – Карта риска после рекомендаций по нормализации условий труда</w:t>
            </w:r>
          </w:p>
        </w:tc>
      </w:tr>
      <w:tr w:rsidR="009457D6" w:rsidTr="00F9412F">
        <w:trPr>
          <w:trHeight w:val="2552"/>
        </w:trPr>
        <w:tc>
          <w:tcPr>
            <w:tcW w:w="2691" w:type="dxa"/>
            <w:tcBorders>
              <w:top w:val="single" w:sz="4" w:space="0" w:color="auto"/>
            </w:tcBorders>
            <w:vAlign w:val="center"/>
          </w:tcPr>
          <w:p w:rsidR="009457D6" w:rsidRDefault="009457D6" w:rsidP="00ED49DB">
            <w:pPr>
              <w:spacing w:line="360" w:lineRule="auto"/>
              <w:ind w:right="132"/>
              <w:contextualSpacing/>
              <w:jc w:val="center"/>
              <w:rPr>
                <w:rFonts w:ascii="Times New Roman" w:hAnsi="Times New Roman"/>
                <w:sz w:val="24"/>
              </w:rPr>
            </w:pPr>
            <w:r>
              <w:rPr>
                <w:rFonts w:ascii="Times New Roman" w:hAnsi="Times New Roman"/>
                <w:sz w:val="24"/>
              </w:rPr>
              <w:t>Идентифицированные опасности</w:t>
            </w:r>
          </w:p>
        </w:tc>
        <w:tc>
          <w:tcPr>
            <w:tcW w:w="1277" w:type="dxa"/>
            <w:tcBorders>
              <w:top w:val="single" w:sz="4" w:space="0" w:color="auto"/>
            </w:tcBorders>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Возможный ущерб</w:t>
            </w:r>
          </w:p>
        </w:tc>
        <w:tc>
          <w:tcPr>
            <w:tcW w:w="1133" w:type="dxa"/>
            <w:tcBorders>
              <w:top w:val="single" w:sz="4" w:space="0" w:color="auto"/>
            </w:tcBorders>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Весовой коэффициент</w:t>
            </w:r>
          </w:p>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ущерба</w:t>
            </w:r>
          </w:p>
        </w:tc>
        <w:tc>
          <w:tcPr>
            <w:tcW w:w="1280" w:type="dxa"/>
            <w:tcBorders>
              <w:top w:val="single" w:sz="4" w:space="0" w:color="auto"/>
            </w:tcBorders>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Качественное значение вероятности наступления ущерба</w:t>
            </w:r>
          </w:p>
        </w:tc>
        <w:tc>
          <w:tcPr>
            <w:tcW w:w="1419" w:type="dxa"/>
            <w:tcBorders>
              <w:top w:val="single" w:sz="4" w:space="0" w:color="auto"/>
            </w:tcBorders>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Весовой коэффициент вероятности наступления ущерба</w:t>
            </w:r>
          </w:p>
        </w:tc>
        <w:tc>
          <w:tcPr>
            <w:tcW w:w="1419" w:type="dxa"/>
            <w:tcBorders>
              <w:top w:val="single" w:sz="4" w:space="0" w:color="auto"/>
            </w:tcBorders>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Численное значение вероятности наступления ущерба</w:t>
            </w:r>
          </w:p>
        </w:tc>
        <w:tc>
          <w:tcPr>
            <w:tcW w:w="1280" w:type="dxa"/>
            <w:tcBorders>
              <w:top w:val="single" w:sz="4" w:space="0" w:color="auto"/>
            </w:tcBorders>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Риски по идентифицированным опасностям</w:t>
            </w:r>
          </w:p>
        </w:tc>
        <w:tc>
          <w:tcPr>
            <w:tcW w:w="1560" w:type="dxa"/>
            <w:tcBorders>
              <w:top w:val="single" w:sz="4" w:space="0" w:color="auto"/>
            </w:tcBorders>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Оценка значимости риска по отдельной опасности</w:t>
            </w:r>
          </w:p>
        </w:tc>
        <w:tc>
          <w:tcPr>
            <w:tcW w:w="1133" w:type="dxa"/>
            <w:tcBorders>
              <w:top w:val="single" w:sz="4" w:space="0" w:color="auto"/>
            </w:tcBorders>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Риск на рабочем месте</w:t>
            </w:r>
          </w:p>
        </w:tc>
        <w:tc>
          <w:tcPr>
            <w:tcW w:w="1557" w:type="dxa"/>
            <w:tcBorders>
              <w:top w:val="single" w:sz="4" w:space="0" w:color="auto"/>
            </w:tcBorders>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Оценка значимости риска на рабочем месте</w:t>
            </w:r>
          </w:p>
        </w:tc>
      </w:tr>
      <w:tr w:rsidR="009457D6" w:rsidTr="00F9412F">
        <w:trPr>
          <w:trHeight w:val="657"/>
        </w:trPr>
        <w:tc>
          <w:tcPr>
            <w:tcW w:w="2691" w:type="dxa"/>
            <w:vAlign w:val="center"/>
          </w:tcPr>
          <w:p w:rsidR="009457D6" w:rsidRDefault="009457D6" w:rsidP="00ED49DB">
            <w:pPr>
              <w:spacing w:line="360" w:lineRule="auto"/>
              <w:ind w:right="132"/>
              <w:contextualSpacing/>
              <w:jc w:val="center"/>
              <w:rPr>
                <w:rFonts w:ascii="Times New Roman" w:hAnsi="Times New Roman"/>
                <w:sz w:val="24"/>
              </w:rPr>
            </w:pPr>
            <w:r>
              <w:rPr>
                <w:rFonts w:ascii="Times New Roman" w:hAnsi="Times New Roman"/>
                <w:sz w:val="24"/>
              </w:rPr>
              <w:t>Световая среда</w:t>
            </w:r>
          </w:p>
        </w:tc>
        <w:tc>
          <w:tcPr>
            <w:tcW w:w="1277"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Низкий</w:t>
            </w:r>
          </w:p>
        </w:tc>
        <w:tc>
          <w:tcPr>
            <w:tcW w:w="1133"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5</w:t>
            </w:r>
          </w:p>
        </w:tc>
        <w:tc>
          <w:tcPr>
            <w:tcW w:w="1280"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Средняя</w:t>
            </w:r>
          </w:p>
        </w:tc>
        <w:tc>
          <w:tcPr>
            <w:tcW w:w="1419"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3</w:t>
            </w:r>
          </w:p>
        </w:tc>
        <w:tc>
          <w:tcPr>
            <w:tcW w:w="1419"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3/12</w:t>
            </w:r>
          </w:p>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0,25</w:t>
            </w:r>
          </w:p>
        </w:tc>
        <w:tc>
          <w:tcPr>
            <w:tcW w:w="1280"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1,25</w:t>
            </w:r>
          </w:p>
        </w:tc>
        <w:tc>
          <w:tcPr>
            <w:tcW w:w="1560"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Низкий</w:t>
            </w:r>
          </w:p>
        </w:tc>
        <w:tc>
          <w:tcPr>
            <w:tcW w:w="1133" w:type="dxa"/>
            <w:vMerge w:val="restart"/>
          </w:tcPr>
          <w:p w:rsidR="009457D6" w:rsidRDefault="009457D6" w:rsidP="00ED49DB">
            <w:pPr>
              <w:spacing w:line="360" w:lineRule="auto"/>
              <w:contextualSpacing/>
              <w:rPr>
                <w:rFonts w:ascii="Times New Roman" w:hAnsi="Times New Roman"/>
                <w:sz w:val="24"/>
              </w:rPr>
            </w:pPr>
            <w:r>
              <w:rPr>
                <w:rFonts w:ascii="Times New Roman" w:hAnsi="Times New Roman"/>
                <w:sz w:val="24"/>
              </w:rPr>
              <w:t>4,12</w:t>
            </w:r>
          </w:p>
        </w:tc>
        <w:tc>
          <w:tcPr>
            <w:tcW w:w="1557" w:type="dxa"/>
            <w:vMerge w:val="restart"/>
          </w:tcPr>
          <w:p w:rsidR="009457D6" w:rsidRDefault="009457D6" w:rsidP="00ED49DB">
            <w:pPr>
              <w:spacing w:line="360" w:lineRule="auto"/>
              <w:contextualSpacing/>
              <w:rPr>
                <w:rFonts w:ascii="Times New Roman" w:hAnsi="Times New Roman"/>
                <w:sz w:val="24"/>
              </w:rPr>
            </w:pPr>
            <w:r>
              <w:rPr>
                <w:rFonts w:ascii="Times New Roman" w:hAnsi="Times New Roman"/>
                <w:sz w:val="24"/>
              </w:rPr>
              <w:t>Умеренный</w:t>
            </w:r>
          </w:p>
          <w:p w:rsidR="009457D6" w:rsidRDefault="009457D6" w:rsidP="00ED49DB">
            <w:pPr>
              <w:rPr>
                <w:rFonts w:ascii="Times New Roman" w:hAnsi="Times New Roman"/>
                <w:sz w:val="24"/>
              </w:rPr>
            </w:pPr>
          </w:p>
          <w:p w:rsidR="009457D6" w:rsidRDefault="009457D6" w:rsidP="00ED49DB">
            <w:pPr>
              <w:rPr>
                <w:rFonts w:ascii="Times New Roman" w:hAnsi="Times New Roman"/>
                <w:sz w:val="24"/>
              </w:rPr>
            </w:pPr>
          </w:p>
          <w:p w:rsidR="009457D6" w:rsidRDefault="009457D6" w:rsidP="00ED49DB">
            <w:pPr>
              <w:rPr>
                <w:rFonts w:ascii="Times New Roman" w:hAnsi="Times New Roman"/>
                <w:sz w:val="24"/>
              </w:rPr>
            </w:pPr>
          </w:p>
          <w:p w:rsidR="009457D6" w:rsidRDefault="009457D6" w:rsidP="00ED49DB">
            <w:pPr>
              <w:rPr>
                <w:rFonts w:ascii="Times New Roman" w:hAnsi="Times New Roman"/>
                <w:sz w:val="24"/>
              </w:rPr>
            </w:pPr>
          </w:p>
          <w:p w:rsidR="009457D6" w:rsidRDefault="009457D6" w:rsidP="00ED49DB">
            <w:pPr>
              <w:rPr>
                <w:rFonts w:ascii="Times New Roman" w:hAnsi="Times New Roman"/>
                <w:sz w:val="24"/>
              </w:rPr>
            </w:pPr>
          </w:p>
          <w:p w:rsidR="009457D6" w:rsidRDefault="009457D6" w:rsidP="00ED49DB">
            <w:pPr>
              <w:rPr>
                <w:rFonts w:ascii="Times New Roman" w:hAnsi="Times New Roman"/>
                <w:sz w:val="24"/>
              </w:rPr>
            </w:pPr>
          </w:p>
          <w:p w:rsidR="009457D6" w:rsidRDefault="009457D6" w:rsidP="00ED49DB">
            <w:pPr>
              <w:rPr>
                <w:rFonts w:ascii="Times New Roman" w:hAnsi="Times New Roman"/>
                <w:sz w:val="24"/>
              </w:rPr>
            </w:pPr>
          </w:p>
          <w:p w:rsidR="009457D6" w:rsidRDefault="009457D6" w:rsidP="00ED49DB">
            <w:pPr>
              <w:rPr>
                <w:rFonts w:ascii="Times New Roman" w:hAnsi="Times New Roman"/>
                <w:sz w:val="24"/>
              </w:rPr>
            </w:pPr>
          </w:p>
          <w:p w:rsidR="009457D6" w:rsidRDefault="009457D6" w:rsidP="00ED49DB">
            <w:pPr>
              <w:rPr>
                <w:rFonts w:ascii="Times New Roman" w:hAnsi="Times New Roman"/>
                <w:sz w:val="24"/>
              </w:rPr>
            </w:pPr>
          </w:p>
          <w:p w:rsidR="009457D6" w:rsidRDefault="009457D6" w:rsidP="00ED49DB">
            <w:pPr>
              <w:rPr>
                <w:rFonts w:ascii="Times New Roman" w:hAnsi="Times New Roman"/>
                <w:sz w:val="24"/>
              </w:rPr>
            </w:pPr>
          </w:p>
        </w:tc>
      </w:tr>
      <w:tr w:rsidR="009457D6" w:rsidTr="00F9412F">
        <w:tc>
          <w:tcPr>
            <w:tcW w:w="2691" w:type="dxa"/>
            <w:vAlign w:val="center"/>
          </w:tcPr>
          <w:p w:rsidR="009457D6" w:rsidRDefault="009457D6" w:rsidP="00ED49DB">
            <w:pPr>
              <w:spacing w:line="360" w:lineRule="auto"/>
              <w:ind w:right="132"/>
              <w:rPr>
                <w:rFonts w:ascii="Times New Roman" w:hAnsi="Times New Roman"/>
                <w:sz w:val="24"/>
              </w:rPr>
            </w:pPr>
            <w:r>
              <w:rPr>
                <w:rFonts w:ascii="Times New Roman" w:hAnsi="Times New Roman"/>
                <w:sz w:val="24"/>
              </w:rPr>
              <w:t>Виброакустические факторы</w:t>
            </w:r>
          </w:p>
        </w:tc>
        <w:tc>
          <w:tcPr>
            <w:tcW w:w="1277"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Низкий</w:t>
            </w:r>
          </w:p>
        </w:tc>
        <w:tc>
          <w:tcPr>
            <w:tcW w:w="1133"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5</w:t>
            </w:r>
          </w:p>
        </w:tc>
        <w:tc>
          <w:tcPr>
            <w:tcW w:w="1280"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 xml:space="preserve">Низкая </w:t>
            </w:r>
          </w:p>
        </w:tc>
        <w:tc>
          <w:tcPr>
            <w:tcW w:w="1419"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1</w:t>
            </w:r>
          </w:p>
        </w:tc>
        <w:tc>
          <w:tcPr>
            <w:tcW w:w="1419"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1/12</w:t>
            </w:r>
          </w:p>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0,08</w:t>
            </w:r>
          </w:p>
        </w:tc>
        <w:tc>
          <w:tcPr>
            <w:tcW w:w="1280"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0,41</w:t>
            </w:r>
          </w:p>
        </w:tc>
        <w:tc>
          <w:tcPr>
            <w:tcW w:w="1560"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Низкий</w:t>
            </w:r>
          </w:p>
        </w:tc>
        <w:tc>
          <w:tcPr>
            <w:tcW w:w="1133" w:type="dxa"/>
            <w:vMerge/>
          </w:tcPr>
          <w:p w:rsidR="009457D6" w:rsidRDefault="009457D6" w:rsidP="00ED49DB"/>
        </w:tc>
        <w:tc>
          <w:tcPr>
            <w:tcW w:w="1557" w:type="dxa"/>
            <w:vMerge/>
          </w:tcPr>
          <w:p w:rsidR="009457D6" w:rsidRDefault="009457D6" w:rsidP="00ED49DB"/>
        </w:tc>
      </w:tr>
      <w:tr w:rsidR="009457D6" w:rsidTr="00F9412F">
        <w:tc>
          <w:tcPr>
            <w:tcW w:w="2691" w:type="dxa"/>
            <w:vAlign w:val="center"/>
          </w:tcPr>
          <w:p w:rsidR="009457D6" w:rsidRDefault="009457D6" w:rsidP="00ED49DB">
            <w:pPr>
              <w:pStyle w:val="af9"/>
              <w:spacing w:line="360" w:lineRule="auto"/>
              <w:ind w:left="0" w:right="132"/>
              <w:rPr>
                <w:rFonts w:ascii="Times New Roman" w:hAnsi="Times New Roman"/>
                <w:sz w:val="24"/>
              </w:rPr>
            </w:pPr>
            <w:r>
              <w:rPr>
                <w:rFonts w:ascii="Times New Roman" w:hAnsi="Times New Roman"/>
                <w:sz w:val="24"/>
              </w:rPr>
              <w:t>Химические факторы</w:t>
            </w:r>
          </w:p>
        </w:tc>
        <w:tc>
          <w:tcPr>
            <w:tcW w:w="1277"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Средний</w:t>
            </w:r>
          </w:p>
        </w:tc>
        <w:tc>
          <w:tcPr>
            <w:tcW w:w="1133"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10</w:t>
            </w:r>
          </w:p>
        </w:tc>
        <w:tc>
          <w:tcPr>
            <w:tcW w:w="1280"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Низкая</w:t>
            </w:r>
          </w:p>
        </w:tc>
        <w:tc>
          <w:tcPr>
            <w:tcW w:w="1419"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1</w:t>
            </w:r>
          </w:p>
        </w:tc>
        <w:tc>
          <w:tcPr>
            <w:tcW w:w="1419"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1/12</w:t>
            </w:r>
          </w:p>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0,08</w:t>
            </w:r>
          </w:p>
        </w:tc>
        <w:tc>
          <w:tcPr>
            <w:tcW w:w="1280"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0,8</w:t>
            </w:r>
          </w:p>
        </w:tc>
        <w:tc>
          <w:tcPr>
            <w:tcW w:w="1560"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Низкий</w:t>
            </w:r>
          </w:p>
        </w:tc>
        <w:tc>
          <w:tcPr>
            <w:tcW w:w="1133" w:type="dxa"/>
            <w:vMerge/>
          </w:tcPr>
          <w:p w:rsidR="009457D6" w:rsidRDefault="009457D6" w:rsidP="00ED49DB"/>
        </w:tc>
        <w:tc>
          <w:tcPr>
            <w:tcW w:w="1557" w:type="dxa"/>
            <w:vMerge/>
          </w:tcPr>
          <w:p w:rsidR="009457D6" w:rsidRDefault="009457D6" w:rsidP="00ED49DB"/>
        </w:tc>
      </w:tr>
      <w:tr w:rsidR="009457D6" w:rsidTr="00F9412F">
        <w:tc>
          <w:tcPr>
            <w:tcW w:w="2691" w:type="dxa"/>
            <w:vAlign w:val="center"/>
          </w:tcPr>
          <w:p w:rsidR="009457D6" w:rsidRDefault="009457D6" w:rsidP="00ED49DB">
            <w:pPr>
              <w:spacing w:line="360" w:lineRule="auto"/>
              <w:rPr>
                <w:rFonts w:ascii="Times New Roman" w:hAnsi="Times New Roman"/>
                <w:sz w:val="24"/>
              </w:rPr>
            </w:pPr>
            <w:r>
              <w:rPr>
                <w:rFonts w:ascii="Times New Roman" w:hAnsi="Times New Roman"/>
                <w:sz w:val="24"/>
              </w:rPr>
              <w:t>Длительность сосредоточенного наблюдения</w:t>
            </w:r>
          </w:p>
        </w:tc>
        <w:tc>
          <w:tcPr>
            <w:tcW w:w="1277"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Низкий</w:t>
            </w:r>
          </w:p>
        </w:tc>
        <w:tc>
          <w:tcPr>
            <w:tcW w:w="1133"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5</w:t>
            </w:r>
          </w:p>
        </w:tc>
        <w:tc>
          <w:tcPr>
            <w:tcW w:w="1280"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Средняя</w:t>
            </w:r>
          </w:p>
        </w:tc>
        <w:tc>
          <w:tcPr>
            <w:tcW w:w="1419"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3</w:t>
            </w:r>
          </w:p>
        </w:tc>
        <w:tc>
          <w:tcPr>
            <w:tcW w:w="1419"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3/12</w:t>
            </w:r>
          </w:p>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0,25</w:t>
            </w:r>
          </w:p>
        </w:tc>
        <w:tc>
          <w:tcPr>
            <w:tcW w:w="1280"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1,25</w:t>
            </w:r>
          </w:p>
        </w:tc>
        <w:tc>
          <w:tcPr>
            <w:tcW w:w="1560"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Низкий</w:t>
            </w:r>
          </w:p>
        </w:tc>
        <w:tc>
          <w:tcPr>
            <w:tcW w:w="1133" w:type="dxa"/>
            <w:vMerge/>
          </w:tcPr>
          <w:p w:rsidR="009457D6" w:rsidRDefault="009457D6" w:rsidP="00ED49DB"/>
        </w:tc>
        <w:tc>
          <w:tcPr>
            <w:tcW w:w="1557" w:type="dxa"/>
            <w:vMerge/>
          </w:tcPr>
          <w:p w:rsidR="009457D6" w:rsidRDefault="009457D6" w:rsidP="00ED49DB"/>
        </w:tc>
      </w:tr>
      <w:tr w:rsidR="009457D6" w:rsidTr="00F9412F">
        <w:tc>
          <w:tcPr>
            <w:tcW w:w="2691" w:type="dxa"/>
            <w:vAlign w:val="center"/>
          </w:tcPr>
          <w:p w:rsidR="009457D6" w:rsidRDefault="009457D6" w:rsidP="00ED49DB">
            <w:pPr>
              <w:spacing w:line="360" w:lineRule="auto"/>
              <w:rPr>
                <w:rFonts w:ascii="Times New Roman" w:hAnsi="Times New Roman"/>
                <w:sz w:val="24"/>
              </w:rPr>
            </w:pPr>
            <w:r>
              <w:rPr>
                <w:rFonts w:ascii="Times New Roman" w:hAnsi="Times New Roman"/>
                <w:sz w:val="24"/>
              </w:rPr>
              <w:t>Активное наблюдение</w:t>
            </w:r>
          </w:p>
        </w:tc>
        <w:tc>
          <w:tcPr>
            <w:tcW w:w="1277"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Низкий</w:t>
            </w:r>
          </w:p>
        </w:tc>
        <w:tc>
          <w:tcPr>
            <w:tcW w:w="1133"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5</w:t>
            </w:r>
          </w:p>
        </w:tc>
        <w:tc>
          <w:tcPr>
            <w:tcW w:w="1280"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Низкая</w:t>
            </w:r>
          </w:p>
        </w:tc>
        <w:tc>
          <w:tcPr>
            <w:tcW w:w="1419"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1</w:t>
            </w:r>
          </w:p>
        </w:tc>
        <w:tc>
          <w:tcPr>
            <w:tcW w:w="1419"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1/12</w:t>
            </w:r>
          </w:p>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0,08</w:t>
            </w:r>
          </w:p>
        </w:tc>
        <w:tc>
          <w:tcPr>
            <w:tcW w:w="1280"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0,41</w:t>
            </w:r>
          </w:p>
        </w:tc>
        <w:tc>
          <w:tcPr>
            <w:tcW w:w="1560"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Низкий</w:t>
            </w:r>
          </w:p>
        </w:tc>
        <w:tc>
          <w:tcPr>
            <w:tcW w:w="1133" w:type="dxa"/>
            <w:vMerge/>
          </w:tcPr>
          <w:p w:rsidR="009457D6" w:rsidRDefault="009457D6" w:rsidP="00ED49DB"/>
        </w:tc>
        <w:tc>
          <w:tcPr>
            <w:tcW w:w="1557" w:type="dxa"/>
            <w:vMerge/>
          </w:tcPr>
          <w:p w:rsidR="009457D6" w:rsidRDefault="009457D6" w:rsidP="00ED49DB"/>
        </w:tc>
      </w:tr>
      <w:tr w:rsidR="009457D6" w:rsidTr="00F9412F">
        <w:tc>
          <w:tcPr>
            <w:tcW w:w="2691" w:type="dxa"/>
            <w:vAlign w:val="center"/>
          </w:tcPr>
          <w:p w:rsidR="009457D6" w:rsidRDefault="009457D6" w:rsidP="00ED49DB">
            <w:pPr>
              <w:spacing w:line="360" w:lineRule="auto"/>
              <w:ind w:right="132"/>
              <w:contextualSpacing/>
              <w:jc w:val="center"/>
              <w:rPr>
                <w:rFonts w:ascii="Times New Roman" w:hAnsi="Times New Roman"/>
                <w:sz w:val="24"/>
              </w:rPr>
            </w:pPr>
            <w:r>
              <w:rPr>
                <w:rFonts w:ascii="Times New Roman" w:hAnsi="Times New Roman"/>
                <w:sz w:val="24"/>
              </w:rPr>
              <w:t>Исход, не связанный с наступлением ущерба</w:t>
            </w:r>
          </w:p>
        </w:tc>
        <w:tc>
          <w:tcPr>
            <w:tcW w:w="1277"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0</w:t>
            </w:r>
          </w:p>
        </w:tc>
        <w:tc>
          <w:tcPr>
            <w:tcW w:w="1133"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0</w:t>
            </w:r>
          </w:p>
        </w:tc>
        <w:tc>
          <w:tcPr>
            <w:tcW w:w="1280"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Средняя</w:t>
            </w:r>
          </w:p>
        </w:tc>
        <w:tc>
          <w:tcPr>
            <w:tcW w:w="1419"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3</w:t>
            </w:r>
          </w:p>
        </w:tc>
        <w:tc>
          <w:tcPr>
            <w:tcW w:w="1419"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3/12</w:t>
            </w:r>
          </w:p>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0,25</w:t>
            </w:r>
          </w:p>
        </w:tc>
        <w:tc>
          <w:tcPr>
            <w:tcW w:w="1280" w:type="dxa"/>
            <w:vAlign w:val="center"/>
          </w:tcPr>
          <w:p w:rsidR="009457D6" w:rsidRDefault="009457D6" w:rsidP="00ED49DB">
            <w:pPr>
              <w:spacing w:line="360" w:lineRule="auto"/>
              <w:contextualSpacing/>
              <w:jc w:val="center"/>
              <w:rPr>
                <w:rFonts w:ascii="Times New Roman" w:hAnsi="Times New Roman"/>
                <w:sz w:val="24"/>
              </w:rPr>
            </w:pPr>
            <w:r>
              <w:rPr>
                <w:rFonts w:ascii="Times New Roman" w:hAnsi="Times New Roman"/>
                <w:sz w:val="24"/>
              </w:rPr>
              <w:t>0</w:t>
            </w:r>
          </w:p>
        </w:tc>
        <w:tc>
          <w:tcPr>
            <w:tcW w:w="1560" w:type="dxa"/>
            <w:vAlign w:val="center"/>
          </w:tcPr>
          <w:p w:rsidR="009457D6" w:rsidRDefault="009457D6" w:rsidP="00ED49DB">
            <w:pPr>
              <w:spacing w:line="360" w:lineRule="auto"/>
              <w:contextualSpacing/>
              <w:jc w:val="center"/>
              <w:rPr>
                <w:rFonts w:ascii="Times New Roman" w:hAnsi="Times New Roman"/>
                <w:sz w:val="24"/>
              </w:rPr>
            </w:pPr>
          </w:p>
        </w:tc>
        <w:tc>
          <w:tcPr>
            <w:tcW w:w="1133" w:type="dxa"/>
            <w:vMerge/>
          </w:tcPr>
          <w:p w:rsidR="009457D6" w:rsidRDefault="009457D6" w:rsidP="00ED49DB"/>
        </w:tc>
        <w:tc>
          <w:tcPr>
            <w:tcW w:w="1557" w:type="dxa"/>
            <w:vMerge/>
          </w:tcPr>
          <w:p w:rsidR="009457D6" w:rsidRDefault="009457D6" w:rsidP="00ED49DB"/>
        </w:tc>
      </w:tr>
    </w:tbl>
    <w:p w:rsidR="00CD63EF" w:rsidRDefault="00CD63EF" w:rsidP="009457D6">
      <w:pPr>
        <w:sectPr w:rsidR="00CD63EF">
          <w:pgSz w:w="16838" w:h="11906" w:orient="landscape"/>
          <w:pgMar w:top="851" w:right="1134" w:bottom="1701" w:left="1134" w:header="709" w:footer="924" w:gutter="0"/>
          <w:cols w:space="720"/>
        </w:sectPr>
      </w:pPr>
    </w:p>
    <w:p w:rsidR="009457D6" w:rsidRPr="00F36E23" w:rsidRDefault="009457D6" w:rsidP="00F36E23">
      <w:pPr>
        <w:pStyle w:val="2"/>
        <w:spacing w:line="360" w:lineRule="auto"/>
        <w:ind w:firstLine="709"/>
        <w:jc w:val="both"/>
        <w:rPr>
          <w:rFonts w:ascii="Times New Roman" w:hAnsi="Times New Roman"/>
          <w:b/>
          <w:color w:val="auto"/>
          <w:sz w:val="28"/>
        </w:rPr>
      </w:pPr>
      <w:bookmarkStart w:id="46" w:name="_Toc137993601"/>
      <w:r w:rsidRPr="00F36E23">
        <w:rPr>
          <w:rFonts w:ascii="Times New Roman" w:hAnsi="Times New Roman"/>
          <w:b/>
          <w:color w:val="auto"/>
          <w:sz w:val="28"/>
        </w:rPr>
        <w:lastRenderedPageBreak/>
        <w:t>Вывод</w:t>
      </w:r>
      <w:r w:rsidR="00AA426D">
        <w:rPr>
          <w:rFonts w:ascii="Times New Roman" w:hAnsi="Times New Roman"/>
          <w:b/>
          <w:color w:val="auto"/>
          <w:sz w:val="28"/>
        </w:rPr>
        <w:t>ы</w:t>
      </w:r>
      <w:r w:rsidRPr="00F36E23">
        <w:rPr>
          <w:rFonts w:ascii="Times New Roman" w:hAnsi="Times New Roman"/>
          <w:b/>
          <w:color w:val="auto"/>
          <w:sz w:val="28"/>
        </w:rPr>
        <w:t xml:space="preserve"> по пятой главе</w:t>
      </w:r>
      <w:bookmarkEnd w:id="46"/>
    </w:p>
    <w:p w:rsidR="004615B5" w:rsidRDefault="009457D6" w:rsidP="009457D6">
      <w:pPr>
        <w:spacing w:after="0" w:line="360" w:lineRule="auto"/>
        <w:ind w:firstLine="709"/>
        <w:jc w:val="both"/>
        <w:rPr>
          <w:rFonts w:ascii="Times New Roman" w:hAnsi="Times New Roman"/>
          <w:sz w:val="28"/>
        </w:rPr>
      </w:pPr>
      <w:r>
        <w:rPr>
          <w:rFonts w:ascii="Times New Roman" w:hAnsi="Times New Roman"/>
          <w:sz w:val="28"/>
        </w:rPr>
        <w:t>В рамках данной главы были выявлены основные опасные и вредные производственные факторы, которые сопряжены с работой 1С-специалиста. На основе идентифицированных опасностей была разработана карта рисков, приведенная в сводную таблицу, которая позволяет определить ущерб здоровью работника. Данная карта рисков стала отправной точкой для разработки перечня рекомендаций, способствующих улучшению условий труда, согласно нормативным документам.</w:t>
      </w:r>
    </w:p>
    <w:p w:rsidR="004615B5" w:rsidRDefault="004615B5">
      <w:pPr>
        <w:rPr>
          <w:rFonts w:ascii="Times New Roman" w:hAnsi="Times New Roman"/>
          <w:sz w:val="28"/>
        </w:rPr>
      </w:pPr>
      <w:r>
        <w:rPr>
          <w:rFonts w:ascii="Times New Roman" w:hAnsi="Times New Roman"/>
          <w:sz w:val="28"/>
        </w:rPr>
        <w:br w:type="page"/>
      </w:r>
    </w:p>
    <w:p w:rsidR="004615B5" w:rsidRPr="0038749F" w:rsidRDefault="004615B5" w:rsidP="0038749F">
      <w:pPr>
        <w:pStyle w:val="10"/>
        <w:spacing w:line="360" w:lineRule="auto"/>
        <w:jc w:val="center"/>
        <w:rPr>
          <w:rFonts w:ascii="Times New Roman" w:hAnsi="Times New Roman"/>
          <w:b/>
          <w:color w:val="auto"/>
          <w:sz w:val="28"/>
        </w:rPr>
      </w:pPr>
      <w:bookmarkStart w:id="47" w:name="_Toc137993602"/>
      <w:r w:rsidRPr="0038749F">
        <w:rPr>
          <w:rFonts w:ascii="Times New Roman" w:hAnsi="Times New Roman"/>
          <w:b/>
          <w:color w:val="auto"/>
          <w:sz w:val="28"/>
        </w:rPr>
        <w:lastRenderedPageBreak/>
        <w:t>6. ТЕХНИКО-ЭКОНОМИЧЕСКОЕ ОБОСНОВАНИЕ ПРОЕКТА</w:t>
      </w:r>
      <w:bookmarkEnd w:id="47"/>
    </w:p>
    <w:p w:rsidR="004615B5" w:rsidRDefault="004615B5" w:rsidP="004615B5">
      <w:pPr>
        <w:spacing w:after="0" w:line="360" w:lineRule="auto"/>
        <w:ind w:firstLine="709"/>
        <w:jc w:val="both"/>
        <w:rPr>
          <w:rFonts w:ascii="Times New Roman" w:hAnsi="Times New Roman"/>
          <w:sz w:val="28"/>
        </w:rPr>
      </w:pPr>
      <w:r>
        <w:rPr>
          <w:rFonts w:ascii="Times New Roman" w:hAnsi="Times New Roman"/>
          <w:sz w:val="28"/>
        </w:rPr>
        <w:t>Себестоимость продукции определяют следующим образом: «стоимостная оценка текущих затрат предприятия на производство и реализацию продукции (товаров, работ, услуг).</w:t>
      </w:r>
      <w:r>
        <w:t xml:space="preserve"> </w:t>
      </w:r>
      <w:r>
        <w:rPr>
          <w:rFonts w:ascii="Times New Roman" w:hAnsi="Times New Roman"/>
          <w:sz w:val="28"/>
        </w:rPr>
        <w:t>Полная (коммерческая) себестоимость складывается из производственной себестоимости, затрат, связанных с реализацией продукции, и др</w:t>
      </w:r>
      <w:r w:rsidR="00486C43">
        <w:rPr>
          <w:rFonts w:ascii="Times New Roman" w:hAnsi="Times New Roman"/>
          <w:sz w:val="28"/>
        </w:rPr>
        <w:t>. внепроизводственных расходов» [6</w:t>
      </w:r>
      <w:r>
        <w:rPr>
          <w:rFonts w:ascii="Times New Roman" w:hAnsi="Times New Roman"/>
          <w:sz w:val="28"/>
        </w:rPr>
        <w:t>].</w:t>
      </w:r>
    </w:p>
    <w:p w:rsidR="004615B5" w:rsidRDefault="004615B5" w:rsidP="004615B5">
      <w:pPr>
        <w:spacing w:after="0" w:line="360" w:lineRule="auto"/>
        <w:ind w:firstLine="709"/>
        <w:jc w:val="both"/>
        <w:rPr>
          <w:rFonts w:ascii="Times New Roman" w:hAnsi="Times New Roman"/>
          <w:sz w:val="28"/>
        </w:rPr>
      </w:pPr>
      <w:r>
        <w:rPr>
          <w:rFonts w:ascii="Times New Roman" w:hAnsi="Times New Roman"/>
          <w:sz w:val="28"/>
        </w:rPr>
        <w:t>Оценка уровня затрат предприятия играет ключевую роль, поскольку она способствует контролю использования ресурсов, позволяет составлять прогнозы возникновения новых, получать наибольшую отдачу от их использования. Она также способствует оптимальному управлению издержками с целью их сокращения, выявлению основных источников снижения затрат и разработке конкретных мероприятий для их реализации на предприятии. Все эти меры помогают снизить себестоимость продукции и повысить общую эффективность деятельности предприятия</w:t>
      </w:r>
      <w:r w:rsidR="00486C43">
        <w:rPr>
          <w:rFonts w:ascii="Times New Roman" w:hAnsi="Times New Roman"/>
          <w:sz w:val="28"/>
        </w:rPr>
        <w:t xml:space="preserve"> [8</w:t>
      </w:r>
      <w:r>
        <w:rPr>
          <w:rFonts w:ascii="Times New Roman" w:hAnsi="Times New Roman"/>
          <w:sz w:val="28"/>
        </w:rPr>
        <w:t>].</w:t>
      </w:r>
    </w:p>
    <w:p w:rsidR="004615B5" w:rsidRDefault="004615B5" w:rsidP="004615B5">
      <w:pPr>
        <w:spacing w:after="0" w:line="360" w:lineRule="auto"/>
        <w:ind w:firstLine="709"/>
        <w:jc w:val="both"/>
        <w:rPr>
          <w:rFonts w:ascii="Times New Roman" w:hAnsi="Times New Roman"/>
          <w:sz w:val="28"/>
        </w:rPr>
      </w:pPr>
      <w:r>
        <w:rPr>
          <w:rFonts w:ascii="Times New Roman" w:hAnsi="Times New Roman"/>
          <w:sz w:val="28"/>
        </w:rPr>
        <w:t>Стоимость продукции является не только важнейшей экономической категорией, но и качественным показателем, так как она характеризует уровень использования всех ресурсов (переменного и постоянного капитала), находящихся в распоряжении предприятия.</w:t>
      </w:r>
    </w:p>
    <w:p w:rsidR="004615B5" w:rsidRDefault="004615B5" w:rsidP="004615B5">
      <w:pPr>
        <w:spacing w:after="0" w:line="360" w:lineRule="auto"/>
        <w:ind w:firstLine="709"/>
        <w:jc w:val="both"/>
        <w:rPr>
          <w:rFonts w:ascii="Times New Roman" w:hAnsi="Times New Roman"/>
          <w:sz w:val="28"/>
        </w:rPr>
      </w:pPr>
      <w:r>
        <w:rPr>
          <w:rFonts w:ascii="Times New Roman" w:hAnsi="Times New Roman"/>
          <w:sz w:val="28"/>
        </w:rPr>
        <w:t>Управление себестоимостью продукции предприятия представляет собой процесс, нацеленный на формирование затрат на производство всей продукции, а также себестоимость отдельных производимых изделий. Также данный процесс включает в себя контроль поставленных задач, направленных на снижение себестоимости продукции, производимой на предприятии. Элементы, без которых не может существовать система управления себестоимостью продукции, это: прогнозирование, планирование, анализ и контроль за себестоимостью.</w:t>
      </w:r>
    </w:p>
    <w:p w:rsidR="004615B5" w:rsidRDefault="004615B5" w:rsidP="004615B5">
      <w:pPr>
        <w:spacing w:after="0" w:line="360" w:lineRule="auto"/>
        <w:ind w:firstLine="709"/>
        <w:jc w:val="both"/>
        <w:rPr>
          <w:rFonts w:ascii="Times New Roman" w:hAnsi="Times New Roman"/>
          <w:sz w:val="28"/>
        </w:rPr>
      </w:pPr>
      <w:r>
        <w:rPr>
          <w:rFonts w:ascii="Times New Roman" w:hAnsi="Times New Roman"/>
          <w:sz w:val="28"/>
        </w:rPr>
        <w:t xml:space="preserve">Цель дипломного проекта: повышение защищенности ERP-системы «1С:Управление нашей фирмой», что достигается путем применения разработанной методики оценивания защищенности от угроз нарушения </w:t>
      </w:r>
      <w:r>
        <w:rPr>
          <w:rFonts w:ascii="Times New Roman" w:hAnsi="Times New Roman"/>
          <w:sz w:val="28"/>
        </w:rPr>
        <w:lastRenderedPageBreak/>
        <w:t>целостности и внедрения дополнительного программного модуля контроля целостности конфигураций.</w:t>
      </w:r>
    </w:p>
    <w:p w:rsidR="004615B5" w:rsidRPr="0038749F" w:rsidRDefault="00CF187E" w:rsidP="00DC0EC3">
      <w:pPr>
        <w:pStyle w:val="34"/>
        <w:outlineLvl w:val="1"/>
      </w:pPr>
      <w:bookmarkStart w:id="48" w:name="_Toc137993603"/>
      <w:r w:rsidRPr="0038749F">
        <w:rPr>
          <w:caps w:val="0"/>
        </w:rPr>
        <w:t>6.1. План выполнения дипломного проекта</w:t>
      </w:r>
      <w:bookmarkEnd w:id="48"/>
    </w:p>
    <w:p w:rsidR="004615B5" w:rsidRDefault="004615B5" w:rsidP="004615B5">
      <w:pPr>
        <w:spacing w:after="0" w:line="360" w:lineRule="auto"/>
        <w:ind w:firstLine="709"/>
        <w:jc w:val="both"/>
        <w:rPr>
          <w:rFonts w:ascii="Times New Roman" w:hAnsi="Times New Roman"/>
          <w:sz w:val="28"/>
        </w:rPr>
      </w:pPr>
      <w:r>
        <w:rPr>
          <w:rFonts w:ascii="Times New Roman" w:hAnsi="Times New Roman"/>
          <w:sz w:val="28"/>
        </w:rPr>
        <w:t>В соответствие с формулированной темой дипломного проекта определяются этапы НИР, а также их содержание. Этапы научно-исследовательской работы отражены в Таблице 6.1.</w:t>
      </w:r>
    </w:p>
    <w:tbl>
      <w:tblPr>
        <w:tblStyle w:val="affb"/>
        <w:tblW w:w="0" w:type="auto"/>
        <w:tblLayout w:type="fixed"/>
        <w:tblLook w:val="04A0" w:firstRow="1" w:lastRow="0" w:firstColumn="1" w:lastColumn="0" w:noHBand="0" w:noVBand="1"/>
      </w:tblPr>
      <w:tblGrid>
        <w:gridCol w:w="496"/>
        <w:gridCol w:w="3616"/>
        <w:gridCol w:w="1935"/>
        <w:gridCol w:w="1099"/>
        <w:gridCol w:w="1099"/>
        <w:gridCol w:w="1100"/>
      </w:tblGrid>
      <w:tr w:rsidR="004615B5" w:rsidTr="00ED49DB">
        <w:tc>
          <w:tcPr>
            <w:tcW w:w="9345" w:type="dxa"/>
            <w:gridSpan w:val="6"/>
            <w:tcBorders>
              <w:top w:val="nil"/>
              <w:left w:val="nil"/>
              <w:bottom w:val="single" w:sz="4" w:space="0" w:color="auto"/>
              <w:right w:val="nil"/>
            </w:tcBorders>
            <w:vAlign w:val="center"/>
          </w:tcPr>
          <w:p w:rsidR="004615B5" w:rsidRDefault="004615B5" w:rsidP="00ED49DB">
            <w:pPr>
              <w:spacing w:line="360" w:lineRule="auto"/>
              <w:rPr>
                <w:rFonts w:ascii="Times New Roman" w:hAnsi="Times New Roman"/>
                <w:sz w:val="28"/>
              </w:rPr>
            </w:pPr>
            <w:r>
              <w:rPr>
                <w:rFonts w:ascii="Times New Roman" w:hAnsi="Times New Roman"/>
                <w:sz w:val="28"/>
              </w:rPr>
              <w:t>Таблица 6.1 – Этапы НИР</w:t>
            </w:r>
          </w:p>
        </w:tc>
      </w:tr>
      <w:tr w:rsidR="004615B5" w:rsidTr="00ED49DB">
        <w:tc>
          <w:tcPr>
            <w:tcW w:w="496" w:type="dxa"/>
            <w:vMerge w:val="restart"/>
            <w:tcBorders>
              <w:top w:val="single" w:sz="4" w:space="0" w:color="auto"/>
              <w:left w:val="single" w:sz="4" w:space="0" w:color="000000"/>
              <w:bottom w:val="single" w:sz="4" w:space="0" w:color="000000"/>
              <w:right w:val="single" w:sz="4" w:space="0" w:color="000000"/>
            </w:tcBorders>
            <w:vAlign w:val="center"/>
          </w:tcPr>
          <w:p w:rsidR="004615B5" w:rsidRDefault="004615B5" w:rsidP="00ED49DB">
            <w:pPr>
              <w:contextualSpacing/>
              <w:jc w:val="center"/>
              <w:rPr>
                <w:rFonts w:ascii="Times New Roman" w:hAnsi="Times New Roman"/>
                <w:sz w:val="28"/>
              </w:rPr>
            </w:pPr>
            <w:r>
              <w:rPr>
                <w:rFonts w:ascii="Times New Roman" w:hAnsi="Times New Roman"/>
                <w:sz w:val="28"/>
              </w:rPr>
              <w:t>№</w:t>
            </w:r>
          </w:p>
        </w:tc>
        <w:tc>
          <w:tcPr>
            <w:tcW w:w="3616" w:type="dxa"/>
            <w:vMerge w:val="restart"/>
            <w:tcBorders>
              <w:top w:val="single" w:sz="4" w:space="0" w:color="auto"/>
              <w:left w:val="single" w:sz="4" w:space="0" w:color="000000"/>
              <w:bottom w:val="single" w:sz="4" w:space="0" w:color="000000"/>
              <w:right w:val="single" w:sz="4" w:space="0" w:color="000000"/>
            </w:tcBorders>
            <w:vAlign w:val="center"/>
          </w:tcPr>
          <w:p w:rsidR="004615B5" w:rsidRDefault="004615B5" w:rsidP="00ED49DB">
            <w:pPr>
              <w:contextualSpacing/>
              <w:jc w:val="center"/>
              <w:rPr>
                <w:rFonts w:ascii="Times New Roman" w:hAnsi="Times New Roman"/>
                <w:sz w:val="28"/>
              </w:rPr>
            </w:pPr>
            <w:r>
              <w:rPr>
                <w:rFonts w:ascii="Times New Roman" w:hAnsi="Times New Roman"/>
                <w:sz w:val="28"/>
              </w:rPr>
              <w:t>Этап и содержание работы</w:t>
            </w:r>
          </w:p>
        </w:tc>
        <w:tc>
          <w:tcPr>
            <w:tcW w:w="1935" w:type="dxa"/>
            <w:vMerge w:val="restart"/>
            <w:tcBorders>
              <w:top w:val="single" w:sz="4" w:space="0" w:color="auto"/>
              <w:left w:val="single" w:sz="4" w:space="0" w:color="000000"/>
              <w:bottom w:val="single" w:sz="4" w:space="0" w:color="000000"/>
              <w:right w:val="single" w:sz="4" w:space="0" w:color="000000"/>
            </w:tcBorders>
            <w:vAlign w:val="center"/>
          </w:tcPr>
          <w:p w:rsidR="004615B5" w:rsidRDefault="004615B5" w:rsidP="00ED49DB">
            <w:pPr>
              <w:contextualSpacing/>
              <w:jc w:val="center"/>
              <w:rPr>
                <w:rFonts w:ascii="Times New Roman" w:hAnsi="Times New Roman"/>
                <w:sz w:val="28"/>
              </w:rPr>
            </w:pPr>
            <w:r>
              <w:rPr>
                <w:rFonts w:ascii="Times New Roman" w:hAnsi="Times New Roman"/>
                <w:sz w:val="28"/>
              </w:rPr>
              <w:t>Длительность цикла, час</w:t>
            </w:r>
          </w:p>
        </w:tc>
        <w:tc>
          <w:tcPr>
            <w:tcW w:w="3298" w:type="dxa"/>
            <w:gridSpan w:val="3"/>
            <w:tcBorders>
              <w:top w:val="single" w:sz="4" w:space="0" w:color="auto"/>
            </w:tcBorders>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Участники НИР</w:t>
            </w:r>
          </w:p>
        </w:tc>
      </w:tr>
      <w:tr w:rsidR="004615B5" w:rsidTr="00ED49DB">
        <w:tc>
          <w:tcPr>
            <w:tcW w:w="496" w:type="dxa"/>
            <w:vMerge/>
            <w:tcBorders>
              <w:top w:val="single" w:sz="4" w:space="0" w:color="000000"/>
              <w:left w:val="single" w:sz="4" w:space="0" w:color="000000"/>
              <w:bottom w:val="single" w:sz="4" w:space="0" w:color="000000"/>
              <w:right w:val="single" w:sz="4" w:space="0" w:color="000000"/>
            </w:tcBorders>
            <w:vAlign w:val="center"/>
          </w:tcPr>
          <w:p w:rsidR="004615B5" w:rsidRDefault="004615B5" w:rsidP="00ED49DB"/>
        </w:tc>
        <w:tc>
          <w:tcPr>
            <w:tcW w:w="3616" w:type="dxa"/>
            <w:vMerge/>
            <w:tcBorders>
              <w:top w:val="single" w:sz="4" w:space="0" w:color="000000"/>
              <w:left w:val="single" w:sz="4" w:space="0" w:color="000000"/>
              <w:bottom w:val="single" w:sz="4" w:space="0" w:color="000000"/>
              <w:right w:val="single" w:sz="4" w:space="0" w:color="000000"/>
            </w:tcBorders>
            <w:vAlign w:val="center"/>
          </w:tcPr>
          <w:p w:rsidR="004615B5" w:rsidRDefault="004615B5" w:rsidP="00ED49DB"/>
        </w:tc>
        <w:tc>
          <w:tcPr>
            <w:tcW w:w="1935" w:type="dxa"/>
            <w:vMerge/>
            <w:tcBorders>
              <w:top w:val="single" w:sz="4" w:space="0" w:color="000000"/>
              <w:left w:val="single" w:sz="4" w:space="0" w:color="000000"/>
              <w:bottom w:val="single" w:sz="4" w:space="0" w:color="000000"/>
              <w:right w:val="single" w:sz="4" w:space="0" w:color="000000"/>
            </w:tcBorders>
            <w:vAlign w:val="center"/>
          </w:tcPr>
          <w:p w:rsidR="004615B5" w:rsidRDefault="004615B5" w:rsidP="00ED49DB"/>
        </w:tc>
        <w:tc>
          <w:tcPr>
            <w:tcW w:w="1099"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contextualSpacing/>
              <w:jc w:val="center"/>
              <w:rPr>
                <w:rFonts w:ascii="Times New Roman" w:hAnsi="Times New Roman"/>
                <w:sz w:val="28"/>
              </w:rPr>
            </w:pPr>
            <w:r>
              <w:rPr>
                <w:rFonts w:ascii="Times New Roman" w:hAnsi="Times New Roman"/>
                <w:sz w:val="28"/>
              </w:rPr>
              <w:t>Д</w:t>
            </w:r>
          </w:p>
        </w:tc>
        <w:tc>
          <w:tcPr>
            <w:tcW w:w="1099"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contextualSpacing/>
              <w:jc w:val="center"/>
              <w:rPr>
                <w:rFonts w:ascii="Times New Roman" w:hAnsi="Times New Roman"/>
                <w:sz w:val="28"/>
              </w:rPr>
            </w:pPr>
            <w:r>
              <w:rPr>
                <w:rFonts w:ascii="Times New Roman" w:hAnsi="Times New Roman"/>
                <w:sz w:val="28"/>
              </w:rPr>
              <w:t>Р</w:t>
            </w:r>
          </w:p>
        </w:tc>
        <w:tc>
          <w:tcPr>
            <w:tcW w:w="1100"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contextualSpacing/>
              <w:jc w:val="center"/>
              <w:rPr>
                <w:rFonts w:ascii="Times New Roman" w:hAnsi="Times New Roman"/>
                <w:sz w:val="28"/>
              </w:rPr>
            </w:pPr>
            <w:r>
              <w:rPr>
                <w:rFonts w:ascii="Times New Roman" w:hAnsi="Times New Roman"/>
                <w:sz w:val="28"/>
              </w:rPr>
              <w:t>К</w:t>
            </w:r>
          </w:p>
        </w:tc>
      </w:tr>
      <w:tr w:rsidR="004615B5" w:rsidTr="00ED49DB">
        <w:tc>
          <w:tcPr>
            <w:tcW w:w="496"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1</w:t>
            </w:r>
          </w:p>
        </w:tc>
        <w:tc>
          <w:tcPr>
            <w:tcW w:w="3616" w:type="dxa"/>
            <w:vAlign w:val="center"/>
          </w:tcPr>
          <w:p w:rsidR="004615B5" w:rsidRDefault="004615B5" w:rsidP="00ED49DB">
            <w:pPr>
              <w:rPr>
                <w:rFonts w:ascii="Times New Roman" w:hAnsi="Times New Roman"/>
                <w:sz w:val="28"/>
              </w:rPr>
            </w:pPr>
            <w:r>
              <w:rPr>
                <w:rFonts w:ascii="Times New Roman" w:hAnsi="Times New Roman"/>
                <w:sz w:val="28"/>
              </w:rPr>
              <w:t>Постановка задачи и подготовка исходных данных к разработке ВКР</w:t>
            </w:r>
          </w:p>
        </w:tc>
        <w:tc>
          <w:tcPr>
            <w:tcW w:w="1935"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20</w:t>
            </w:r>
          </w:p>
        </w:tc>
        <w:tc>
          <w:tcPr>
            <w:tcW w:w="1099"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15</w:t>
            </w:r>
          </w:p>
        </w:tc>
        <w:tc>
          <w:tcPr>
            <w:tcW w:w="1099"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5</w:t>
            </w:r>
          </w:p>
        </w:tc>
        <w:tc>
          <w:tcPr>
            <w:tcW w:w="1100"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w:t>
            </w:r>
          </w:p>
        </w:tc>
      </w:tr>
      <w:tr w:rsidR="004615B5" w:rsidTr="00ED49DB">
        <w:tc>
          <w:tcPr>
            <w:tcW w:w="496"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2</w:t>
            </w:r>
          </w:p>
        </w:tc>
        <w:tc>
          <w:tcPr>
            <w:tcW w:w="3616"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spacing w:before="60"/>
              <w:rPr>
                <w:rFonts w:ascii="Times New Roman" w:hAnsi="Times New Roman"/>
                <w:sz w:val="28"/>
              </w:rPr>
            </w:pPr>
            <w:r>
              <w:rPr>
                <w:rFonts w:ascii="Times New Roman" w:hAnsi="Times New Roman"/>
                <w:sz w:val="28"/>
              </w:rPr>
              <w:t>Глава 1. Анализ ERP-системы «1С:Управление нашей фирмой»,  как объекта защиты</w:t>
            </w:r>
          </w:p>
        </w:tc>
        <w:tc>
          <w:tcPr>
            <w:tcW w:w="1935"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25</w:t>
            </w:r>
          </w:p>
        </w:tc>
        <w:tc>
          <w:tcPr>
            <w:tcW w:w="1099"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22</w:t>
            </w:r>
          </w:p>
        </w:tc>
        <w:tc>
          <w:tcPr>
            <w:tcW w:w="1099"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3</w:t>
            </w:r>
          </w:p>
        </w:tc>
        <w:tc>
          <w:tcPr>
            <w:tcW w:w="1100"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w:t>
            </w:r>
          </w:p>
        </w:tc>
      </w:tr>
      <w:tr w:rsidR="004615B5" w:rsidTr="00ED49DB">
        <w:tc>
          <w:tcPr>
            <w:tcW w:w="496"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3</w:t>
            </w:r>
          </w:p>
        </w:tc>
        <w:tc>
          <w:tcPr>
            <w:tcW w:w="3616"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spacing w:before="60"/>
              <w:rPr>
                <w:rFonts w:ascii="Times New Roman" w:hAnsi="Times New Roman"/>
                <w:sz w:val="28"/>
              </w:rPr>
            </w:pPr>
            <w:r>
              <w:rPr>
                <w:rFonts w:ascii="Times New Roman" w:hAnsi="Times New Roman"/>
                <w:sz w:val="28"/>
              </w:rPr>
              <w:t>Глава 2. Анализ методов и проектирование модели контроля целостности конфигураций ERP-системы</w:t>
            </w:r>
          </w:p>
        </w:tc>
        <w:tc>
          <w:tcPr>
            <w:tcW w:w="1935"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25</w:t>
            </w:r>
          </w:p>
        </w:tc>
        <w:tc>
          <w:tcPr>
            <w:tcW w:w="1099"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22</w:t>
            </w:r>
          </w:p>
        </w:tc>
        <w:tc>
          <w:tcPr>
            <w:tcW w:w="1099"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3</w:t>
            </w:r>
          </w:p>
        </w:tc>
        <w:tc>
          <w:tcPr>
            <w:tcW w:w="1100"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w:t>
            </w:r>
          </w:p>
        </w:tc>
      </w:tr>
      <w:tr w:rsidR="004615B5" w:rsidTr="00ED49DB">
        <w:tc>
          <w:tcPr>
            <w:tcW w:w="496"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4</w:t>
            </w:r>
          </w:p>
        </w:tc>
        <w:tc>
          <w:tcPr>
            <w:tcW w:w="3616"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spacing w:before="60"/>
              <w:rPr>
                <w:rFonts w:ascii="Times New Roman" w:hAnsi="Times New Roman"/>
                <w:sz w:val="28"/>
              </w:rPr>
            </w:pPr>
            <w:r>
              <w:rPr>
                <w:rFonts w:ascii="Times New Roman" w:hAnsi="Times New Roman"/>
                <w:sz w:val="28"/>
              </w:rPr>
              <w:t>Глава 3. Разработка методики контроля целостности конфигураций ERP-системы</w:t>
            </w:r>
          </w:p>
        </w:tc>
        <w:tc>
          <w:tcPr>
            <w:tcW w:w="1935"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60</w:t>
            </w:r>
          </w:p>
        </w:tc>
        <w:tc>
          <w:tcPr>
            <w:tcW w:w="1099"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50</w:t>
            </w:r>
          </w:p>
        </w:tc>
        <w:tc>
          <w:tcPr>
            <w:tcW w:w="1099"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10</w:t>
            </w:r>
          </w:p>
        </w:tc>
        <w:tc>
          <w:tcPr>
            <w:tcW w:w="1100"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w:t>
            </w:r>
          </w:p>
        </w:tc>
      </w:tr>
      <w:tr w:rsidR="004615B5" w:rsidTr="00ED49DB">
        <w:tc>
          <w:tcPr>
            <w:tcW w:w="496"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5</w:t>
            </w:r>
          </w:p>
        </w:tc>
        <w:tc>
          <w:tcPr>
            <w:tcW w:w="3616"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spacing w:before="60"/>
              <w:rPr>
                <w:rFonts w:ascii="Times New Roman" w:hAnsi="Times New Roman"/>
                <w:sz w:val="28"/>
              </w:rPr>
            </w:pPr>
            <w:r>
              <w:rPr>
                <w:rFonts w:ascii="Times New Roman" w:hAnsi="Times New Roman"/>
                <w:sz w:val="28"/>
              </w:rPr>
              <w:t>Глава 4. Тестирование разработанной методики контроля целостности конфигураций ERP-системы</w:t>
            </w:r>
          </w:p>
        </w:tc>
        <w:tc>
          <w:tcPr>
            <w:tcW w:w="1935"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25</w:t>
            </w:r>
          </w:p>
        </w:tc>
        <w:tc>
          <w:tcPr>
            <w:tcW w:w="1099"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20</w:t>
            </w:r>
          </w:p>
        </w:tc>
        <w:tc>
          <w:tcPr>
            <w:tcW w:w="1099"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5</w:t>
            </w:r>
          </w:p>
        </w:tc>
        <w:tc>
          <w:tcPr>
            <w:tcW w:w="1100"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w:t>
            </w:r>
          </w:p>
        </w:tc>
      </w:tr>
      <w:tr w:rsidR="004615B5" w:rsidTr="00ED49DB">
        <w:tc>
          <w:tcPr>
            <w:tcW w:w="496"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6</w:t>
            </w:r>
          </w:p>
        </w:tc>
        <w:tc>
          <w:tcPr>
            <w:tcW w:w="3616"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spacing w:before="60"/>
              <w:rPr>
                <w:rFonts w:ascii="Times New Roman" w:hAnsi="Times New Roman"/>
                <w:sz w:val="28"/>
              </w:rPr>
            </w:pPr>
            <w:r>
              <w:rPr>
                <w:rFonts w:ascii="Times New Roman" w:hAnsi="Times New Roman"/>
                <w:sz w:val="28"/>
              </w:rPr>
              <w:t>Подбор данных и написание части в области охраны труда</w:t>
            </w:r>
          </w:p>
        </w:tc>
        <w:tc>
          <w:tcPr>
            <w:tcW w:w="1935"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15</w:t>
            </w:r>
          </w:p>
        </w:tc>
        <w:tc>
          <w:tcPr>
            <w:tcW w:w="1099"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13</w:t>
            </w:r>
          </w:p>
        </w:tc>
        <w:tc>
          <w:tcPr>
            <w:tcW w:w="1099"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w:t>
            </w:r>
          </w:p>
        </w:tc>
        <w:tc>
          <w:tcPr>
            <w:tcW w:w="1100"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2</w:t>
            </w:r>
          </w:p>
        </w:tc>
      </w:tr>
      <w:tr w:rsidR="004615B5" w:rsidTr="00ED49DB">
        <w:tc>
          <w:tcPr>
            <w:tcW w:w="496" w:type="dxa"/>
            <w:tcBorders>
              <w:bottom w:val="single" w:sz="4" w:space="0" w:color="000000"/>
            </w:tcBorders>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7</w:t>
            </w:r>
          </w:p>
        </w:tc>
        <w:tc>
          <w:tcPr>
            <w:tcW w:w="3616"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spacing w:before="60"/>
              <w:rPr>
                <w:rFonts w:ascii="Times New Roman" w:hAnsi="Times New Roman"/>
                <w:sz w:val="28"/>
              </w:rPr>
            </w:pPr>
            <w:r>
              <w:rPr>
                <w:rFonts w:ascii="Times New Roman" w:hAnsi="Times New Roman"/>
                <w:sz w:val="28"/>
              </w:rPr>
              <w:t>Расчёт экономической части проекта и обоснование экономической эффективности</w:t>
            </w:r>
          </w:p>
        </w:tc>
        <w:tc>
          <w:tcPr>
            <w:tcW w:w="1935" w:type="dxa"/>
            <w:tcBorders>
              <w:bottom w:val="single" w:sz="4" w:space="0" w:color="000000"/>
            </w:tcBorders>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20</w:t>
            </w:r>
          </w:p>
        </w:tc>
        <w:tc>
          <w:tcPr>
            <w:tcW w:w="1099" w:type="dxa"/>
            <w:tcBorders>
              <w:bottom w:val="single" w:sz="4" w:space="0" w:color="000000"/>
            </w:tcBorders>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18</w:t>
            </w:r>
          </w:p>
        </w:tc>
        <w:tc>
          <w:tcPr>
            <w:tcW w:w="1099" w:type="dxa"/>
            <w:tcBorders>
              <w:bottom w:val="single" w:sz="4" w:space="0" w:color="000000"/>
            </w:tcBorders>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w:t>
            </w:r>
          </w:p>
        </w:tc>
        <w:tc>
          <w:tcPr>
            <w:tcW w:w="1100" w:type="dxa"/>
            <w:tcBorders>
              <w:bottom w:val="single" w:sz="4" w:space="0" w:color="000000"/>
            </w:tcBorders>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2</w:t>
            </w:r>
          </w:p>
        </w:tc>
      </w:tr>
      <w:tr w:rsidR="004615B5" w:rsidTr="00ED49DB">
        <w:tc>
          <w:tcPr>
            <w:tcW w:w="496" w:type="dxa"/>
            <w:tcBorders>
              <w:top w:val="single" w:sz="4" w:space="0" w:color="000000"/>
              <w:left w:val="nil"/>
              <w:bottom w:val="nil"/>
              <w:right w:val="nil"/>
            </w:tcBorders>
            <w:vAlign w:val="center"/>
          </w:tcPr>
          <w:p w:rsidR="004615B5" w:rsidRPr="0038749F" w:rsidRDefault="004615B5" w:rsidP="00ED49DB">
            <w:pPr>
              <w:spacing w:line="360" w:lineRule="auto"/>
              <w:jc w:val="center"/>
              <w:rPr>
                <w:rFonts w:ascii="Times New Roman" w:hAnsi="Times New Roman"/>
                <w:sz w:val="18"/>
                <w:szCs w:val="18"/>
              </w:rPr>
            </w:pPr>
          </w:p>
        </w:tc>
        <w:tc>
          <w:tcPr>
            <w:tcW w:w="3616" w:type="dxa"/>
            <w:tcBorders>
              <w:top w:val="single" w:sz="4" w:space="0" w:color="000000"/>
              <w:left w:val="nil"/>
              <w:bottom w:val="nil"/>
              <w:right w:val="nil"/>
            </w:tcBorders>
            <w:vAlign w:val="center"/>
          </w:tcPr>
          <w:p w:rsidR="004615B5" w:rsidRPr="0038749F" w:rsidRDefault="004615B5" w:rsidP="00ED49DB">
            <w:pPr>
              <w:jc w:val="both"/>
              <w:rPr>
                <w:rFonts w:ascii="Times New Roman" w:hAnsi="Times New Roman"/>
                <w:sz w:val="18"/>
                <w:szCs w:val="18"/>
              </w:rPr>
            </w:pPr>
          </w:p>
        </w:tc>
        <w:tc>
          <w:tcPr>
            <w:tcW w:w="1935" w:type="dxa"/>
            <w:tcBorders>
              <w:top w:val="single" w:sz="4" w:space="0" w:color="000000"/>
              <w:left w:val="nil"/>
              <w:bottom w:val="nil"/>
              <w:right w:val="nil"/>
            </w:tcBorders>
            <w:vAlign w:val="center"/>
          </w:tcPr>
          <w:p w:rsidR="004615B5" w:rsidRPr="0038749F" w:rsidRDefault="004615B5" w:rsidP="00ED49DB">
            <w:pPr>
              <w:spacing w:line="360" w:lineRule="auto"/>
              <w:jc w:val="center"/>
              <w:rPr>
                <w:rFonts w:ascii="Times New Roman" w:hAnsi="Times New Roman"/>
                <w:sz w:val="18"/>
                <w:szCs w:val="18"/>
              </w:rPr>
            </w:pPr>
          </w:p>
        </w:tc>
        <w:tc>
          <w:tcPr>
            <w:tcW w:w="1099" w:type="dxa"/>
            <w:tcBorders>
              <w:top w:val="single" w:sz="4" w:space="0" w:color="000000"/>
              <w:left w:val="nil"/>
              <w:bottom w:val="nil"/>
              <w:right w:val="nil"/>
            </w:tcBorders>
            <w:vAlign w:val="center"/>
          </w:tcPr>
          <w:p w:rsidR="004615B5" w:rsidRPr="0038749F" w:rsidRDefault="004615B5" w:rsidP="00ED49DB">
            <w:pPr>
              <w:spacing w:line="360" w:lineRule="auto"/>
              <w:jc w:val="center"/>
              <w:rPr>
                <w:rFonts w:ascii="Times New Roman" w:hAnsi="Times New Roman"/>
                <w:sz w:val="18"/>
                <w:szCs w:val="18"/>
              </w:rPr>
            </w:pPr>
          </w:p>
        </w:tc>
        <w:tc>
          <w:tcPr>
            <w:tcW w:w="1099" w:type="dxa"/>
            <w:tcBorders>
              <w:top w:val="single" w:sz="4" w:space="0" w:color="000000"/>
              <w:left w:val="nil"/>
              <w:bottom w:val="nil"/>
              <w:right w:val="nil"/>
            </w:tcBorders>
            <w:vAlign w:val="center"/>
          </w:tcPr>
          <w:p w:rsidR="004615B5" w:rsidRPr="0038749F" w:rsidRDefault="004615B5" w:rsidP="00ED49DB">
            <w:pPr>
              <w:spacing w:line="360" w:lineRule="auto"/>
              <w:jc w:val="center"/>
              <w:rPr>
                <w:rFonts w:ascii="Times New Roman" w:hAnsi="Times New Roman"/>
                <w:sz w:val="18"/>
                <w:szCs w:val="18"/>
              </w:rPr>
            </w:pPr>
          </w:p>
        </w:tc>
        <w:tc>
          <w:tcPr>
            <w:tcW w:w="1100" w:type="dxa"/>
            <w:tcBorders>
              <w:top w:val="single" w:sz="4" w:space="0" w:color="000000"/>
              <w:left w:val="nil"/>
              <w:bottom w:val="nil"/>
              <w:right w:val="nil"/>
            </w:tcBorders>
            <w:vAlign w:val="center"/>
          </w:tcPr>
          <w:p w:rsidR="004615B5" w:rsidRPr="0038749F" w:rsidRDefault="004615B5" w:rsidP="00ED49DB">
            <w:pPr>
              <w:spacing w:line="360" w:lineRule="auto"/>
              <w:jc w:val="center"/>
              <w:rPr>
                <w:rFonts w:ascii="Times New Roman" w:hAnsi="Times New Roman"/>
                <w:sz w:val="18"/>
                <w:szCs w:val="18"/>
              </w:rPr>
            </w:pPr>
          </w:p>
        </w:tc>
      </w:tr>
      <w:tr w:rsidR="004615B5" w:rsidTr="00ED49DB">
        <w:tc>
          <w:tcPr>
            <w:tcW w:w="6047" w:type="dxa"/>
            <w:gridSpan w:val="3"/>
            <w:tcBorders>
              <w:top w:val="nil"/>
              <w:left w:val="nil"/>
              <w:bottom w:val="single" w:sz="4" w:space="0" w:color="000000"/>
              <w:right w:val="nil"/>
            </w:tcBorders>
            <w:vAlign w:val="center"/>
          </w:tcPr>
          <w:p w:rsidR="004615B5" w:rsidRDefault="00CB0994" w:rsidP="00ED49DB">
            <w:pPr>
              <w:spacing w:line="360" w:lineRule="auto"/>
              <w:rPr>
                <w:rFonts w:ascii="Times New Roman" w:hAnsi="Times New Roman"/>
                <w:sz w:val="28"/>
              </w:rPr>
            </w:pPr>
            <w:r>
              <w:rPr>
                <w:rFonts w:ascii="Times New Roman" w:hAnsi="Times New Roman"/>
                <w:sz w:val="28"/>
              </w:rPr>
              <w:lastRenderedPageBreak/>
              <w:t>Продолжение таблицы 6.1</w:t>
            </w:r>
          </w:p>
        </w:tc>
        <w:tc>
          <w:tcPr>
            <w:tcW w:w="1099" w:type="dxa"/>
            <w:tcBorders>
              <w:top w:val="nil"/>
              <w:left w:val="nil"/>
              <w:bottom w:val="single" w:sz="4" w:space="0" w:color="000000"/>
              <w:right w:val="nil"/>
            </w:tcBorders>
            <w:vAlign w:val="center"/>
          </w:tcPr>
          <w:p w:rsidR="004615B5" w:rsidRDefault="004615B5" w:rsidP="00ED49DB">
            <w:pPr>
              <w:spacing w:line="360" w:lineRule="auto"/>
              <w:jc w:val="center"/>
              <w:rPr>
                <w:rFonts w:ascii="Times New Roman" w:hAnsi="Times New Roman"/>
                <w:sz w:val="28"/>
              </w:rPr>
            </w:pPr>
          </w:p>
        </w:tc>
        <w:tc>
          <w:tcPr>
            <w:tcW w:w="1099" w:type="dxa"/>
            <w:tcBorders>
              <w:top w:val="nil"/>
              <w:left w:val="nil"/>
              <w:bottom w:val="single" w:sz="4" w:space="0" w:color="000000"/>
              <w:right w:val="nil"/>
            </w:tcBorders>
            <w:vAlign w:val="center"/>
          </w:tcPr>
          <w:p w:rsidR="004615B5" w:rsidRDefault="004615B5" w:rsidP="00ED49DB">
            <w:pPr>
              <w:spacing w:line="360" w:lineRule="auto"/>
              <w:jc w:val="center"/>
              <w:rPr>
                <w:rFonts w:ascii="Times New Roman" w:hAnsi="Times New Roman"/>
                <w:sz w:val="28"/>
              </w:rPr>
            </w:pPr>
          </w:p>
        </w:tc>
        <w:tc>
          <w:tcPr>
            <w:tcW w:w="1100" w:type="dxa"/>
            <w:tcBorders>
              <w:top w:val="nil"/>
              <w:left w:val="nil"/>
              <w:bottom w:val="single" w:sz="4" w:space="0" w:color="000000"/>
              <w:right w:val="nil"/>
            </w:tcBorders>
            <w:vAlign w:val="center"/>
          </w:tcPr>
          <w:p w:rsidR="004615B5" w:rsidRDefault="004615B5" w:rsidP="00ED49DB">
            <w:pPr>
              <w:spacing w:line="360" w:lineRule="auto"/>
              <w:jc w:val="center"/>
              <w:rPr>
                <w:rFonts w:ascii="Times New Roman" w:hAnsi="Times New Roman"/>
                <w:sz w:val="28"/>
              </w:rPr>
            </w:pPr>
          </w:p>
        </w:tc>
      </w:tr>
      <w:tr w:rsidR="004615B5" w:rsidTr="00ED49DB">
        <w:tc>
          <w:tcPr>
            <w:tcW w:w="496" w:type="dxa"/>
            <w:tcBorders>
              <w:top w:val="single" w:sz="4" w:space="0" w:color="000000"/>
            </w:tcBorders>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8</w:t>
            </w:r>
          </w:p>
        </w:tc>
        <w:tc>
          <w:tcPr>
            <w:tcW w:w="3616"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jc w:val="both"/>
              <w:rPr>
                <w:rFonts w:ascii="Times New Roman" w:hAnsi="Times New Roman"/>
                <w:sz w:val="28"/>
              </w:rPr>
            </w:pPr>
            <w:r>
              <w:rPr>
                <w:rFonts w:ascii="Times New Roman" w:hAnsi="Times New Roman"/>
                <w:sz w:val="28"/>
              </w:rPr>
              <w:t>Оформление пояснительной записки на ВКР</w:t>
            </w:r>
          </w:p>
        </w:tc>
        <w:tc>
          <w:tcPr>
            <w:tcW w:w="1935" w:type="dxa"/>
            <w:tcBorders>
              <w:top w:val="single" w:sz="4" w:space="0" w:color="000000"/>
            </w:tcBorders>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10</w:t>
            </w:r>
          </w:p>
        </w:tc>
        <w:tc>
          <w:tcPr>
            <w:tcW w:w="1099" w:type="dxa"/>
            <w:tcBorders>
              <w:top w:val="single" w:sz="4" w:space="0" w:color="000000"/>
            </w:tcBorders>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10</w:t>
            </w:r>
          </w:p>
        </w:tc>
        <w:tc>
          <w:tcPr>
            <w:tcW w:w="1099" w:type="dxa"/>
            <w:tcBorders>
              <w:top w:val="single" w:sz="4" w:space="0" w:color="000000"/>
            </w:tcBorders>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w:t>
            </w:r>
          </w:p>
        </w:tc>
        <w:tc>
          <w:tcPr>
            <w:tcW w:w="1100" w:type="dxa"/>
            <w:tcBorders>
              <w:top w:val="single" w:sz="4" w:space="0" w:color="000000"/>
            </w:tcBorders>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w:t>
            </w:r>
          </w:p>
        </w:tc>
      </w:tr>
      <w:tr w:rsidR="004615B5" w:rsidTr="00ED49DB">
        <w:tc>
          <w:tcPr>
            <w:tcW w:w="496"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9</w:t>
            </w:r>
          </w:p>
        </w:tc>
        <w:tc>
          <w:tcPr>
            <w:tcW w:w="3616"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jc w:val="both"/>
              <w:rPr>
                <w:rFonts w:ascii="Times New Roman" w:hAnsi="Times New Roman"/>
                <w:sz w:val="28"/>
              </w:rPr>
            </w:pPr>
            <w:r>
              <w:rPr>
                <w:rFonts w:ascii="Times New Roman" w:hAnsi="Times New Roman"/>
                <w:sz w:val="28"/>
              </w:rPr>
              <w:t>Прохождение нормоконтроля</w:t>
            </w:r>
          </w:p>
        </w:tc>
        <w:tc>
          <w:tcPr>
            <w:tcW w:w="1935"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2</w:t>
            </w:r>
          </w:p>
        </w:tc>
        <w:tc>
          <w:tcPr>
            <w:tcW w:w="1099"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2</w:t>
            </w:r>
          </w:p>
        </w:tc>
        <w:tc>
          <w:tcPr>
            <w:tcW w:w="1099"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w:t>
            </w:r>
          </w:p>
        </w:tc>
        <w:tc>
          <w:tcPr>
            <w:tcW w:w="1100"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w:t>
            </w:r>
          </w:p>
        </w:tc>
      </w:tr>
      <w:tr w:rsidR="004615B5" w:rsidTr="00ED49DB">
        <w:tc>
          <w:tcPr>
            <w:tcW w:w="496"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10</w:t>
            </w:r>
          </w:p>
        </w:tc>
        <w:tc>
          <w:tcPr>
            <w:tcW w:w="3616"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jc w:val="both"/>
              <w:rPr>
                <w:rFonts w:ascii="Times New Roman" w:hAnsi="Times New Roman"/>
                <w:sz w:val="28"/>
              </w:rPr>
            </w:pPr>
            <w:r>
              <w:rPr>
                <w:rFonts w:ascii="Times New Roman" w:hAnsi="Times New Roman"/>
                <w:sz w:val="28"/>
              </w:rPr>
              <w:t>Сдача ВКР (бумажная и электронная версии) на кафедру</w:t>
            </w:r>
          </w:p>
        </w:tc>
        <w:tc>
          <w:tcPr>
            <w:tcW w:w="1935"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2</w:t>
            </w:r>
          </w:p>
        </w:tc>
        <w:tc>
          <w:tcPr>
            <w:tcW w:w="1099"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2</w:t>
            </w:r>
          </w:p>
        </w:tc>
        <w:tc>
          <w:tcPr>
            <w:tcW w:w="1099"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w:t>
            </w:r>
          </w:p>
        </w:tc>
        <w:tc>
          <w:tcPr>
            <w:tcW w:w="1100"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w:t>
            </w:r>
          </w:p>
        </w:tc>
      </w:tr>
      <w:tr w:rsidR="004615B5" w:rsidTr="00ED49DB">
        <w:tc>
          <w:tcPr>
            <w:tcW w:w="496"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11</w:t>
            </w:r>
          </w:p>
        </w:tc>
        <w:tc>
          <w:tcPr>
            <w:tcW w:w="3616"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jc w:val="both"/>
              <w:rPr>
                <w:rFonts w:ascii="Times New Roman" w:hAnsi="Times New Roman"/>
                <w:sz w:val="28"/>
              </w:rPr>
            </w:pPr>
            <w:r>
              <w:rPr>
                <w:rFonts w:ascii="Times New Roman" w:hAnsi="Times New Roman"/>
                <w:sz w:val="28"/>
              </w:rPr>
              <w:t>Проверка ВКР в системе «Антиплагиат ВУЗ»</w:t>
            </w:r>
          </w:p>
        </w:tc>
        <w:tc>
          <w:tcPr>
            <w:tcW w:w="1935"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2</w:t>
            </w:r>
          </w:p>
        </w:tc>
        <w:tc>
          <w:tcPr>
            <w:tcW w:w="1099"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2</w:t>
            </w:r>
          </w:p>
        </w:tc>
        <w:tc>
          <w:tcPr>
            <w:tcW w:w="1099"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w:t>
            </w:r>
          </w:p>
        </w:tc>
        <w:tc>
          <w:tcPr>
            <w:tcW w:w="1100"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w:t>
            </w:r>
          </w:p>
        </w:tc>
      </w:tr>
      <w:tr w:rsidR="004615B5" w:rsidTr="00ED49DB">
        <w:tc>
          <w:tcPr>
            <w:tcW w:w="496"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12</w:t>
            </w:r>
          </w:p>
        </w:tc>
        <w:tc>
          <w:tcPr>
            <w:tcW w:w="3616"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jc w:val="both"/>
              <w:rPr>
                <w:rFonts w:ascii="Times New Roman" w:hAnsi="Times New Roman"/>
                <w:sz w:val="28"/>
              </w:rPr>
            </w:pPr>
            <w:r>
              <w:rPr>
                <w:rFonts w:ascii="Times New Roman" w:hAnsi="Times New Roman"/>
                <w:sz w:val="28"/>
              </w:rPr>
              <w:t>Получение внешней рецензии на ВКР</w:t>
            </w:r>
          </w:p>
        </w:tc>
        <w:tc>
          <w:tcPr>
            <w:tcW w:w="1935"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2</w:t>
            </w:r>
          </w:p>
        </w:tc>
        <w:tc>
          <w:tcPr>
            <w:tcW w:w="1099"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2</w:t>
            </w:r>
          </w:p>
        </w:tc>
        <w:tc>
          <w:tcPr>
            <w:tcW w:w="1099"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w:t>
            </w:r>
          </w:p>
        </w:tc>
        <w:tc>
          <w:tcPr>
            <w:tcW w:w="1100"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w:t>
            </w:r>
          </w:p>
        </w:tc>
      </w:tr>
      <w:tr w:rsidR="004615B5" w:rsidTr="00ED49DB">
        <w:tc>
          <w:tcPr>
            <w:tcW w:w="496"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13</w:t>
            </w:r>
          </w:p>
        </w:tc>
        <w:tc>
          <w:tcPr>
            <w:tcW w:w="3616"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spacing w:before="60"/>
              <w:rPr>
                <w:rFonts w:ascii="Times New Roman" w:hAnsi="Times New Roman"/>
                <w:sz w:val="28"/>
              </w:rPr>
            </w:pPr>
            <w:r>
              <w:rPr>
                <w:rFonts w:ascii="Times New Roman" w:hAnsi="Times New Roman"/>
                <w:sz w:val="28"/>
              </w:rPr>
              <w:t>Защита ВКР</w:t>
            </w:r>
          </w:p>
        </w:tc>
        <w:tc>
          <w:tcPr>
            <w:tcW w:w="1935"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1</w:t>
            </w:r>
          </w:p>
        </w:tc>
        <w:tc>
          <w:tcPr>
            <w:tcW w:w="1099"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1</w:t>
            </w:r>
          </w:p>
        </w:tc>
        <w:tc>
          <w:tcPr>
            <w:tcW w:w="1099"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w:t>
            </w:r>
          </w:p>
        </w:tc>
        <w:tc>
          <w:tcPr>
            <w:tcW w:w="1100"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w:t>
            </w:r>
          </w:p>
        </w:tc>
      </w:tr>
      <w:tr w:rsidR="004615B5" w:rsidTr="00ED49DB">
        <w:tc>
          <w:tcPr>
            <w:tcW w:w="496" w:type="dxa"/>
            <w:vAlign w:val="center"/>
          </w:tcPr>
          <w:p w:rsidR="004615B5" w:rsidRDefault="004615B5" w:rsidP="00ED49DB">
            <w:pPr>
              <w:spacing w:line="360" w:lineRule="auto"/>
              <w:jc w:val="center"/>
              <w:rPr>
                <w:rFonts w:ascii="Times New Roman" w:hAnsi="Times New Roman"/>
                <w:sz w:val="28"/>
              </w:rPr>
            </w:pPr>
          </w:p>
        </w:tc>
        <w:tc>
          <w:tcPr>
            <w:tcW w:w="3616" w:type="dxa"/>
            <w:vAlign w:val="center"/>
          </w:tcPr>
          <w:p w:rsidR="004615B5" w:rsidRDefault="004615B5" w:rsidP="00ED49DB">
            <w:pPr>
              <w:spacing w:line="360" w:lineRule="auto"/>
              <w:rPr>
                <w:rFonts w:ascii="Times New Roman" w:hAnsi="Times New Roman"/>
                <w:sz w:val="28"/>
              </w:rPr>
            </w:pPr>
            <w:r>
              <w:rPr>
                <w:rFonts w:ascii="Times New Roman" w:hAnsi="Times New Roman"/>
                <w:sz w:val="28"/>
              </w:rPr>
              <w:t>Итого:</w:t>
            </w:r>
          </w:p>
        </w:tc>
        <w:tc>
          <w:tcPr>
            <w:tcW w:w="1935"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209</w:t>
            </w:r>
          </w:p>
        </w:tc>
        <w:tc>
          <w:tcPr>
            <w:tcW w:w="1099"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179</w:t>
            </w:r>
          </w:p>
        </w:tc>
        <w:tc>
          <w:tcPr>
            <w:tcW w:w="1099"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26</w:t>
            </w:r>
          </w:p>
        </w:tc>
        <w:tc>
          <w:tcPr>
            <w:tcW w:w="1100"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4</w:t>
            </w:r>
          </w:p>
        </w:tc>
      </w:tr>
    </w:tbl>
    <w:p w:rsidR="004615B5" w:rsidRDefault="004615B5" w:rsidP="004615B5">
      <w:pPr>
        <w:spacing w:after="0" w:line="360" w:lineRule="auto"/>
        <w:ind w:firstLine="703"/>
        <w:jc w:val="both"/>
        <w:rPr>
          <w:rFonts w:ascii="Times New Roman" w:hAnsi="Times New Roman"/>
          <w:sz w:val="28"/>
        </w:rPr>
      </w:pPr>
      <w:r>
        <w:rPr>
          <w:rFonts w:ascii="Times New Roman" w:hAnsi="Times New Roman"/>
          <w:sz w:val="28"/>
        </w:rPr>
        <w:t>Исполнитель: Д – дипломник; К – консультант; Р – руководитель.</w:t>
      </w:r>
    </w:p>
    <w:p w:rsidR="004615B5" w:rsidRDefault="004615B5" w:rsidP="004615B5">
      <w:pPr>
        <w:spacing w:after="0" w:line="360" w:lineRule="auto"/>
        <w:ind w:firstLine="703"/>
        <w:jc w:val="both"/>
        <w:rPr>
          <w:rFonts w:ascii="Times New Roman" w:hAnsi="Times New Roman"/>
          <w:sz w:val="28"/>
        </w:rPr>
      </w:pPr>
      <w:r>
        <w:rPr>
          <w:rFonts w:ascii="Times New Roman" w:hAnsi="Times New Roman"/>
          <w:sz w:val="28"/>
        </w:rPr>
        <w:t>Таким образом, работа над ВКР заняла 209 часов. Из общего количества потраченных часов большая часть составляет работа дипломника – 179 часов, работа дипломного руководителя – 26 часов, работа консультантов по охране труда и экономике составила 4 часа.</w:t>
      </w:r>
    </w:p>
    <w:p w:rsidR="004615B5" w:rsidRDefault="004615B5" w:rsidP="004615B5">
      <w:pPr>
        <w:spacing w:after="0" w:line="360" w:lineRule="auto"/>
        <w:ind w:firstLine="703"/>
        <w:jc w:val="both"/>
        <w:rPr>
          <w:rFonts w:ascii="Times New Roman" w:hAnsi="Times New Roman"/>
          <w:sz w:val="28"/>
        </w:rPr>
      </w:pPr>
      <w:r>
        <w:rPr>
          <w:rFonts w:ascii="Times New Roman" w:hAnsi="Times New Roman"/>
          <w:sz w:val="28"/>
        </w:rPr>
        <w:t>Для иллюстрации графика работ над ВКР был разработан ленточный график, представленный в Таблице 7.2.</w:t>
      </w:r>
    </w:p>
    <w:tbl>
      <w:tblPr>
        <w:tblStyle w:val="affb"/>
        <w:tblW w:w="0" w:type="auto"/>
        <w:tblLayout w:type="fixed"/>
        <w:tblLook w:val="04A0" w:firstRow="1" w:lastRow="0" w:firstColumn="1" w:lastColumn="0" w:noHBand="0" w:noVBand="1"/>
      </w:tblPr>
      <w:tblGrid>
        <w:gridCol w:w="496"/>
        <w:gridCol w:w="3617"/>
        <w:gridCol w:w="2052"/>
        <w:gridCol w:w="2054"/>
        <w:gridCol w:w="1126"/>
      </w:tblGrid>
      <w:tr w:rsidR="004615B5" w:rsidTr="00ED49DB">
        <w:tc>
          <w:tcPr>
            <w:tcW w:w="9345" w:type="dxa"/>
            <w:gridSpan w:val="5"/>
            <w:tcBorders>
              <w:top w:val="nil"/>
              <w:left w:val="nil"/>
              <w:bottom w:val="single" w:sz="4" w:space="0" w:color="auto"/>
              <w:right w:val="nil"/>
            </w:tcBorders>
            <w:vAlign w:val="center"/>
          </w:tcPr>
          <w:p w:rsidR="004615B5" w:rsidRDefault="004615B5" w:rsidP="00ED49DB">
            <w:pPr>
              <w:spacing w:line="360" w:lineRule="auto"/>
              <w:ind w:firstLine="29"/>
              <w:jc w:val="both"/>
              <w:rPr>
                <w:rFonts w:ascii="Times New Roman" w:hAnsi="Times New Roman"/>
                <w:sz w:val="28"/>
              </w:rPr>
            </w:pPr>
            <w:r>
              <w:rPr>
                <w:rFonts w:ascii="Times New Roman" w:hAnsi="Times New Roman"/>
                <w:sz w:val="28"/>
              </w:rPr>
              <w:t>Таблица 6.2 – Ленточный график выполнения работ</w:t>
            </w:r>
          </w:p>
        </w:tc>
      </w:tr>
      <w:tr w:rsidR="004615B5" w:rsidTr="00ED49DB">
        <w:tc>
          <w:tcPr>
            <w:tcW w:w="496" w:type="dxa"/>
            <w:tcBorders>
              <w:top w:val="single" w:sz="4" w:space="0" w:color="auto"/>
            </w:tcBorders>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w:t>
            </w:r>
          </w:p>
        </w:tc>
        <w:tc>
          <w:tcPr>
            <w:tcW w:w="3617" w:type="dxa"/>
            <w:tcBorders>
              <w:top w:val="single" w:sz="4" w:space="0" w:color="auto"/>
              <w:left w:val="single" w:sz="4" w:space="0" w:color="000000"/>
              <w:bottom w:val="single" w:sz="4" w:space="0" w:color="000000"/>
              <w:right w:val="single" w:sz="4" w:space="0" w:color="000000"/>
            </w:tcBorders>
            <w:vAlign w:val="center"/>
          </w:tcPr>
          <w:p w:rsidR="004615B5" w:rsidRDefault="004615B5" w:rsidP="00ED49DB">
            <w:pPr>
              <w:jc w:val="center"/>
              <w:rPr>
                <w:rFonts w:ascii="Times New Roman" w:hAnsi="Times New Roman"/>
                <w:sz w:val="28"/>
              </w:rPr>
            </w:pPr>
            <w:r>
              <w:rPr>
                <w:rFonts w:ascii="Times New Roman" w:hAnsi="Times New Roman"/>
                <w:sz w:val="28"/>
              </w:rPr>
              <w:t>Этап и содержание работы</w:t>
            </w:r>
          </w:p>
        </w:tc>
        <w:tc>
          <w:tcPr>
            <w:tcW w:w="2052" w:type="dxa"/>
            <w:tcBorders>
              <w:top w:val="single" w:sz="4" w:space="0" w:color="auto"/>
              <w:left w:val="single" w:sz="4" w:space="0" w:color="000000"/>
              <w:bottom w:val="single" w:sz="4" w:space="0" w:color="000000"/>
              <w:right w:val="single" w:sz="4" w:space="0" w:color="000000"/>
            </w:tcBorders>
            <w:vAlign w:val="center"/>
          </w:tcPr>
          <w:p w:rsidR="004615B5" w:rsidRDefault="004615B5" w:rsidP="00ED49DB">
            <w:pPr>
              <w:jc w:val="center"/>
              <w:rPr>
                <w:rFonts w:ascii="Times New Roman" w:hAnsi="Times New Roman"/>
                <w:sz w:val="28"/>
              </w:rPr>
            </w:pPr>
            <w:r>
              <w:rPr>
                <w:rFonts w:ascii="Times New Roman" w:hAnsi="Times New Roman"/>
                <w:sz w:val="28"/>
              </w:rPr>
              <w:t>Начало работ</w:t>
            </w:r>
          </w:p>
        </w:tc>
        <w:tc>
          <w:tcPr>
            <w:tcW w:w="2054" w:type="dxa"/>
            <w:tcBorders>
              <w:top w:val="single" w:sz="4" w:space="0" w:color="auto"/>
              <w:left w:val="single" w:sz="4" w:space="0" w:color="000000"/>
              <w:bottom w:val="single" w:sz="4" w:space="0" w:color="000000"/>
              <w:right w:val="single" w:sz="4" w:space="0" w:color="000000"/>
            </w:tcBorders>
            <w:vAlign w:val="center"/>
          </w:tcPr>
          <w:p w:rsidR="004615B5" w:rsidRDefault="004615B5" w:rsidP="00ED49DB">
            <w:pPr>
              <w:jc w:val="center"/>
              <w:rPr>
                <w:rFonts w:ascii="Times New Roman" w:hAnsi="Times New Roman"/>
                <w:sz w:val="28"/>
              </w:rPr>
            </w:pPr>
            <w:r>
              <w:rPr>
                <w:rFonts w:ascii="Times New Roman" w:hAnsi="Times New Roman"/>
                <w:sz w:val="28"/>
              </w:rPr>
              <w:t>Окончание работ</w:t>
            </w:r>
          </w:p>
        </w:tc>
        <w:tc>
          <w:tcPr>
            <w:tcW w:w="1126" w:type="dxa"/>
            <w:tcBorders>
              <w:top w:val="single" w:sz="4" w:space="0" w:color="auto"/>
              <w:left w:val="single" w:sz="4" w:space="0" w:color="000000"/>
              <w:bottom w:val="single" w:sz="4" w:space="0" w:color="000000"/>
              <w:right w:val="single" w:sz="4" w:space="0" w:color="000000"/>
            </w:tcBorders>
            <w:vAlign w:val="center"/>
          </w:tcPr>
          <w:p w:rsidR="004615B5" w:rsidRDefault="004615B5" w:rsidP="00ED49DB">
            <w:pPr>
              <w:jc w:val="center"/>
              <w:rPr>
                <w:rFonts w:ascii="Times New Roman" w:hAnsi="Times New Roman"/>
                <w:sz w:val="28"/>
              </w:rPr>
            </w:pPr>
            <w:r>
              <w:rPr>
                <w:rFonts w:ascii="Times New Roman" w:hAnsi="Times New Roman"/>
                <w:sz w:val="28"/>
              </w:rPr>
              <w:t>Дни</w:t>
            </w:r>
          </w:p>
        </w:tc>
      </w:tr>
      <w:tr w:rsidR="004615B5" w:rsidTr="00ED49DB">
        <w:tc>
          <w:tcPr>
            <w:tcW w:w="496"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1</w:t>
            </w:r>
          </w:p>
        </w:tc>
        <w:tc>
          <w:tcPr>
            <w:tcW w:w="3617" w:type="dxa"/>
            <w:vAlign w:val="center"/>
          </w:tcPr>
          <w:p w:rsidR="004615B5" w:rsidRDefault="004615B5" w:rsidP="00ED49DB">
            <w:pPr>
              <w:rPr>
                <w:rFonts w:ascii="Times New Roman" w:hAnsi="Times New Roman"/>
                <w:sz w:val="28"/>
              </w:rPr>
            </w:pPr>
            <w:r>
              <w:rPr>
                <w:rFonts w:ascii="Times New Roman" w:hAnsi="Times New Roman"/>
                <w:sz w:val="28"/>
              </w:rPr>
              <w:t>Постановка задачи и подготовка исходных данных к разработке ВКР</w:t>
            </w:r>
          </w:p>
        </w:tc>
        <w:tc>
          <w:tcPr>
            <w:tcW w:w="2052"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13.02.2023</w:t>
            </w:r>
          </w:p>
        </w:tc>
        <w:tc>
          <w:tcPr>
            <w:tcW w:w="2054"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02.03.2023</w:t>
            </w:r>
          </w:p>
        </w:tc>
        <w:tc>
          <w:tcPr>
            <w:tcW w:w="1126"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17</w:t>
            </w:r>
          </w:p>
        </w:tc>
      </w:tr>
      <w:tr w:rsidR="004615B5" w:rsidTr="00ED49DB">
        <w:tc>
          <w:tcPr>
            <w:tcW w:w="496"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2</w:t>
            </w:r>
          </w:p>
        </w:tc>
        <w:tc>
          <w:tcPr>
            <w:tcW w:w="3617" w:type="dxa"/>
            <w:vAlign w:val="center"/>
          </w:tcPr>
          <w:p w:rsidR="004615B5" w:rsidRDefault="004615B5" w:rsidP="00ED49DB">
            <w:pPr>
              <w:spacing w:before="60"/>
              <w:rPr>
                <w:rFonts w:ascii="Times New Roman" w:hAnsi="Times New Roman"/>
                <w:sz w:val="28"/>
              </w:rPr>
            </w:pPr>
            <w:r>
              <w:rPr>
                <w:rFonts w:ascii="Times New Roman" w:hAnsi="Times New Roman"/>
                <w:sz w:val="28"/>
              </w:rPr>
              <w:t>Глава 1. Анализ ERP-системы «1С:Управление нашей фирмой»,  как объекта защиты</w:t>
            </w:r>
          </w:p>
        </w:tc>
        <w:tc>
          <w:tcPr>
            <w:tcW w:w="205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615B5" w:rsidRDefault="004615B5" w:rsidP="00ED49DB">
            <w:pPr>
              <w:spacing w:line="276" w:lineRule="auto"/>
              <w:jc w:val="center"/>
              <w:rPr>
                <w:rFonts w:ascii="Times New Roman" w:hAnsi="Times New Roman"/>
                <w:sz w:val="28"/>
              </w:rPr>
            </w:pPr>
            <w:r>
              <w:rPr>
                <w:rFonts w:ascii="Times New Roman" w:hAnsi="Times New Roman"/>
                <w:sz w:val="28"/>
              </w:rPr>
              <w:t>03.02.2023</w:t>
            </w:r>
          </w:p>
        </w:tc>
        <w:tc>
          <w:tcPr>
            <w:tcW w:w="2054"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20.02.2023</w:t>
            </w:r>
          </w:p>
        </w:tc>
        <w:tc>
          <w:tcPr>
            <w:tcW w:w="1126"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17</w:t>
            </w:r>
          </w:p>
        </w:tc>
      </w:tr>
      <w:tr w:rsidR="004615B5" w:rsidTr="00ED49DB">
        <w:tc>
          <w:tcPr>
            <w:tcW w:w="496" w:type="dxa"/>
            <w:tcBorders>
              <w:bottom w:val="single" w:sz="4" w:space="0" w:color="000000"/>
            </w:tcBorders>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3</w:t>
            </w:r>
          </w:p>
        </w:tc>
        <w:tc>
          <w:tcPr>
            <w:tcW w:w="3617" w:type="dxa"/>
            <w:tcBorders>
              <w:bottom w:val="single" w:sz="4" w:space="0" w:color="000000"/>
            </w:tcBorders>
            <w:vAlign w:val="center"/>
          </w:tcPr>
          <w:p w:rsidR="004615B5" w:rsidRDefault="004615B5" w:rsidP="00ED49DB">
            <w:pPr>
              <w:spacing w:before="60"/>
              <w:rPr>
                <w:rFonts w:ascii="Times New Roman" w:hAnsi="Times New Roman"/>
                <w:sz w:val="28"/>
              </w:rPr>
            </w:pPr>
            <w:r>
              <w:rPr>
                <w:rFonts w:ascii="Times New Roman" w:hAnsi="Times New Roman"/>
                <w:sz w:val="28"/>
              </w:rPr>
              <w:t>Глава 2. Анализ методов и проектирование модели контроля целостности конфигураций ERP-системы</w:t>
            </w:r>
          </w:p>
        </w:tc>
        <w:tc>
          <w:tcPr>
            <w:tcW w:w="205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615B5" w:rsidRDefault="004615B5" w:rsidP="00ED49DB">
            <w:pPr>
              <w:spacing w:line="276" w:lineRule="auto"/>
              <w:jc w:val="center"/>
              <w:rPr>
                <w:rFonts w:ascii="Times New Roman" w:hAnsi="Times New Roman"/>
                <w:sz w:val="28"/>
              </w:rPr>
            </w:pPr>
            <w:r>
              <w:rPr>
                <w:rFonts w:ascii="Times New Roman" w:hAnsi="Times New Roman"/>
                <w:sz w:val="28"/>
              </w:rPr>
              <w:t>21.02.2023</w:t>
            </w:r>
          </w:p>
        </w:tc>
        <w:tc>
          <w:tcPr>
            <w:tcW w:w="2054" w:type="dxa"/>
            <w:tcBorders>
              <w:bottom w:val="single" w:sz="4" w:space="0" w:color="000000"/>
            </w:tcBorders>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09.03.2023</w:t>
            </w:r>
          </w:p>
        </w:tc>
        <w:tc>
          <w:tcPr>
            <w:tcW w:w="1126" w:type="dxa"/>
            <w:tcBorders>
              <w:bottom w:val="single" w:sz="4" w:space="0" w:color="000000"/>
            </w:tcBorders>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16</w:t>
            </w:r>
          </w:p>
        </w:tc>
      </w:tr>
      <w:tr w:rsidR="004615B5" w:rsidTr="00ED49DB">
        <w:tc>
          <w:tcPr>
            <w:tcW w:w="496" w:type="dxa"/>
            <w:tcBorders>
              <w:top w:val="single" w:sz="4" w:space="0" w:color="000000"/>
              <w:left w:val="nil"/>
              <w:bottom w:val="nil"/>
              <w:right w:val="nil"/>
            </w:tcBorders>
            <w:vAlign w:val="center"/>
          </w:tcPr>
          <w:p w:rsidR="004615B5" w:rsidRDefault="004615B5" w:rsidP="00ED49DB">
            <w:pPr>
              <w:spacing w:line="360" w:lineRule="auto"/>
              <w:jc w:val="center"/>
              <w:rPr>
                <w:rFonts w:ascii="Times New Roman" w:hAnsi="Times New Roman"/>
                <w:sz w:val="28"/>
              </w:rPr>
            </w:pPr>
          </w:p>
        </w:tc>
        <w:tc>
          <w:tcPr>
            <w:tcW w:w="3617" w:type="dxa"/>
            <w:tcBorders>
              <w:top w:val="single" w:sz="4" w:space="0" w:color="000000"/>
              <w:left w:val="nil"/>
              <w:bottom w:val="nil"/>
              <w:right w:val="nil"/>
            </w:tcBorders>
            <w:vAlign w:val="center"/>
          </w:tcPr>
          <w:p w:rsidR="004615B5" w:rsidRDefault="004615B5" w:rsidP="00ED49DB">
            <w:pPr>
              <w:spacing w:before="60"/>
              <w:rPr>
                <w:rFonts w:ascii="Times New Roman" w:hAnsi="Times New Roman"/>
                <w:sz w:val="28"/>
              </w:rPr>
            </w:pPr>
          </w:p>
        </w:tc>
        <w:tc>
          <w:tcPr>
            <w:tcW w:w="2052" w:type="dxa"/>
            <w:tcBorders>
              <w:top w:val="single" w:sz="4" w:space="0" w:color="000000"/>
              <w:left w:val="nil"/>
              <w:bottom w:val="nil"/>
              <w:right w:val="nil"/>
            </w:tcBorders>
            <w:shd w:val="clear" w:color="auto" w:fill="auto"/>
            <w:vAlign w:val="center"/>
          </w:tcPr>
          <w:p w:rsidR="004615B5" w:rsidRDefault="004615B5" w:rsidP="00ED49DB">
            <w:pPr>
              <w:spacing w:line="276" w:lineRule="auto"/>
              <w:jc w:val="center"/>
              <w:rPr>
                <w:rFonts w:ascii="Times New Roman" w:hAnsi="Times New Roman"/>
                <w:sz w:val="28"/>
              </w:rPr>
            </w:pPr>
          </w:p>
        </w:tc>
        <w:tc>
          <w:tcPr>
            <w:tcW w:w="2054" w:type="dxa"/>
            <w:tcBorders>
              <w:top w:val="single" w:sz="4" w:space="0" w:color="000000"/>
              <w:left w:val="nil"/>
              <w:bottom w:val="nil"/>
              <w:right w:val="nil"/>
            </w:tcBorders>
            <w:vAlign w:val="center"/>
          </w:tcPr>
          <w:p w:rsidR="004615B5" w:rsidRDefault="004615B5" w:rsidP="00ED49DB">
            <w:pPr>
              <w:spacing w:line="360" w:lineRule="auto"/>
              <w:jc w:val="center"/>
              <w:rPr>
                <w:rFonts w:ascii="Times New Roman" w:hAnsi="Times New Roman"/>
                <w:sz w:val="28"/>
              </w:rPr>
            </w:pPr>
          </w:p>
        </w:tc>
        <w:tc>
          <w:tcPr>
            <w:tcW w:w="1126" w:type="dxa"/>
            <w:tcBorders>
              <w:top w:val="single" w:sz="4" w:space="0" w:color="000000"/>
              <w:left w:val="nil"/>
              <w:bottom w:val="nil"/>
              <w:right w:val="nil"/>
            </w:tcBorders>
            <w:vAlign w:val="center"/>
          </w:tcPr>
          <w:p w:rsidR="004615B5" w:rsidRDefault="004615B5" w:rsidP="00ED49DB">
            <w:pPr>
              <w:spacing w:line="360" w:lineRule="auto"/>
              <w:jc w:val="center"/>
              <w:rPr>
                <w:rFonts w:ascii="Times New Roman" w:hAnsi="Times New Roman"/>
                <w:sz w:val="28"/>
              </w:rPr>
            </w:pPr>
          </w:p>
        </w:tc>
      </w:tr>
      <w:tr w:rsidR="004615B5" w:rsidTr="00ED49DB">
        <w:tc>
          <w:tcPr>
            <w:tcW w:w="9345" w:type="dxa"/>
            <w:gridSpan w:val="5"/>
            <w:tcBorders>
              <w:top w:val="nil"/>
              <w:left w:val="nil"/>
              <w:bottom w:val="single" w:sz="4" w:space="0" w:color="000000"/>
              <w:right w:val="nil"/>
            </w:tcBorders>
            <w:vAlign w:val="center"/>
          </w:tcPr>
          <w:p w:rsidR="004615B5" w:rsidRDefault="00CB0994" w:rsidP="00ED49DB">
            <w:pPr>
              <w:spacing w:line="360" w:lineRule="auto"/>
              <w:rPr>
                <w:rFonts w:ascii="Times New Roman" w:hAnsi="Times New Roman"/>
                <w:sz w:val="28"/>
              </w:rPr>
            </w:pPr>
            <w:r>
              <w:rPr>
                <w:rFonts w:ascii="Times New Roman" w:hAnsi="Times New Roman"/>
                <w:sz w:val="28"/>
              </w:rPr>
              <w:lastRenderedPageBreak/>
              <w:t>Продолжение таблицы 6.2</w:t>
            </w:r>
          </w:p>
        </w:tc>
      </w:tr>
      <w:tr w:rsidR="004615B5" w:rsidTr="00ED49DB">
        <w:tc>
          <w:tcPr>
            <w:tcW w:w="496" w:type="dxa"/>
            <w:tcBorders>
              <w:top w:val="single" w:sz="4" w:space="0" w:color="000000"/>
            </w:tcBorders>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4</w:t>
            </w:r>
          </w:p>
        </w:tc>
        <w:tc>
          <w:tcPr>
            <w:tcW w:w="3617" w:type="dxa"/>
            <w:tcBorders>
              <w:top w:val="single" w:sz="4" w:space="0" w:color="000000"/>
            </w:tcBorders>
            <w:vAlign w:val="center"/>
          </w:tcPr>
          <w:p w:rsidR="004615B5" w:rsidRDefault="004615B5" w:rsidP="00ED49DB">
            <w:pPr>
              <w:spacing w:before="60"/>
              <w:rPr>
                <w:rFonts w:ascii="Times New Roman" w:hAnsi="Times New Roman"/>
                <w:sz w:val="28"/>
              </w:rPr>
            </w:pPr>
            <w:r>
              <w:rPr>
                <w:rFonts w:ascii="Times New Roman" w:hAnsi="Times New Roman"/>
                <w:sz w:val="28"/>
              </w:rPr>
              <w:t>Глава 3. Разработка методики контроля целостности конфигураций ERP-системы</w:t>
            </w:r>
          </w:p>
        </w:tc>
        <w:tc>
          <w:tcPr>
            <w:tcW w:w="205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615B5" w:rsidRDefault="004615B5" w:rsidP="00ED49DB">
            <w:pPr>
              <w:spacing w:line="276" w:lineRule="auto"/>
              <w:jc w:val="center"/>
              <w:rPr>
                <w:rFonts w:ascii="Times New Roman" w:hAnsi="Times New Roman"/>
                <w:sz w:val="28"/>
              </w:rPr>
            </w:pPr>
            <w:r>
              <w:rPr>
                <w:rFonts w:ascii="Times New Roman" w:hAnsi="Times New Roman"/>
                <w:sz w:val="28"/>
              </w:rPr>
              <w:t>10.03.2023</w:t>
            </w:r>
          </w:p>
        </w:tc>
        <w:tc>
          <w:tcPr>
            <w:tcW w:w="2054" w:type="dxa"/>
            <w:tcBorders>
              <w:top w:val="single" w:sz="4" w:space="0" w:color="000000"/>
            </w:tcBorders>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16.04.2023</w:t>
            </w:r>
          </w:p>
        </w:tc>
        <w:tc>
          <w:tcPr>
            <w:tcW w:w="1126" w:type="dxa"/>
            <w:tcBorders>
              <w:top w:val="single" w:sz="4" w:space="0" w:color="000000"/>
            </w:tcBorders>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37</w:t>
            </w:r>
          </w:p>
        </w:tc>
      </w:tr>
      <w:tr w:rsidR="004615B5" w:rsidTr="00ED49DB">
        <w:tc>
          <w:tcPr>
            <w:tcW w:w="496"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5</w:t>
            </w:r>
          </w:p>
        </w:tc>
        <w:tc>
          <w:tcPr>
            <w:tcW w:w="3617" w:type="dxa"/>
            <w:vAlign w:val="center"/>
          </w:tcPr>
          <w:p w:rsidR="004615B5" w:rsidRDefault="004615B5" w:rsidP="00ED49DB">
            <w:pPr>
              <w:spacing w:before="60"/>
              <w:rPr>
                <w:rFonts w:ascii="Times New Roman" w:hAnsi="Times New Roman"/>
                <w:sz w:val="28"/>
              </w:rPr>
            </w:pPr>
            <w:r>
              <w:rPr>
                <w:rFonts w:ascii="Times New Roman" w:hAnsi="Times New Roman"/>
                <w:sz w:val="28"/>
              </w:rPr>
              <w:t>Глава 4. Тестирование разработанной методики контроля целостности конфигураций ERP-системы</w:t>
            </w:r>
          </w:p>
        </w:tc>
        <w:tc>
          <w:tcPr>
            <w:tcW w:w="205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615B5" w:rsidRDefault="004615B5" w:rsidP="00ED49DB">
            <w:pPr>
              <w:spacing w:line="276" w:lineRule="auto"/>
              <w:jc w:val="center"/>
              <w:rPr>
                <w:rFonts w:ascii="Times New Roman" w:hAnsi="Times New Roman"/>
                <w:sz w:val="28"/>
              </w:rPr>
            </w:pPr>
            <w:r>
              <w:rPr>
                <w:rFonts w:ascii="Times New Roman" w:hAnsi="Times New Roman"/>
                <w:sz w:val="28"/>
              </w:rPr>
              <w:t>17.04.2023</w:t>
            </w:r>
          </w:p>
        </w:tc>
        <w:tc>
          <w:tcPr>
            <w:tcW w:w="2054"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04.05.2023</w:t>
            </w:r>
          </w:p>
        </w:tc>
        <w:tc>
          <w:tcPr>
            <w:tcW w:w="1126"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17</w:t>
            </w:r>
          </w:p>
        </w:tc>
      </w:tr>
      <w:tr w:rsidR="004615B5" w:rsidTr="00ED49DB">
        <w:tc>
          <w:tcPr>
            <w:tcW w:w="496"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6</w:t>
            </w:r>
          </w:p>
        </w:tc>
        <w:tc>
          <w:tcPr>
            <w:tcW w:w="3617" w:type="dxa"/>
            <w:vAlign w:val="center"/>
          </w:tcPr>
          <w:p w:rsidR="004615B5" w:rsidRDefault="004615B5" w:rsidP="00ED49DB">
            <w:pPr>
              <w:spacing w:before="60"/>
              <w:rPr>
                <w:rFonts w:ascii="Times New Roman" w:hAnsi="Times New Roman"/>
                <w:sz w:val="28"/>
              </w:rPr>
            </w:pPr>
            <w:r>
              <w:rPr>
                <w:rFonts w:ascii="Times New Roman" w:hAnsi="Times New Roman"/>
                <w:sz w:val="28"/>
              </w:rPr>
              <w:t>Подбор данных и написание части в области охраны труда</w:t>
            </w:r>
          </w:p>
        </w:tc>
        <w:tc>
          <w:tcPr>
            <w:tcW w:w="205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615B5" w:rsidRDefault="004615B5" w:rsidP="00ED49DB">
            <w:pPr>
              <w:spacing w:line="276" w:lineRule="auto"/>
              <w:jc w:val="center"/>
              <w:rPr>
                <w:rFonts w:ascii="Times New Roman" w:hAnsi="Times New Roman"/>
                <w:sz w:val="28"/>
              </w:rPr>
            </w:pPr>
            <w:r>
              <w:rPr>
                <w:rFonts w:ascii="Times New Roman" w:hAnsi="Times New Roman"/>
                <w:sz w:val="28"/>
              </w:rPr>
              <w:t>05.05.2023</w:t>
            </w:r>
          </w:p>
        </w:tc>
        <w:tc>
          <w:tcPr>
            <w:tcW w:w="2054"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14.05.2023</w:t>
            </w:r>
          </w:p>
        </w:tc>
        <w:tc>
          <w:tcPr>
            <w:tcW w:w="1126"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9</w:t>
            </w:r>
          </w:p>
        </w:tc>
      </w:tr>
      <w:tr w:rsidR="004615B5" w:rsidTr="00ED49DB">
        <w:tc>
          <w:tcPr>
            <w:tcW w:w="496"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7</w:t>
            </w:r>
          </w:p>
        </w:tc>
        <w:tc>
          <w:tcPr>
            <w:tcW w:w="3617" w:type="dxa"/>
            <w:vAlign w:val="center"/>
          </w:tcPr>
          <w:p w:rsidR="004615B5" w:rsidRDefault="004615B5" w:rsidP="00ED49DB">
            <w:pPr>
              <w:spacing w:before="60"/>
              <w:rPr>
                <w:rFonts w:ascii="Times New Roman" w:hAnsi="Times New Roman"/>
                <w:sz w:val="28"/>
              </w:rPr>
            </w:pPr>
            <w:r>
              <w:rPr>
                <w:rFonts w:ascii="Times New Roman" w:hAnsi="Times New Roman"/>
                <w:sz w:val="28"/>
              </w:rPr>
              <w:t>Расчёт экономической части проекта и обоснование экономической эффективности</w:t>
            </w:r>
          </w:p>
        </w:tc>
        <w:tc>
          <w:tcPr>
            <w:tcW w:w="205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05.05.2023</w:t>
            </w:r>
          </w:p>
        </w:tc>
        <w:tc>
          <w:tcPr>
            <w:tcW w:w="2054"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14.05.2023</w:t>
            </w:r>
          </w:p>
        </w:tc>
        <w:tc>
          <w:tcPr>
            <w:tcW w:w="1126"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9</w:t>
            </w:r>
          </w:p>
        </w:tc>
      </w:tr>
      <w:tr w:rsidR="004615B5" w:rsidTr="00ED49DB">
        <w:tc>
          <w:tcPr>
            <w:tcW w:w="496"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8</w:t>
            </w:r>
          </w:p>
        </w:tc>
        <w:tc>
          <w:tcPr>
            <w:tcW w:w="36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4615B5" w:rsidRDefault="004615B5" w:rsidP="00ED49DB">
            <w:pPr>
              <w:jc w:val="both"/>
              <w:rPr>
                <w:rFonts w:ascii="Times New Roman" w:hAnsi="Times New Roman"/>
                <w:sz w:val="28"/>
              </w:rPr>
            </w:pPr>
            <w:r>
              <w:rPr>
                <w:rFonts w:ascii="Times New Roman" w:hAnsi="Times New Roman"/>
                <w:sz w:val="28"/>
              </w:rPr>
              <w:t>Оформление пояснительной записки на ВКР</w:t>
            </w:r>
          </w:p>
        </w:tc>
        <w:tc>
          <w:tcPr>
            <w:tcW w:w="205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615B5" w:rsidRDefault="004615B5" w:rsidP="00ED49DB">
            <w:pPr>
              <w:jc w:val="center"/>
              <w:rPr>
                <w:rFonts w:ascii="Times New Roman" w:hAnsi="Times New Roman"/>
                <w:sz w:val="28"/>
              </w:rPr>
            </w:pPr>
            <w:r>
              <w:rPr>
                <w:rFonts w:ascii="Times New Roman" w:hAnsi="Times New Roman"/>
                <w:sz w:val="28"/>
              </w:rPr>
              <w:t>15.05.2023</w:t>
            </w:r>
          </w:p>
        </w:tc>
        <w:tc>
          <w:tcPr>
            <w:tcW w:w="2054"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24.05.2023</w:t>
            </w:r>
          </w:p>
        </w:tc>
        <w:tc>
          <w:tcPr>
            <w:tcW w:w="1126"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9</w:t>
            </w:r>
          </w:p>
        </w:tc>
      </w:tr>
      <w:tr w:rsidR="004615B5" w:rsidTr="00ED49DB">
        <w:tc>
          <w:tcPr>
            <w:tcW w:w="496"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9</w:t>
            </w:r>
          </w:p>
        </w:tc>
        <w:tc>
          <w:tcPr>
            <w:tcW w:w="36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4615B5" w:rsidRDefault="004615B5" w:rsidP="00ED49DB">
            <w:pPr>
              <w:jc w:val="both"/>
              <w:rPr>
                <w:rFonts w:ascii="Times New Roman" w:hAnsi="Times New Roman"/>
                <w:sz w:val="28"/>
              </w:rPr>
            </w:pPr>
            <w:r>
              <w:rPr>
                <w:rFonts w:ascii="Times New Roman" w:hAnsi="Times New Roman"/>
                <w:sz w:val="28"/>
              </w:rPr>
              <w:t>Прохождение нормоконтроля</w:t>
            </w:r>
          </w:p>
        </w:tc>
        <w:tc>
          <w:tcPr>
            <w:tcW w:w="205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615B5" w:rsidRDefault="004615B5" w:rsidP="00ED49DB">
            <w:pPr>
              <w:jc w:val="center"/>
              <w:rPr>
                <w:rFonts w:ascii="Times New Roman" w:hAnsi="Times New Roman"/>
                <w:sz w:val="28"/>
              </w:rPr>
            </w:pPr>
            <w:r>
              <w:rPr>
                <w:rFonts w:ascii="Times New Roman" w:hAnsi="Times New Roman"/>
                <w:sz w:val="28"/>
              </w:rPr>
              <w:t>25.05.2023</w:t>
            </w:r>
          </w:p>
        </w:tc>
        <w:tc>
          <w:tcPr>
            <w:tcW w:w="2054"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03.06.2023</w:t>
            </w:r>
          </w:p>
        </w:tc>
        <w:tc>
          <w:tcPr>
            <w:tcW w:w="1126"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9</w:t>
            </w:r>
          </w:p>
        </w:tc>
      </w:tr>
      <w:tr w:rsidR="004615B5" w:rsidTr="00ED49DB">
        <w:tc>
          <w:tcPr>
            <w:tcW w:w="496"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10</w:t>
            </w:r>
          </w:p>
        </w:tc>
        <w:tc>
          <w:tcPr>
            <w:tcW w:w="36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4615B5" w:rsidRDefault="004615B5" w:rsidP="00ED49DB">
            <w:pPr>
              <w:jc w:val="both"/>
              <w:rPr>
                <w:rFonts w:ascii="Times New Roman" w:hAnsi="Times New Roman"/>
                <w:sz w:val="28"/>
              </w:rPr>
            </w:pPr>
            <w:r>
              <w:rPr>
                <w:rFonts w:ascii="Times New Roman" w:hAnsi="Times New Roman"/>
                <w:sz w:val="28"/>
              </w:rPr>
              <w:t>Сдача ВКР (бумажная и электронная версии) на кафедру</w:t>
            </w:r>
          </w:p>
        </w:tc>
        <w:tc>
          <w:tcPr>
            <w:tcW w:w="205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615B5" w:rsidRDefault="004615B5" w:rsidP="00ED49DB">
            <w:pPr>
              <w:jc w:val="center"/>
              <w:rPr>
                <w:rFonts w:ascii="Times New Roman" w:hAnsi="Times New Roman"/>
                <w:sz w:val="28"/>
              </w:rPr>
            </w:pPr>
            <w:r>
              <w:rPr>
                <w:rFonts w:ascii="Times New Roman" w:hAnsi="Times New Roman"/>
                <w:sz w:val="28"/>
              </w:rPr>
              <w:t xml:space="preserve">04.06.2023 </w:t>
            </w:r>
          </w:p>
        </w:tc>
        <w:tc>
          <w:tcPr>
            <w:tcW w:w="2054"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04.06.2023</w:t>
            </w:r>
          </w:p>
        </w:tc>
        <w:tc>
          <w:tcPr>
            <w:tcW w:w="1126"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1</w:t>
            </w:r>
          </w:p>
        </w:tc>
      </w:tr>
      <w:tr w:rsidR="004615B5" w:rsidTr="00ED49DB">
        <w:tc>
          <w:tcPr>
            <w:tcW w:w="496"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11</w:t>
            </w:r>
          </w:p>
        </w:tc>
        <w:tc>
          <w:tcPr>
            <w:tcW w:w="36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4615B5" w:rsidRDefault="004615B5" w:rsidP="00ED49DB">
            <w:pPr>
              <w:jc w:val="both"/>
              <w:rPr>
                <w:rFonts w:ascii="Times New Roman" w:hAnsi="Times New Roman"/>
                <w:sz w:val="28"/>
              </w:rPr>
            </w:pPr>
            <w:r>
              <w:rPr>
                <w:rFonts w:ascii="Times New Roman" w:hAnsi="Times New Roman"/>
                <w:sz w:val="28"/>
              </w:rPr>
              <w:t>Проверка ВКР в системе «Антиплагиат ВУЗ»</w:t>
            </w:r>
          </w:p>
        </w:tc>
        <w:tc>
          <w:tcPr>
            <w:tcW w:w="205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615B5" w:rsidRDefault="004615B5" w:rsidP="00ED49DB">
            <w:pPr>
              <w:jc w:val="center"/>
              <w:rPr>
                <w:rFonts w:ascii="Times New Roman" w:hAnsi="Times New Roman"/>
                <w:sz w:val="28"/>
              </w:rPr>
            </w:pPr>
            <w:r>
              <w:rPr>
                <w:rFonts w:ascii="Times New Roman" w:hAnsi="Times New Roman"/>
                <w:sz w:val="28"/>
              </w:rPr>
              <w:t>05.06.2023</w:t>
            </w:r>
          </w:p>
        </w:tc>
        <w:tc>
          <w:tcPr>
            <w:tcW w:w="2054"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11.06.2023</w:t>
            </w:r>
          </w:p>
        </w:tc>
        <w:tc>
          <w:tcPr>
            <w:tcW w:w="1126"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6</w:t>
            </w:r>
          </w:p>
        </w:tc>
      </w:tr>
      <w:tr w:rsidR="004615B5" w:rsidTr="00ED49DB">
        <w:tc>
          <w:tcPr>
            <w:tcW w:w="496"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12</w:t>
            </w:r>
          </w:p>
        </w:tc>
        <w:tc>
          <w:tcPr>
            <w:tcW w:w="36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4615B5" w:rsidRDefault="004615B5" w:rsidP="00ED49DB">
            <w:pPr>
              <w:jc w:val="both"/>
              <w:rPr>
                <w:rFonts w:ascii="Times New Roman" w:hAnsi="Times New Roman"/>
                <w:sz w:val="28"/>
              </w:rPr>
            </w:pPr>
            <w:r>
              <w:rPr>
                <w:rFonts w:ascii="Times New Roman" w:hAnsi="Times New Roman"/>
                <w:sz w:val="28"/>
              </w:rPr>
              <w:t>Получение внешней рецензии на ВКР</w:t>
            </w:r>
          </w:p>
        </w:tc>
        <w:tc>
          <w:tcPr>
            <w:tcW w:w="205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615B5" w:rsidRDefault="004615B5" w:rsidP="00ED49DB">
            <w:pPr>
              <w:jc w:val="center"/>
              <w:rPr>
                <w:rFonts w:ascii="Times New Roman" w:hAnsi="Times New Roman"/>
                <w:sz w:val="28"/>
              </w:rPr>
            </w:pPr>
            <w:r>
              <w:rPr>
                <w:rFonts w:ascii="Times New Roman" w:hAnsi="Times New Roman"/>
                <w:sz w:val="28"/>
              </w:rPr>
              <w:t>12.06.2023</w:t>
            </w:r>
          </w:p>
        </w:tc>
        <w:tc>
          <w:tcPr>
            <w:tcW w:w="2054"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20.06.2023</w:t>
            </w:r>
          </w:p>
        </w:tc>
        <w:tc>
          <w:tcPr>
            <w:tcW w:w="1126"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8</w:t>
            </w:r>
          </w:p>
        </w:tc>
      </w:tr>
      <w:tr w:rsidR="004615B5" w:rsidTr="00ED49DB">
        <w:tc>
          <w:tcPr>
            <w:tcW w:w="496"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13</w:t>
            </w:r>
          </w:p>
        </w:tc>
        <w:tc>
          <w:tcPr>
            <w:tcW w:w="3617" w:type="dxa"/>
            <w:vAlign w:val="center"/>
          </w:tcPr>
          <w:p w:rsidR="004615B5" w:rsidRDefault="004615B5" w:rsidP="00ED49DB">
            <w:pPr>
              <w:spacing w:before="60"/>
              <w:rPr>
                <w:rFonts w:ascii="Times New Roman" w:hAnsi="Times New Roman"/>
                <w:sz w:val="28"/>
              </w:rPr>
            </w:pPr>
            <w:r>
              <w:rPr>
                <w:rFonts w:ascii="Times New Roman" w:hAnsi="Times New Roman"/>
                <w:sz w:val="28"/>
              </w:rPr>
              <w:t>Защита ВКР</w:t>
            </w:r>
          </w:p>
        </w:tc>
        <w:tc>
          <w:tcPr>
            <w:tcW w:w="205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615B5" w:rsidRDefault="004615B5" w:rsidP="00ED49DB">
            <w:pPr>
              <w:jc w:val="center"/>
              <w:rPr>
                <w:rFonts w:ascii="Times New Roman" w:hAnsi="Times New Roman"/>
                <w:sz w:val="28"/>
              </w:rPr>
            </w:pPr>
            <w:r>
              <w:rPr>
                <w:rFonts w:ascii="Times New Roman" w:hAnsi="Times New Roman"/>
                <w:sz w:val="28"/>
              </w:rPr>
              <w:t>27.06.2023</w:t>
            </w:r>
          </w:p>
        </w:tc>
        <w:tc>
          <w:tcPr>
            <w:tcW w:w="2054"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27.06.2023</w:t>
            </w:r>
          </w:p>
        </w:tc>
        <w:tc>
          <w:tcPr>
            <w:tcW w:w="1126"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1</w:t>
            </w:r>
          </w:p>
        </w:tc>
      </w:tr>
      <w:tr w:rsidR="004615B5" w:rsidTr="00ED49DB">
        <w:tc>
          <w:tcPr>
            <w:tcW w:w="496" w:type="dxa"/>
            <w:vAlign w:val="center"/>
          </w:tcPr>
          <w:p w:rsidR="004615B5" w:rsidRDefault="004615B5" w:rsidP="00ED49DB">
            <w:pPr>
              <w:spacing w:line="360" w:lineRule="auto"/>
              <w:jc w:val="center"/>
              <w:rPr>
                <w:rFonts w:ascii="Times New Roman" w:hAnsi="Times New Roman"/>
                <w:sz w:val="28"/>
              </w:rPr>
            </w:pPr>
          </w:p>
        </w:tc>
        <w:tc>
          <w:tcPr>
            <w:tcW w:w="3617" w:type="dxa"/>
            <w:vAlign w:val="center"/>
          </w:tcPr>
          <w:p w:rsidR="004615B5" w:rsidRDefault="004615B5" w:rsidP="00ED49DB">
            <w:pPr>
              <w:spacing w:line="360" w:lineRule="auto"/>
              <w:rPr>
                <w:rFonts w:ascii="Times New Roman" w:hAnsi="Times New Roman"/>
                <w:sz w:val="28"/>
              </w:rPr>
            </w:pPr>
            <w:r>
              <w:rPr>
                <w:rFonts w:ascii="Times New Roman" w:hAnsi="Times New Roman"/>
                <w:sz w:val="28"/>
              </w:rPr>
              <w:t>Итого:</w:t>
            </w:r>
          </w:p>
        </w:tc>
        <w:tc>
          <w:tcPr>
            <w:tcW w:w="2052" w:type="dxa"/>
            <w:vAlign w:val="center"/>
          </w:tcPr>
          <w:p w:rsidR="004615B5" w:rsidRDefault="004615B5" w:rsidP="00ED49DB">
            <w:pPr>
              <w:spacing w:line="360" w:lineRule="auto"/>
              <w:jc w:val="center"/>
              <w:rPr>
                <w:rFonts w:ascii="Times New Roman" w:hAnsi="Times New Roman"/>
                <w:sz w:val="28"/>
              </w:rPr>
            </w:pPr>
          </w:p>
        </w:tc>
        <w:tc>
          <w:tcPr>
            <w:tcW w:w="2054" w:type="dxa"/>
            <w:vAlign w:val="center"/>
          </w:tcPr>
          <w:p w:rsidR="004615B5" w:rsidRDefault="004615B5" w:rsidP="00ED49DB">
            <w:pPr>
              <w:spacing w:line="360" w:lineRule="auto"/>
              <w:jc w:val="center"/>
              <w:rPr>
                <w:rFonts w:ascii="Times New Roman" w:hAnsi="Times New Roman"/>
                <w:sz w:val="28"/>
              </w:rPr>
            </w:pPr>
          </w:p>
        </w:tc>
        <w:tc>
          <w:tcPr>
            <w:tcW w:w="1126" w:type="dxa"/>
            <w:vAlign w:val="center"/>
          </w:tcPr>
          <w:p w:rsidR="004615B5" w:rsidRDefault="004615B5" w:rsidP="00ED49DB">
            <w:pPr>
              <w:spacing w:line="360" w:lineRule="auto"/>
              <w:jc w:val="center"/>
              <w:rPr>
                <w:rFonts w:ascii="Times New Roman" w:hAnsi="Times New Roman"/>
                <w:sz w:val="28"/>
              </w:rPr>
            </w:pPr>
            <w:r>
              <w:rPr>
                <w:rFonts w:ascii="Times New Roman" w:hAnsi="Times New Roman"/>
                <w:sz w:val="28"/>
              </w:rPr>
              <w:t>147</w:t>
            </w:r>
          </w:p>
        </w:tc>
      </w:tr>
    </w:tbl>
    <w:p w:rsidR="004615B5" w:rsidRDefault="004615B5" w:rsidP="004615B5">
      <w:pPr>
        <w:spacing w:after="0" w:line="360" w:lineRule="auto"/>
        <w:ind w:firstLine="709"/>
        <w:jc w:val="both"/>
        <w:rPr>
          <w:rFonts w:ascii="Times New Roman" w:hAnsi="Times New Roman"/>
          <w:sz w:val="28"/>
        </w:rPr>
      </w:pPr>
      <w:r>
        <w:rPr>
          <w:rFonts w:ascii="Times New Roman" w:hAnsi="Times New Roman"/>
          <w:sz w:val="28"/>
        </w:rPr>
        <w:t>Так, согласно разработанному ленточному графику, работа над ВКР заняла 147 дней.</w:t>
      </w:r>
    </w:p>
    <w:p w:rsidR="004615B5" w:rsidRPr="0038749F" w:rsidRDefault="004615B5" w:rsidP="0038749F">
      <w:pPr>
        <w:pStyle w:val="2"/>
        <w:spacing w:before="120" w:line="360" w:lineRule="auto"/>
        <w:ind w:firstLine="709"/>
        <w:jc w:val="both"/>
        <w:rPr>
          <w:rFonts w:ascii="Times New Roman" w:hAnsi="Times New Roman"/>
          <w:b/>
          <w:color w:val="auto"/>
          <w:sz w:val="28"/>
        </w:rPr>
      </w:pPr>
      <w:bookmarkStart w:id="49" w:name="_Toc137993604"/>
      <w:r w:rsidRPr="0038749F">
        <w:rPr>
          <w:rFonts w:ascii="Times New Roman" w:hAnsi="Times New Roman"/>
          <w:b/>
          <w:color w:val="auto"/>
          <w:sz w:val="28"/>
        </w:rPr>
        <w:t>6.2</w:t>
      </w:r>
      <w:r w:rsidR="0038749F">
        <w:rPr>
          <w:rFonts w:ascii="Times New Roman" w:hAnsi="Times New Roman"/>
          <w:b/>
          <w:color w:val="auto"/>
          <w:sz w:val="28"/>
        </w:rPr>
        <w:t>.</w:t>
      </w:r>
      <w:r w:rsidRPr="0038749F">
        <w:rPr>
          <w:rFonts w:ascii="Times New Roman" w:hAnsi="Times New Roman"/>
          <w:b/>
          <w:color w:val="auto"/>
          <w:sz w:val="28"/>
        </w:rPr>
        <w:t xml:space="preserve"> Смета затрат на научно-исследовательскую работу</w:t>
      </w:r>
      <w:bookmarkEnd w:id="49"/>
    </w:p>
    <w:p w:rsidR="004615B5" w:rsidRDefault="004615B5" w:rsidP="004615B5">
      <w:pPr>
        <w:spacing w:after="0" w:line="360" w:lineRule="auto"/>
        <w:ind w:firstLine="709"/>
        <w:jc w:val="both"/>
        <w:rPr>
          <w:rFonts w:ascii="Times New Roman" w:hAnsi="Times New Roman"/>
          <w:sz w:val="28"/>
        </w:rPr>
      </w:pPr>
      <w:r>
        <w:rPr>
          <w:rFonts w:ascii="Times New Roman" w:hAnsi="Times New Roman"/>
          <w:sz w:val="28"/>
        </w:rPr>
        <w:t>Смета затрат на НИР может быть представлена по следующим статьям калькуляции:</w:t>
      </w:r>
    </w:p>
    <w:p w:rsidR="004615B5" w:rsidRDefault="004615B5" w:rsidP="004615B5">
      <w:pPr>
        <w:pStyle w:val="af9"/>
        <w:numPr>
          <w:ilvl w:val="0"/>
          <w:numId w:val="38"/>
        </w:numPr>
        <w:spacing w:after="0" w:line="360" w:lineRule="auto"/>
        <w:jc w:val="both"/>
        <w:rPr>
          <w:rFonts w:ascii="Times New Roman" w:hAnsi="Times New Roman"/>
          <w:sz w:val="28"/>
        </w:rPr>
      </w:pPr>
      <w:r>
        <w:rPr>
          <w:rFonts w:ascii="Times New Roman" w:hAnsi="Times New Roman"/>
          <w:sz w:val="28"/>
        </w:rPr>
        <w:t>Материалы, покупные изделия и полуфабрикаты;</w:t>
      </w:r>
    </w:p>
    <w:p w:rsidR="004615B5" w:rsidRDefault="004615B5" w:rsidP="004615B5">
      <w:pPr>
        <w:pStyle w:val="af9"/>
        <w:numPr>
          <w:ilvl w:val="0"/>
          <w:numId w:val="38"/>
        </w:numPr>
        <w:spacing w:after="0" w:line="360" w:lineRule="auto"/>
        <w:jc w:val="both"/>
        <w:rPr>
          <w:rFonts w:ascii="Times New Roman" w:hAnsi="Times New Roman"/>
          <w:sz w:val="28"/>
        </w:rPr>
      </w:pPr>
      <w:r>
        <w:rPr>
          <w:rFonts w:ascii="Times New Roman" w:hAnsi="Times New Roman"/>
          <w:sz w:val="28"/>
        </w:rPr>
        <w:t>Спецоборудование для научных исследований;</w:t>
      </w:r>
    </w:p>
    <w:p w:rsidR="004615B5" w:rsidRDefault="004615B5" w:rsidP="004615B5">
      <w:pPr>
        <w:pStyle w:val="af9"/>
        <w:numPr>
          <w:ilvl w:val="0"/>
          <w:numId w:val="38"/>
        </w:numPr>
        <w:spacing w:after="0" w:line="360" w:lineRule="auto"/>
        <w:jc w:val="both"/>
        <w:rPr>
          <w:rFonts w:ascii="Times New Roman" w:hAnsi="Times New Roman"/>
          <w:sz w:val="28"/>
        </w:rPr>
      </w:pPr>
      <w:r>
        <w:rPr>
          <w:rFonts w:ascii="Times New Roman" w:hAnsi="Times New Roman"/>
          <w:sz w:val="28"/>
        </w:rPr>
        <w:lastRenderedPageBreak/>
        <w:t>Расходы на электроэнергию;</w:t>
      </w:r>
    </w:p>
    <w:p w:rsidR="004615B5" w:rsidRDefault="004615B5" w:rsidP="004615B5">
      <w:pPr>
        <w:pStyle w:val="af9"/>
        <w:numPr>
          <w:ilvl w:val="0"/>
          <w:numId w:val="38"/>
        </w:numPr>
        <w:spacing w:after="0" w:line="360" w:lineRule="auto"/>
        <w:jc w:val="both"/>
        <w:rPr>
          <w:rFonts w:ascii="Times New Roman" w:hAnsi="Times New Roman"/>
          <w:sz w:val="28"/>
        </w:rPr>
      </w:pPr>
      <w:r>
        <w:rPr>
          <w:rFonts w:ascii="Times New Roman" w:hAnsi="Times New Roman"/>
          <w:sz w:val="28"/>
        </w:rPr>
        <w:t>Заработная плата;</w:t>
      </w:r>
    </w:p>
    <w:p w:rsidR="004615B5" w:rsidRDefault="004615B5" w:rsidP="004615B5">
      <w:pPr>
        <w:pStyle w:val="af9"/>
        <w:numPr>
          <w:ilvl w:val="0"/>
          <w:numId w:val="38"/>
        </w:numPr>
        <w:spacing w:after="0" w:line="360" w:lineRule="auto"/>
        <w:jc w:val="both"/>
        <w:rPr>
          <w:rFonts w:ascii="Times New Roman" w:hAnsi="Times New Roman"/>
          <w:sz w:val="28"/>
        </w:rPr>
      </w:pPr>
      <w:r>
        <w:rPr>
          <w:rFonts w:ascii="Times New Roman" w:hAnsi="Times New Roman"/>
          <w:sz w:val="28"/>
        </w:rPr>
        <w:t>Взносы на социальное страхование и обеспечение;</w:t>
      </w:r>
    </w:p>
    <w:p w:rsidR="004615B5" w:rsidRDefault="004615B5" w:rsidP="004615B5">
      <w:pPr>
        <w:pStyle w:val="af9"/>
        <w:numPr>
          <w:ilvl w:val="0"/>
          <w:numId w:val="38"/>
        </w:numPr>
        <w:spacing w:after="0" w:line="360" w:lineRule="auto"/>
        <w:jc w:val="both"/>
        <w:rPr>
          <w:rFonts w:ascii="Times New Roman" w:hAnsi="Times New Roman"/>
          <w:sz w:val="28"/>
        </w:rPr>
      </w:pPr>
      <w:r>
        <w:rPr>
          <w:rFonts w:ascii="Times New Roman" w:hAnsi="Times New Roman"/>
          <w:sz w:val="28"/>
        </w:rPr>
        <w:t>Косвенные (накладные) расходы отдела (кафедры);</w:t>
      </w:r>
    </w:p>
    <w:p w:rsidR="004615B5" w:rsidRDefault="004615B5" w:rsidP="004615B5">
      <w:pPr>
        <w:pStyle w:val="af9"/>
        <w:numPr>
          <w:ilvl w:val="0"/>
          <w:numId w:val="38"/>
        </w:numPr>
        <w:spacing w:after="0" w:line="360" w:lineRule="auto"/>
        <w:jc w:val="both"/>
        <w:rPr>
          <w:rFonts w:ascii="Times New Roman" w:hAnsi="Times New Roman"/>
          <w:sz w:val="28"/>
        </w:rPr>
      </w:pPr>
      <w:r>
        <w:rPr>
          <w:rFonts w:ascii="Times New Roman" w:hAnsi="Times New Roman"/>
          <w:sz w:val="28"/>
        </w:rPr>
        <w:t>Производственные командировки;</w:t>
      </w:r>
    </w:p>
    <w:p w:rsidR="004615B5" w:rsidRDefault="004615B5" w:rsidP="004615B5">
      <w:pPr>
        <w:pStyle w:val="af9"/>
        <w:numPr>
          <w:ilvl w:val="0"/>
          <w:numId w:val="38"/>
        </w:numPr>
        <w:spacing w:after="0" w:line="360" w:lineRule="auto"/>
        <w:jc w:val="both"/>
        <w:rPr>
          <w:rFonts w:ascii="Times New Roman" w:hAnsi="Times New Roman"/>
          <w:sz w:val="28"/>
        </w:rPr>
      </w:pPr>
      <w:r>
        <w:rPr>
          <w:rFonts w:ascii="Times New Roman" w:hAnsi="Times New Roman"/>
          <w:sz w:val="28"/>
        </w:rPr>
        <w:t>Общеуниверситетские косвенные расходы;</w:t>
      </w:r>
    </w:p>
    <w:p w:rsidR="004615B5" w:rsidRDefault="004615B5" w:rsidP="004615B5">
      <w:pPr>
        <w:pStyle w:val="af9"/>
        <w:numPr>
          <w:ilvl w:val="0"/>
          <w:numId w:val="38"/>
        </w:numPr>
        <w:spacing w:after="0" w:line="360" w:lineRule="auto"/>
        <w:jc w:val="both"/>
        <w:rPr>
          <w:rFonts w:ascii="Times New Roman" w:hAnsi="Times New Roman"/>
          <w:sz w:val="28"/>
        </w:rPr>
      </w:pPr>
      <w:r>
        <w:rPr>
          <w:rFonts w:ascii="Times New Roman" w:hAnsi="Times New Roman"/>
          <w:sz w:val="28"/>
        </w:rPr>
        <w:t>Расходы на научно-техническую информацию;</w:t>
      </w:r>
    </w:p>
    <w:p w:rsidR="004615B5" w:rsidRDefault="004615B5" w:rsidP="004615B5">
      <w:pPr>
        <w:pStyle w:val="af9"/>
        <w:numPr>
          <w:ilvl w:val="0"/>
          <w:numId w:val="38"/>
        </w:numPr>
        <w:spacing w:after="0" w:line="360" w:lineRule="auto"/>
        <w:jc w:val="both"/>
        <w:rPr>
          <w:rFonts w:ascii="Times New Roman" w:hAnsi="Times New Roman"/>
          <w:sz w:val="28"/>
        </w:rPr>
      </w:pPr>
      <w:r>
        <w:rPr>
          <w:rFonts w:ascii="Times New Roman" w:hAnsi="Times New Roman"/>
          <w:sz w:val="28"/>
        </w:rPr>
        <w:t>Расходы на зарубежные лицензии и патенты;</w:t>
      </w:r>
    </w:p>
    <w:p w:rsidR="004615B5" w:rsidRDefault="004615B5" w:rsidP="004615B5">
      <w:pPr>
        <w:pStyle w:val="af9"/>
        <w:numPr>
          <w:ilvl w:val="0"/>
          <w:numId w:val="38"/>
        </w:numPr>
        <w:spacing w:after="0" w:line="360" w:lineRule="auto"/>
        <w:jc w:val="both"/>
        <w:rPr>
          <w:rFonts w:ascii="Times New Roman" w:hAnsi="Times New Roman"/>
          <w:sz w:val="28"/>
        </w:rPr>
      </w:pPr>
      <w:r>
        <w:rPr>
          <w:rFonts w:ascii="Times New Roman" w:hAnsi="Times New Roman"/>
          <w:sz w:val="28"/>
        </w:rPr>
        <w:t>Затраты на эксплуатацию оборудования (амортизацию).</w:t>
      </w:r>
    </w:p>
    <w:p w:rsidR="004615B5" w:rsidRPr="0038749F" w:rsidRDefault="004615B5" w:rsidP="0038749F">
      <w:pPr>
        <w:pStyle w:val="3"/>
        <w:spacing w:before="120" w:line="360" w:lineRule="auto"/>
        <w:ind w:firstLine="709"/>
        <w:jc w:val="both"/>
        <w:rPr>
          <w:rFonts w:ascii="Times New Roman" w:hAnsi="Times New Roman"/>
          <w:b/>
          <w:caps/>
          <w:color w:val="auto"/>
          <w:sz w:val="28"/>
        </w:rPr>
      </w:pPr>
      <w:r w:rsidRPr="0038749F">
        <w:rPr>
          <w:rFonts w:ascii="Times New Roman" w:hAnsi="Times New Roman"/>
          <w:b/>
          <w:caps/>
          <w:color w:val="auto"/>
          <w:sz w:val="28"/>
        </w:rPr>
        <w:t>6.2.1</w:t>
      </w:r>
      <w:r w:rsidR="0038749F">
        <w:rPr>
          <w:rFonts w:ascii="Times New Roman" w:hAnsi="Times New Roman"/>
          <w:b/>
          <w:caps/>
          <w:color w:val="auto"/>
          <w:sz w:val="28"/>
        </w:rPr>
        <w:t>.</w:t>
      </w:r>
      <w:r w:rsidRPr="0038749F">
        <w:rPr>
          <w:rFonts w:ascii="Times New Roman" w:hAnsi="Times New Roman"/>
          <w:b/>
          <w:caps/>
          <w:color w:val="auto"/>
          <w:sz w:val="28"/>
        </w:rPr>
        <w:t> </w:t>
      </w:r>
      <w:r w:rsidRPr="0038749F">
        <w:rPr>
          <w:rFonts w:ascii="Times New Roman" w:hAnsi="Times New Roman"/>
          <w:b/>
          <w:color w:val="auto"/>
          <w:sz w:val="28"/>
        </w:rPr>
        <w:t>Материалы, покупные изделия и полуфабрикаты</w:t>
      </w:r>
    </w:p>
    <w:p w:rsidR="004615B5" w:rsidRDefault="004615B5" w:rsidP="004615B5">
      <w:pPr>
        <w:spacing w:after="0" w:line="360" w:lineRule="auto"/>
        <w:ind w:firstLine="709"/>
        <w:jc w:val="both"/>
        <w:rPr>
          <w:rFonts w:ascii="Times New Roman" w:hAnsi="Times New Roman"/>
          <w:spacing w:val="-5"/>
          <w:sz w:val="28"/>
        </w:rPr>
      </w:pPr>
      <w:r>
        <w:rPr>
          <w:rFonts w:ascii="Times New Roman" w:hAnsi="Times New Roman"/>
          <w:spacing w:val="-5"/>
          <w:sz w:val="28"/>
        </w:rPr>
        <w:t>Для выполнения дипломного проекта необходимо рассчитать стоимость покупных изделий. Расчет стоимости покупных изделий в Таблице 6.3.</w:t>
      </w:r>
    </w:p>
    <w:p w:rsidR="004615B5" w:rsidRDefault="004615B5" w:rsidP="004615B5">
      <w:pPr>
        <w:spacing w:after="0" w:line="360" w:lineRule="auto"/>
        <w:ind w:firstLine="709"/>
        <w:jc w:val="both"/>
        <w:rPr>
          <w:rFonts w:ascii="Times New Roman" w:hAnsi="Times New Roman"/>
          <w:sz w:val="28"/>
        </w:rPr>
      </w:pPr>
      <w:r>
        <w:rPr>
          <w:rFonts w:ascii="Times New Roman" w:hAnsi="Times New Roman"/>
          <w:sz w:val="28"/>
        </w:rPr>
        <w:t>Список покупных изделий:</w:t>
      </w:r>
    </w:p>
    <w:p w:rsidR="004615B5" w:rsidRDefault="004615B5" w:rsidP="004615B5">
      <w:pPr>
        <w:numPr>
          <w:ilvl w:val="0"/>
          <w:numId w:val="39"/>
        </w:numPr>
        <w:spacing w:after="0" w:line="360" w:lineRule="auto"/>
        <w:contextualSpacing/>
        <w:jc w:val="both"/>
        <w:rPr>
          <w:rFonts w:ascii="Times New Roman" w:hAnsi="Times New Roman"/>
          <w:sz w:val="28"/>
        </w:rPr>
      </w:pPr>
      <w:r>
        <w:rPr>
          <w:rFonts w:ascii="Times New Roman" w:hAnsi="Times New Roman"/>
          <w:sz w:val="28"/>
        </w:rPr>
        <w:t>бумага формата А4;</w:t>
      </w:r>
    </w:p>
    <w:p w:rsidR="004615B5" w:rsidRDefault="004615B5" w:rsidP="004615B5">
      <w:pPr>
        <w:numPr>
          <w:ilvl w:val="0"/>
          <w:numId w:val="39"/>
        </w:numPr>
        <w:spacing w:after="0" w:line="360" w:lineRule="auto"/>
        <w:contextualSpacing/>
        <w:jc w:val="both"/>
        <w:rPr>
          <w:rFonts w:ascii="Times New Roman" w:hAnsi="Times New Roman"/>
          <w:sz w:val="28"/>
        </w:rPr>
      </w:pPr>
      <w:r>
        <w:rPr>
          <w:rFonts w:ascii="Times New Roman" w:hAnsi="Times New Roman"/>
          <w:sz w:val="28"/>
        </w:rPr>
        <w:t>краска для принтера (тонер);</w:t>
      </w:r>
    </w:p>
    <w:p w:rsidR="004615B5" w:rsidRDefault="004615B5" w:rsidP="004615B5">
      <w:pPr>
        <w:numPr>
          <w:ilvl w:val="0"/>
          <w:numId w:val="39"/>
        </w:numPr>
        <w:spacing w:after="0" w:line="360" w:lineRule="auto"/>
        <w:contextualSpacing/>
        <w:jc w:val="both"/>
        <w:rPr>
          <w:rFonts w:ascii="Times New Roman" w:hAnsi="Times New Roman"/>
          <w:sz w:val="28"/>
        </w:rPr>
      </w:pPr>
      <w:r>
        <w:rPr>
          <w:rFonts w:ascii="Times New Roman" w:hAnsi="Times New Roman"/>
          <w:sz w:val="28"/>
        </w:rPr>
        <w:t>папка;</w:t>
      </w:r>
    </w:p>
    <w:p w:rsidR="004615B5" w:rsidRDefault="004615B5" w:rsidP="004615B5">
      <w:pPr>
        <w:numPr>
          <w:ilvl w:val="0"/>
          <w:numId w:val="39"/>
        </w:numPr>
        <w:spacing w:after="0" w:line="360" w:lineRule="auto"/>
        <w:contextualSpacing/>
        <w:jc w:val="both"/>
        <w:rPr>
          <w:rFonts w:ascii="Times New Roman" w:hAnsi="Times New Roman"/>
          <w:sz w:val="28"/>
        </w:rPr>
      </w:pPr>
      <w:r>
        <w:rPr>
          <w:rFonts w:ascii="Times New Roman" w:hAnsi="Times New Roman"/>
          <w:sz w:val="28"/>
        </w:rPr>
        <w:t>канцелярские принадлежности (ручка, блокнот).</w:t>
      </w:r>
    </w:p>
    <w:p w:rsidR="004615B5" w:rsidRDefault="004615B5" w:rsidP="004615B5">
      <w:pPr>
        <w:spacing w:after="0" w:line="360" w:lineRule="auto"/>
        <w:ind w:firstLine="709"/>
        <w:jc w:val="both"/>
        <w:rPr>
          <w:rFonts w:ascii="Times New Roman" w:hAnsi="Times New Roman"/>
          <w:sz w:val="28"/>
        </w:rPr>
      </w:pPr>
      <w:r>
        <w:rPr>
          <w:rFonts w:ascii="Times New Roman" w:hAnsi="Times New Roman"/>
          <w:sz w:val="28"/>
        </w:rPr>
        <w:t>Стоимость материалов и покупных изделий рассчитана по формуле</w:t>
      </w:r>
      <w:r w:rsidR="007E08EB">
        <w:rPr>
          <w:rFonts w:ascii="Times New Roman" w:hAnsi="Times New Roman"/>
          <w:sz w:val="28"/>
        </w:rPr>
        <w:t> </w:t>
      </w:r>
      <w:r>
        <w:rPr>
          <w:rFonts w:ascii="Times New Roman" w:hAnsi="Times New Roman"/>
          <w:sz w:val="28"/>
        </w:rPr>
        <w:t>(1.2).</w:t>
      </w:r>
    </w:p>
    <w:tbl>
      <w:tblPr>
        <w:tblW w:w="0" w:type="auto"/>
        <w:tblInd w:w="108" w:type="dxa"/>
        <w:tblLayout w:type="fixed"/>
        <w:tblLook w:val="04A0" w:firstRow="1" w:lastRow="0" w:firstColumn="1" w:lastColumn="0" w:noHBand="0" w:noVBand="1"/>
      </w:tblPr>
      <w:tblGrid>
        <w:gridCol w:w="8494"/>
        <w:gridCol w:w="753"/>
      </w:tblGrid>
      <w:tr w:rsidR="004615B5" w:rsidTr="00ED49DB">
        <w:tc>
          <w:tcPr>
            <w:tcW w:w="8494" w:type="dxa"/>
            <w:vAlign w:val="center"/>
          </w:tcPr>
          <w:p w:rsidR="004615B5" w:rsidRDefault="004615B5" w:rsidP="00ED49DB">
            <w:pPr>
              <w:spacing w:after="0" w:line="360" w:lineRule="auto"/>
              <w:jc w:val="center"/>
              <w:rPr>
                <w:rFonts w:ascii="Times New Roman" w:hAnsi="Times New Roman"/>
                <w:sz w:val="28"/>
              </w:rPr>
            </w:pPr>
            <w:r>
              <w:rPr>
                <w:rFonts w:ascii="Times New Roman" w:hAnsi="Times New Roman"/>
                <w:noProof/>
                <w:sz w:val="28"/>
              </w:rPr>
              <w:drawing>
                <wp:inline distT="0" distB="0" distL="0" distR="0" wp14:anchorId="25CACE2C" wp14:editId="70542D85">
                  <wp:extent cx="952500" cy="289560"/>
                  <wp:effectExtent l="0" t="0" r="0" b="0"/>
                  <wp:docPr id="2" name="Picture 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9"/>
                          <a:srcRect/>
                          <a:stretch/>
                        </pic:blipFill>
                        <pic:spPr>
                          <a:xfrm>
                            <a:off x="0" y="0"/>
                            <a:ext cx="952500" cy="289560"/>
                          </a:xfrm>
                          <a:prstGeom prst="rect">
                            <a:avLst/>
                          </a:prstGeom>
                        </pic:spPr>
                      </pic:pic>
                    </a:graphicData>
                  </a:graphic>
                </wp:inline>
              </w:drawing>
            </w:r>
          </w:p>
        </w:tc>
        <w:tc>
          <w:tcPr>
            <w:tcW w:w="753" w:type="dxa"/>
            <w:vAlign w:val="center"/>
          </w:tcPr>
          <w:p w:rsidR="004615B5" w:rsidRDefault="004615B5" w:rsidP="00ED49DB">
            <w:pPr>
              <w:spacing w:after="0" w:line="360" w:lineRule="auto"/>
              <w:jc w:val="right"/>
              <w:rPr>
                <w:rFonts w:ascii="Times New Roman" w:hAnsi="Times New Roman"/>
                <w:sz w:val="28"/>
              </w:rPr>
            </w:pPr>
            <w:r>
              <w:rPr>
                <w:rFonts w:ascii="Times New Roman" w:hAnsi="Times New Roman"/>
                <w:sz w:val="28"/>
              </w:rPr>
              <w:t>(1.2)</w:t>
            </w:r>
          </w:p>
        </w:tc>
      </w:tr>
    </w:tbl>
    <w:p w:rsidR="004615B5" w:rsidRDefault="004615B5" w:rsidP="004615B5">
      <w:pPr>
        <w:spacing w:after="0" w:line="360" w:lineRule="auto"/>
        <w:ind w:firstLine="709"/>
        <w:contextualSpacing/>
        <w:jc w:val="both"/>
        <w:rPr>
          <w:rFonts w:ascii="Times New Roman" w:hAnsi="Times New Roman"/>
          <w:sz w:val="28"/>
        </w:rPr>
      </w:pPr>
      <w:r>
        <w:rPr>
          <w:rFonts w:ascii="Times New Roman" w:hAnsi="Times New Roman"/>
          <w:sz w:val="28"/>
        </w:rPr>
        <w:t>где:</w:t>
      </w:r>
    </w:p>
    <w:p w:rsidR="004615B5" w:rsidRDefault="004615B5" w:rsidP="004615B5">
      <w:pPr>
        <w:spacing w:after="0" w:line="360" w:lineRule="auto"/>
        <w:ind w:firstLine="709"/>
        <w:contextualSpacing/>
        <w:jc w:val="both"/>
        <w:rPr>
          <w:rFonts w:ascii="Times New Roman" w:hAnsi="Times New Roman"/>
          <w:sz w:val="28"/>
        </w:rPr>
      </w:pPr>
      <w:r>
        <w:rPr>
          <w:rFonts w:ascii="Times New Roman" w:hAnsi="Times New Roman"/>
          <w:sz w:val="28"/>
        </w:rPr>
        <w:t>С – стоимость изделия за штуку:</w:t>
      </w:r>
    </w:p>
    <w:p w:rsidR="004615B5" w:rsidRDefault="004615B5" w:rsidP="004615B5">
      <w:pPr>
        <w:spacing w:after="0" w:line="360" w:lineRule="auto"/>
        <w:ind w:firstLine="709"/>
        <w:contextualSpacing/>
        <w:jc w:val="both"/>
        <w:rPr>
          <w:rFonts w:ascii="Times New Roman" w:hAnsi="Times New Roman"/>
          <w:sz w:val="28"/>
        </w:rPr>
      </w:pPr>
      <w:r>
        <w:rPr>
          <w:rFonts w:ascii="Times New Roman" w:hAnsi="Times New Roman"/>
          <w:sz w:val="28"/>
        </w:rPr>
        <w:t>К – количество изделий;</w:t>
      </w:r>
    </w:p>
    <w:p w:rsidR="004615B5" w:rsidRDefault="004615B5" w:rsidP="004615B5">
      <w:pPr>
        <w:spacing w:after="0" w:line="360" w:lineRule="auto"/>
        <w:ind w:firstLine="709"/>
        <w:jc w:val="both"/>
        <w:rPr>
          <w:rFonts w:ascii="Times New Roman" w:hAnsi="Times New Roman"/>
          <w:sz w:val="28"/>
        </w:rPr>
      </w:pPr>
      <w:r>
        <w:rPr>
          <w:rFonts w:ascii="Times New Roman" w:hAnsi="Times New Roman"/>
          <w:sz w:val="28"/>
        </w:rPr>
        <w:t>Ц – цена изделия.</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55"/>
        <w:gridCol w:w="1762"/>
        <w:gridCol w:w="2826"/>
        <w:gridCol w:w="2616"/>
      </w:tblGrid>
      <w:tr w:rsidR="004615B5" w:rsidTr="00ED49DB">
        <w:tc>
          <w:tcPr>
            <w:tcW w:w="9159" w:type="dxa"/>
            <w:gridSpan w:val="4"/>
            <w:tcBorders>
              <w:top w:val="nil"/>
              <w:left w:val="nil"/>
              <w:bottom w:val="single" w:sz="4" w:space="0" w:color="000000"/>
              <w:right w:val="nil"/>
            </w:tcBorders>
          </w:tcPr>
          <w:p w:rsidR="004615B5" w:rsidRDefault="004615B5" w:rsidP="00ED49DB">
            <w:pPr>
              <w:spacing w:after="0" w:line="360" w:lineRule="auto"/>
              <w:jc w:val="both"/>
              <w:rPr>
                <w:rFonts w:ascii="Times New Roman" w:hAnsi="Times New Roman"/>
                <w:sz w:val="28"/>
              </w:rPr>
            </w:pPr>
            <w:r>
              <w:rPr>
                <w:rFonts w:ascii="Times New Roman" w:hAnsi="Times New Roman"/>
                <w:sz w:val="28"/>
              </w:rPr>
              <w:t>Таблица 6.3 – Стоимость материалов и покупных изделий</w:t>
            </w:r>
          </w:p>
        </w:tc>
      </w:tr>
      <w:tr w:rsidR="004615B5" w:rsidTr="00ED49DB">
        <w:tc>
          <w:tcPr>
            <w:tcW w:w="1955"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spacing w:after="0" w:line="360" w:lineRule="auto"/>
              <w:jc w:val="center"/>
              <w:rPr>
                <w:rFonts w:ascii="Times New Roman" w:hAnsi="Times New Roman"/>
                <w:sz w:val="28"/>
              </w:rPr>
            </w:pPr>
            <w:r>
              <w:rPr>
                <w:rFonts w:ascii="Times New Roman" w:hAnsi="Times New Roman"/>
                <w:sz w:val="28"/>
              </w:rPr>
              <w:t>Изделие</w:t>
            </w:r>
          </w:p>
        </w:tc>
        <w:tc>
          <w:tcPr>
            <w:tcW w:w="1762"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spacing w:after="0" w:line="360" w:lineRule="auto"/>
              <w:jc w:val="center"/>
              <w:rPr>
                <w:rFonts w:ascii="Times New Roman" w:hAnsi="Times New Roman"/>
                <w:sz w:val="28"/>
              </w:rPr>
            </w:pPr>
            <w:r>
              <w:rPr>
                <w:rFonts w:ascii="Times New Roman" w:hAnsi="Times New Roman"/>
                <w:sz w:val="28"/>
              </w:rPr>
              <w:t>Количество</w:t>
            </w:r>
          </w:p>
        </w:tc>
        <w:tc>
          <w:tcPr>
            <w:tcW w:w="2826"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spacing w:after="0" w:line="360" w:lineRule="auto"/>
              <w:jc w:val="center"/>
              <w:rPr>
                <w:rFonts w:ascii="Times New Roman" w:hAnsi="Times New Roman"/>
                <w:sz w:val="28"/>
              </w:rPr>
            </w:pPr>
            <w:r>
              <w:rPr>
                <w:rFonts w:ascii="Times New Roman" w:hAnsi="Times New Roman"/>
                <w:sz w:val="28"/>
              </w:rPr>
              <w:t>Цена за единицу, руб.</w:t>
            </w:r>
          </w:p>
        </w:tc>
        <w:tc>
          <w:tcPr>
            <w:tcW w:w="2616"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spacing w:after="0" w:line="360" w:lineRule="auto"/>
              <w:jc w:val="center"/>
              <w:rPr>
                <w:rFonts w:ascii="Times New Roman" w:hAnsi="Times New Roman"/>
                <w:sz w:val="28"/>
              </w:rPr>
            </w:pPr>
            <w:r>
              <w:rPr>
                <w:rFonts w:ascii="Times New Roman" w:hAnsi="Times New Roman"/>
                <w:sz w:val="28"/>
              </w:rPr>
              <w:t>Стоимость, руб.</w:t>
            </w:r>
          </w:p>
        </w:tc>
      </w:tr>
      <w:tr w:rsidR="004615B5" w:rsidTr="00ED49DB">
        <w:tc>
          <w:tcPr>
            <w:tcW w:w="1955"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spacing w:after="0" w:line="360" w:lineRule="auto"/>
              <w:rPr>
                <w:rFonts w:ascii="Times New Roman" w:hAnsi="Times New Roman"/>
                <w:sz w:val="28"/>
              </w:rPr>
            </w:pPr>
            <w:r>
              <w:rPr>
                <w:rFonts w:ascii="Times New Roman" w:hAnsi="Times New Roman"/>
                <w:sz w:val="28"/>
              </w:rPr>
              <w:t>Бумага А4</w:t>
            </w:r>
          </w:p>
        </w:tc>
        <w:tc>
          <w:tcPr>
            <w:tcW w:w="1762"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spacing w:after="0" w:line="360" w:lineRule="auto"/>
              <w:jc w:val="center"/>
              <w:rPr>
                <w:rFonts w:ascii="Times New Roman" w:hAnsi="Times New Roman"/>
                <w:sz w:val="28"/>
              </w:rPr>
            </w:pPr>
            <w:r>
              <w:rPr>
                <w:rFonts w:ascii="Times New Roman" w:hAnsi="Times New Roman"/>
                <w:sz w:val="28"/>
              </w:rPr>
              <w:t>1 пачка</w:t>
            </w:r>
          </w:p>
        </w:tc>
        <w:tc>
          <w:tcPr>
            <w:tcW w:w="2826"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spacing w:after="0" w:line="360" w:lineRule="auto"/>
              <w:jc w:val="center"/>
              <w:rPr>
                <w:rFonts w:ascii="Times New Roman" w:hAnsi="Times New Roman"/>
                <w:sz w:val="28"/>
              </w:rPr>
            </w:pPr>
            <w:r>
              <w:rPr>
                <w:rFonts w:ascii="Times New Roman" w:hAnsi="Times New Roman"/>
                <w:sz w:val="28"/>
              </w:rPr>
              <w:t>310</w:t>
            </w:r>
          </w:p>
        </w:tc>
        <w:tc>
          <w:tcPr>
            <w:tcW w:w="2616"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spacing w:after="0" w:line="360" w:lineRule="auto"/>
              <w:jc w:val="center"/>
              <w:rPr>
                <w:rFonts w:ascii="Times New Roman" w:hAnsi="Times New Roman"/>
                <w:sz w:val="28"/>
              </w:rPr>
            </w:pPr>
            <w:r>
              <w:rPr>
                <w:rFonts w:ascii="Times New Roman" w:hAnsi="Times New Roman"/>
                <w:sz w:val="28"/>
              </w:rPr>
              <w:t>310</w:t>
            </w:r>
          </w:p>
        </w:tc>
      </w:tr>
      <w:tr w:rsidR="004615B5" w:rsidTr="00ED49DB">
        <w:tc>
          <w:tcPr>
            <w:tcW w:w="1955" w:type="dxa"/>
            <w:tcBorders>
              <w:top w:val="single" w:sz="4" w:space="0" w:color="000000"/>
              <w:left w:val="nil"/>
              <w:bottom w:val="nil"/>
              <w:right w:val="nil"/>
            </w:tcBorders>
            <w:vAlign w:val="center"/>
          </w:tcPr>
          <w:p w:rsidR="004615B5" w:rsidRPr="0038749F" w:rsidRDefault="004615B5" w:rsidP="00ED49DB">
            <w:pPr>
              <w:spacing w:after="0" w:line="360" w:lineRule="auto"/>
              <w:rPr>
                <w:rFonts w:ascii="Times New Roman" w:hAnsi="Times New Roman"/>
                <w:sz w:val="20"/>
              </w:rPr>
            </w:pPr>
          </w:p>
        </w:tc>
        <w:tc>
          <w:tcPr>
            <w:tcW w:w="1762" w:type="dxa"/>
            <w:tcBorders>
              <w:top w:val="single" w:sz="4" w:space="0" w:color="000000"/>
              <w:left w:val="nil"/>
              <w:bottom w:val="nil"/>
              <w:right w:val="nil"/>
            </w:tcBorders>
            <w:vAlign w:val="center"/>
          </w:tcPr>
          <w:p w:rsidR="004615B5" w:rsidRPr="0038749F" w:rsidRDefault="004615B5" w:rsidP="00ED49DB">
            <w:pPr>
              <w:spacing w:after="0" w:line="360" w:lineRule="auto"/>
              <w:jc w:val="center"/>
              <w:rPr>
                <w:rFonts w:ascii="Times New Roman" w:hAnsi="Times New Roman"/>
                <w:sz w:val="20"/>
              </w:rPr>
            </w:pPr>
          </w:p>
        </w:tc>
        <w:tc>
          <w:tcPr>
            <w:tcW w:w="2826" w:type="dxa"/>
            <w:tcBorders>
              <w:top w:val="single" w:sz="4" w:space="0" w:color="000000"/>
              <w:left w:val="nil"/>
              <w:bottom w:val="nil"/>
              <w:right w:val="nil"/>
            </w:tcBorders>
            <w:vAlign w:val="center"/>
          </w:tcPr>
          <w:p w:rsidR="004615B5" w:rsidRPr="0038749F" w:rsidRDefault="004615B5" w:rsidP="00ED49DB">
            <w:pPr>
              <w:spacing w:after="0" w:line="360" w:lineRule="auto"/>
              <w:jc w:val="center"/>
              <w:rPr>
                <w:rFonts w:ascii="Times New Roman" w:hAnsi="Times New Roman"/>
                <w:sz w:val="20"/>
              </w:rPr>
            </w:pPr>
          </w:p>
        </w:tc>
        <w:tc>
          <w:tcPr>
            <w:tcW w:w="2616" w:type="dxa"/>
            <w:tcBorders>
              <w:top w:val="single" w:sz="4" w:space="0" w:color="000000"/>
              <w:left w:val="nil"/>
              <w:bottom w:val="nil"/>
              <w:right w:val="nil"/>
            </w:tcBorders>
            <w:vAlign w:val="center"/>
          </w:tcPr>
          <w:p w:rsidR="004615B5" w:rsidRPr="0038749F" w:rsidRDefault="004615B5" w:rsidP="00ED49DB">
            <w:pPr>
              <w:spacing w:after="0" w:line="360" w:lineRule="auto"/>
              <w:jc w:val="center"/>
              <w:rPr>
                <w:rFonts w:ascii="Times New Roman" w:hAnsi="Times New Roman"/>
                <w:sz w:val="20"/>
              </w:rPr>
            </w:pPr>
          </w:p>
        </w:tc>
      </w:tr>
      <w:tr w:rsidR="004615B5" w:rsidTr="00ED49DB">
        <w:tc>
          <w:tcPr>
            <w:tcW w:w="9159" w:type="dxa"/>
            <w:gridSpan w:val="4"/>
            <w:tcBorders>
              <w:top w:val="nil"/>
              <w:left w:val="nil"/>
              <w:bottom w:val="single" w:sz="4" w:space="0" w:color="000000"/>
              <w:right w:val="nil"/>
            </w:tcBorders>
            <w:vAlign w:val="center"/>
          </w:tcPr>
          <w:p w:rsidR="004615B5" w:rsidRDefault="00CB0994" w:rsidP="00ED49DB">
            <w:pPr>
              <w:spacing w:after="0" w:line="360" w:lineRule="auto"/>
              <w:rPr>
                <w:rFonts w:ascii="Times New Roman" w:hAnsi="Times New Roman"/>
                <w:sz w:val="28"/>
              </w:rPr>
            </w:pPr>
            <w:r>
              <w:rPr>
                <w:rFonts w:ascii="Times New Roman" w:hAnsi="Times New Roman"/>
                <w:sz w:val="28"/>
              </w:rPr>
              <w:lastRenderedPageBreak/>
              <w:t>Продолжение таблицы 6.3</w:t>
            </w:r>
          </w:p>
        </w:tc>
      </w:tr>
      <w:tr w:rsidR="004615B5" w:rsidTr="00ED49DB">
        <w:tc>
          <w:tcPr>
            <w:tcW w:w="1955"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spacing w:after="0" w:line="360" w:lineRule="auto"/>
              <w:rPr>
                <w:rFonts w:ascii="Times New Roman" w:hAnsi="Times New Roman"/>
                <w:sz w:val="28"/>
              </w:rPr>
            </w:pPr>
            <w:r>
              <w:rPr>
                <w:rFonts w:ascii="Times New Roman" w:hAnsi="Times New Roman"/>
                <w:sz w:val="28"/>
              </w:rPr>
              <w:t>Тонер</w:t>
            </w:r>
          </w:p>
        </w:tc>
        <w:tc>
          <w:tcPr>
            <w:tcW w:w="1762"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spacing w:after="0" w:line="360" w:lineRule="auto"/>
              <w:jc w:val="center"/>
              <w:rPr>
                <w:rFonts w:ascii="Times New Roman" w:hAnsi="Times New Roman"/>
                <w:sz w:val="28"/>
              </w:rPr>
            </w:pPr>
            <w:r>
              <w:rPr>
                <w:rFonts w:ascii="Times New Roman" w:hAnsi="Times New Roman"/>
                <w:sz w:val="28"/>
              </w:rPr>
              <w:t>1 шт.</w:t>
            </w:r>
          </w:p>
        </w:tc>
        <w:tc>
          <w:tcPr>
            <w:tcW w:w="2826"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spacing w:after="0" w:line="360" w:lineRule="auto"/>
              <w:jc w:val="center"/>
              <w:rPr>
                <w:rFonts w:ascii="Times New Roman" w:hAnsi="Times New Roman"/>
                <w:sz w:val="28"/>
              </w:rPr>
            </w:pPr>
            <w:r>
              <w:rPr>
                <w:rFonts w:ascii="Times New Roman" w:hAnsi="Times New Roman"/>
                <w:sz w:val="28"/>
              </w:rPr>
              <w:t>335</w:t>
            </w:r>
          </w:p>
        </w:tc>
        <w:tc>
          <w:tcPr>
            <w:tcW w:w="2616"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spacing w:after="0" w:line="360" w:lineRule="auto"/>
              <w:jc w:val="center"/>
              <w:rPr>
                <w:rFonts w:ascii="Times New Roman" w:hAnsi="Times New Roman"/>
                <w:sz w:val="28"/>
              </w:rPr>
            </w:pPr>
            <w:r>
              <w:rPr>
                <w:rFonts w:ascii="Times New Roman" w:hAnsi="Times New Roman"/>
                <w:sz w:val="28"/>
              </w:rPr>
              <w:t>335</w:t>
            </w:r>
          </w:p>
        </w:tc>
      </w:tr>
      <w:tr w:rsidR="004615B5" w:rsidTr="00ED49DB">
        <w:tc>
          <w:tcPr>
            <w:tcW w:w="1955"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spacing w:after="0" w:line="360" w:lineRule="auto"/>
              <w:rPr>
                <w:rFonts w:ascii="Times New Roman" w:hAnsi="Times New Roman"/>
                <w:sz w:val="28"/>
              </w:rPr>
            </w:pPr>
            <w:r>
              <w:rPr>
                <w:rFonts w:ascii="Times New Roman" w:hAnsi="Times New Roman"/>
                <w:sz w:val="28"/>
              </w:rPr>
              <w:t>Папка</w:t>
            </w:r>
          </w:p>
        </w:tc>
        <w:tc>
          <w:tcPr>
            <w:tcW w:w="1762"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spacing w:after="0" w:line="360" w:lineRule="auto"/>
              <w:jc w:val="center"/>
              <w:rPr>
                <w:rFonts w:ascii="Times New Roman" w:hAnsi="Times New Roman"/>
                <w:sz w:val="28"/>
              </w:rPr>
            </w:pPr>
            <w:r>
              <w:rPr>
                <w:rFonts w:ascii="Times New Roman" w:hAnsi="Times New Roman"/>
                <w:sz w:val="28"/>
              </w:rPr>
              <w:t>1 шт.</w:t>
            </w:r>
          </w:p>
        </w:tc>
        <w:tc>
          <w:tcPr>
            <w:tcW w:w="2826"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spacing w:after="0" w:line="360" w:lineRule="auto"/>
              <w:jc w:val="center"/>
              <w:rPr>
                <w:rFonts w:ascii="Times New Roman" w:hAnsi="Times New Roman"/>
                <w:sz w:val="28"/>
              </w:rPr>
            </w:pPr>
            <w:r>
              <w:rPr>
                <w:rFonts w:ascii="Times New Roman" w:hAnsi="Times New Roman"/>
                <w:sz w:val="28"/>
              </w:rPr>
              <w:t>201</w:t>
            </w:r>
          </w:p>
        </w:tc>
        <w:tc>
          <w:tcPr>
            <w:tcW w:w="2616"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spacing w:after="0" w:line="360" w:lineRule="auto"/>
              <w:jc w:val="center"/>
              <w:rPr>
                <w:rFonts w:ascii="Times New Roman" w:hAnsi="Times New Roman"/>
                <w:sz w:val="28"/>
              </w:rPr>
            </w:pPr>
            <w:r>
              <w:rPr>
                <w:rFonts w:ascii="Times New Roman" w:hAnsi="Times New Roman"/>
                <w:sz w:val="28"/>
              </w:rPr>
              <w:t>201</w:t>
            </w:r>
          </w:p>
        </w:tc>
      </w:tr>
      <w:tr w:rsidR="004615B5" w:rsidTr="00ED49DB">
        <w:tc>
          <w:tcPr>
            <w:tcW w:w="1955"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spacing w:after="0" w:line="360" w:lineRule="auto"/>
              <w:rPr>
                <w:rFonts w:ascii="Times New Roman" w:hAnsi="Times New Roman"/>
                <w:sz w:val="28"/>
              </w:rPr>
            </w:pPr>
            <w:r>
              <w:rPr>
                <w:rFonts w:ascii="Times New Roman" w:hAnsi="Times New Roman"/>
                <w:sz w:val="28"/>
              </w:rPr>
              <w:t>Блокнот</w:t>
            </w:r>
          </w:p>
        </w:tc>
        <w:tc>
          <w:tcPr>
            <w:tcW w:w="1762"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spacing w:after="0" w:line="360" w:lineRule="auto"/>
              <w:jc w:val="center"/>
              <w:rPr>
                <w:rFonts w:ascii="Times New Roman" w:hAnsi="Times New Roman"/>
                <w:sz w:val="28"/>
              </w:rPr>
            </w:pPr>
            <w:r>
              <w:rPr>
                <w:rFonts w:ascii="Times New Roman" w:hAnsi="Times New Roman"/>
                <w:sz w:val="28"/>
              </w:rPr>
              <w:t>1 шт.</w:t>
            </w:r>
          </w:p>
        </w:tc>
        <w:tc>
          <w:tcPr>
            <w:tcW w:w="2826"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spacing w:after="0" w:line="360" w:lineRule="auto"/>
              <w:jc w:val="center"/>
              <w:rPr>
                <w:rFonts w:ascii="Times New Roman" w:hAnsi="Times New Roman"/>
                <w:sz w:val="28"/>
              </w:rPr>
            </w:pPr>
            <w:r>
              <w:rPr>
                <w:rFonts w:ascii="Times New Roman" w:hAnsi="Times New Roman"/>
                <w:sz w:val="28"/>
              </w:rPr>
              <w:t>99</w:t>
            </w:r>
          </w:p>
        </w:tc>
        <w:tc>
          <w:tcPr>
            <w:tcW w:w="2616"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spacing w:after="0" w:line="360" w:lineRule="auto"/>
              <w:jc w:val="center"/>
              <w:rPr>
                <w:rFonts w:ascii="Times New Roman" w:hAnsi="Times New Roman"/>
                <w:sz w:val="28"/>
              </w:rPr>
            </w:pPr>
            <w:r>
              <w:rPr>
                <w:rFonts w:ascii="Times New Roman" w:hAnsi="Times New Roman"/>
                <w:sz w:val="28"/>
              </w:rPr>
              <w:t>99</w:t>
            </w:r>
          </w:p>
        </w:tc>
      </w:tr>
      <w:tr w:rsidR="004615B5" w:rsidTr="00ED49DB">
        <w:tc>
          <w:tcPr>
            <w:tcW w:w="1955"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spacing w:after="0" w:line="360" w:lineRule="auto"/>
              <w:rPr>
                <w:rFonts w:ascii="Times New Roman" w:hAnsi="Times New Roman"/>
                <w:sz w:val="28"/>
              </w:rPr>
            </w:pPr>
            <w:r>
              <w:rPr>
                <w:rFonts w:ascii="Times New Roman" w:hAnsi="Times New Roman"/>
                <w:sz w:val="28"/>
              </w:rPr>
              <w:t>Ручка</w:t>
            </w:r>
          </w:p>
        </w:tc>
        <w:tc>
          <w:tcPr>
            <w:tcW w:w="1762"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spacing w:after="0" w:line="360" w:lineRule="auto"/>
              <w:jc w:val="center"/>
              <w:rPr>
                <w:rFonts w:ascii="Times New Roman" w:hAnsi="Times New Roman"/>
                <w:sz w:val="28"/>
              </w:rPr>
            </w:pPr>
            <w:r>
              <w:rPr>
                <w:rFonts w:ascii="Times New Roman" w:hAnsi="Times New Roman"/>
                <w:sz w:val="28"/>
              </w:rPr>
              <w:t>2 шт.</w:t>
            </w:r>
          </w:p>
        </w:tc>
        <w:tc>
          <w:tcPr>
            <w:tcW w:w="2826"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spacing w:after="0" w:line="360" w:lineRule="auto"/>
              <w:jc w:val="center"/>
              <w:rPr>
                <w:rFonts w:ascii="Times New Roman" w:hAnsi="Times New Roman"/>
                <w:sz w:val="28"/>
              </w:rPr>
            </w:pPr>
            <w:r>
              <w:rPr>
                <w:rFonts w:ascii="Times New Roman" w:hAnsi="Times New Roman"/>
                <w:sz w:val="28"/>
              </w:rPr>
              <w:t>35</w:t>
            </w:r>
          </w:p>
        </w:tc>
        <w:tc>
          <w:tcPr>
            <w:tcW w:w="2616"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spacing w:after="0" w:line="360" w:lineRule="auto"/>
              <w:jc w:val="center"/>
              <w:rPr>
                <w:rFonts w:ascii="Times New Roman" w:hAnsi="Times New Roman"/>
                <w:sz w:val="28"/>
              </w:rPr>
            </w:pPr>
            <w:r>
              <w:rPr>
                <w:rFonts w:ascii="Times New Roman" w:hAnsi="Times New Roman"/>
                <w:sz w:val="28"/>
              </w:rPr>
              <w:t>70</w:t>
            </w:r>
          </w:p>
        </w:tc>
      </w:tr>
      <w:tr w:rsidR="004615B5" w:rsidTr="00ED49DB">
        <w:tc>
          <w:tcPr>
            <w:tcW w:w="6543" w:type="dxa"/>
            <w:gridSpan w:val="3"/>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spacing w:after="0" w:line="360" w:lineRule="auto"/>
              <w:rPr>
                <w:rFonts w:ascii="Times New Roman" w:hAnsi="Times New Roman"/>
                <w:sz w:val="28"/>
              </w:rPr>
            </w:pPr>
            <w:r>
              <w:rPr>
                <w:rFonts w:ascii="Times New Roman" w:hAnsi="Times New Roman"/>
                <w:caps/>
                <w:sz w:val="28"/>
              </w:rPr>
              <w:t>Итого</w:t>
            </w:r>
            <w:r>
              <w:rPr>
                <w:rFonts w:ascii="Times New Roman" w:hAnsi="Times New Roman"/>
                <w:sz w:val="28"/>
              </w:rPr>
              <w:t>:</w:t>
            </w:r>
          </w:p>
        </w:tc>
        <w:tc>
          <w:tcPr>
            <w:tcW w:w="2616"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spacing w:after="0" w:line="360" w:lineRule="auto"/>
              <w:jc w:val="center"/>
              <w:rPr>
                <w:rFonts w:ascii="Times New Roman" w:hAnsi="Times New Roman"/>
                <w:sz w:val="28"/>
              </w:rPr>
            </w:pPr>
            <w:r>
              <w:rPr>
                <w:rFonts w:ascii="Times New Roman" w:hAnsi="Times New Roman"/>
                <w:sz w:val="28"/>
              </w:rPr>
              <w:t>1015</w:t>
            </w:r>
          </w:p>
        </w:tc>
      </w:tr>
    </w:tbl>
    <w:p w:rsidR="004615B5" w:rsidRDefault="004615B5" w:rsidP="004615B5">
      <w:pPr>
        <w:spacing w:before="120" w:after="0" w:line="360" w:lineRule="auto"/>
        <w:ind w:firstLine="709"/>
        <w:jc w:val="both"/>
        <w:rPr>
          <w:rFonts w:ascii="Times New Roman" w:hAnsi="Times New Roman"/>
          <w:caps/>
          <w:sz w:val="28"/>
        </w:rPr>
      </w:pPr>
      <w:r>
        <w:rPr>
          <w:rFonts w:ascii="Times New Roman" w:hAnsi="Times New Roman"/>
          <w:sz w:val="28"/>
        </w:rPr>
        <w:t>Таким образом, общая стоимость материалов и покупных изделий, необходимых для выполнения дипломной работы, по актуальной оценке, составила 1015 руб.</w:t>
      </w:r>
    </w:p>
    <w:p w:rsidR="004615B5" w:rsidRPr="00684572" w:rsidRDefault="0038749F" w:rsidP="00684572">
      <w:pPr>
        <w:pStyle w:val="34"/>
      </w:pPr>
      <w:r w:rsidRPr="00684572">
        <w:t>6.2.2.</w:t>
      </w:r>
      <w:r w:rsidR="004615B5" w:rsidRPr="00684572">
        <w:t> </w:t>
      </w:r>
      <w:r w:rsidR="00684572" w:rsidRPr="00684572">
        <w:rPr>
          <w:caps w:val="0"/>
        </w:rPr>
        <w:t>Спецоборудование для научных исследований</w:t>
      </w:r>
    </w:p>
    <w:p w:rsidR="004615B5" w:rsidRDefault="004615B5" w:rsidP="004615B5">
      <w:pPr>
        <w:spacing w:after="120" w:line="360" w:lineRule="auto"/>
        <w:ind w:firstLine="709"/>
        <w:jc w:val="both"/>
        <w:rPr>
          <w:rFonts w:ascii="Times New Roman" w:hAnsi="Times New Roman"/>
          <w:sz w:val="28"/>
        </w:rPr>
      </w:pPr>
      <w:r>
        <w:rPr>
          <w:rFonts w:ascii="Times New Roman" w:hAnsi="Times New Roman"/>
          <w:sz w:val="28"/>
        </w:rPr>
        <w:t>Специального оборудования для выполнения дипломного проекта не использовалось.</w:t>
      </w:r>
    </w:p>
    <w:p w:rsidR="004615B5" w:rsidRDefault="00684572" w:rsidP="00684572">
      <w:pPr>
        <w:pStyle w:val="34"/>
      </w:pPr>
      <w:r>
        <w:t>6.2.3.</w:t>
      </w:r>
      <w:r w:rsidR="004615B5">
        <w:t> </w:t>
      </w:r>
      <w:r>
        <w:rPr>
          <w:caps w:val="0"/>
        </w:rPr>
        <w:t>Расходы на электроэнергию</w:t>
      </w:r>
    </w:p>
    <w:p w:rsidR="004615B5" w:rsidRDefault="004615B5" w:rsidP="004615B5">
      <w:pPr>
        <w:spacing w:after="0" w:line="360" w:lineRule="auto"/>
        <w:ind w:firstLine="709"/>
        <w:jc w:val="both"/>
        <w:rPr>
          <w:rFonts w:ascii="Times New Roman" w:hAnsi="Times New Roman"/>
          <w:sz w:val="28"/>
        </w:rPr>
      </w:pPr>
      <w:r>
        <w:rPr>
          <w:rFonts w:ascii="Times New Roman" w:hAnsi="Times New Roman"/>
          <w:sz w:val="28"/>
        </w:rPr>
        <w:t>Затраты на электроэнергию определяются по следующей формуле (1.3).</w:t>
      </w:r>
    </w:p>
    <w:tbl>
      <w:tblPr>
        <w:tblW w:w="0" w:type="auto"/>
        <w:tblInd w:w="108" w:type="dxa"/>
        <w:tblLayout w:type="fixed"/>
        <w:tblLook w:val="04A0" w:firstRow="1" w:lastRow="0" w:firstColumn="1" w:lastColumn="0" w:noHBand="0" w:noVBand="1"/>
      </w:tblPr>
      <w:tblGrid>
        <w:gridCol w:w="8494"/>
        <w:gridCol w:w="753"/>
      </w:tblGrid>
      <w:tr w:rsidR="004615B5" w:rsidTr="00ED49DB">
        <w:tc>
          <w:tcPr>
            <w:tcW w:w="8494" w:type="dxa"/>
            <w:vAlign w:val="center"/>
          </w:tcPr>
          <w:p w:rsidR="004615B5" w:rsidRDefault="004615B5" w:rsidP="00ED49DB">
            <w:pPr>
              <w:spacing w:after="0" w:line="360" w:lineRule="auto"/>
              <w:contextualSpacing/>
              <w:jc w:val="center"/>
              <w:rPr>
                <w:rFonts w:ascii="Times New Roman" w:hAnsi="Times New Roman"/>
                <w:sz w:val="28"/>
              </w:rPr>
            </w:pPr>
            <w:r>
              <w:rPr>
                <w:rFonts w:ascii="Times New Roman" w:hAnsi="Times New Roman"/>
                <w:b/>
                <w:noProof/>
                <w:sz w:val="28"/>
              </w:rPr>
              <w:drawing>
                <wp:inline distT="0" distB="0" distL="0" distR="0" wp14:anchorId="686348B7" wp14:editId="43E988FE">
                  <wp:extent cx="1417320" cy="563880"/>
                  <wp:effectExtent l="0" t="0" r="0" b="0"/>
                  <wp:docPr id="4" name="Picture 3"/>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0"/>
                          <a:srcRect/>
                          <a:stretch/>
                        </pic:blipFill>
                        <pic:spPr>
                          <a:xfrm>
                            <a:off x="0" y="0"/>
                            <a:ext cx="1417320" cy="563880"/>
                          </a:xfrm>
                          <a:prstGeom prst="rect">
                            <a:avLst/>
                          </a:prstGeom>
                        </pic:spPr>
                      </pic:pic>
                    </a:graphicData>
                  </a:graphic>
                </wp:inline>
              </w:drawing>
            </w:r>
          </w:p>
        </w:tc>
        <w:tc>
          <w:tcPr>
            <w:tcW w:w="753" w:type="dxa"/>
            <w:vAlign w:val="center"/>
          </w:tcPr>
          <w:p w:rsidR="004615B5" w:rsidRDefault="004615B5" w:rsidP="00ED49DB">
            <w:pPr>
              <w:spacing w:after="0" w:line="360" w:lineRule="auto"/>
              <w:contextualSpacing/>
              <w:jc w:val="right"/>
              <w:rPr>
                <w:rFonts w:ascii="Times New Roman" w:hAnsi="Times New Roman"/>
                <w:sz w:val="28"/>
              </w:rPr>
            </w:pPr>
            <w:r>
              <w:rPr>
                <w:rFonts w:ascii="Times New Roman" w:hAnsi="Times New Roman"/>
                <w:sz w:val="28"/>
              </w:rPr>
              <w:t>(1.3)</w:t>
            </w:r>
          </w:p>
        </w:tc>
      </w:tr>
    </w:tbl>
    <w:p w:rsidR="004615B5" w:rsidRDefault="004615B5" w:rsidP="004615B5">
      <w:pPr>
        <w:spacing w:after="0" w:line="360" w:lineRule="auto"/>
        <w:ind w:firstLine="709"/>
        <w:contextualSpacing/>
        <w:jc w:val="both"/>
        <w:rPr>
          <w:rFonts w:ascii="Times New Roman" w:hAnsi="Times New Roman"/>
          <w:sz w:val="28"/>
        </w:rPr>
      </w:pPr>
      <w:r>
        <w:rPr>
          <w:rFonts w:ascii="Times New Roman" w:hAnsi="Times New Roman"/>
          <w:sz w:val="28"/>
        </w:rPr>
        <w:t>где:</w:t>
      </w:r>
    </w:p>
    <w:p w:rsidR="004615B5" w:rsidRDefault="004615B5" w:rsidP="004615B5">
      <w:pPr>
        <w:spacing w:after="0" w:line="360" w:lineRule="auto"/>
        <w:ind w:firstLine="709"/>
        <w:contextualSpacing/>
        <w:jc w:val="both"/>
        <w:rPr>
          <w:rFonts w:ascii="Times New Roman" w:hAnsi="Times New Roman"/>
          <w:sz w:val="28"/>
        </w:rPr>
      </w:pPr>
      <w:r>
        <w:rPr>
          <w:rFonts w:ascii="Times New Roman" w:hAnsi="Times New Roman"/>
          <w:sz w:val="28"/>
        </w:rPr>
        <w:t>З</w:t>
      </w:r>
      <w:r>
        <w:rPr>
          <w:rFonts w:ascii="Times New Roman" w:hAnsi="Times New Roman"/>
          <w:sz w:val="28"/>
          <w:vertAlign w:val="subscript"/>
        </w:rPr>
        <w:t>эi</w:t>
      </w:r>
      <w:r>
        <w:rPr>
          <w:rFonts w:ascii="Times New Roman" w:hAnsi="Times New Roman"/>
          <w:sz w:val="28"/>
        </w:rPr>
        <w:t xml:space="preserve"> – затраты на электроэнергию i-оборудованием;</w:t>
      </w:r>
    </w:p>
    <w:p w:rsidR="004615B5" w:rsidRDefault="004615B5" w:rsidP="004615B5">
      <w:pPr>
        <w:spacing w:after="0" w:line="360" w:lineRule="auto"/>
        <w:ind w:firstLine="709"/>
        <w:contextualSpacing/>
        <w:jc w:val="both"/>
        <w:rPr>
          <w:rFonts w:ascii="Times New Roman" w:hAnsi="Times New Roman"/>
          <w:sz w:val="28"/>
        </w:rPr>
      </w:pPr>
      <w:r>
        <w:rPr>
          <w:rFonts w:ascii="Times New Roman" w:hAnsi="Times New Roman"/>
          <w:sz w:val="28"/>
        </w:rPr>
        <w:t>Q</w:t>
      </w:r>
      <w:r>
        <w:rPr>
          <w:rFonts w:ascii="Times New Roman" w:hAnsi="Times New Roman"/>
          <w:sz w:val="28"/>
          <w:vertAlign w:val="subscript"/>
        </w:rPr>
        <w:t>эi</w:t>
      </w:r>
      <w:r>
        <w:rPr>
          <w:rFonts w:ascii="Times New Roman" w:hAnsi="Times New Roman"/>
          <w:sz w:val="28"/>
        </w:rPr>
        <w:t xml:space="preserve"> – количество энергии потребляемой i-оборудованием в час;</w:t>
      </w:r>
    </w:p>
    <w:p w:rsidR="004615B5" w:rsidRDefault="004615B5" w:rsidP="004615B5">
      <w:pPr>
        <w:spacing w:after="120" w:line="360" w:lineRule="auto"/>
        <w:ind w:firstLine="709"/>
        <w:jc w:val="both"/>
        <w:rPr>
          <w:rFonts w:ascii="Times New Roman" w:hAnsi="Times New Roman"/>
          <w:sz w:val="28"/>
        </w:rPr>
      </w:pPr>
      <w:r>
        <w:rPr>
          <w:rFonts w:ascii="Times New Roman" w:hAnsi="Times New Roman"/>
          <w:sz w:val="28"/>
        </w:rPr>
        <w:t>Ц</w:t>
      </w:r>
      <w:r>
        <w:rPr>
          <w:rFonts w:ascii="Times New Roman" w:hAnsi="Times New Roman"/>
          <w:sz w:val="28"/>
          <w:vertAlign w:val="subscript"/>
        </w:rPr>
        <w:t>э</w:t>
      </w:r>
      <w:r>
        <w:rPr>
          <w:rFonts w:ascii="Times New Roman" w:hAnsi="Times New Roman"/>
          <w:sz w:val="28"/>
        </w:rPr>
        <w:t xml:space="preserve"> – стоимость одного кВт/ч.</w:t>
      </w:r>
    </w:p>
    <w:p w:rsidR="004615B5" w:rsidRDefault="004615B5" w:rsidP="004615B5">
      <w:pPr>
        <w:spacing w:after="0" w:line="360" w:lineRule="auto"/>
        <w:ind w:firstLine="709"/>
        <w:contextualSpacing/>
        <w:jc w:val="both"/>
        <w:rPr>
          <w:rFonts w:ascii="Times New Roman" w:hAnsi="Times New Roman"/>
          <w:sz w:val="28"/>
        </w:rPr>
      </w:pPr>
      <w:r>
        <w:rPr>
          <w:rFonts w:ascii="Times New Roman" w:hAnsi="Times New Roman"/>
          <w:sz w:val="28"/>
        </w:rPr>
        <w:t>Количество энергии, потребляемой i-оборудованием, рассчитывается по формуле (1.4).</w:t>
      </w:r>
    </w:p>
    <w:tbl>
      <w:tblPr>
        <w:tblW w:w="0" w:type="auto"/>
        <w:tblInd w:w="108" w:type="dxa"/>
        <w:tblLayout w:type="fixed"/>
        <w:tblLook w:val="04A0" w:firstRow="1" w:lastRow="0" w:firstColumn="1" w:lastColumn="0" w:noHBand="0" w:noVBand="1"/>
      </w:tblPr>
      <w:tblGrid>
        <w:gridCol w:w="8494"/>
        <w:gridCol w:w="753"/>
      </w:tblGrid>
      <w:tr w:rsidR="004615B5" w:rsidTr="00ED49DB">
        <w:tc>
          <w:tcPr>
            <w:tcW w:w="8494" w:type="dxa"/>
            <w:vAlign w:val="center"/>
          </w:tcPr>
          <w:p w:rsidR="004615B5" w:rsidRDefault="004615B5" w:rsidP="00ED49DB">
            <w:pPr>
              <w:spacing w:after="0" w:line="360" w:lineRule="auto"/>
              <w:jc w:val="center"/>
              <w:rPr>
                <w:rFonts w:ascii="Times New Roman" w:hAnsi="Times New Roman"/>
                <w:b/>
                <w:sz w:val="28"/>
              </w:rPr>
            </w:pPr>
            <w:r>
              <w:rPr>
                <w:rFonts w:ascii="Times New Roman" w:hAnsi="Times New Roman"/>
                <w:b/>
                <w:noProof/>
                <w:sz w:val="28"/>
              </w:rPr>
              <w:drawing>
                <wp:inline distT="0" distB="0" distL="0" distR="0" wp14:anchorId="7139636B" wp14:editId="41A7F655">
                  <wp:extent cx="1836420" cy="297180"/>
                  <wp:effectExtent l="0" t="0" r="0" b="0"/>
                  <wp:docPr id="6" name="Picture 5"/>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1"/>
                          <a:srcRect/>
                          <a:stretch/>
                        </pic:blipFill>
                        <pic:spPr>
                          <a:xfrm>
                            <a:off x="0" y="0"/>
                            <a:ext cx="1836420" cy="297180"/>
                          </a:xfrm>
                          <a:prstGeom prst="rect">
                            <a:avLst/>
                          </a:prstGeom>
                        </pic:spPr>
                      </pic:pic>
                    </a:graphicData>
                  </a:graphic>
                </wp:inline>
              </w:drawing>
            </w:r>
          </w:p>
        </w:tc>
        <w:tc>
          <w:tcPr>
            <w:tcW w:w="753" w:type="dxa"/>
            <w:vAlign w:val="center"/>
          </w:tcPr>
          <w:p w:rsidR="004615B5" w:rsidRDefault="004615B5" w:rsidP="00ED49DB">
            <w:pPr>
              <w:spacing w:after="0" w:line="360" w:lineRule="auto"/>
              <w:jc w:val="right"/>
              <w:rPr>
                <w:rFonts w:ascii="Times New Roman" w:hAnsi="Times New Roman"/>
                <w:sz w:val="28"/>
              </w:rPr>
            </w:pPr>
            <w:r>
              <w:rPr>
                <w:rFonts w:ascii="Times New Roman" w:hAnsi="Times New Roman"/>
                <w:sz w:val="28"/>
              </w:rPr>
              <w:t>(1.4)</w:t>
            </w:r>
          </w:p>
        </w:tc>
      </w:tr>
    </w:tbl>
    <w:p w:rsidR="004615B5" w:rsidRDefault="004615B5" w:rsidP="004615B5">
      <w:pPr>
        <w:spacing w:after="0" w:line="360" w:lineRule="auto"/>
        <w:ind w:firstLine="709"/>
        <w:contextualSpacing/>
        <w:jc w:val="both"/>
        <w:rPr>
          <w:rFonts w:ascii="Times New Roman" w:hAnsi="Times New Roman"/>
          <w:sz w:val="28"/>
        </w:rPr>
      </w:pPr>
      <w:r>
        <w:rPr>
          <w:rFonts w:ascii="Times New Roman" w:hAnsi="Times New Roman"/>
          <w:sz w:val="28"/>
        </w:rPr>
        <w:t>где:</w:t>
      </w:r>
    </w:p>
    <w:p w:rsidR="004615B5" w:rsidRDefault="004615B5" w:rsidP="004615B5">
      <w:pPr>
        <w:spacing w:after="0" w:line="360" w:lineRule="auto"/>
        <w:ind w:firstLine="709"/>
        <w:jc w:val="both"/>
        <w:rPr>
          <w:rFonts w:ascii="Times New Roman" w:hAnsi="Times New Roman"/>
          <w:sz w:val="28"/>
        </w:rPr>
      </w:pPr>
      <w:r>
        <w:rPr>
          <w:rFonts w:ascii="Times New Roman" w:hAnsi="Times New Roman"/>
          <w:sz w:val="28"/>
        </w:rPr>
        <w:t>где N</w:t>
      </w:r>
      <w:r>
        <w:rPr>
          <w:rFonts w:ascii="Times New Roman" w:hAnsi="Times New Roman"/>
          <w:sz w:val="28"/>
          <w:vertAlign w:val="subscript"/>
        </w:rPr>
        <w:t>i</w:t>
      </w:r>
      <w:r>
        <w:rPr>
          <w:rFonts w:ascii="Times New Roman" w:hAnsi="Times New Roman"/>
          <w:sz w:val="28"/>
        </w:rPr>
        <w:t xml:space="preserve"> - мощность используемого i-оборудования, кВт;</w:t>
      </w:r>
    </w:p>
    <w:p w:rsidR="004615B5" w:rsidRDefault="004615B5" w:rsidP="004615B5">
      <w:pPr>
        <w:spacing w:after="0" w:line="360" w:lineRule="auto"/>
        <w:ind w:firstLine="709"/>
        <w:jc w:val="both"/>
        <w:rPr>
          <w:rFonts w:ascii="Times New Roman" w:hAnsi="Times New Roman"/>
          <w:sz w:val="28"/>
        </w:rPr>
      </w:pPr>
      <w:r>
        <w:rPr>
          <w:rFonts w:ascii="Times New Roman" w:hAnsi="Times New Roman"/>
          <w:sz w:val="28"/>
        </w:rPr>
        <w:t>T</w:t>
      </w:r>
      <w:r>
        <w:rPr>
          <w:rFonts w:ascii="Times New Roman" w:hAnsi="Times New Roman"/>
          <w:sz w:val="28"/>
          <w:vertAlign w:val="subscript"/>
        </w:rPr>
        <w:t>i</w:t>
      </w:r>
      <w:r>
        <w:rPr>
          <w:rFonts w:ascii="Times New Roman" w:hAnsi="Times New Roman"/>
          <w:sz w:val="28"/>
        </w:rPr>
        <w:t xml:space="preserve"> - длительность расчетного периода, ч;</w:t>
      </w:r>
    </w:p>
    <w:p w:rsidR="004615B5" w:rsidRDefault="004615B5" w:rsidP="004615B5">
      <w:pPr>
        <w:spacing w:after="0" w:line="360" w:lineRule="auto"/>
        <w:ind w:firstLine="709"/>
        <w:jc w:val="both"/>
        <w:rPr>
          <w:rFonts w:ascii="Times New Roman" w:hAnsi="Times New Roman"/>
          <w:sz w:val="28"/>
        </w:rPr>
      </w:pPr>
      <w:r>
        <w:rPr>
          <w:rFonts w:ascii="Times New Roman" w:hAnsi="Times New Roman"/>
          <w:sz w:val="28"/>
        </w:rPr>
        <w:t>n</w:t>
      </w:r>
      <w:r>
        <w:rPr>
          <w:rFonts w:ascii="Times New Roman" w:hAnsi="Times New Roman"/>
          <w:sz w:val="28"/>
          <w:vertAlign w:val="subscript"/>
        </w:rPr>
        <w:t>i</w:t>
      </w:r>
      <w:r>
        <w:rPr>
          <w:rFonts w:ascii="Times New Roman" w:hAnsi="Times New Roman"/>
          <w:sz w:val="28"/>
        </w:rPr>
        <w:t xml:space="preserve"> - количество оборудования, шт. (единиц).</w:t>
      </w:r>
    </w:p>
    <w:p w:rsidR="004615B5" w:rsidRDefault="004615B5" w:rsidP="004615B5">
      <w:pPr>
        <w:spacing w:after="0" w:line="360" w:lineRule="auto"/>
        <w:ind w:firstLine="709"/>
        <w:jc w:val="both"/>
        <w:rPr>
          <w:rFonts w:ascii="Times New Roman" w:hAnsi="Times New Roman"/>
          <w:sz w:val="28"/>
        </w:rPr>
      </w:pPr>
      <w:r>
        <w:rPr>
          <w:rFonts w:ascii="Times New Roman" w:hAnsi="Times New Roman"/>
          <w:sz w:val="28"/>
        </w:rPr>
        <w:t>Мощность, используемых источников питания:</w:t>
      </w:r>
    </w:p>
    <w:p w:rsidR="004615B5" w:rsidRDefault="004615B5" w:rsidP="004615B5">
      <w:pPr>
        <w:pStyle w:val="af9"/>
        <w:numPr>
          <w:ilvl w:val="0"/>
          <w:numId w:val="40"/>
        </w:numPr>
        <w:spacing w:after="0" w:line="360" w:lineRule="auto"/>
        <w:jc w:val="both"/>
        <w:rPr>
          <w:rFonts w:ascii="Times New Roman" w:hAnsi="Times New Roman"/>
          <w:sz w:val="28"/>
        </w:rPr>
      </w:pPr>
      <w:r>
        <w:rPr>
          <w:rFonts w:ascii="Times New Roman" w:hAnsi="Times New Roman"/>
          <w:sz w:val="28"/>
        </w:rPr>
        <w:lastRenderedPageBreak/>
        <w:t>Компьютер – мощность 750 Вт или 0,75 кВт;</w:t>
      </w:r>
    </w:p>
    <w:p w:rsidR="004615B5" w:rsidRDefault="004615B5" w:rsidP="004615B5">
      <w:pPr>
        <w:pStyle w:val="af9"/>
        <w:numPr>
          <w:ilvl w:val="0"/>
          <w:numId w:val="40"/>
        </w:numPr>
        <w:spacing w:after="0" w:line="360" w:lineRule="auto"/>
        <w:jc w:val="both"/>
        <w:rPr>
          <w:rFonts w:ascii="Times New Roman" w:hAnsi="Times New Roman"/>
          <w:sz w:val="28"/>
        </w:rPr>
      </w:pPr>
      <w:r>
        <w:rPr>
          <w:rFonts w:ascii="Times New Roman" w:hAnsi="Times New Roman"/>
          <w:sz w:val="28"/>
        </w:rPr>
        <w:t>Монитор – мощность 100 Вт или 0,1 кВт;</w:t>
      </w:r>
    </w:p>
    <w:p w:rsidR="004615B5" w:rsidRDefault="004615B5" w:rsidP="004615B5">
      <w:pPr>
        <w:pStyle w:val="af9"/>
        <w:numPr>
          <w:ilvl w:val="0"/>
          <w:numId w:val="40"/>
        </w:numPr>
        <w:spacing w:after="0" w:line="360" w:lineRule="auto"/>
        <w:jc w:val="both"/>
        <w:rPr>
          <w:rFonts w:ascii="Times New Roman" w:hAnsi="Times New Roman"/>
          <w:sz w:val="28"/>
        </w:rPr>
      </w:pPr>
      <w:r>
        <w:rPr>
          <w:rFonts w:ascii="Times New Roman" w:hAnsi="Times New Roman"/>
          <w:sz w:val="28"/>
        </w:rPr>
        <w:t>Лампа – мощность 40 Вт или 0,04 кВт.</w:t>
      </w:r>
    </w:p>
    <w:p w:rsidR="004615B5" w:rsidRDefault="004615B5" w:rsidP="004615B5">
      <w:pPr>
        <w:spacing w:after="0" w:line="360" w:lineRule="auto"/>
        <w:ind w:firstLine="709"/>
        <w:jc w:val="both"/>
        <w:rPr>
          <w:rFonts w:ascii="Times New Roman" w:hAnsi="Times New Roman"/>
          <w:sz w:val="28"/>
        </w:rPr>
      </w:pPr>
      <w:r>
        <w:rPr>
          <w:rFonts w:ascii="Times New Roman" w:hAnsi="Times New Roman"/>
          <w:sz w:val="28"/>
        </w:rPr>
        <w:t>Длительность использования источников питания можно определить как 184 часов в месяц, что соответствует стандартному режиму работы 5/2.</w:t>
      </w:r>
    </w:p>
    <w:p w:rsidR="004615B5" w:rsidRDefault="004615B5" w:rsidP="004615B5">
      <w:pPr>
        <w:spacing w:after="0" w:line="360" w:lineRule="auto"/>
        <w:ind w:firstLine="709"/>
        <w:jc w:val="both"/>
        <w:rPr>
          <w:rFonts w:ascii="Times New Roman" w:hAnsi="Times New Roman"/>
          <w:sz w:val="28"/>
        </w:rPr>
      </w:pPr>
      <w:r>
        <w:rPr>
          <w:rFonts w:ascii="Times New Roman" w:hAnsi="Times New Roman"/>
          <w:sz w:val="28"/>
        </w:rPr>
        <w:t>Соответственно, можно рассчитать количество потребляемой электроэнергии:</w:t>
      </w:r>
    </w:p>
    <w:p w:rsidR="004615B5" w:rsidRDefault="00052C47" w:rsidP="004615B5">
      <w:pPr>
        <w:pStyle w:val="aff"/>
        <w:widowControl/>
        <w:spacing w:line="360" w:lineRule="auto"/>
        <w:ind w:firstLine="0"/>
        <w:jc w:val="center"/>
        <w:rPr>
          <w:rFonts w:ascii="Times New Roman" w:hAnsi="Times New Roman"/>
        </w:rPr>
      </w:pPr>
      <m:oMath>
        <m:sSub>
          <m:sSubPr>
            <m:ctrlPr>
              <w:rPr>
                <w:rFonts w:ascii="Cambria Math" w:hAnsi="Cambria Math"/>
              </w:rPr>
            </m:ctrlPr>
          </m:sSubPr>
          <m:e>
            <m:r>
              <w:rPr>
                <w:rFonts w:ascii="Cambria Math" w:hAnsi="Cambria Math"/>
                <w:sz w:val="22"/>
              </w:rPr>
              <m:t>Q</m:t>
            </m:r>
          </m:e>
          <m:sub>
            <m:r>
              <m:rPr>
                <m:sty m:val="p"/>
              </m:rPr>
              <w:rPr>
                <w:rFonts w:ascii="Cambria Math" w:hAnsi="Cambria Math"/>
                <w:sz w:val="22"/>
              </w:rPr>
              <m:t>экомп</m:t>
            </m:r>
          </m:sub>
        </m:sSub>
        <m:r>
          <w:rPr>
            <w:rFonts w:ascii="Cambria Math" w:hAnsi="Cambria Math"/>
            <w:sz w:val="22"/>
          </w:rPr>
          <m:t>=</m:t>
        </m:r>
        <m:r>
          <m:rPr>
            <m:sty m:val="p"/>
          </m:rPr>
          <w:rPr>
            <w:rFonts w:ascii="Cambria Math" w:hAnsi="Cambria Math"/>
            <w:sz w:val="22"/>
          </w:rPr>
          <m:t>0,75</m:t>
        </m:r>
        <m:r>
          <w:rPr>
            <w:rFonts w:ascii="Cambria Math" w:hAnsi="Cambria Math"/>
            <w:sz w:val="22"/>
          </w:rPr>
          <m:t>∙184∙1=138</m:t>
        </m:r>
      </m:oMath>
      <w:r w:rsidR="004615B5">
        <w:rPr>
          <w:rFonts w:ascii="Times New Roman" w:hAnsi="Times New Roman"/>
        </w:rPr>
        <w:t xml:space="preserve"> (кВт/ч)</w:t>
      </w:r>
    </w:p>
    <w:p w:rsidR="004615B5" w:rsidRDefault="00052C47" w:rsidP="004615B5">
      <w:pPr>
        <w:pStyle w:val="aff"/>
        <w:widowControl/>
        <w:spacing w:line="360" w:lineRule="auto"/>
        <w:ind w:firstLine="0"/>
        <w:jc w:val="center"/>
        <w:rPr>
          <w:rFonts w:ascii="Times New Roman" w:hAnsi="Times New Roman"/>
        </w:rPr>
      </w:pPr>
      <m:oMath>
        <m:sSub>
          <m:sSubPr>
            <m:ctrlPr>
              <w:rPr>
                <w:rFonts w:ascii="Cambria Math" w:hAnsi="Cambria Math"/>
              </w:rPr>
            </m:ctrlPr>
          </m:sSubPr>
          <m:e>
            <m:r>
              <w:rPr>
                <w:rFonts w:ascii="Cambria Math" w:hAnsi="Cambria Math"/>
                <w:sz w:val="22"/>
              </w:rPr>
              <m:t>Q</m:t>
            </m:r>
          </m:e>
          <m:sub>
            <m:r>
              <m:rPr>
                <m:sty m:val="p"/>
              </m:rPr>
              <w:rPr>
                <w:rFonts w:ascii="Cambria Math" w:hAnsi="Cambria Math"/>
                <w:sz w:val="22"/>
              </w:rPr>
              <m:t>эмон</m:t>
            </m:r>
          </m:sub>
        </m:sSub>
        <m:r>
          <w:rPr>
            <w:rFonts w:ascii="Cambria Math" w:hAnsi="Cambria Math"/>
            <w:sz w:val="22"/>
          </w:rPr>
          <m:t>=</m:t>
        </m:r>
        <m:r>
          <m:rPr>
            <m:sty m:val="p"/>
          </m:rPr>
          <w:rPr>
            <w:rFonts w:ascii="Cambria Math" w:hAnsi="Cambria Math"/>
            <w:sz w:val="22"/>
          </w:rPr>
          <m:t>0,1</m:t>
        </m:r>
        <m:r>
          <w:rPr>
            <w:rFonts w:ascii="Cambria Math" w:hAnsi="Cambria Math"/>
            <w:sz w:val="22"/>
          </w:rPr>
          <m:t>∙184∙1=</m:t>
        </m:r>
        <m:r>
          <m:rPr>
            <m:sty m:val="p"/>
          </m:rPr>
          <w:rPr>
            <w:rFonts w:ascii="Cambria Math" w:hAnsi="Cambria Math"/>
            <w:sz w:val="22"/>
          </w:rPr>
          <m:t>18,4</m:t>
        </m:r>
      </m:oMath>
      <w:r w:rsidR="004615B5">
        <w:rPr>
          <w:rFonts w:ascii="Times New Roman" w:hAnsi="Times New Roman"/>
        </w:rPr>
        <w:t xml:space="preserve"> (кВт/ч)</w:t>
      </w:r>
    </w:p>
    <w:p w:rsidR="004615B5" w:rsidRDefault="00052C47" w:rsidP="004615B5">
      <w:pPr>
        <w:pStyle w:val="aff"/>
        <w:widowControl/>
        <w:spacing w:after="120" w:line="360" w:lineRule="auto"/>
        <w:ind w:firstLine="0"/>
        <w:jc w:val="center"/>
        <w:rPr>
          <w:rFonts w:ascii="Times New Roman" w:hAnsi="Times New Roman"/>
        </w:rPr>
      </w:pPr>
      <m:oMath>
        <m:sSub>
          <m:sSubPr>
            <m:ctrlPr>
              <w:rPr>
                <w:rFonts w:ascii="Cambria Math" w:hAnsi="Cambria Math"/>
              </w:rPr>
            </m:ctrlPr>
          </m:sSubPr>
          <m:e>
            <m:r>
              <w:rPr>
                <w:rFonts w:ascii="Cambria Math" w:hAnsi="Cambria Math"/>
                <w:sz w:val="22"/>
              </w:rPr>
              <m:t>Q</m:t>
            </m:r>
          </m:e>
          <m:sub>
            <m:r>
              <m:rPr>
                <m:sty m:val="p"/>
              </m:rPr>
              <w:rPr>
                <w:rFonts w:ascii="Cambria Math" w:hAnsi="Cambria Math"/>
                <w:sz w:val="22"/>
              </w:rPr>
              <m:t>эламп</m:t>
            </m:r>
          </m:sub>
        </m:sSub>
        <m:r>
          <w:rPr>
            <w:rFonts w:ascii="Cambria Math" w:hAnsi="Cambria Math"/>
            <w:sz w:val="22"/>
          </w:rPr>
          <m:t>=</m:t>
        </m:r>
        <m:r>
          <m:rPr>
            <m:sty m:val="p"/>
          </m:rPr>
          <w:rPr>
            <w:rFonts w:ascii="Cambria Math" w:hAnsi="Cambria Math"/>
            <w:sz w:val="22"/>
          </w:rPr>
          <m:t>0,04</m:t>
        </m:r>
        <m:r>
          <w:rPr>
            <w:rFonts w:ascii="Cambria Math" w:hAnsi="Cambria Math"/>
            <w:sz w:val="22"/>
          </w:rPr>
          <m:t>∙184∙1=</m:t>
        </m:r>
        <m:r>
          <m:rPr>
            <m:sty m:val="p"/>
          </m:rPr>
          <w:rPr>
            <w:rFonts w:ascii="Cambria Math" w:hAnsi="Cambria Math"/>
            <w:sz w:val="22"/>
          </w:rPr>
          <m:t>22,08</m:t>
        </m:r>
      </m:oMath>
      <w:r w:rsidR="004615B5">
        <w:rPr>
          <w:rFonts w:ascii="Times New Roman" w:hAnsi="Times New Roman"/>
        </w:rPr>
        <w:t xml:space="preserve"> (кВт/ч)</w:t>
      </w:r>
    </w:p>
    <w:p w:rsidR="004615B5" w:rsidRDefault="004615B5" w:rsidP="004615B5">
      <w:pPr>
        <w:spacing w:after="0" w:line="360" w:lineRule="auto"/>
        <w:ind w:firstLine="709"/>
        <w:jc w:val="both"/>
        <w:rPr>
          <w:rFonts w:ascii="Times New Roman" w:hAnsi="Times New Roman"/>
          <w:sz w:val="28"/>
        </w:rPr>
      </w:pPr>
      <w:r>
        <w:rPr>
          <w:rFonts w:ascii="Times New Roman" w:hAnsi="Times New Roman"/>
          <w:sz w:val="28"/>
        </w:rPr>
        <w:t>Цена за электроэнергию соответствует общему тарифу по г. Санкт-Петербург, 4,98 руб/кВт-ч.</w:t>
      </w:r>
    </w:p>
    <w:p w:rsidR="004615B5" w:rsidRDefault="004615B5" w:rsidP="004615B5">
      <w:pPr>
        <w:spacing w:after="0" w:line="360" w:lineRule="auto"/>
        <w:ind w:firstLine="709"/>
        <w:jc w:val="both"/>
        <w:rPr>
          <w:rFonts w:ascii="Times New Roman" w:hAnsi="Times New Roman"/>
          <w:sz w:val="28"/>
        </w:rPr>
      </w:pPr>
      <w:r>
        <w:rPr>
          <w:rFonts w:ascii="Times New Roman" w:hAnsi="Times New Roman"/>
          <w:sz w:val="28"/>
        </w:rPr>
        <w:t>В таблице 6.4 представлены результаты расхода электроэнергии.</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01"/>
        <w:gridCol w:w="2158"/>
        <w:gridCol w:w="1845"/>
        <w:gridCol w:w="1956"/>
        <w:gridCol w:w="1395"/>
      </w:tblGrid>
      <w:tr w:rsidR="004615B5" w:rsidTr="00ED49DB">
        <w:tc>
          <w:tcPr>
            <w:tcW w:w="9355" w:type="dxa"/>
            <w:gridSpan w:val="5"/>
            <w:tcBorders>
              <w:top w:val="nil"/>
              <w:left w:val="nil"/>
              <w:bottom w:val="single" w:sz="4" w:space="0" w:color="000000"/>
              <w:right w:val="nil"/>
            </w:tcBorders>
            <w:shd w:val="clear" w:color="auto" w:fill="auto"/>
          </w:tcPr>
          <w:p w:rsidR="004615B5" w:rsidRDefault="004615B5" w:rsidP="006B0962">
            <w:pPr>
              <w:spacing w:after="0" w:line="360" w:lineRule="auto"/>
              <w:jc w:val="both"/>
              <w:rPr>
                <w:rFonts w:ascii="Times New Roman" w:hAnsi="Times New Roman"/>
                <w:sz w:val="28"/>
              </w:rPr>
            </w:pPr>
            <w:r>
              <w:rPr>
                <w:rFonts w:ascii="Times New Roman" w:hAnsi="Times New Roman"/>
                <w:sz w:val="28"/>
              </w:rPr>
              <w:t>Таблица 6.4 – Расходы на электроэнергию</w:t>
            </w:r>
          </w:p>
        </w:tc>
      </w:tr>
      <w:tr w:rsidR="004615B5" w:rsidTr="00ED49DB">
        <w:tc>
          <w:tcPr>
            <w:tcW w:w="2001" w:type="dxa"/>
            <w:tcBorders>
              <w:top w:val="single" w:sz="4" w:space="0" w:color="000000"/>
              <w:left w:val="single" w:sz="4" w:space="0" w:color="000000"/>
              <w:bottom w:val="single" w:sz="4" w:space="0" w:color="000000"/>
              <w:right w:val="single" w:sz="4" w:space="0" w:color="000000"/>
            </w:tcBorders>
            <w:shd w:val="clear" w:color="auto" w:fill="auto"/>
            <w:vAlign w:val="center"/>
          </w:tcPr>
          <w:p w:rsidR="004615B5" w:rsidRDefault="004615B5" w:rsidP="00ED49DB">
            <w:pPr>
              <w:spacing w:after="0"/>
              <w:ind w:left="-108"/>
              <w:jc w:val="center"/>
              <w:rPr>
                <w:rFonts w:ascii="Times New Roman" w:hAnsi="Times New Roman"/>
                <w:sz w:val="28"/>
              </w:rPr>
            </w:pPr>
            <w:r>
              <w:rPr>
                <w:rFonts w:ascii="Times New Roman" w:hAnsi="Times New Roman"/>
                <w:sz w:val="28"/>
              </w:rPr>
              <w:t>Оборудование</w:t>
            </w:r>
          </w:p>
        </w:tc>
        <w:tc>
          <w:tcPr>
            <w:tcW w:w="2158" w:type="dxa"/>
            <w:tcBorders>
              <w:top w:val="single" w:sz="4" w:space="0" w:color="000000"/>
              <w:left w:val="single" w:sz="4" w:space="0" w:color="000000"/>
              <w:bottom w:val="single" w:sz="4" w:space="0" w:color="000000"/>
              <w:right w:val="single" w:sz="4" w:space="0" w:color="000000"/>
            </w:tcBorders>
            <w:shd w:val="clear" w:color="auto" w:fill="auto"/>
            <w:vAlign w:val="center"/>
          </w:tcPr>
          <w:p w:rsidR="004615B5" w:rsidRDefault="004615B5" w:rsidP="00ED49DB">
            <w:pPr>
              <w:spacing w:after="0"/>
              <w:jc w:val="center"/>
              <w:rPr>
                <w:rFonts w:ascii="Times New Roman" w:hAnsi="Times New Roman"/>
                <w:sz w:val="28"/>
              </w:rPr>
            </w:pPr>
            <w:r>
              <w:rPr>
                <w:rFonts w:ascii="Times New Roman" w:hAnsi="Times New Roman"/>
                <w:sz w:val="28"/>
              </w:rPr>
              <w:t>Расход электроэнергии, кВт-ч</w:t>
            </w:r>
          </w:p>
        </w:tc>
        <w:tc>
          <w:tcPr>
            <w:tcW w:w="184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615B5" w:rsidRDefault="004615B5" w:rsidP="00ED49DB">
            <w:pPr>
              <w:spacing w:after="0"/>
              <w:jc w:val="center"/>
              <w:rPr>
                <w:rFonts w:ascii="Times New Roman" w:hAnsi="Times New Roman"/>
                <w:sz w:val="28"/>
              </w:rPr>
            </w:pPr>
            <w:r>
              <w:rPr>
                <w:rFonts w:ascii="Times New Roman" w:hAnsi="Times New Roman"/>
                <w:sz w:val="28"/>
              </w:rPr>
              <w:t>Цена за единицу, руб/кВт-ч</w:t>
            </w:r>
          </w:p>
        </w:tc>
        <w:tc>
          <w:tcPr>
            <w:tcW w:w="1956" w:type="dxa"/>
            <w:tcBorders>
              <w:top w:val="single" w:sz="4" w:space="0" w:color="000000"/>
              <w:left w:val="single" w:sz="4" w:space="0" w:color="000000"/>
              <w:bottom w:val="single" w:sz="4" w:space="0" w:color="000000"/>
              <w:right w:val="single" w:sz="4" w:space="0" w:color="000000"/>
            </w:tcBorders>
            <w:shd w:val="clear" w:color="auto" w:fill="auto"/>
            <w:vAlign w:val="center"/>
          </w:tcPr>
          <w:p w:rsidR="004615B5" w:rsidRDefault="004615B5" w:rsidP="00ED49DB">
            <w:pPr>
              <w:spacing w:after="0"/>
              <w:jc w:val="center"/>
              <w:rPr>
                <w:rFonts w:ascii="Times New Roman" w:hAnsi="Times New Roman"/>
                <w:sz w:val="28"/>
              </w:rPr>
            </w:pPr>
            <w:r>
              <w:rPr>
                <w:rFonts w:ascii="Times New Roman" w:hAnsi="Times New Roman"/>
                <w:sz w:val="28"/>
              </w:rPr>
              <w:t>Длительность работы оборудования, ч</w:t>
            </w:r>
          </w:p>
        </w:tc>
        <w:tc>
          <w:tcPr>
            <w:tcW w:w="139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615B5" w:rsidRDefault="004615B5" w:rsidP="00ED49DB">
            <w:pPr>
              <w:spacing w:after="0"/>
              <w:jc w:val="center"/>
              <w:rPr>
                <w:rFonts w:ascii="Times New Roman" w:hAnsi="Times New Roman"/>
                <w:sz w:val="28"/>
              </w:rPr>
            </w:pPr>
            <w:r>
              <w:rPr>
                <w:rFonts w:ascii="Times New Roman" w:hAnsi="Times New Roman"/>
                <w:sz w:val="28"/>
              </w:rPr>
              <w:t>Сумма, руб.</w:t>
            </w:r>
          </w:p>
        </w:tc>
      </w:tr>
      <w:tr w:rsidR="004615B5" w:rsidTr="00ED49DB">
        <w:tc>
          <w:tcPr>
            <w:tcW w:w="2001" w:type="dxa"/>
            <w:tcBorders>
              <w:top w:val="single" w:sz="4" w:space="0" w:color="000000"/>
              <w:left w:val="single" w:sz="4" w:space="0" w:color="000000"/>
              <w:bottom w:val="single" w:sz="4" w:space="0" w:color="000000"/>
              <w:right w:val="single" w:sz="4" w:space="0" w:color="000000"/>
            </w:tcBorders>
            <w:shd w:val="clear" w:color="auto" w:fill="auto"/>
          </w:tcPr>
          <w:p w:rsidR="004615B5" w:rsidRDefault="004615B5" w:rsidP="00ED49DB">
            <w:pPr>
              <w:spacing w:after="0"/>
              <w:jc w:val="both"/>
              <w:rPr>
                <w:rFonts w:ascii="Times New Roman" w:hAnsi="Times New Roman"/>
                <w:sz w:val="28"/>
              </w:rPr>
            </w:pPr>
            <w:r>
              <w:rPr>
                <w:rFonts w:ascii="Times New Roman" w:hAnsi="Times New Roman"/>
                <w:sz w:val="28"/>
              </w:rPr>
              <w:t>Компьютер</w:t>
            </w:r>
          </w:p>
        </w:tc>
        <w:tc>
          <w:tcPr>
            <w:tcW w:w="2158" w:type="dxa"/>
            <w:tcBorders>
              <w:top w:val="single" w:sz="4" w:space="0" w:color="000000"/>
              <w:left w:val="single" w:sz="4" w:space="0" w:color="000000"/>
              <w:bottom w:val="single" w:sz="4" w:space="0" w:color="000000"/>
              <w:right w:val="single" w:sz="4" w:space="0" w:color="000000"/>
            </w:tcBorders>
            <w:shd w:val="clear" w:color="auto" w:fill="auto"/>
            <w:vAlign w:val="center"/>
          </w:tcPr>
          <w:p w:rsidR="004615B5" w:rsidRDefault="004615B5" w:rsidP="00ED49DB">
            <w:pPr>
              <w:jc w:val="center"/>
              <w:rPr>
                <w:rFonts w:ascii="Times New Roman" w:hAnsi="Times New Roman"/>
                <w:sz w:val="28"/>
              </w:rPr>
            </w:pPr>
            <w:r>
              <w:rPr>
                <w:rFonts w:ascii="Times New Roman" w:hAnsi="Times New Roman"/>
                <w:sz w:val="28"/>
              </w:rPr>
              <w:t>688</w:t>
            </w:r>
          </w:p>
        </w:tc>
        <w:tc>
          <w:tcPr>
            <w:tcW w:w="184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615B5" w:rsidRDefault="004615B5" w:rsidP="00ED49DB">
            <w:pPr>
              <w:jc w:val="center"/>
              <w:rPr>
                <w:rFonts w:ascii="Times New Roman" w:hAnsi="Times New Roman"/>
                <w:sz w:val="28"/>
              </w:rPr>
            </w:pPr>
            <w:r>
              <w:rPr>
                <w:rFonts w:ascii="Times New Roman" w:hAnsi="Times New Roman"/>
                <w:sz w:val="28"/>
              </w:rPr>
              <w:t>688</w:t>
            </w:r>
          </w:p>
        </w:tc>
        <w:tc>
          <w:tcPr>
            <w:tcW w:w="1956" w:type="dxa"/>
            <w:tcBorders>
              <w:top w:val="single" w:sz="4" w:space="0" w:color="000000"/>
              <w:left w:val="single" w:sz="4" w:space="0" w:color="000000"/>
              <w:bottom w:val="single" w:sz="4" w:space="0" w:color="000000"/>
              <w:right w:val="single" w:sz="4" w:space="0" w:color="000000"/>
            </w:tcBorders>
            <w:shd w:val="clear" w:color="auto" w:fill="auto"/>
            <w:vAlign w:val="center"/>
          </w:tcPr>
          <w:p w:rsidR="004615B5" w:rsidRDefault="004615B5" w:rsidP="00ED49DB">
            <w:pPr>
              <w:jc w:val="center"/>
              <w:rPr>
                <w:rFonts w:ascii="Times New Roman" w:hAnsi="Times New Roman"/>
                <w:sz w:val="28"/>
              </w:rPr>
            </w:pPr>
            <w:r>
              <w:rPr>
                <w:rFonts w:ascii="Times New Roman" w:hAnsi="Times New Roman"/>
                <w:sz w:val="28"/>
              </w:rPr>
              <w:t>688</w:t>
            </w:r>
          </w:p>
        </w:tc>
        <w:tc>
          <w:tcPr>
            <w:tcW w:w="139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615B5" w:rsidRDefault="004615B5" w:rsidP="00ED49DB">
            <w:pPr>
              <w:jc w:val="center"/>
              <w:rPr>
                <w:rFonts w:ascii="Times New Roman" w:hAnsi="Times New Roman"/>
                <w:sz w:val="28"/>
              </w:rPr>
            </w:pPr>
            <w:r>
              <w:rPr>
                <w:rFonts w:ascii="Times New Roman" w:hAnsi="Times New Roman"/>
                <w:sz w:val="28"/>
              </w:rPr>
              <w:t>688</w:t>
            </w:r>
          </w:p>
        </w:tc>
      </w:tr>
      <w:tr w:rsidR="004615B5" w:rsidTr="00ED49DB">
        <w:tc>
          <w:tcPr>
            <w:tcW w:w="2001" w:type="dxa"/>
            <w:tcBorders>
              <w:top w:val="single" w:sz="4" w:space="0" w:color="000000"/>
              <w:left w:val="single" w:sz="4" w:space="0" w:color="000000"/>
              <w:bottom w:val="single" w:sz="4" w:space="0" w:color="000000"/>
              <w:right w:val="single" w:sz="4" w:space="0" w:color="000000"/>
            </w:tcBorders>
            <w:shd w:val="clear" w:color="auto" w:fill="auto"/>
          </w:tcPr>
          <w:p w:rsidR="004615B5" w:rsidRDefault="004615B5" w:rsidP="00ED49DB">
            <w:pPr>
              <w:spacing w:after="0"/>
              <w:jc w:val="both"/>
              <w:rPr>
                <w:rFonts w:ascii="Times New Roman" w:hAnsi="Times New Roman"/>
                <w:sz w:val="28"/>
              </w:rPr>
            </w:pPr>
            <w:r>
              <w:rPr>
                <w:rFonts w:ascii="Times New Roman" w:hAnsi="Times New Roman"/>
                <w:sz w:val="28"/>
              </w:rPr>
              <w:t>Монитор</w:t>
            </w:r>
          </w:p>
        </w:tc>
        <w:tc>
          <w:tcPr>
            <w:tcW w:w="2158" w:type="dxa"/>
            <w:tcBorders>
              <w:top w:val="single" w:sz="4" w:space="0" w:color="000000"/>
              <w:left w:val="single" w:sz="4" w:space="0" w:color="000000"/>
              <w:bottom w:val="single" w:sz="4" w:space="0" w:color="000000"/>
              <w:right w:val="single" w:sz="4" w:space="0" w:color="000000"/>
            </w:tcBorders>
            <w:shd w:val="clear" w:color="auto" w:fill="auto"/>
            <w:vAlign w:val="center"/>
          </w:tcPr>
          <w:p w:rsidR="004615B5" w:rsidRDefault="004615B5" w:rsidP="00ED49DB">
            <w:pPr>
              <w:jc w:val="center"/>
              <w:rPr>
                <w:rFonts w:ascii="Times New Roman" w:hAnsi="Times New Roman"/>
                <w:sz w:val="28"/>
              </w:rPr>
            </w:pPr>
            <w:r>
              <w:rPr>
                <w:rFonts w:ascii="Times New Roman" w:hAnsi="Times New Roman"/>
                <w:sz w:val="28"/>
              </w:rPr>
              <w:t>92</w:t>
            </w:r>
          </w:p>
        </w:tc>
        <w:tc>
          <w:tcPr>
            <w:tcW w:w="184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615B5" w:rsidRDefault="004615B5" w:rsidP="00ED49DB">
            <w:pPr>
              <w:jc w:val="center"/>
              <w:rPr>
                <w:rFonts w:ascii="Times New Roman" w:hAnsi="Times New Roman"/>
                <w:sz w:val="28"/>
              </w:rPr>
            </w:pPr>
            <w:r>
              <w:rPr>
                <w:rFonts w:ascii="Times New Roman" w:hAnsi="Times New Roman"/>
                <w:sz w:val="28"/>
              </w:rPr>
              <w:t>92</w:t>
            </w:r>
          </w:p>
        </w:tc>
        <w:tc>
          <w:tcPr>
            <w:tcW w:w="1956" w:type="dxa"/>
            <w:tcBorders>
              <w:top w:val="single" w:sz="4" w:space="0" w:color="000000"/>
              <w:left w:val="single" w:sz="4" w:space="0" w:color="000000"/>
              <w:bottom w:val="single" w:sz="4" w:space="0" w:color="000000"/>
              <w:right w:val="single" w:sz="4" w:space="0" w:color="000000"/>
            </w:tcBorders>
            <w:shd w:val="clear" w:color="auto" w:fill="auto"/>
            <w:vAlign w:val="center"/>
          </w:tcPr>
          <w:p w:rsidR="004615B5" w:rsidRDefault="004615B5" w:rsidP="00ED49DB">
            <w:pPr>
              <w:jc w:val="center"/>
              <w:rPr>
                <w:rFonts w:ascii="Times New Roman" w:hAnsi="Times New Roman"/>
                <w:sz w:val="28"/>
              </w:rPr>
            </w:pPr>
            <w:r>
              <w:rPr>
                <w:rFonts w:ascii="Times New Roman" w:hAnsi="Times New Roman"/>
                <w:sz w:val="28"/>
              </w:rPr>
              <w:t>92</w:t>
            </w:r>
          </w:p>
        </w:tc>
        <w:tc>
          <w:tcPr>
            <w:tcW w:w="139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615B5" w:rsidRDefault="004615B5" w:rsidP="00ED49DB">
            <w:pPr>
              <w:jc w:val="center"/>
              <w:rPr>
                <w:rFonts w:ascii="Times New Roman" w:hAnsi="Times New Roman"/>
                <w:sz w:val="28"/>
              </w:rPr>
            </w:pPr>
            <w:r>
              <w:rPr>
                <w:rFonts w:ascii="Times New Roman" w:hAnsi="Times New Roman"/>
                <w:sz w:val="28"/>
              </w:rPr>
              <w:t>92</w:t>
            </w:r>
          </w:p>
        </w:tc>
      </w:tr>
      <w:tr w:rsidR="004615B5" w:rsidTr="00ED49DB">
        <w:tc>
          <w:tcPr>
            <w:tcW w:w="2001" w:type="dxa"/>
            <w:tcBorders>
              <w:top w:val="single" w:sz="4" w:space="0" w:color="000000"/>
              <w:left w:val="single" w:sz="4" w:space="0" w:color="000000"/>
              <w:bottom w:val="single" w:sz="4" w:space="0" w:color="000000"/>
              <w:right w:val="single" w:sz="4" w:space="0" w:color="000000"/>
            </w:tcBorders>
            <w:shd w:val="clear" w:color="auto" w:fill="auto"/>
          </w:tcPr>
          <w:p w:rsidR="004615B5" w:rsidRDefault="004615B5" w:rsidP="00ED49DB">
            <w:pPr>
              <w:spacing w:after="0"/>
              <w:jc w:val="both"/>
              <w:rPr>
                <w:rFonts w:ascii="Times New Roman" w:hAnsi="Times New Roman"/>
                <w:sz w:val="28"/>
              </w:rPr>
            </w:pPr>
            <w:r>
              <w:rPr>
                <w:rFonts w:ascii="Times New Roman" w:hAnsi="Times New Roman"/>
                <w:sz w:val="28"/>
              </w:rPr>
              <w:t>Лампа</w:t>
            </w:r>
          </w:p>
        </w:tc>
        <w:tc>
          <w:tcPr>
            <w:tcW w:w="2158" w:type="dxa"/>
            <w:tcBorders>
              <w:top w:val="single" w:sz="4" w:space="0" w:color="000000"/>
              <w:left w:val="single" w:sz="4" w:space="0" w:color="000000"/>
              <w:bottom w:val="single" w:sz="4" w:space="0" w:color="000000"/>
              <w:right w:val="single" w:sz="4" w:space="0" w:color="000000"/>
            </w:tcBorders>
            <w:shd w:val="clear" w:color="auto" w:fill="auto"/>
            <w:vAlign w:val="center"/>
          </w:tcPr>
          <w:p w:rsidR="004615B5" w:rsidRDefault="004615B5" w:rsidP="00ED49DB">
            <w:pPr>
              <w:jc w:val="center"/>
              <w:rPr>
                <w:rFonts w:ascii="Times New Roman" w:hAnsi="Times New Roman"/>
                <w:sz w:val="28"/>
              </w:rPr>
            </w:pPr>
            <w:r>
              <w:rPr>
                <w:rFonts w:ascii="Times New Roman" w:hAnsi="Times New Roman"/>
                <w:sz w:val="28"/>
              </w:rPr>
              <w:t>110</w:t>
            </w:r>
          </w:p>
        </w:tc>
        <w:tc>
          <w:tcPr>
            <w:tcW w:w="184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615B5" w:rsidRDefault="004615B5" w:rsidP="00ED49DB">
            <w:pPr>
              <w:jc w:val="center"/>
              <w:rPr>
                <w:rFonts w:ascii="Times New Roman" w:hAnsi="Times New Roman"/>
                <w:sz w:val="28"/>
              </w:rPr>
            </w:pPr>
            <w:r>
              <w:rPr>
                <w:rFonts w:ascii="Times New Roman" w:hAnsi="Times New Roman"/>
                <w:sz w:val="28"/>
              </w:rPr>
              <w:t>110</w:t>
            </w:r>
          </w:p>
        </w:tc>
        <w:tc>
          <w:tcPr>
            <w:tcW w:w="1956" w:type="dxa"/>
            <w:tcBorders>
              <w:top w:val="single" w:sz="4" w:space="0" w:color="000000"/>
              <w:left w:val="single" w:sz="4" w:space="0" w:color="000000"/>
              <w:bottom w:val="single" w:sz="4" w:space="0" w:color="000000"/>
              <w:right w:val="single" w:sz="4" w:space="0" w:color="000000"/>
            </w:tcBorders>
            <w:shd w:val="clear" w:color="auto" w:fill="auto"/>
            <w:vAlign w:val="center"/>
          </w:tcPr>
          <w:p w:rsidR="004615B5" w:rsidRDefault="004615B5" w:rsidP="00ED49DB">
            <w:pPr>
              <w:jc w:val="center"/>
              <w:rPr>
                <w:rFonts w:ascii="Times New Roman" w:hAnsi="Times New Roman"/>
                <w:sz w:val="28"/>
              </w:rPr>
            </w:pPr>
            <w:r>
              <w:rPr>
                <w:rFonts w:ascii="Times New Roman" w:hAnsi="Times New Roman"/>
                <w:sz w:val="28"/>
              </w:rPr>
              <w:t>110</w:t>
            </w:r>
          </w:p>
        </w:tc>
        <w:tc>
          <w:tcPr>
            <w:tcW w:w="139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615B5" w:rsidRDefault="004615B5" w:rsidP="00ED49DB">
            <w:pPr>
              <w:jc w:val="center"/>
              <w:rPr>
                <w:rFonts w:ascii="Times New Roman" w:hAnsi="Times New Roman"/>
                <w:sz w:val="28"/>
              </w:rPr>
            </w:pPr>
            <w:r>
              <w:rPr>
                <w:rFonts w:ascii="Times New Roman" w:hAnsi="Times New Roman"/>
                <w:sz w:val="28"/>
              </w:rPr>
              <w:t>110</w:t>
            </w:r>
          </w:p>
        </w:tc>
      </w:tr>
      <w:tr w:rsidR="004615B5" w:rsidTr="00ED49DB">
        <w:tc>
          <w:tcPr>
            <w:tcW w:w="7960"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rsidR="004615B5" w:rsidRDefault="004615B5" w:rsidP="00ED49DB">
            <w:pPr>
              <w:spacing w:after="0"/>
              <w:rPr>
                <w:rFonts w:ascii="Times New Roman" w:hAnsi="Times New Roman"/>
                <w:sz w:val="28"/>
              </w:rPr>
            </w:pPr>
            <w:r>
              <w:rPr>
                <w:rFonts w:ascii="Times New Roman" w:hAnsi="Times New Roman"/>
                <w:sz w:val="28"/>
              </w:rPr>
              <w:t>ИТОГО:</w:t>
            </w:r>
          </w:p>
        </w:tc>
        <w:tc>
          <w:tcPr>
            <w:tcW w:w="139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615B5" w:rsidRDefault="004615B5" w:rsidP="00ED49DB">
            <w:pPr>
              <w:jc w:val="center"/>
              <w:rPr>
                <w:rFonts w:ascii="Times New Roman" w:hAnsi="Times New Roman"/>
                <w:sz w:val="28"/>
              </w:rPr>
            </w:pPr>
            <w:r>
              <w:rPr>
                <w:rFonts w:ascii="Times New Roman" w:hAnsi="Times New Roman"/>
                <w:sz w:val="28"/>
              </w:rPr>
              <w:t>890</w:t>
            </w:r>
          </w:p>
        </w:tc>
      </w:tr>
    </w:tbl>
    <w:p w:rsidR="004615B5" w:rsidRDefault="004615B5" w:rsidP="004615B5">
      <w:pPr>
        <w:spacing w:after="0" w:line="360" w:lineRule="auto"/>
        <w:ind w:firstLine="709"/>
        <w:jc w:val="both"/>
        <w:rPr>
          <w:rFonts w:ascii="Times New Roman" w:hAnsi="Times New Roman"/>
          <w:caps/>
          <w:sz w:val="28"/>
        </w:rPr>
      </w:pPr>
      <w:r>
        <w:rPr>
          <w:rFonts w:ascii="Times New Roman" w:hAnsi="Times New Roman"/>
          <w:sz w:val="28"/>
        </w:rPr>
        <w:t>Таким образом, расходы на электроэнергию составили 890 руб.</w:t>
      </w:r>
    </w:p>
    <w:p w:rsidR="004615B5" w:rsidRDefault="00684572" w:rsidP="00CF187E">
      <w:pPr>
        <w:pStyle w:val="34"/>
      </w:pPr>
      <w:r>
        <w:t>6.2.4.</w:t>
      </w:r>
      <w:r w:rsidR="004615B5">
        <w:t> </w:t>
      </w:r>
      <w:r w:rsidR="00CF187E">
        <w:rPr>
          <w:caps w:val="0"/>
        </w:rPr>
        <w:t>Затраты на оплату труда</w:t>
      </w:r>
    </w:p>
    <w:p w:rsidR="004615B5" w:rsidRDefault="004615B5" w:rsidP="004615B5">
      <w:pPr>
        <w:spacing w:after="0" w:line="360" w:lineRule="auto"/>
        <w:ind w:firstLine="708"/>
        <w:jc w:val="both"/>
        <w:rPr>
          <w:rFonts w:ascii="Times New Roman" w:hAnsi="Times New Roman"/>
          <w:sz w:val="28"/>
        </w:rPr>
      </w:pPr>
      <w:r>
        <w:rPr>
          <w:rFonts w:ascii="Times New Roman" w:hAnsi="Times New Roman"/>
          <w:sz w:val="28"/>
        </w:rPr>
        <w:t>Затраты на оплату труда состоят:</w:t>
      </w:r>
    </w:p>
    <w:p w:rsidR="004615B5" w:rsidRDefault="004615B5" w:rsidP="004615B5">
      <w:pPr>
        <w:pStyle w:val="af9"/>
        <w:numPr>
          <w:ilvl w:val="0"/>
          <w:numId w:val="41"/>
        </w:numPr>
        <w:spacing w:after="0" w:line="360" w:lineRule="auto"/>
        <w:jc w:val="both"/>
        <w:rPr>
          <w:rFonts w:ascii="Times New Roman" w:hAnsi="Times New Roman"/>
          <w:sz w:val="28"/>
        </w:rPr>
      </w:pPr>
      <w:r>
        <w:rPr>
          <w:rFonts w:ascii="Times New Roman" w:hAnsi="Times New Roman"/>
          <w:sz w:val="28"/>
        </w:rPr>
        <w:t>Стипендия студента;</w:t>
      </w:r>
    </w:p>
    <w:p w:rsidR="004615B5" w:rsidRDefault="004615B5" w:rsidP="004615B5">
      <w:pPr>
        <w:pStyle w:val="af9"/>
        <w:numPr>
          <w:ilvl w:val="0"/>
          <w:numId w:val="41"/>
        </w:numPr>
        <w:spacing w:after="0" w:line="360" w:lineRule="auto"/>
        <w:jc w:val="both"/>
        <w:rPr>
          <w:rFonts w:ascii="Times New Roman" w:hAnsi="Times New Roman"/>
          <w:sz w:val="28"/>
        </w:rPr>
      </w:pPr>
      <w:r>
        <w:rPr>
          <w:rFonts w:ascii="Times New Roman" w:hAnsi="Times New Roman"/>
          <w:sz w:val="28"/>
        </w:rPr>
        <w:t>Зарплата дипломного руководителя;</w:t>
      </w:r>
    </w:p>
    <w:p w:rsidR="004615B5" w:rsidRDefault="004615B5" w:rsidP="004615B5">
      <w:pPr>
        <w:pStyle w:val="af9"/>
        <w:numPr>
          <w:ilvl w:val="0"/>
          <w:numId w:val="41"/>
        </w:numPr>
        <w:spacing w:after="0" w:line="360" w:lineRule="auto"/>
        <w:jc w:val="both"/>
        <w:rPr>
          <w:rFonts w:ascii="Times New Roman" w:hAnsi="Times New Roman"/>
          <w:sz w:val="28"/>
        </w:rPr>
      </w:pPr>
      <w:r>
        <w:rPr>
          <w:rFonts w:ascii="Times New Roman" w:hAnsi="Times New Roman"/>
          <w:sz w:val="28"/>
        </w:rPr>
        <w:t>Зарплата консультанта «экономика транспорта»;</w:t>
      </w:r>
    </w:p>
    <w:p w:rsidR="004615B5" w:rsidRDefault="004615B5" w:rsidP="004615B5">
      <w:pPr>
        <w:pStyle w:val="af9"/>
        <w:numPr>
          <w:ilvl w:val="0"/>
          <w:numId w:val="41"/>
        </w:numPr>
        <w:spacing w:after="0" w:line="360" w:lineRule="auto"/>
        <w:jc w:val="both"/>
        <w:rPr>
          <w:rFonts w:ascii="Times New Roman" w:hAnsi="Times New Roman"/>
          <w:sz w:val="28"/>
        </w:rPr>
      </w:pPr>
      <w:r>
        <w:rPr>
          <w:rFonts w:ascii="Times New Roman" w:hAnsi="Times New Roman"/>
          <w:sz w:val="28"/>
        </w:rPr>
        <w:lastRenderedPageBreak/>
        <w:t>Зарплата консультанта кафедры «безопасность жизнедеятельности».</w:t>
      </w:r>
    </w:p>
    <w:p w:rsidR="004615B5" w:rsidRDefault="004615B5" w:rsidP="004615B5">
      <w:pPr>
        <w:spacing w:after="0" w:line="360" w:lineRule="auto"/>
        <w:ind w:firstLine="708"/>
        <w:jc w:val="both"/>
        <w:rPr>
          <w:rFonts w:ascii="Times New Roman" w:hAnsi="Times New Roman"/>
          <w:sz w:val="28"/>
        </w:rPr>
      </w:pPr>
      <w:r>
        <w:rPr>
          <w:rFonts w:ascii="Times New Roman" w:hAnsi="Times New Roman"/>
          <w:sz w:val="28"/>
        </w:rPr>
        <w:t>Общие расходы на выплату заработной платы состоят из заработной платы студента и заработной платы консультантов.</w:t>
      </w:r>
    </w:p>
    <w:p w:rsidR="004615B5" w:rsidRDefault="004615B5" w:rsidP="004615B5">
      <w:pPr>
        <w:spacing w:after="0" w:line="360" w:lineRule="auto"/>
        <w:ind w:firstLine="708"/>
        <w:jc w:val="both"/>
        <w:rPr>
          <w:rFonts w:ascii="Times New Roman" w:hAnsi="Times New Roman"/>
          <w:sz w:val="28"/>
        </w:rPr>
      </w:pPr>
      <w:r>
        <w:rPr>
          <w:rFonts w:ascii="Times New Roman" w:hAnsi="Times New Roman"/>
          <w:sz w:val="28"/>
        </w:rPr>
        <w:t>Затраты на оплату труда рассчитывается по следующей формуле (1.6).</w:t>
      </w:r>
    </w:p>
    <w:tbl>
      <w:tblPr>
        <w:tblW w:w="0" w:type="auto"/>
        <w:tblInd w:w="108" w:type="dxa"/>
        <w:tblLayout w:type="fixed"/>
        <w:tblLook w:val="04A0" w:firstRow="1" w:lastRow="0" w:firstColumn="1" w:lastColumn="0" w:noHBand="0" w:noVBand="1"/>
      </w:tblPr>
      <w:tblGrid>
        <w:gridCol w:w="8494"/>
        <w:gridCol w:w="753"/>
      </w:tblGrid>
      <w:tr w:rsidR="004615B5" w:rsidTr="00ED49DB">
        <w:tc>
          <w:tcPr>
            <w:tcW w:w="8494" w:type="dxa"/>
            <w:vAlign w:val="center"/>
          </w:tcPr>
          <w:p w:rsidR="004615B5" w:rsidRDefault="004615B5" w:rsidP="00ED49DB">
            <w:pPr>
              <w:spacing w:after="0" w:line="360" w:lineRule="auto"/>
              <w:jc w:val="center"/>
              <w:rPr>
                <w:rFonts w:ascii="Times New Roman" w:hAnsi="Times New Roman"/>
                <w:sz w:val="28"/>
              </w:rPr>
            </w:pPr>
            <w:r>
              <w:rPr>
                <w:rFonts w:ascii="Times New Roman" w:hAnsi="Times New Roman"/>
                <w:noProof/>
                <w:sz w:val="28"/>
              </w:rPr>
              <w:drawing>
                <wp:inline distT="0" distB="0" distL="0" distR="0" wp14:anchorId="63A1FB76" wp14:editId="5838BCE0">
                  <wp:extent cx="1287780" cy="556260"/>
                  <wp:effectExtent l="0" t="0" r="0" b="0"/>
                  <wp:docPr id="8" name="Picture 7"/>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2"/>
                          <a:srcRect/>
                          <a:stretch/>
                        </pic:blipFill>
                        <pic:spPr>
                          <a:xfrm>
                            <a:off x="0" y="0"/>
                            <a:ext cx="1287780" cy="556260"/>
                          </a:xfrm>
                          <a:prstGeom prst="rect">
                            <a:avLst/>
                          </a:prstGeom>
                        </pic:spPr>
                      </pic:pic>
                    </a:graphicData>
                  </a:graphic>
                </wp:inline>
              </w:drawing>
            </w:r>
          </w:p>
        </w:tc>
        <w:tc>
          <w:tcPr>
            <w:tcW w:w="753" w:type="dxa"/>
            <w:vAlign w:val="center"/>
          </w:tcPr>
          <w:p w:rsidR="004615B5" w:rsidRDefault="004615B5" w:rsidP="00ED49DB">
            <w:pPr>
              <w:spacing w:after="0" w:line="360" w:lineRule="auto"/>
              <w:jc w:val="right"/>
              <w:rPr>
                <w:rFonts w:ascii="Times New Roman" w:hAnsi="Times New Roman"/>
                <w:sz w:val="28"/>
              </w:rPr>
            </w:pPr>
            <w:r>
              <w:rPr>
                <w:rFonts w:ascii="Times New Roman" w:hAnsi="Times New Roman"/>
                <w:sz w:val="28"/>
              </w:rPr>
              <w:t>(1.6)</w:t>
            </w:r>
          </w:p>
        </w:tc>
      </w:tr>
    </w:tbl>
    <w:p w:rsidR="004615B5" w:rsidRDefault="004615B5" w:rsidP="004615B5">
      <w:pPr>
        <w:spacing w:after="120" w:line="360" w:lineRule="auto"/>
        <w:ind w:firstLine="709"/>
        <w:contextualSpacing/>
        <w:jc w:val="both"/>
        <w:rPr>
          <w:rFonts w:ascii="Times New Roman" w:hAnsi="Times New Roman"/>
          <w:sz w:val="28"/>
        </w:rPr>
      </w:pPr>
      <w:r>
        <w:rPr>
          <w:rFonts w:ascii="Times New Roman" w:hAnsi="Times New Roman"/>
          <w:sz w:val="28"/>
        </w:rPr>
        <w:t>где:</w:t>
      </w:r>
    </w:p>
    <w:p w:rsidR="004615B5" w:rsidRDefault="004615B5" w:rsidP="004615B5">
      <w:pPr>
        <w:spacing w:after="0" w:line="360" w:lineRule="auto"/>
        <w:ind w:firstLine="709"/>
        <w:contextualSpacing/>
        <w:jc w:val="both"/>
        <w:rPr>
          <w:rFonts w:ascii="Times New Roman" w:hAnsi="Times New Roman"/>
          <w:sz w:val="28"/>
        </w:rPr>
      </w:pPr>
      <w:r>
        <w:rPr>
          <w:rFonts w:ascii="Times New Roman" w:hAnsi="Times New Roman"/>
          <w:sz w:val="28"/>
        </w:rPr>
        <w:t>С</w:t>
      </w:r>
      <w:r>
        <w:rPr>
          <w:rFonts w:ascii="Times New Roman" w:hAnsi="Times New Roman"/>
          <w:sz w:val="28"/>
          <w:vertAlign w:val="subscript"/>
        </w:rPr>
        <w:t>тр</w:t>
      </w:r>
      <w:r>
        <w:rPr>
          <w:rFonts w:ascii="Times New Roman" w:hAnsi="Times New Roman"/>
          <w:sz w:val="28"/>
        </w:rPr>
        <w:t xml:space="preserve"> – затраты на оплату труда;</w:t>
      </w:r>
    </w:p>
    <w:p w:rsidR="004615B5" w:rsidRDefault="004615B5" w:rsidP="004615B5">
      <w:pPr>
        <w:spacing w:after="0" w:line="360" w:lineRule="auto"/>
        <w:ind w:firstLine="709"/>
        <w:contextualSpacing/>
        <w:jc w:val="both"/>
        <w:rPr>
          <w:rFonts w:ascii="Times New Roman" w:hAnsi="Times New Roman"/>
          <w:sz w:val="28"/>
        </w:rPr>
      </w:pPr>
      <w:r>
        <w:rPr>
          <w:rFonts w:ascii="Times New Roman" w:hAnsi="Times New Roman"/>
          <w:sz w:val="28"/>
        </w:rPr>
        <w:t>ЗП – заработная плата работника;</w:t>
      </w:r>
    </w:p>
    <w:p w:rsidR="004615B5" w:rsidRDefault="004615B5" w:rsidP="004615B5">
      <w:pPr>
        <w:spacing w:after="0" w:line="360" w:lineRule="auto"/>
        <w:ind w:firstLine="709"/>
        <w:jc w:val="both"/>
        <w:rPr>
          <w:rFonts w:ascii="Times New Roman" w:hAnsi="Times New Roman"/>
          <w:sz w:val="28"/>
        </w:rPr>
      </w:pPr>
      <w:r>
        <w:rPr>
          <w:rFonts w:ascii="Times New Roman" w:hAnsi="Times New Roman"/>
          <w:sz w:val="28"/>
        </w:rPr>
        <w:t>t</w:t>
      </w:r>
      <w:r>
        <w:rPr>
          <w:rFonts w:ascii="Times New Roman" w:hAnsi="Times New Roman"/>
          <w:sz w:val="28"/>
          <w:vertAlign w:val="subscript"/>
        </w:rPr>
        <w:t>р</w:t>
      </w:r>
      <w:r>
        <w:rPr>
          <w:rFonts w:ascii="Times New Roman" w:hAnsi="Times New Roman"/>
          <w:sz w:val="28"/>
        </w:rPr>
        <w:t xml:space="preserve"> – затраченное время на работу.</w:t>
      </w:r>
    </w:p>
    <w:p w:rsidR="004615B5" w:rsidRDefault="004615B5" w:rsidP="004615B5">
      <w:pPr>
        <w:spacing w:after="0" w:line="360" w:lineRule="auto"/>
        <w:ind w:firstLine="709"/>
        <w:jc w:val="both"/>
        <w:rPr>
          <w:rFonts w:ascii="Times New Roman" w:hAnsi="Times New Roman"/>
          <w:sz w:val="28"/>
        </w:rPr>
      </w:pPr>
      <w:r>
        <w:rPr>
          <w:rFonts w:ascii="Times New Roman" w:hAnsi="Times New Roman"/>
          <w:sz w:val="28"/>
        </w:rPr>
        <w:t>В таблице 6.5 представлен расчет затрат на оплату труда.</w:t>
      </w:r>
    </w:p>
    <w:tbl>
      <w:tblPr>
        <w:tblW w:w="9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68"/>
        <w:gridCol w:w="2410"/>
        <w:gridCol w:w="1985"/>
        <w:gridCol w:w="2693"/>
      </w:tblGrid>
      <w:tr w:rsidR="004615B5" w:rsidTr="00ED49DB">
        <w:tc>
          <w:tcPr>
            <w:tcW w:w="9356" w:type="dxa"/>
            <w:gridSpan w:val="4"/>
            <w:tcBorders>
              <w:top w:val="nil"/>
              <w:left w:val="nil"/>
              <w:bottom w:val="single" w:sz="4" w:space="0" w:color="000000"/>
              <w:right w:val="nil"/>
            </w:tcBorders>
            <w:shd w:val="clear" w:color="auto" w:fill="auto"/>
          </w:tcPr>
          <w:p w:rsidR="004615B5" w:rsidRDefault="004615B5" w:rsidP="00ED49DB">
            <w:pPr>
              <w:spacing w:after="0" w:line="360" w:lineRule="auto"/>
              <w:ind w:right="851"/>
              <w:jc w:val="both"/>
              <w:rPr>
                <w:rFonts w:ascii="Times New Roman" w:hAnsi="Times New Roman"/>
                <w:sz w:val="28"/>
              </w:rPr>
            </w:pPr>
            <w:r>
              <w:rPr>
                <w:rFonts w:ascii="Times New Roman" w:hAnsi="Times New Roman"/>
                <w:sz w:val="28"/>
              </w:rPr>
              <w:t>Таблица 6.5 – Затраты на оплату труда</w:t>
            </w:r>
          </w:p>
        </w:tc>
      </w:tr>
      <w:tr w:rsidR="004615B5" w:rsidTr="00ED49DB">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tcPr>
          <w:p w:rsidR="004615B5" w:rsidRDefault="004615B5" w:rsidP="00ED49DB">
            <w:pPr>
              <w:spacing w:after="0"/>
              <w:jc w:val="center"/>
              <w:rPr>
                <w:rFonts w:ascii="Times New Roman" w:hAnsi="Times New Roman"/>
                <w:sz w:val="28"/>
              </w:rPr>
            </w:pPr>
            <w:r>
              <w:rPr>
                <w:rFonts w:ascii="Times New Roman" w:hAnsi="Times New Roman"/>
                <w:sz w:val="28"/>
              </w:rPr>
              <w:t>Исполнитель</w:t>
            </w:r>
          </w:p>
        </w:tc>
        <w:tc>
          <w:tcPr>
            <w:tcW w:w="2410" w:type="dxa"/>
            <w:tcBorders>
              <w:top w:val="single" w:sz="4" w:space="0" w:color="000000"/>
              <w:left w:val="single" w:sz="4" w:space="0" w:color="000000"/>
              <w:bottom w:val="single" w:sz="4" w:space="0" w:color="000000"/>
              <w:right w:val="single" w:sz="4" w:space="0" w:color="000000"/>
            </w:tcBorders>
            <w:shd w:val="clear" w:color="auto" w:fill="auto"/>
            <w:vAlign w:val="center"/>
          </w:tcPr>
          <w:p w:rsidR="004615B5" w:rsidRDefault="004615B5" w:rsidP="00ED49DB">
            <w:pPr>
              <w:spacing w:after="0"/>
              <w:jc w:val="center"/>
              <w:rPr>
                <w:rFonts w:ascii="Times New Roman" w:hAnsi="Times New Roman"/>
                <w:sz w:val="28"/>
              </w:rPr>
            </w:pPr>
            <w:r>
              <w:rPr>
                <w:rFonts w:ascii="Times New Roman" w:hAnsi="Times New Roman"/>
                <w:sz w:val="28"/>
              </w:rPr>
              <w:t>Заработная плата, руб.</w:t>
            </w:r>
          </w:p>
        </w:tc>
        <w:tc>
          <w:tcPr>
            <w:tcW w:w="19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615B5" w:rsidRDefault="004615B5" w:rsidP="00ED49DB">
            <w:pPr>
              <w:spacing w:after="0"/>
              <w:jc w:val="center"/>
              <w:rPr>
                <w:rFonts w:ascii="Times New Roman" w:hAnsi="Times New Roman"/>
                <w:sz w:val="28"/>
              </w:rPr>
            </w:pPr>
            <w:r>
              <w:rPr>
                <w:rFonts w:ascii="Times New Roman" w:hAnsi="Times New Roman"/>
                <w:sz w:val="28"/>
              </w:rPr>
              <w:t xml:space="preserve">Затраченное </w:t>
            </w:r>
          </w:p>
          <w:p w:rsidR="004615B5" w:rsidRDefault="004615B5" w:rsidP="00ED49DB">
            <w:pPr>
              <w:spacing w:after="0"/>
              <w:jc w:val="center"/>
              <w:rPr>
                <w:rFonts w:ascii="Times New Roman" w:hAnsi="Times New Roman"/>
                <w:sz w:val="28"/>
              </w:rPr>
            </w:pPr>
            <w:r>
              <w:rPr>
                <w:rFonts w:ascii="Times New Roman" w:hAnsi="Times New Roman"/>
                <w:sz w:val="28"/>
              </w:rPr>
              <w:t>время, ч.</w:t>
            </w:r>
          </w:p>
        </w:tc>
        <w:tc>
          <w:tcPr>
            <w:tcW w:w="269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615B5" w:rsidRDefault="004615B5" w:rsidP="00ED49DB">
            <w:pPr>
              <w:spacing w:after="0"/>
              <w:jc w:val="center"/>
              <w:rPr>
                <w:rFonts w:ascii="Times New Roman" w:hAnsi="Times New Roman"/>
                <w:sz w:val="28"/>
              </w:rPr>
            </w:pPr>
            <w:r>
              <w:rPr>
                <w:rFonts w:ascii="Times New Roman" w:hAnsi="Times New Roman"/>
                <w:sz w:val="28"/>
              </w:rPr>
              <w:t xml:space="preserve">Затраты на оплату </w:t>
            </w:r>
          </w:p>
          <w:p w:rsidR="004615B5" w:rsidRDefault="004615B5" w:rsidP="00ED49DB">
            <w:pPr>
              <w:spacing w:after="0"/>
              <w:jc w:val="center"/>
              <w:rPr>
                <w:rFonts w:ascii="Times New Roman" w:hAnsi="Times New Roman"/>
                <w:sz w:val="28"/>
              </w:rPr>
            </w:pPr>
            <w:r>
              <w:rPr>
                <w:rFonts w:ascii="Times New Roman" w:hAnsi="Times New Roman"/>
                <w:sz w:val="28"/>
              </w:rPr>
              <w:t>труда, руб.</w:t>
            </w:r>
          </w:p>
        </w:tc>
      </w:tr>
      <w:tr w:rsidR="004615B5" w:rsidTr="00ED49DB">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tcPr>
          <w:p w:rsidR="004615B5" w:rsidRDefault="004615B5" w:rsidP="00ED49DB">
            <w:pPr>
              <w:spacing w:after="0"/>
              <w:rPr>
                <w:rFonts w:ascii="Times New Roman" w:hAnsi="Times New Roman"/>
                <w:sz w:val="28"/>
              </w:rPr>
            </w:pPr>
            <w:r>
              <w:rPr>
                <w:rFonts w:ascii="Times New Roman" w:hAnsi="Times New Roman"/>
                <w:sz w:val="28"/>
              </w:rPr>
              <w:t>Дипломник</w:t>
            </w:r>
          </w:p>
        </w:tc>
        <w:tc>
          <w:tcPr>
            <w:tcW w:w="2410" w:type="dxa"/>
            <w:tcBorders>
              <w:top w:val="single" w:sz="4" w:space="0" w:color="000000"/>
              <w:left w:val="single" w:sz="4" w:space="0" w:color="000000"/>
              <w:bottom w:val="single" w:sz="4" w:space="0" w:color="000000"/>
              <w:right w:val="single" w:sz="4" w:space="0" w:color="000000"/>
            </w:tcBorders>
            <w:shd w:val="clear" w:color="auto" w:fill="auto"/>
            <w:vAlign w:val="center"/>
          </w:tcPr>
          <w:p w:rsidR="004615B5" w:rsidRDefault="004615B5" w:rsidP="00ED49DB">
            <w:pPr>
              <w:spacing w:after="0"/>
              <w:jc w:val="center"/>
              <w:rPr>
                <w:rFonts w:ascii="Times New Roman" w:hAnsi="Times New Roman"/>
                <w:sz w:val="28"/>
              </w:rPr>
            </w:pPr>
            <w:r>
              <w:rPr>
                <w:rFonts w:ascii="Times New Roman" w:hAnsi="Times New Roman"/>
                <w:sz w:val="28"/>
              </w:rPr>
              <w:t>2 500 (стипендия)</w:t>
            </w:r>
          </w:p>
        </w:tc>
        <w:tc>
          <w:tcPr>
            <w:tcW w:w="19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615B5" w:rsidRDefault="004615B5" w:rsidP="00ED49DB">
            <w:pPr>
              <w:spacing w:after="0"/>
              <w:jc w:val="center"/>
              <w:rPr>
                <w:rFonts w:ascii="Times New Roman" w:hAnsi="Times New Roman"/>
                <w:sz w:val="28"/>
              </w:rPr>
            </w:pPr>
            <w:r>
              <w:rPr>
                <w:rFonts w:ascii="Times New Roman" w:hAnsi="Times New Roman"/>
                <w:sz w:val="28"/>
              </w:rPr>
              <w:t>179</w:t>
            </w:r>
          </w:p>
        </w:tc>
        <w:tc>
          <w:tcPr>
            <w:tcW w:w="269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615B5" w:rsidRDefault="004615B5" w:rsidP="00ED49DB">
            <w:pPr>
              <w:spacing w:after="0"/>
              <w:jc w:val="center"/>
              <w:rPr>
                <w:rFonts w:ascii="Times New Roman" w:hAnsi="Times New Roman"/>
                <w:sz w:val="28"/>
              </w:rPr>
            </w:pPr>
            <w:r>
              <w:rPr>
                <w:rFonts w:ascii="Times New Roman" w:hAnsi="Times New Roman"/>
                <w:sz w:val="28"/>
              </w:rPr>
              <w:t>2 797</w:t>
            </w:r>
          </w:p>
        </w:tc>
      </w:tr>
      <w:tr w:rsidR="004615B5" w:rsidTr="00ED49DB">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tcPr>
          <w:p w:rsidR="004615B5" w:rsidRDefault="004615B5" w:rsidP="00ED49DB">
            <w:pPr>
              <w:spacing w:after="0"/>
              <w:rPr>
                <w:rFonts w:ascii="Times New Roman" w:hAnsi="Times New Roman"/>
                <w:sz w:val="28"/>
              </w:rPr>
            </w:pPr>
            <w:r>
              <w:rPr>
                <w:rFonts w:ascii="Times New Roman" w:hAnsi="Times New Roman"/>
                <w:sz w:val="28"/>
              </w:rPr>
              <w:t>Дипломный руководитель</w:t>
            </w:r>
          </w:p>
        </w:tc>
        <w:tc>
          <w:tcPr>
            <w:tcW w:w="2410" w:type="dxa"/>
            <w:tcBorders>
              <w:top w:val="single" w:sz="4" w:space="0" w:color="000000"/>
              <w:left w:val="single" w:sz="4" w:space="0" w:color="000000"/>
              <w:bottom w:val="single" w:sz="4" w:space="0" w:color="000000"/>
              <w:right w:val="single" w:sz="4" w:space="0" w:color="000000"/>
            </w:tcBorders>
            <w:shd w:val="clear" w:color="auto" w:fill="auto"/>
            <w:vAlign w:val="center"/>
          </w:tcPr>
          <w:p w:rsidR="004615B5" w:rsidRDefault="004615B5" w:rsidP="00ED49DB">
            <w:pPr>
              <w:jc w:val="center"/>
              <w:rPr>
                <w:rFonts w:ascii="Times New Roman" w:hAnsi="Times New Roman"/>
                <w:sz w:val="28"/>
              </w:rPr>
            </w:pPr>
            <w:r>
              <w:rPr>
                <w:rFonts w:ascii="Times New Roman" w:hAnsi="Times New Roman"/>
                <w:sz w:val="28"/>
              </w:rPr>
              <w:t>40 000</w:t>
            </w:r>
          </w:p>
        </w:tc>
        <w:tc>
          <w:tcPr>
            <w:tcW w:w="19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615B5" w:rsidRDefault="004615B5" w:rsidP="00ED49DB">
            <w:pPr>
              <w:jc w:val="center"/>
              <w:rPr>
                <w:rFonts w:ascii="Times New Roman" w:hAnsi="Times New Roman"/>
                <w:sz w:val="28"/>
              </w:rPr>
            </w:pPr>
            <w:r>
              <w:rPr>
                <w:rFonts w:ascii="Times New Roman" w:hAnsi="Times New Roman"/>
                <w:sz w:val="28"/>
              </w:rPr>
              <w:t>26</w:t>
            </w:r>
          </w:p>
        </w:tc>
        <w:tc>
          <w:tcPr>
            <w:tcW w:w="269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615B5" w:rsidRDefault="004615B5" w:rsidP="00ED49DB">
            <w:pPr>
              <w:jc w:val="center"/>
              <w:rPr>
                <w:rFonts w:ascii="Times New Roman" w:hAnsi="Times New Roman"/>
                <w:sz w:val="28"/>
              </w:rPr>
            </w:pPr>
            <w:r>
              <w:rPr>
                <w:rFonts w:ascii="Times New Roman" w:hAnsi="Times New Roman"/>
                <w:sz w:val="28"/>
              </w:rPr>
              <w:t>6 500</w:t>
            </w:r>
          </w:p>
        </w:tc>
      </w:tr>
      <w:tr w:rsidR="004615B5" w:rsidTr="00ED49DB">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tcPr>
          <w:p w:rsidR="004615B5" w:rsidRDefault="004615B5" w:rsidP="00ED49DB">
            <w:pPr>
              <w:spacing w:after="0"/>
              <w:rPr>
                <w:rFonts w:ascii="Times New Roman" w:hAnsi="Times New Roman"/>
                <w:sz w:val="28"/>
              </w:rPr>
            </w:pPr>
            <w:r>
              <w:rPr>
                <w:rFonts w:ascii="Times New Roman" w:hAnsi="Times New Roman"/>
                <w:sz w:val="28"/>
              </w:rPr>
              <w:t>Консультант по экономике</w:t>
            </w:r>
          </w:p>
        </w:tc>
        <w:tc>
          <w:tcPr>
            <w:tcW w:w="2410" w:type="dxa"/>
            <w:tcBorders>
              <w:top w:val="single" w:sz="4" w:space="0" w:color="000000"/>
              <w:left w:val="single" w:sz="4" w:space="0" w:color="000000"/>
              <w:bottom w:val="single" w:sz="4" w:space="0" w:color="000000"/>
              <w:right w:val="single" w:sz="4" w:space="0" w:color="000000"/>
            </w:tcBorders>
            <w:shd w:val="clear" w:color="auto" w:fill="auto"/>
            <w:vAlign w:val="center"/>
          </w:tcPr>
          <w:p w:rsidR="004615B5" w:rsidRDefault="004615B5" w:rsidP="00ED49DB">
            <w:pPr>
              <w:jc w:val="center"/>
              <w:rPr>
                <w:rFonts w:ascii="Times New Roman" w:hAnsi="Times New Roman"/>
                <w:sz w:val="28"/>
              </w:rPr>
            </w:pPr>
            <w:r>
              <w:rPr>
                <w:rFonts w:ascii="Times New Roman" w:hAnsi="Times New Roman"/>
                <w:sz w:val="28"/>
              </w:rPr>
              <w:t>36 000</w:t>
            </w:r>
          </w:p>
        </w:tc>
        <w:tc>
          <w:tcPr>
            <w:tcW w:w="19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615B5" w:rsidRDefault="004615B5" w:rsidP="00ED49DB">
            <w:pPr>
              <w:jc w:val="center"/>
              <w:rPr>
                <w:rFonts w:ascii="Times New Roman" w:hAnsi="Times New Roman"/>
                <w:sz w:val="28"/>
              </w:rPr>
            </w:pPr>
            <w:r>
              <w:rPr>
                <w:rFonts w:ascii="Times New Roman" w:hAnsi="Times New Roman"/>
                <w:sz w:val="28"/>
              </w:rPr>
              <w:t>4</w:t>
            </w:r>
          </w:p>
        </w:tc>
        <w:tc>
          <w:tcPr>
            <w:tcW w:w="269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615B5" w:rsidRDefault="004615B5" w:rsidP="00ED49DB">
            <w:pPr>
              <w:jc w:val="center"/>
              <w:rPr>
                <w:rFonts w:ascii="Times New Roman" w:hAnsi="Times New Roman"/>
                <w:sz w:val="28"/>
              </w:rPr>
            </w:pPr>
            <w:r>
              <w:rPr>
                <w:rFonts w:ascii="Times New Roman" w:hAnsi="Times New Roman"/>
                <w:sz w:val="28"/>
              </w:rPr>
              <w:t>900</w:t>
            </w:r>
          </w:p>
        </w:tc>
      </w:tr>
      <w:tr w:rsidR="004615B5" w:rsidTr="00ED49DB">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tcPr>
          <w:p w:rsidR="004615B5" w:rsidRDefault="004615B5" w:rsidP="00ED49DB">
            <w:pPr>
              <w:spacing w:after="0" w:line="360" w:lineRule="auto"/>
              <w:rPr>
                <w:rFonts w:ascii="Times New Roman" w:hAnsi="Times New Roman"/>
                <w:sz w:val="28"/>
              </w:rPr>
            </w:pPr>
            <w:r>
              <w:rPr>
                <w:rFonts w:ascii="Times New Roman" w:hAnsi="Times New Roman"/>
                <w:sz w:val="28"/>
              </w:rPr>
              <w:t>Консультант по охране труда</w:t>
            </w:r>
          </w:p>
        </w:tc>
        <w:tc>
          <w:tcPr>
            <w:tcW w:w="2410" w:type="dxa"/>
            <w:tcBorders>
              <w:top w:val="single" w:sz="4" w:space="0" w:color="000000"/>
              <w:left w:val="single" w:sz="4" w:space="0" w:color="000000"/>
              <w:bottom w:val="single" w:sz="4" w:space="0" w:color="000000"/>
              <w:right w:val="single" w:sz="4" w:space="0" w:color="000000"/>
            </w:tcBorders>
            <w:shd w:val="clear" w:color="auto" w:fill="auto"/>
            <w:vAlign w:val="center"/>
          </w:tcPr>
          <w:p w:rsidR="004615B5" w:rsidRDefault="004615B5" w:rsidP="00ED49DB">
            <w:pPr>
              <w:jc w:val="center"/>
              <w:rPr>
                <w:rFonts w:ascii="Times New Roman" w:hAnsi="Times New Roman"/>
                <w:sz w:val="28"/>
              </w:rPr>
            </w:pPr>
            <w:r>
              <w:rPr>
                <w:rFonts w:ascii="Times New Roman" w:hAnsi="Times New Roman"/>
                <w:sz w:val="28"/>
              </w:rPr>
              <w:t>36 000</w:t>
            </w:r>
          </w:p>
        </w:tc>
        <w:tc>
          <w:tcPr>
            <w:tcW w:w="19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615B5" w:rsidRDefault="004615B5" w:rsidP="00ED49DB">
            <w:pPr>
              <w:jc w:val="center"/>
              <w:rPr>
                <w:rFonts w:ascii="Times New Roman" w:hAnsi="Times New Roman"/>
                <w:sz w:val="28"/>
              </w:rPr>
            </w:pPr>
            <w:r>
              <w:rPr>
                <w:rFonts w:ascii="Times New Roman" w:hAnsi="Times New Roman"/>
                <w:sz w:val="28"/>
              </w:rPr>
              <w:t>4</w:t>
            </w:r>
          </w:p>
        </w:tc>
        <w:tc>
          <w:tcPr>
            <w:tcW w:w="269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615B5" w:rsidRDefault="004615B5" w:rsidP="00ED49DB">
            <w:pPr>
              <w:jc w:val="center"/>
              <w:rPr>
                <w:rFonts w:ascii="Times New Roman" w:hAnsi="Times New Roman"/>
                <w:sz w:val="28"/>
              </w:rPr>
            </w:pPr>
            <w:r>
              <w:rPr>
                <w:rFonts w:ascii="Times New Roman" w:hAnsi="Times New Roman"/>
                <w:sz w:val="28"/>
              </w:rPr>
              <w:t>900</w:t>
            </w:r>
          </w:p>
        </w:tc>
      </w:tr>
      <w:tr w:rsidR="004615B5" w:rsidTr="00ED49DB">
        <w:tc>
          <w:tcPr>
            <w:tcW w:w="6663"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4615B5" w:rsidRDefault="004615B5" w:rsidP="00ED49DB">
            <w:pPr>
              <w:spacing w:after="0" w:line="360" w:lineRule="auto"/>
              <w:rPr>
                <w:rFonts w:ascii="Times New Roman" w:hAnsi="Times New Roman"/>
                <w:sz w:val="28"/>
              </w:rPr>
            </w:pPr>
            <w:r>
              <w:rPr>
                <w:rFonts w:ascii="Times New Roman" w:hAnsi="Times New Roman"/>
                <w:sz w:val="28"/>
              </w:rPr>
              <w:t>ИТОГО:</w:t>
            </w:r>
          </w:p>
        </w:tc>
        <w:tc>
          <w:tcPr>
            <w:tcW w:w="269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615B5" w:rsidRDefault="004615B5" w:rsidP="00ED49DB">
            <w:pPr>
              <w:spacing w:after="0" w:line="360" w:lineRule="auto"/>
              <w:jc w:val="center"/>
              <w:rPr>
                <w:rFonts w:ascii="Times New Roman" w:hAnsi="Times New Roman"/>
                <w:sz w:val="28"/>
              </w:rPr>
            </w:pPr>
            <w:r>
              <w:rPr>
                <w:rFonts w:ascii="Times New Roman" w:hAnsi="Times New Roman"/>
                <w:sz w:val="28"/>
              </w:rPr>
              <w:t>11 097</w:t>
            </w:r>
          </w:p>
        </w:tc>
      </w:tr>
    </w:tbl>
    <w:p w:rsidR="004615B5" w:rsidRDefault="004615B5" w:rsidP="004615B5">
      <w:pPr>
        <w:spacing w:after="0" w:line="360" w:lineRule="auto"/>
        <w:ind w:firstLine="709"/>
        <w:jc w:val="both"/>
        <w:rPr>
          <w:rFonts w:ascii="Times New Roman" w:hAnsi="Times New Roman"/>
          <w:caps/>
          <w:sz w:val="28"/>
        </w:rPr>
      </w:pPr>
      <w:r>
        <w:rPr>
          <w:rFonts w:ascii="Times New Roman" w:hAnsi="Times New Roman"/>
          <w:sz w:val="28"/>
        </w:rPr>
        <w:t>Таким образом, затраты на оплату труда составили 11 097 руб.</w:t>
      </w:r>
    </w:p>
    <w:p w:rsidR="004615B5" w:rsidRDefault="00CF187E" w:rsidP="00CF187E">
      <w:pPr>
        <w:pStyle w:val="34"/>
      </w:pPr>
      <w:r>
        <w:t>6.2.5.</w:t>
      </w:r>
      <w:r w:rsidR="004615B5">
        <w:t> </w:t>
      </w:r>
      <w:r>
        <w:rPr>
          <w:caps w:val="0"/>
        </w:rPr>
        <w:t>Взносы на социальное страхование и обеспечение</w:t>
      </w:r>
    </w:p>
    <w:p w:rsidR="004615B5" w:rsidRDefault="004615B5" w:rsidP="004615B5">
      <w:pPr>
        <w:spacing w:after="0" w:line="360" w:lineRule="auto"/>
        <w:ind w:firstLine="709"/>
        <w:jc w:val="both"/>
        <w:rPr>
          <w:rFonts w:ascii="Times New Roman" w:hAnsi="Times New Roman"/>
          <w:sz w:val="28"/>
        </w:rPr>
      </w:pPr>
      <w:r>
        <w:rPr>
          <w:rFonts w:ascii="Times New Roman" w:hAnsi="Times New Roman"/>
          <w:sz w:val="28"/>
        </w:rPr>
        <w:t>Отчисления на социальное страхование и обеспечение составляют 30,2 % от суммы всех заработных плат и определяются по формуле (1.7).</w:t>
      </w:r>
    </w:p>
    <w:tbl>
      <w:tblPr>
        <w:tblW w:w="0" w:type="auto"/>
        <w:tblInd w:w="108" w:type="dxa"/>
        <w:tblLayout w:type="fixed"/>
        <w:tblLook w:val="04A0" w:firstRow="1" w:lastRow="0" w:firstColumn="1" w:lastColumn="0" w:noHBand="0" w:noVBand="1"/>
      </w:tblPr>
      <w:tblGrid>
        <w:gridCol w:w="8494"/>
        <w:gridCol w:w="753"/>
      </w:tblGrid>
      <w:tr w:rsidR="004615B5" w:rsidTr="00ED49DB">
        <w:tc>
          <w:tcPr>
            <w:tcW w:w="8494" w:type="dxa"/>
            <w:vAlign w:val="center"/>
          </w:tcPr>
          <w:p w:rsidR="004615B5" w:rsidRDefault="004615B5" w:rsidP="00ED49DB">
            <w:pPr>
              <w:spacing w:after="0" w:line="360" w:lineRule="auto"/>
              <w:jc w:val="center"/>
              <w:rPr>
                <w:rFonts w:ascii="Times New Roman" w:hAnsi="Times New Roman"/>
                <w:sz w:val="28"/>
              </w:rPr>
            </w:pPr>
            <w:r>
              <w:rPr>
                <w:rFonts w:ascii="Times New Roman" w:hAnsi="Times New Roman"/>
                <w:sz w:val="28"/>
              </w:rPr>
              <w:t>ВСС = 0,302 × (11 097 - 2 500) = 2 915</w:t>
            </w:r>
          </w:p>
        </w:tc>
        <w:tc>
          <w:tcPr>
            <w:tcW w:w="753" w:type="dxa"/>
            <w:vAlign w:val="center"/>
          </w:tcPr>
          <w:p w:rsidR="004615B5" w:rsidRDefault="004615B5" w:rsidP="00ED49DB">
            <w:pPr>
              <w:spacing w:after="0" w:line="360" w:lineRule="auto"/>
              <w:jc w:val="right"/>
              <w:rPr>
                <w:rFonts w:ascii="Times New Roman" w:hAnsi="Times New Roman"/>
                <w:sz w:val="28"/>
              </w:rPr>
            </w:pPr>
            <w:r>
              <w:rPr>
                <w:rFonts w:ascii="Times New Roman" w:hAnsi="Times New Roman"/>
                <w:sz w:val="28"/>
              </w:rPr>
              <w:t>(1.7)</w:t>
            </w:r>
          </w:p>
        </w:tc>
      </w:tr>
    </w:tbl>
    <w:p w:rsidR="004615B5" w:rsidRDefault="00CF187E" w:rsidP="00CF187E">
      <w:pPr>
        <w:pStyle w:val="34"/>
      </w:pPr>
      <w:r>
        <w:t>6.2.6.</w:t>
      </w:r>
      <w:r w:rsidR="004615B5">
        <w:t> </w:t>
      </w:r>
      <w:r w:rsidR="00E42ABB">
        <w:rPr>
          <w:caps w:val="0"/>
        </w:rPr>
        <w:t>П</w:t>
      </w:r>
      <w:r>
        <w:rPr>
          <w:caps w:val="0"/>
        </w:rPr>
        <w:t>роизводственные командировки</w:t>
      </w:r>
    </w:p>
    <w:p w:rsidR="004615B5" w:rsidRDefault="004615B5" w:rsidP="004615B5">
      <w:pPr>
        <w:spacing w:after="120" w:line="360" w:lineRule="auto"/>
        <w:ind w:firstLine="709"/>
        <w:jc w:val="both"/>
        <w:rPr>
          <w:rFonts w:ascii="Times New Roman" w:hAnsi="Times New Roman"/>
          <w:sz w:val="28"/>
        </w:rPr>
      </w:pPr>
      <w:r>
        <w:rPr>
          <w:rFonts w:ascii="Times New Roman" w:hAnsi="Times New Roman"/>
          <w:sz w:val="28"/>
        </w:rPr>
        <w:t>Во время выполнения дипломного проекта производственные командировки не проводились.</w:t>
      </w:r>
    </w:p>
    <w:p w:rsidR="004615B5" w:rsidRDefault="00CF187E" w:rsidP="00CE5150">
      <w:pPr>
        <w:pStyle w:val="34"/>
      </w:pPr>
      <w:r>
        <w:lastRenderedPageBreak/>
        <w:t>6.2.7.</w:t>
      </w:r>
      <w:r w:rsidR="004615B5">
        <w:t> </w:t>
      </w:r>
      <w:r w:rsidR="00CE5150">
        <w:rPr>
          <w:caps w:val="0"/>
        </w:rPr>
        <w:t>Расходы на научно-техническую информацию</w:t>
      </w:r>
    </w:p>
    <w:p w:rsidR="004615B5" w:rsidRDefault="004615B5" w:rsidP="004615B5">
      <w:pPr>
        <w:spacing w:after="120" w:line="360" w:lineRule="auto"/>
        <w:ind w:firstLine="709"/>
        <w:jc w:val="both"/>
        <w:rPr>
          <w:rFonts w:ascii="Times New Roman" w:hAnsi="Times New Roman"/>
          <w:sz w:val="28"/>
        </w:rPr>
      </w:pPr>
      <w:r>
        <w:rPr>
          <w:rFonts w:ascii="Times New Roman" w:hAnsi="Times New Roman"/>
          <w:sz w:val="28"/>
        </w:rPr>
        <w:t>Расходы на научно-техническую информацию не производились.</w:t>
      </w:r>
    </w:p>
    <w:p w:rsidR="004615B5" w:rsidRDefault="00E42ABB" w:rsidP="00CE5150">
      <w:pPr>
        <w:pStyle w:val="34"/>
      </w:pPr>
      <w:r>
        <w:t>6.2.8.</w:t>
      </w:r>
      <w:r w:rsidR="004615B5">
        <w:t> </w:t>
      </w:r>
      <w:r w:rsidR="00CE5150">
        <w:rPr>
          <w:caps w:val="0"/>
        </w:rPr>
        <w:t>Расходы на зарубежные лицензии и патенты</w:t>
      </w:r>
    </w:p>
    <w:p w:rsidR="004615B5" w:rsidRDefault="004615B5" w:rsidP="004615B5">
      <w:pPr>
        <w:spacing w:after="120" w:line="360" w:lineRule="auto"/>
        <w:ind w:firstLine="709"/>
        <w:jc w:val="both"/>
        <w:rPr>
          <w:rFonts w:ascii="Times New Roman" w:hAnsi="Times New Roman"/>
          <w:sz w:val="28"/>
        </w:rPr>
      </w:pPr>
      <w:r>
        <w:rPr>
          <w:rFonts w:ascii="Times New Roman" w:hAnsi="Times New Roman"/>
          <w:sz w:val="28"/>
        </w:rPr>
        <w:t>Расходы на зарубежные лицензии и патенты не производились.</w:t>
      </w:r>
    </w:p>
    <w:p w:rsidR="004615B5" w:rsidRDefault="00E42ABB" w:rsidP="00CE5150">
      <w:pPr>
        <w:pStyle w:val="34"/>
      </w:pPr>
      <w:r>
        <w:t>6.2.9.</w:t>
      </w:r>
      <w:r w:rsidR="004615B5">
        <w:t> </w:t>
      </w:r>
      <w:r w:rsidR="00CE5150">
        <w:rPr>
          <w:caps w:val="0"/>
        </w:rPr>
        <w:t>Затраты на эксплуатацию оборудования (амортизацию)</w:t>
      </w:r>
    </w:p>
    <w:p w:rsidR="004615B5" w:rsidRDefault="004615B5" w:rsidP="004615B5">
      <w:pPr>
        <w:spacing w:after="0" w:line="360" w:lineRule="auto"/>
        <w:ind w:firstLine="709"/>
        <w:jc w:val="both"/>
        <w:rPr>
          <w:rFonts w:ascii="Times New Roman" w:hAnsi="Times New Roman"/>
          <w:sz w:val="28"/>
        </w:rPr>
      </w:pPr>
      <w:r>
        <w:rPr>
          <w:rFonts w:ascii="Times New Roman" w:hAnsi="Times New Roman"/>
          <w:sz w:val="28"/>
        </w:rPr>
        <w:t>К амортизации основных фондов относятся все амортизационные отчисления по основным средствам за отчетный период. Амортизации подвергается оборудование и офисные принадлежности при разработке дипломного проекта. Амортизации подвергаются изделия общей стоимостью не менее 40000 руб.</w:t>
      </w:r>
    </w:p>
    <w:p w:rsidR="004615B5" w:rsidRDefault="004615B5" w:rsidP="004615B5">
      <w:pPr>
        <w:spacing w:after="0" w:line="360" w:lineRule="auto"/>
        <w:ind w:firstLine="709"/>
        <w:jc w:val="both"/>
        <w:rPr>
          <w:rFonts w:ascii="Times New Roman" w:hAnsi="Times New Roman"/>
          <w:sz w:val="28"/>
        </w:rPr>
      </w:pPr>
      <w:r>
        <w:rPr>
          <w:rFonts w:ascii="Times New Roman" w:hAnsi="Times New Roman"/>
          <w:sz w:val="28"/>
        </w:rPr>
        <w:t>Расчет основных средств, представлен в таблице 6.6.</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96"/>
        <w:gridCol w:w="2402"/>
        <w:gridCol w:w="1796"/>
        <w:gridCol w:w="1510"/>
        <w:gridCol w:w="1844"/>
      </w:tblGrid>
      <w:tr w:rsidR="004615B5" w:rsidTr="00ED49DB">
        <w:trPr>
          <w:jc w:val="center"/>
        </w:trPr>
        <w:tc>
          <w:tcPr>
            <w:tcW w:w="8648" w:type="dxa"/>
            <w:gridSpan w:val="5"/>
            <w:tcBorders>
              <w:top w:val="nil"/>
              <w:left w:val="nil"/>
              <w:bottom w:val="single" w:sz="4" w:space="0" w:color="000000"/>
              <w:right w:val="nil"/>
            </w:tcBorders>
          </w:tcPr>
          <w:p w:rsidR="004615B5" w:rsidRDefault="004615B5" w:rsidP="00ED49DB">
            <w:pPr>
              <w:spacing w:after="0" w:line="360" w:lineRule="auto"/>
              <w:jc w:val="both"/>
              <w:rPr>
                <w:rFonts w:ascii="Times New Roman" w:hAnsi="Times New Roman"/>
                <w:sz w:val="28"/>
              </w:rPr>
            </w:pPr>
            <w:r>
              <w:rPr>
                <w:rFonts w:ascii="Times New Roman" w:hAnsi="Times New Roman"/>
                <w:sz w:val="28"/>
              </w:rPr>
              <w:t>Таблица 6.6 – Расчет на амортизацию</w:t>
            </w:r>
          </w:p>
        </w:tc>
      </w:tr>
      <w:tr w:rsidR="004615B5" w:rsidTr="00ED49DB">
        <w:trPr>
          <w:jc w:val="center"/>
        </w:trPr>
        <w:tc>
          <w:tcPr>
            <w:tcW w:w="1096" w:type="dxa"/>
            <w:tcBorders>
              <w:top w:val="single" w:sz="4" w:space="0" w:color="000000"/>
              <w:left w:val="single" w:sz="4" w:space="0" w:color="000000"/>
              <w:bottom w:val="single" w:sz="4" w:space="0" w:color="000000"/>
              <w:right w:val="single" w:sz="4" w:space="0" w:color="000000"/>
            </w:tcBorders>
          </w:tcPr>
          <w:p w:rsidR="004615B5" w:rsidRDefault="004615B5" w:rsidP="00ED49DB">
            <w:pPr>
              <w:spacing w:after="0"/>
              <w:jc w:val="center"/>
              <w:rPr>
                <w:rFonts w:ascii="Times New Roman" w:hAnsi="Times New Roman"/>
                <w:sz w:val="28"/>
              </w:rPr>
            </w:pPr>
            <w:r>
              <w:rPr>
                <w:rFonts w:ascii="Times New Roman" w:hAnsi="Times New Roman"/>
                <w:sz w:val="28"/>
              </w:rPr>
              <w:t>№</w:t>
            </w:r>
          </w:p>
          <w:p w:rsidR="004615B5" w:rsidRDefault="004615B5" w:rsidP="00ED49DB">
            <w:pPr>
              <w:spacing w:after="0"/>
              <w:jc w:val="center"/>
              <w:rPr>
                <w:rFonts w:ascii="Times New Roman" w:hAnsi="Times New Roman"/>
                <w:sz w:val="28"/>
              </w:rPr>
            </w:pPr>
            <w:r>
              <w:rPr>
                <w:rFonts w:ascii="Times New Roman" w:hAnsi="Times New Roman"/>
                <w:sz w:val="28"/>
              </w:rPr>
              <w:t>п/п</w:t>
            </w:r>
          </w:p>
        </w:tc>
        <w:tc>
          <w:tcPr>
            <w:tcW w:w="2402"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spacing w:after="0"/>
              <w:jc w:val="center"/>
              <w:rPr>
                <w:rFonts w:ascii="Times New Roman" w:hAnsi="Times New Roman"/>
                <w:sz w:val="28"/>
              </w:rPr>
            </w:pPr>
            <w:r>
              <w:rPr>
                <w:rFonts w:ascii="Times New Roman" w:hAnsi="Times New Roman"/>
                <w:sz w:val="28"/>
              </w:rPr>
              <w:t>Наименование</w:t>
            </w:r>
          </w:p>
        </w:tc>
        <w:tc>
          <w:tcPr>
            <w:tcW w:w="1796"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spacing w:after="0"/>
              <w:jc w:val="center"/>
              <w:rPr>
                <w:rFonts w:ascii="Times New Roman" w:hAnsi="Times New Roman"/>
                <w:sz w:val="28"/>
              </w:rPr>
            </w:pPr>
            <w:r>
              <w:rPr>
                <w:rFonts w:ascii="Times New Roman" w:hAnsi="Times New Roman"/>
                <w:sz w:val="28"/>
              </w:rPr>
              <w:t>Количество, шт.</w:t>
            </w:r>
          </w:p>
        </w:tc>
        <w:tc>
          <w:tcPr>
            <w:tcW w:w="1510"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spacing w:after="0"/>
              <w:jc w:val="center"/>
              <w:rPr>
                <w:rFonts w:ascii="Times New Roman" w:hAnsi="Times New Roman"/>
                <w:sz w:val="28"/>
              </w:rPr>
            </w:pPr>
            <w:r>
              <w:rPr>
                <w:rFonts w:ascii="Times New Roman" w:hAnsi="Times New Roman"/>
                <w:sz w:val="28"/>
              </w:rPr>
              <w:t>Цена, руб.</w:t>
            </w:r>
          </w:p>
        </w:tc>
        <w:tc>
          <w:tcPr>
            <w:tcW w:w="1844"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spacing w:after="0"/>
              <w:jc w:val="center"/>
              <w:rPr>
                <w:rFonts w:ascii="Times New Roman" w:hAnsi="Times New Roman"/>
                <w:sz w:val="28"/>
              </w:rPr>
            </w:pPr>
            <w:r>
              <w:rPr>
                <w:rFonts w:ascii="Times New Roman" w:hAnsi="Times New Roman"/>
                <w:sz w:val="28"/>
              </w:rPr>
              <w:t>Затраты, руб.</w:t>
            </w:r>
          </w:p>
        </w:tc>
      </w:tr>
      <w:tr w:rsidR="004615B5" w:rsidTr="00ED49DB">
        <w:trPr>
          <w:jc w:val="center"/>
        </w:trPr>
        <w:tc>
          <w:tcPr>
            <w:tcW w:w="1096"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spacing w:after="0"/>
              <w:jc w:val="center"/>
              <w:rPr>
                <w:rFonts w:ascii="Times New Roman" w:hAnsi="Times New Roman"/>
                <w:sz w:val="28"/>
              </w:rPr>
            </w:pPr>
            <w:r>
              <w:rPr>
                <w:rFonts w:ascii="Times New Roman" w:hAnsi="Times New Roman"/>
                <w:sz w:val="28"/>
              </w:rPr>
              <w:t>1</w:t>
            </w:r>
          </w:p>
        </w:tc>
        <w:tc>
          <w:tcPr>
            <w:tcW w:w="2402"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spacing w:after="0"/>
              <w:rPr>
                <w:rFonts w:ascii="Times New Roman" w:hAnsi="Times New Roman"/>
                <w:sz w:val="28"/>
              </w:rPr>
            </w:pPr>
            <w:r>
              <w:rPr>
                <w:rFonts w:ascii="Times New Roman" w:hAnsi="Times New Roman"/>
                <w:sz w:val="28"/>
              </w:rPr>
              <w:t>Системный блок</w:t>
            </w:r>
          </w:p>
        </w:tc>
        <w:tc>
          <w:tcPr>
            <w:tcW w:w="1796" w:type="dxa"/>
            <w:tcBorders>
              <w:top w:val="single" w:sz="4" w:space="0" w:color="000000"/>
              <w:left w:val="single" w:sz="4" w:space="0" w:color="000000"/>
              <w:bottom w:val="single" w:sz="4" w:space="0" w:color="000000"/>
              <w:right w:val="single" w:sz="4" w:space="0" w:color="000000"/>
            </w:tcBorders>
          </w:tcPr>
          <w:p w:rsidR="004615B5" w:rsidRDefault="004615B5" w:rsidP="00ED49DB">
            <w:pPr>
              <w:spacing w:after="0"/>
              <w:jc w:val="center"/>
              <w:rPr>
                <w:rFonts w:ascii="Times New Roman" w:hAnsi="Times New Roman"/>
                <w:sz w:val="28"/>
              </w:rPr>
            </w:pPr>
            <w:r>
              <w:rPr>
                <w:rFonts w:ascii="Times New Roman" w:hAnsi="Times New Roman"/>
                <w:sz w:val="28"/>
              </w:rPr>
              <w:t>1 шт.</w:t>
            </w:r>
          </w:p>
        </w:tc>
        <w:tc>
          <w:tcPr>
            <w:tcW w:w="1510"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jc w:val="center"/>
              <w:rPr>
                <w:rFonts w:ascii="Times New Roman" w:hAnsi="Times New Roman"/>
                <w:sz w:val="28"/>
              </w:rPr>
            </w:pPr>
            <w:r>
              <w:rPr>
                <w:rFonts w:ascii="Times New Roman" w:hAnsi="Times New Roman"/>
                <w:sz w:val="28"/>
              </w:rPr>
              <w:t>20 000</w:t>
            </w:r>
          </w:p>
        </w:tc>
        <w:tc>
          <w:tcPr>
            <w:tcW w:w="1844"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jc w:val="center"/>
              <w:rPr>
                <w:rFonts w:ascii="Times New Roman" w:hAnsi="Times New Roman"/>
                <w:sz w:val="28"/>
              </w:rPr>
            </w:pPr>
            <w:r>
              <w:rPr>
                <w:rFonts w:ascii="Times New Roman" w:hAnsi="Times New Roman"/>
                <w:sz w:val="28"/>
              </w:rPr>
              <w:t>20 000</w:t>
            </w:r>
          </w:p>
        </w:tc>
      </w:tr>
      <w:tr w:rsidR="004615B5" w:rsidTr="00ED49DB">
        <w:trPr>
          <w:jc w:val="center"/>
        </w:trPr>
        <w:tc>
          <w:tcPr>
            <w:tcW w:w="1096"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spacing w:after="0"/>
              <w:jc w:val="center"/>
              <w:rPr>
                <w:rFonts w:ascii="Times New Roman" w:hAnsi="Times New Roman"/>
                <w:sz w:val="28"/>
              </w:rPr>
            </w:pPr>
            <w:r>
              <w:rPr>
                <w:rFonts w:ascii="Times New Roman" w:hAnsi="Times New Roman"/>
                <w:sz w:val="28"/>
              </w:rPr>
              <w:t>2</w:t>
            </w:r>
          </w:p>
        </w:tc>
        <w:tc>
          <w:tcPr>
            <w:tcW w:w="2402"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spacing w:after="0"/>
              <w:rPr>
                <w:rFonts w:ascii="Times New Roman" w:hAnsi="Times New Roman"/>
                <w:sz w:val="28"/>
              </w:rPr>
            </w:pPr>
            <w:r>
              <w:rPr>
                <w:rFonts w:ascii="Times New Roman" w:hAnsi="Times New Roman"/>
                <w:sz w:val="28"/>
              </w:rPr>
              <w:t>Монитор</w:t>
            </w:r>
          </w:p>
        </w:tc>
        <w:tc>
          <w:tcPr>
            <w:tcW w:w="1796" w:type="dxa"/>
            <w:tcBorders>
              <w:top w:val="single" w:sz="4" w:space="0" w:color="000000"/>
              <w:left w:val="single" w:sz="4" w:space="0" w:color="000000"/>
              <w:bottom w:val="single" w:sz="4" w:space="0" w:color="000000"/>
              <w:right w:val="single" w:sz="4" w:space="0" w:color="000000"/>
            </w:tcBorders>
          </w:tcPr>
          <w:p w:rsidR="004615B5" w:rsidRDefault="004615B5" w:rsidP="00ED49DB">
            <w:pPr>
              <w:spacing w:after="0"/>
              <w:jc w:val="center"/>
              <w:rPr>
                <w:rFonts w:ascii="Times New Roman" w:hAnsi="Times New Roman"/>
                <w:sz w:val="28"/>
              </w:rPr>
            </w:pPr>
            <w:r>
              <w:rPr>
                <w:rFonts w:ascii="Times New Roman" w:hAnsi="Times New Roman"/>
                <w:sz w:val="28"/>
              </w:rPr>
              <w:t>1 шт.</w:t>
            </w:r>
          </w:p>
        </w:tc>
        <w:tc>
          <w:tcPr>
            <w:tcW w:w="1510"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jc w:val="center"/>
              <w:rPr>
                <w:rFonts w:ascii="Times New Roman" w:hAnsi="Times New Roman"/>
                <w:sz w:val="28"/>
              </w:rPr>
            </w:pPr>
            <w:r>
              <w:rPr>
                <w:rFonts w:ascii="Times New Roman" w:hAnsi="Times New Roman"/>
                <w:sz w:val="28"/>
              </w:rPr>
              <w:t>5 000</w:t>
            </w:r>
          </w:p>
        </w:tc>
        <w:tc>
          <w:tcPr>
            <w:tcW w:w="1844"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jc w:val="center"/>
              <w:rPr>
                <w:rFonts w:ascii="Times New Roman" w:hAnsi="Times New Roman"/>
                <w:sz w:val="28"/>
              </w:rPr>
            </w:pPr>
            <w:r>
              <w:rPr>
                <w:rFonts w:ascii="Times New Roman" w:hAnsi="Times New Roman"/>
                <w:sz w:val="28"/>
              </w:rPr>
              <w:t>5 000</w:t>
            </w:r>
          </w:p>
        </w:tc>
      </w:tr>
      <w:tr w:rsidR="004615B5" w:rsidTr="00ED49DB">
        <w:trPr>
          <w:jc w:val="center"/>
        </w:trPr>
        <w:tc>
          <w:tcPr>
            <w:tcW w:w="1096"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spacing w:after="0"/>
              <w:jc w:val="center"/>
              <w:rPr>
                <w:rFonts w:ascii="Times New Roman" w:hAnsi="Times New Roman"/>
                <w:sz w:val="28"/>
              </w:rPr>
            </w:pPr>
            <w:r>
              <w:rPr>
                <w:rFonts w:ascii="Times New Roman" w:hAnsi="Times New Roman"/>
                <w:sz w:val="28"/>
              </w:rPr>
              <w:t>3</w:t>
            </w:r>
          </w:p>
        </w:tc>
        <w:tc>
          <w:tcPr>
            <w:tcW w:w="2402"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spacing w:after="0"/>
              <w:rPr>
                <w:rFonts w:ascii="Times New Roman" w:hAnsi="Times New Roman"/>
                <w:sz w:val="28"/>
              </w:rPr>
            </w:pPr>
            <w:r>
              <w:rPr>
                <w:rFonts w:ascii="Times New Roman" w:hAnsi="Times New Roman"/>
                <w:sz w:val="28"/>
              </w:rPr>
              <w:t>Клавиатура</w:t>
            </w:r>
          </w:p>
        </w:tc>
        <w:tc>
          <w:tcPr>
            <w:tcW w:w="1796" w:type="dxa"/>
            <w:tcBorders>
              <w:top w:val="single" w:sz="4" w:space="0" w:color="000000"/>
              <w:left w:val="single" w:sz="4" w:space="0" w:color="000000"/>
              <w:bottom w:val="single" w:sz="4" w:space="0" w:color="000000"/>
              <w:right w:val="single" w:sz="4" w:space="0" w:color="000000"/>
            </w:tcBorders>
          </w:tcPr>
          <w:p w:rsidR="004615B5" w:rsidRDefault="004615B5" w:rsidP="00ED49DB">
            <w:pPr>
              <w:spacing w:after="0"/>
              <w:jc w:val="center"/>
              <w:rPr>
                <w:rFonts w:ascii="Times New Roman" w:hAnsi="Times New Roman"/>
                <w:sz w:val="28"/>
              </w:rPr>
            </w:pPr>
            <w:r>
              <w:rPr>
                <w:rFonts w:ascii="Times New Roman" w:hAnsi="Times New Roman"/>
                <w:sz w:val="28"/>
              </w:rPr>
              <w:t>1 шт.</w:t>
            </w:r>
          </w:p>
        </w:tc>
        <w:tc>
          <w:tcPr>
            <w:tcW w:w="1510"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jc w:val="center"/>
              <w:rPr>
                <w:rFonts w:ascii="Times New Roman" w:hAnsi="Times New Roman"/>
                <w:sz w:val="28"/>
              </w:rPr>
            </w:pPr>
            <w:r>
              <w:rPr>
                <w:rFonts w:ascii="Times New Roman" w:hAnsi="Times New Roman"/>
                <w:sz w:val="28"/>
              </w:rPr>
              <w:t>1 200</w:t>
            </w:r>
          </w:p>
        </w:tc>
        <w:tc>
          <w:tcPr>
            <w:tcW w:w="1844"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jc w:val="center"/>
              <w:rPr>
                <w:rFonts w:ascii="Times New Roman" w:hAnsi="Times New Roman"/>
                <w:sz w:val="28"/>
              </w:rPr>
            </w:pPr>
            <w:r>
              <w:rPr>
                <w:rFonts w:ascii="Times New Roman" w:hAnsi="Times New Roman"/>
                <w:sz w:val="28"/>
              </w:rPr>
              <w:t>1 200</w:t>
            </w:r>
          </w:p>
        </w:tc>
      </w:tr>
      <w:tr w:rsidR="004615B5" w:rsidTr="00ED49DB">
        <w:trPr>
          <w:jc w:val="center"/>
        </w:trPr>
        <w:tc>
          <w:tcPr>
            <w:tcW w:w="1096"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spacing w:after="0"/>
              <w:jc w:val="center"/>
              <w:rPr>
                <w:rFonts w:ascii="Times New Roman" w:hAnsi="Times New Roman"/>
                <w:sz w:val="28"/>
              </w:rPr>
            </w:pPr>
            <w:r>
              <w:rPr>
                <w:rFonts w:ascii="Times New Roman" w:hAnsi="Times New Roman"/>
                <w:sz w:val="28"/>
              </w:rPr>
              <w:t>4</w:t>
            </w:r>
          </w:p>
        </w:tc>
        <w:tc>
          <w:tcPr>
            <w:tcW w:w="2402"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spacing w:after="0"/>
              <w:rPr>
                <w:rFonts w:ascii="Times New Roman" w:hAnsi="Times New Roman"/>
                <w:sz w:val="28"/>
              </w:rPr>
            </w:pPr>
            <w:r>
              <w:rPr>
                <w:rFonts w:ascii="Times New Roman" w:hAnsi="Times New Roman"/>
                <w:sz w:val="28"/>
              </w:rPr>
              <w:t>Мышь</w:t>
            </w:r>
          </w:p>
        </w:tc>
        <w:tc>
          <w:tcPr>
            <w:tcW w:w="1796" w:type="dxa"/>
            <w:tcBorders>
              <w:top w:val="single" w:sz="4" w:space="0" w:color="000000"/>
              <w:left w:val="single" w:sz="4" w:space="0" w:color="000000"/>
              <w:bottom w:val="single" w:sz="4" w:space="0" w:color="000000"/>
              <w:right w:val="single" w:sz="4" w:space="0" w:color="000000"/>
            </w:tcBorders>
          </w:tcPr>
          <w:p w:rsidR="004615B5" w:rsidRDefault="004615B5" w:rsidP="00ED49DB">
            <w:pPr>
              <w:spacing w:after="0"/>
              <w:jc w:val="center"/>
              <w:rPr>
                <w:rFonts w:ascii="Times New Roman" w:hAnsi="Times New Roman"/>
                <w:sz w:val="28"/>
              </w:rPr>
            </w:pPr>
            <w:r>
              <w:rPr>
                <w:rFonts w:ascii="Times New Roman" w:hAnsi="Times New Roman"/>
                <w:sz w:val="28"/>
              </w:rPr>
              <w:t>1 шт.</w:t>
            </w:r>
          </w:p>
        </w:tc>
        <w:tc>
          <w:tcPr>
            <w:tcW w:w="1510"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jc w:val="center"/>
              <w:rPr>
                <w:rFonts w:ascii="Times New Roman" w:hAnsi="Times New Roman"/>
                <w:sz w:val="28"/>
              </w:rPr>
            </w:pPr>
            <w:r>
              <w:rPr>
                <w:rFonts w:ascii="Times New Roman" w:hAnsi="Times New Roman"/>
                <w:sz w:val="28"/>
              </w:rPr>
              <w:t>700</w:t>
            </w:r>
          </w:p>
        </w:tc>
        <w:tc>
          <w:tcPr>
            <w:tcW w:w="1844"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jc w:val="center"/>
              <w:rPr>
                <w:rFonts w:ascii="Times New Roman" w:hAnsi="Times New Roman"/>
                <w:sz w:val="28"/>
              </w:rPr>
            </w:pPr>
            <w:r>
              <w:rPr>
                <w:rFonts w:ascii="Times New Roman" w:hAnsi="Times New Roman"/>
                <w:sz w:val="28"/>
              </w:rPr>
              <w:t>700</w:t>
            </w:r>
          </w:p>
        </w:tc>
      </w:tr>
      <w:tr w:rsidR="004615B5" w:rsidTr="00ED49DB">
        <w:trPr>
          <w:jc w:val="center"/>
        </w:trPr>
        <w:tc>
          <w:tcPr>
            <w:tcW w:w="1096"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spacing w:after="0"/>
              <w:jc w:val="center"/>
              <w:rPr>
                <w:rFonts w:ascii="Times New Roman" w:hAnsi="Times New Roman"/>
                <w:sz w:val="28"/>
              </w:rPr>
            </w:pPr>
            <w:r>
              <w:rPr>
                <w:rFonts w:ascii="Times New Roman" w:hAnsi="Times New Roman"/>
                <w:sz w:val="28"/>
              </w:rPr>
              <w:t>5</w:t>
            </w:r>
          </w:p>
        </w:tc>
        <w:tc>
          <w:tcPr>
            <w:tcW w:w="2402"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spacing w:after="0"/>
              <w:rPr>
                <w:rFonts w:ascii="Times New Roman" w:hAnsi="Times New Roman"/>
                <w:sz w:val="28"/>
              </w:rPr>
            </w:pPr>
            <w:r>
              <w:rPr>
                <w:rFonts w:ascii="Times New Roman" w:hAnsi="Times New Roman"/>
                <w:sz w:val="28"/>
              </w:rPr>
              <w:t>Принтер</w:t>
            </w:r>
          </w:p>
        </w:tc>
        <w:tc>
          <w:tcPr>
            <w:tcW w:w="1796" w:type="dxa"/>
            <w:tcBorders>
              <w:top w:val="single" w:sz="4" w:space="0" w:color="000000"/>
              <w:left w:val="single" w:sz="4" w:space="0" w:color="000000"/>
              <w:bottom w:val="single" w:sz="4" w:space="0" w:color="000000"/>
              <w:right w:val="single" w:sz="4" w:space="0" w:color="000000"/>
            </w:tcBorders>
          </w:tcPr>
          <w:p w:rsidR="004615B5" w:rsidRDefault="004615B5" w:rsidP="00ED49DB">
            <w:pPr>
              <w:spacing w:after="0"/>
              <w:jc w:val="center"/>
              <w:rPr>
                <w:rFonts w:ascii="Times New Roman" w:hAnsi="Times New Roman"/>
                <w:sz w:val="28"/>
              </w:rPr>
            </w:pPr>
            <w:r>
              <w:rPr>
                <w:rFonts w:ascii="Times New Roman" w:hAnsi="Times New Roman"/>
                <w:sz w:val="28"/>
              </w:rPr>
              <w:t>1 шт.</w:t>
            </w:r>
          </w:p>
        </w:tc>
        <w:tc>
          <w:tcPr>
            <w:tcW w:w="1510"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jc w:val="center"/>
              <w:rPr>
                <w:rFonts w:ascii="Times New Roman" w:hAnsi="Times New Roman"/>
                <w:sz w:val="28"/>
              </w:rPr>
            </w:pPr>
            <w:r>
              <w:rPr>
                <w:rFonts w:ascii="Times New Roman" w:hAnsi="Times New Roman"/>
                <w:sz w:val="28"/>
              </w:rPr>
              <w:t>5 000</w:t>
            </w:r>
          </w:p>
        </w:tc>
        <w:tc>
          <w:tcPr>
            <w:tcW w:w="1844"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jc w:val="center"/>
              <w:rPr>
                <w:rFonts w:ascii="Times New Roman" w:hAnsi="Times New Roman"/>
                <w:sz w:val="28"/>
              </w:rPr>
            </w:pPr>
            <w:r>
              <w:rPr>
                <w:rFonts w:ascii="Times New Roman" w:hAnsi="Times New Roman"/>
                <w:sz w:val="28"/>
              </w:rPr>
              <w:t>5 000</w:t>
            </w:r>
          </w:p>
        </w:tc>
      </w:tr>
      <w:tr w:rsidR="004615B5" w:rsidTr="00ED49DB">
        <w:trPr>
          <w:jc w:val="center"/>
        </w:trPr>
        <w:tc>
          <w:tcPr>
            <w:tcW w:w="1096"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spacing w:after="0"/>
              <w:jc w:val="center"/>
              <w:rPr>
                <w:rFonts w:ascii="Times New Roman" w:hAnsi="Times New Roman"/>
                <w:sz w:val="28"/>
              </w:rPr>
            </w:pPr>
            <w:r>
              <w:rPr>
                <w:rFonts w:ascii="Times New Roman" w:hAnsi="Times New Roman"/>
                <w:sz w:val="28"/>
              </w:rPr>
              <w:t>6</w:t>
            </w:r>
          </w:p>
        </w:tc>
        <w:tc>
          <w:tcPr>
            <w:tcW w:w="2402"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spacing w:after="0"/>
              <w:rPr>
                <w:rFonts w:ascii="Times New Roman" w:hAnsi="Times New Roman"/>
                <w:sz w:val="28"/>
              </w:rPr>
            </w:pPr>
            <w:r>
              <w:rPr>
                <w:rFonts w:ascii="Times New Roman" w:hAnsi="Times New Roman"/>
                <w:sz w:val="28"/>
              </w:rPr>
              <w:t>Стол</w:t>
            </w:r>
          </w:p>
        </w:tc>
        <w:tc>
          <w:tcPr>
            <w:tcW w:w="1796" w:type="dxa"/>
            <w:tcBorders>
              <w:top w:val="single" w:sz="4" w:space="0" w:color="000000"/>
              <w:left w:val="single" w:sz="4" w:space="0" w:color="000000"/>
              <w:bottom w:val="single" w:sz="4" w:space="0" w:color="000000"/>
              <w:right w:val="single" w:sz="4" w:space="0" w:color="000000"/>
            </w:tcBorders>
          </w:tcPr>
          <w:p w:rsidR="004615B5" w:rsidRDefault="004615B5" w:rsidP="00ED49DB">
            <w:pPr>
              <w:spacing w:after="0"/>
              <w:jc w:val="center"/>
              <w:rPr>
                <w:rFonts w:ascii="Times New Roman" w:hAnsi="Times New Roman"/>
                <w:sz w:val="28"/>
              </w:rPr>
            </w:pPr>
            <w:r>
              <w:rPr>
                <w:rFonts w:ascii="Times New Roman" w:hAnsi="Times New Roman"/>
                <w:sz w:val="28"/>
              </w:rPr>
              <w:t>1 шт.</w:t>
            </w:r>
          </w:p>
        </w:tc>
        <w:tc>
          <w:tcPr>
            <w:tcW w:w="1510"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jc w:val="center"/>
              <w:rPr>
                <w:rFonts w:ascii="Times New Roman" w:hAnsi="Times New Roman"/>
                <w:sz w:val="28"/>
              </w:rPr>
            </w:pPr>
            <w:r>
              <w:rPr>
                <w:rFonts w:ascii="Times New Roman" w:hAnsi="Times New Roman"/>
                <w:sz w:val="28"/>
              </w:rPr>
              <w:t>3 000</w:t>
            </w:r>
          </w:p>
        </w:tc>
        <w:tc>
          <w:tcPr>
            <w:tcW w:w="1844"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jc w:val="center"/>
              <w:rPr>
                <w:rFonts w:ascii="Times New Roman" w:hAnsi="Times New Roman"/>
                <w:sz w:val="28"/>
              </w:rPr>
            </w:pPr>
            <w:r>
              <w:rPr>
                <w:rFonts w:ascii="Times New Roman" w:hAnsi="Times New Roman"/>
                <w:sz w:val="28"/>
              </w:rPr>
              <w:t>3 000</w:t>
            </w:r>
          </w:p>
        </w:tc>
      </w:tr>
      <w:tr w:rsidR="004615B5" w:rsidTr="00ED49DB">
        <w:trPr>
          <w:jc w:val="center"/>
        </w:trPr>
        <w:tc>
          <w:tcPr>
            <w:tcW w:w="1096"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spacing w:after="0"/>
              <w:jc w:val="center"/>
              <w:rPr>
                <w:rFonts w:ascii="Times New Roman" w:hAnsi="Times New Roman"/>
                <w:sz w:val="28"/>
              </w:rPr>
            </w:pPr>
            <w:r>
              <w:rPr>
                <w:rFonts w:ascii="Times New Roman" w:hAnsi="Times New Roman"/>
                <w:sz w:val="28"/>
              </w:rPr>
              <w:t>7</w:t>
            </w:r>
          </w:p>
        </w:tc>
        <w:tc>
          <w:tcPr>
            <w:tcW w:w="2402"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spacing w:after="0"/>
              <w:rPr>
                <w:rFonts w:ascii="Times New Roman" w:hAnsi="Times New Roman"/>
                <w:sz w:val="28"/>
              </w:rPr>
            </w:pPr>
            <w:r>
              <w:rPr>
                <w:rFonts w:ascii="Times New Roman" w:hAnsi="Times New Roman"/>
                <w:sz w:val="28"/>
              </w:rPr>
              <w:t>Стул</w:t>
            </w:r>
          </w:p>
        </w:tc>
        <w:tc>
          <w:tcPr>
            <w:tcW w:w="1796" w:type="dxa"/>
            <w:tcBorders>
              <w:top w:val="single" w:sz="4" w:space="0" w:color="000000"/>
              <w:left w:val="single" w:sz="4" w:space="0" w:color="000000"/>
              <w:bottom w:val="single" w:sz="4" w:space="0" w:color="000000"/>
              <w:right w:val="single" w:sz="4" w:space="0" w:color="000000"/>
            </w:tcBorders>
          </w:tcPr>
          <w:p w:rsidR="004615B5" w:rsidRDefault="004615B5" w:rsidP="00ED49DB">
            <w:pPr>
              <w:spacing w:after="0"/>
              <w:jc w:val="center"/>
              <w:rPr>
                <w:rFonts w:ascii="Times New Roman" w:hAnsi="Times New Roman"/>
                <w:sz w:val="28"/>
              </w:rPr>
            </w:pPr>
            <w:r>
              <w:rPr>
                <w:rFonts w:ascii="Times New Roman" w:hAnsi="Times New Roman"/>
                <w:sz w:val="28"/>
              </w:rPr>
              <w:t>1 шт.</w:t>
            </w:r>
          </w:p>
        </w:tc>
        <w:tc>
          <w:tcPr>
            <w:tcW w:w="1510"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jc w:val="center"/>
              <w:rPr>
                <w:rFonts w:ascii="Times New Roman" w:hAnsi="Times New Roman"/>
                <w:sz w:val="28"/>
              </w:rPr>
            </w:pPr>
            <w:r>
              <w:rPr>
                <w:rFonts w:ascii="Times New Roman" w:hAnsi="Times New Roman"/>
                <w:sz w:val="28"/>
              </w:rPr>
              <w:t>1 500</w:t>
            </w:r>
          </w:p>
        </w:tc>
        <w:tc>
          <w:tcPr>
            <w:tcW w:w="1844"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jc w:val="center"/>
              <w:rPr>
                <w:rFonts w:ascii="Times New Roman" w:hAnsi="Times New Roman"/>
                <w:sz w:val="28"/>
              </w:rPr>
            </w:pPr>
            <w:r>
              <w:rPr>
                <w:rFonts w:ascii="Times New Roman" w:hAnsi="Times New Roman"/>
                <w:sz w:val="28"/>
              </w:rPr>
              <w:t>1 500</w:t>
            </w:r>
          </w:p>
        </w:tc>
      </w:tr>
      <w:tr w:rsidR="004615B5" w:rsidTr="00ED49DB">
        <w:trPr>
          <w:jc w:val="center"/>
        </w:trPr>
        <w:tc>
          <w:tcPr>
            <w:tcW w:w="1096"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spacing w:after="0"/>
              <w:jc w:val="center"/>
              <w:rPr>
                <w:rFonts w:ascii="Times New Roman" w:hAnsi="Times New Roman"/>
                <w:sz w:val="28"/>
              </w:rPr>
            </w:pPr>
            <w:r>
              <w:rPr>
                <w:rFonts w:ascii="Times New Roman" w:hAnsi="Times New Roman"/>
                <w:sz w:val="28"/>
              </w:rPr>
              <w:t>8</w:t>
            </w:r>
          </w:p>
        </w:tc>
        <w:tc>
          <w:tcPr>
            <w:tcW w:w="2402"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spacing w:after="0"/>
              <w:rPr>
                <w:rFonts w:ascii="Times New Roman" w:hAnsi="Times New Roman"/>
                <w:sz w:val="28"/>
              </w:rPr>
            </w:pPr>
            <w:r>
              <w:rPr>
                <w:rFonts w:ascii="Times New Roman" w:hAnsi="Times New Roman"/>
                <w:sz w:val="28"/>
              </w:rPr>
              <w:t>Лампа</w:t>
            </w:r>
          </w:p>
        </w:tc>
        <w:tc>
          <w:tcPr>
            <w:tcW w:w="1796" w:type="dxa"/>
            <w:tcBorders>
              <w:top w:val="single" w:sz="4" w:space="0" w:color="000000"/>
              <w:left w:val="single" w:sz="4" w:space="0" w:color="000000"/>
              <w:bottom w:val="single" w:sz="4" w:space="0" w:color="000000"/>
              <w:right w:val="single" w:sz="4" w:space="0" w:color="000000"/>
            </w:tcBorders>
          </w:tcPr>
          <w:p w:rsidR="004615B5" w:rsidRDefault="004615B5" w:rsidP="00ED49DB">
            <w:pPr>
              <w:spacing w:after="0"/>
              <w:jc w:val="center"/>
              <w:rPr>
                <w:rFonts w:ascii="Times New Roman" w:hAnsi="Times New Roman"/>
                <w:sz w:val="28"/>
              </w:rPr>
            </w:pPr>
            <w:r>
              <w:rPr>
                <w:rFonts w:ascii="Times New Roman" w:hAnsi="Times New Roman"/>
                <w:sz w:val="28"/>
              </w:rPr>
              <w:t>1 шт.</w:t>
            </w:r>
          </w:p>
        </w:tc>
        <w:tc>
          <w:tcPr>
            <w:tcW w:w="1510"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jc w:val="center"/>
              <w:rPr>
                <w:rFonts w:ascii="Times New Roman" w:hAnsi="Times New Roman"/>
                <w:sz w:val="28"/>
              </w:rPr>
            </w:pPr>
            <w:r>
              <w:rPr>
                <w:rFonts w:ascii="Times New Roman" w:hAnsi="Times New Roman"/>
                <w:sz w:val="28"/>
              </w:rPr>
              <w:t>600</w:t>
            </w:r>
          </w:p>
        </w:tc>
        <w:tc>
          <w:tcPr>
            <w:tcW w:w="1844"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jc w:val="center"/>
              <w:rPr>
                <w:rFonts w:ascii="Times New Roman" w:hAnsi="Times New Roman"/>
                <w:sz w:val="28"/>
              </w:rPr>
            </w:pPr>
            <w:r>
              <w:rPr>
                <w:rFonts w:ascii="Times New Roman" w:hAnsi="Times New Roman"/>
                <w:sz w:val="28"/>
              </w:rPr>
              <w:t>600</w:t>
            </w:r>
          </w:p>
        </w:tc>
      </w:tr>
      <w:tr w:rsidR="004615B5" w:rsidTr="00ED49DB">
        <w:trPr>
          <w:jc w:val="center"/>
        </w:trPr>
        <w:tc>
          <w:tcPr>
            <w:tcW w:w="6804" w:type="dxa"/>
            <w:gridSpan w:val="4"/>
            <w:tcBorders>
              <w:top w:val="single" w:sz="4" w:space="0" w:color="000000"/>
              <w:left w:val="single" w:sz="4" w:space="0" w:color="000000"/>
              <w:bottom w:val="single" w:sz="4" w:space="0" w:color="000000"/>
              <w:right w:val="single" w:sz="4" w:space="0" w:color="000000"/>
            </w:tcBorders>
          </w:tcPr>
          <w:p w:rsidR="004615B5" w:rsidRDefault="004615B5" w:rsidP="00ED49DB">
            <w:pPr>
              <w:spacing w:after="0"/>
              <w:rPr>
                <w:rFonts w:ascii="Times New Roman" w:hAnsi="Times New Roman"/>
                <w:sz w:val="28"/>
              </w:rPr>
            </w:pPr>
            <w:r>
              <w:rPr>
                <w:rFonts w:ascii="Times New Roman" w:hAnsi="Times New Roman"/>
                <w:sz w:val="28"/>
              </w:rPr>
              <w:t>ИТОГО:</w:t>
            </w:r>
          </w:p>
        </w:tc>
        <w:tc>
          <w:tcPr>
            <w:tcW w:w="1844" w:type="dxa"/>
            <w:tcBorders>
              <w:top w:val="single" w:sz="4" w:space="0" w:color="000000"/>
              <w:left w:val="single" w:sz="4" w:space="0" w:color="000000"/>
              <w:bottom w:val="single" w:sz="4" w:space="0" w:color="000000"/>
              <w:right w:val="single" w:sz="4" w:space="0" w:color="000000"/>
            </w:tcBorders>
            <w:vAlign w:val="center"/>
          </w:tcPr>
          <w:p w:rsidR="004615B5" w:rsidRDefault="004615B5" w:rsidP="00ED49DB">
            <w:pPr>
              <w:spacing w:after="0"/>
              <w:jc w:val="center"/>
              <w:rPr>
                <w:rFonts w:ascii="Times New Roman" w:hAnsi="Times New Roman"/>
                <w:sz w:val="28"/>
              </w:rPr>
            </w:pPr>
            <w:r>
              <w:rPr>
                <w:rFonts w:ascii="Times New Roman" w:hAnsi="Times New Roman"/>
                <w:sz w:val="28"/>
              </w:rPr>
              <w:t>37 000</w:t>
            </w:r>
          </w:p>
        </w:tc>
      </w:tr>
    </w:tbl>
    <w:p w:rsidR="004615B5" w:rsidRDefault="004615B5" w:rsidP="004615B5">
      <w:pPr>
        <w:spacing w:after="0" w:line="360" w:lineRule="auto"/>
        <w:ind w:firstLine="709"/>
        <w:jc w:val="both"/>
        <w:rPr>
          <w:rFonts w:ascii="Times New Roman" w:hAnsi="Times New Roman"/>
          <w:sz w:val="28"/>
        </w:rPr>
      </w:pPr>
      <w:r>
        <w:rPr>
          <w:rFonts w:ascii="Times New Roman" w:hAnsi="Times New Roman"/>
          <w:sz w:val="28"/>
        </w:rPr>
        <w:t>Так как общая стоимость основных средств составляет 37 000 руб., то вся сумма уходит в стоимость дипломного проекта.</w:t>
      </w:r>
    </w:p>
    <w:p w:rsidR="004615B5" w:rsidRDefault="004615B5" w:rsidP="004615B5">
      <w:pPr>
        <w:keepNext/>
        <w:keepLines/>
        <w:spacing w:after="0" w:line="360" w:lineRule="auto"/>
        <w:ind w:firstLine="709"/>
        <w:jc w:val="both"/>
        <w:outlineLvl w:val="1"/>
        <w:rPr>
          <w:rFonts w:ascii="Times New Roman" w:hAnsi="Times New Roman"/>
          <w:b/>
          <w:caps/>
          <w:sz w:val="28"/>
        </w:rPr>
      </w:pPr>
      <w:bookmarkStart w:id="50" w:name="_Toc137993605"/>
      <w:r>
        <w:rPr>
          <w:rFonts w:ascii="Times New Roman" w:hAnsi="Times New Roman"/>
          <w:b/>
          <w:caps/>
          <w:sz w:val="28"/>
        </w:rPr>
        <w:t>6.3 </w:t>
      </w:r>
      <w:r>
        <w:rPr>
          <w:rFonts w:ascii="Times New Roman" w:hAnsi="Times New Roman"/>
          <w:b/>
          <w:sz w:val="28"/>
        </w:rPr>
        <w:t>Стоимость выполнения дипломного проекта</w:t>
      </w:r>
      <w:bookmarkEnd w:id="50"/>
    </w:p>
    <w:p w:rsidR="004615B5" w:rsidRDefault="004615B5" w:rsidP="004615B5">
      <w:pPr>
        <w:spacing w:after="0" w:line="360" w:lineRule="auto"/>
        <w:ind w:firstLine="709"/>
        <w:jc w:val="both"/>
        <w:rPr>
          <w:rFonts w:ascii="Times New Roman" w:hAnsi="Times New Roman"/>
          <w:sz w:val="28"/>
        </w:rPr>
      </w:pPr>
      <w:r>
        <w:rPr>
          <w:rFonts w:ascii="Times New Roman" w:hAnsi="Times New Roman"/>
          <w:sz w:val="28"/>
        </w:rPr>
        <w:t xml:space="preserve">Итоговая стоимость работы представляет собой сумму всех вышеперечисленных расходов. </w:t>
      </w:r>
    </w:p>
    <w:p w:rsidR="004615B5" w:rsidRDefault="004615B5" w:rsidP="006B0962">
      <w:pPr>
        <w:spacing w:after="0" w:line="360" w:lineRule="auto"/>
        <w:ind w:firstLine="709"/>
        <w:jc w:val="both"/>
        <w:rPr>
          <w:rFonts w:ascii="Times New Roman" w:hAnsi="Times New Roman"/>
          <w:sz w:val="28"/>
        </w:rPr>
      </w:pPr>
      <w:r>
        <w:rPr>
          <w:rFonts w:ascii="Times New Roman" w:hAnsi="Times New Roman"/>
          <w:sz w:val="28"/>
        </w:rPr>
        <w:lastRenderedPageBreak/>
        <w:t>Т. е. необходимо суммировать все расходы, составив на основе полученных данных сводную таблицу. В таблице 6.7 представлена калькуляция по статьям расходов и общая стоимость дипломного проекта.</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0"/>
        <w:gridCol w:w="6769"/>
        <w:gridCol w:w="1886"/>
      </w:tblGrid>
      <w:tr w:rsidR="004615B5" w:rsidTr="00ED49DB">
        <w:tc>
          <w:tcPr>
            <w:tcW w:w="9355" w:type="dxa"/>
            <w:gridSpan w:val="3"/>
            <w:tcBorders>
              <w:top w:val="nil"/>
              <w:left w:val="nil"/>
              <w:bottom w:val="single" w:sz="4" w:space="0" w:color="auto"/>
              <w:right w:val="nil"/>
            </w:tcBorders>
            <w:shd w:val="clear" w:color="auto" w:fill="auto"/>
          </w:tcPr>
          <w:p w:rsidR="004615B5" w:rsidRDefault="004615B5" w:rsidP="00ED49DB">
            <w:pPr>
              <w:spacing w:after="0" w:line="360" w:lineRule="auto"/>
              <w:jc w:val="both"/>
              <w:rPr>
                <w:rFonts w:ascii="Times New Roman" w:hAnsi="Times New Roman"/>
                <w:sz w:val="28"/>
              </w:rPr>
            </w:pPr>
            <w:r>
              <w:rPr>
                <w:rFonts w:ascii="Times New Roman" w:hAnsi="Times New Roman"/>
                <w:sz w:val="28"/>
              </w:rPr>
              <w:t>Таблица 6.7 – Калькуляция по статьям расходов и общая стоимость дипломного проекта</w:t>
            </w:r>
          </w:p>
        </w:tc>
      </w:tr>
      <w:tr w:rsidR="004615B5" w:rsidTr="00ED49DB">
        <w:tc>
          <w:tcPr>
            <w:tcW w:w="700" w:type="dxa"/>
            <w:tcBorders>
              <w:top w:val="single" w:sz="4" w:space="0" w:color="auto"/>
              <w:left w:val="single" w:sz="4" w:space="0" w:color="000000"/>
              <w:bottom w:val="single" w:sz="4" w:space="0" w:color="000000"/>
              <w:right w:val="single" w:sz="4" w:space="0" w:color="000000"/>
            </w:tcBorders>
            <w:shd w:val="clear" w:color="auto" w:fill="auto"/>
          </w:tcPr>
          <w:p w:rsidR="004615B5" w:rsidRDefault="004615B5" w:rsidP="00ED49DB">
            <w:pPr>
              <w:spacing w:after="0"/>
              <w:jc w:val="both"/>
              <w:rPr>
                <w:rFonts w:ascii="Times New Roman" w:hAnsi="Times New Roman"/>
                <w:sz w:val="28"/>
              </w:rPr>
            </w:pPr>
            <w:r>
              <w:rPr>
                <w:rFonts w:ascii="Times New Roman" w:hAnsi="Times New Roman"/>
                <w:sz w:val="28"/>
              </w:rPr>
              <w:t>п/п</w:t>
            </w:r>
          </w:p>
        </w:tc>
        <w:tc>
          <w:tcPr>
            <w:tcW w:w="6769" w:type="dxa"/>
            <w:tcBorders>
              <w:top w:val="single" w:sz="4" w:space="0" w:color="auto"/>
              <w:left w:val="single" w:sz="4" w:space="0" w:color="000000"/>
              <w:bottom w:val="single" w:sz="4" w:space="0" w:color="000000"/>
              <w:right w:val="single" w:sz="4" w:space="0" w:color="000000"/>
            </w:tcBorders>
            <w:shd w:val="clear" w:color="auto" w:fill="auto"/>
            <w:vAlign w:val="center"/>
          </w:tcPr>
          <w:p w:rsidR="004615B5" w:rsidRDefault="004615B5" w:rsidP="00ED49DB">
            <w:pPr>
              <w:spacing w:after="0"/>
              <w:jc w:val="center"/>
              <w:rPr>
                <w:rFonts w:ascii="Times New Roman" w:hAnsi="Times New Roman"/>
                <w:sz w:val="28"/>
              </w:rPr>
            </w:pPr>
            <w:r>
              <w:rPr>
                <w:rFonts w:ascii="Times New Roman" w:hAnsi="Times New Roman"/>
                <w:sz w:val="28"/>
              </w:rPr>
              <w:t>Статья расходов</w:t>
            </w:r>
          </w:p>
        </w:tc>
        <w:tc>
          <w:tcPr>
            <w:tcW w:w="1886" w:type="dxa"/>
            <w:tcBorders>
              <w:top w:val="single" w:sz="4" w:space="0" w:color="auto"/>
              <w:left w:val="single" w:sz="4" w:space="0" w:color="000000"/>
              <w:bottom w:val="single" w:sz="4" w:space="0" w:color="000000"/>
              <w:right w:val="single" w:sz="4" w:space="0" w:color="000000"/>
            </w:tcBorders>
            <w:shd w:val="clear" w:color="auto" w:fill="auto"/>
            <w:vAlign w:val="center"/>
          </w:tcPr>
          <w:p w:rsidR="004615B5" w:rsidRDefault="004615B5" w:rsidP="00ED49DB">
            <w:pPr>
              <w:spacing w:after="0"/>
              <w:jc w:val="center"/>
              <w:rPr>
                <w:rFonts w:ascii="Times New Roman" w:hAnsi="Times New Roman"/>
                <w:sz w:val="28"/>
              </w:rPr>
            </w:pPr>
            <w:r>
              <w:rPr>
                <w:rFonts w:ascii="Times New Roman" w:hAnsi="Times New Roman"/>
                <w:sz w:val="28"/>
              </w:rPr>
              <w:t>Сумма, руб.</w:t>
            </w:r>
          </w:p>
        </w:tc>
      </w:tr>
      <w:tr w:rsidR="004615B5" w:rsidTr="00ED49DB">
        <w:tc>
          <w:tcPr>
            <w:tcW w:w="700" w:type="dxa"/>
            <w:tcBorders>
              <w:top w:val="single" w:sz="4" w:space="0" w:color="000000"/>
              <w:left w:val="single" w:sz="4" w:space="0" w:color="000000"/>
              <w:bottom w:val="single" w:sz="4" w:space="0" w:color="000000"/>
              <w:right w:val="single" w:sz="4" w:space="0" w:color="000000"/>
            </w:tcBorders>
            <w:shd w:val="clear" w:color="auto" w:fill="auto"/>
          </w:tcPr>
          <w:p w:rsidR="004615B5" w:rsidRDefault="004615B5" w:rsidP="00ED49DB">
            <w:pPr>
              <w:spacing w:after="0"/>
              <w:jc w:val="center"/>
              <w:rPr>
                <w:rFonts w:ascii="Times New Roman" w:hAnsi="Times New Roman"/>
                <w:sz w:val="28"/>
              </w:rPr>
            </w:pPr>
            <w:r>
              <w:rPr>
                <w:rFonts w:ascii="Times New Roman" w:hAnsi="Times New Roman"/>
                <w:sz w:val="28"/>
              </w:rPr>
              <w:t>1</w:t>
            </w:r>
          </w:p>
        </w:tc>
        <w:tc>
          <w:tcPr>
            <w:tcW w:w="6769" w:type="dxa"/>
            <w:tcBorders>
              <w:top w:val="single" w:sz="4" w:space="0" w:color="000000"/>
              <w:left w:val="single" w:sz="4" w:space="0" w:color="000000"/>
              <w:bottom w:val="single" w:sz="4" w:space="0" w:color="000000"/>
              <w:right w:val="single" w:sz="4" w:space="0" w:color="000000"/>
            </w:tcBorders>
            <w:shd w:val="clear" w:color="auto" w:fill="auto"/>
          </w:tcPr>
          <w:p w:rsidR="004615B5" w:rsidRDefault="004615B5" w:rsidP="00ED49DB">
            <w:pPr>
              <w:spacing w:after="0"/>
              <w:jc w:val="both"/>
              <w:rPr>
                <w:rFonts w:ascii="Times New Roman" w:hAnsi="Times New Roman"/>
                <w:sz w:val="28"/>
              </w:rPr>
            </w:pPr>
            <w:r>
              <w:rPr>
                <w:rFonts w:ascii="Times New Roman" w:hAnsi="Times New Roman"/>
                <w:sz w:val="28"/>
              </w:rPr>
              <w:t>Материалы, покупные изделия и полуфабрикаты</w:t>
            </w:r>
          </w:p>
        </w:tc>
        <w:tc>
          <w:tcPr>
            <w:tcW w:w="1886" w:type="dxa"/>
            <w:tcBorders>
              <w:top w:val="single" w:sz="4" w:space="0" w:color="000000"/>
              <w:left w:val="single" w:sz="4" w:space="0" w:color="000000"/>
              <w:bottom w:val="single" w:sz="4" w:space="0" w:color="000000"/>
              <w:right w:val="single" w:sz="4" w:space="0" w:color="000000"/>
            </w:tcBorders>
            <w:shd w:val="clear" w:color="auto" w:fill="auto"/>
            <w:vAlign w:val="center"/>
          </w:tcPr>
          <w:p w:rsidR="004615B5" w:rsidRDefault="004615B5" w:rsidP="00ED49DB">
            <w:pPr>
              <w:spacing w:after="0"/>
              <w:jc w:val="center"/>
              <w:rPr>
                <w:rFonts w:ascii="Times New Roman" w:hAnsi="Times New Roman"/>
                <w:sz w:val="28"/>
              </w:rPr>
            </w:pPr>
            <w:r>
              <w:rPr>
                <w:rFonts w:ascii="Times New Roman" w:hAnsi="Times New Roman"/>
                <w:sz w:val="28"/>
              </w:rPr>
              <w:t>1 015</w:t>
            </w:r>
          </w:p>
        </w:tc>
      </w:tr>
      <w:tr w:rsidR="004615B5" w:rsidTr="00ED49DB">
        <w:tc>
          <w:tcPr>
            <w:tcW w:w="700" w:type="dxa"/>
            <w:tcBorders>
              <w:top w:val="single" w:sz="4" w:space="0" w:color="000000"/>
              <w:left w:val="single" w:sz="4" w:space="0" w:color="000000"/>
              <w:bottom w:val="single" w:sz="4" w:space="0" w:color="000000"/>
              <w:right w:val="single" w:sz="4" w:space="0" w:color="000000"/>
            </w:tcBorders>
            <w:shd w:val="clear" w:color="auto" w:fill="auto"/>
          </w:tcPr>
          <w:p w:rsidR="004615B5" w:rsidRDefault="004615B5" w:rsidP="00ED49DB">
            <w:pPr>
              <w:spacing w:after="0"/>
              <w:jc w:val="center"/>
              <w:rPr>
                <w:rFonts w:ascii="Times New Roman" w:hAnsi="Times New Roman"/>
                <w:sz w:val="28"/>
              </w:rPr>
            </w:pPr>
            <w:r>
              <w:rPr>
                <w:rFonts w:ascii="Times New Roman" w:hAnsi="Times New Roman"/>
                <w:sz w:val="28"/>
              </w:rPr>
              <w:t>2</w:t>
            </w:r>
          </w:p>
        </w:tc>
        <w:tc>
          <w:tcPr>
            <w:tcW w:w="6769" w:type="dxa"/>
            <w:tcBorders>
              <w:top w:val="single" w:sz="4" w:space="0" w:color="000000"/>
              <w:left w:val="single" w:sz="4" w:space="0" w:color="000000"/>
              <w:bottom w:val="single" w:sz="4" w:space="0" w:color="000000"/>
              <w:right w:val="single" w:sz="4" w:space="0" w:color="000000"/>
            </w:tcBorders>
            <w:shd w:val="clear" w:color="auto" w:fill="auto"/>
          </w:tcPr>
          <w:p w:rsidR="004615B5" w:rsidRDefault="004615B5" w:rsidP="00ED49DB">
            <w:pPr>
              <w:spacing w:after="0"/>
              <w:jc w:val="both"/>
              <w:rPr>
                <w:rFonts w:ascii="Times New Roman" w:hAnsi="Times New Roman"/>
                <w:sz w:val="28"/>
              </w:rPr>
            </w:pPr>
            <w:r>
              <w:rPr>
                <w:rFonts w:ascii="Times New Roman" w:hAnsi="Times New Roman"/>
                <w:sz w:val="28"/>
              </w:rPr>
              <w:t>Расходы на электроэнергию</w:t>
            </w:r>
          </w:p>
        </w:tc>
        <w:tc>
          <w:tcPr>
            <w:tcW w:w="1886" w:type="dxa"/>
            <w:tcBorders>
              <w:top w:val="single" w:sz="4" w:space="0" w:color="000000"/>
              <w:left w:val="single" w:sz="4" w:space="0" w:color="000000"/>
              <w:bottom w:val="single" w:sz="4" w:space="0" w:color="000000"/>
              <w:right w:val="single" w:sz="4" w:space="0" w:color="000000"/>
            </w:tcBorders>
            <w:shd w:val="clear" w:color="auto" w:fill="auto"/>
            <w:vAlign w:val="center"/>
          </w:tcPr>
          <w:p w:rsidR="004615B5" w:rsidRDefault="004615B5" w:rsidP="00ED49DB">
            <w:pPr>
              <w:spacing w:after="0"/>
              <w:jc w:val="center"/>
              <w:rPr>
                <w:rFonts w:ascii="Times New Roman" w:hAnsi="Times New Roman"/>
                <w:sz w:val="28"/>
              </w:rPr>
            </w:pPr>
            <w:r>
              <w:rPr>
                <w:rFonts w:ascii="Times New Roman" w:hAnsi="Times New Roman"/>
                <w:sz w:val="28"/>
              </w:rPr>
              <w:t>890</w:t>
            </w:r>
          </w:p>
        </w:tc>
      </w:tr>
      <w:tr w:rsidR="004615B5" w:rsidTr="00ED49DB">
        <w:trPr>
          <w:trHeight w:val="77"/>
        </w:trPr>
        <w:tc>
          <w:tcPr>
            <w:tcW w:w="700" w:type="dxa"/>
            <w:tcBorders>
              <w:top w:val="single" w:sz="4" w:space="0" w:color="000000"/>
              <w:left w:val="single" w:sz="4" w:space="0" w:color="000000"/>
              <w:bottom w:val="single" w:sz="4" w:space="0" w:color="000000"/>
              <w:right w:val="single" w:sz="4" w:space="0" w:color="000000"/>
            </w:tcBorders>
            <w:shd w:val="clear" w:color="auto" w:fill="auto"/>
          </w:tcPr>
          <w:p w:rsidR="004615B5" w:rsidRDefault="004615B5" w:rsidP="00ED49DB">
            <w:pPr>
              <w:spacing w:after="0"/>
              <w:jc w:val="center"/>
              <w:rPr>
                <w:rFonts w:ascii="Times New Roman" w:hAnsi="Times New Roman"/>
                <w:sz w:val="28"/>
              </w:rPr>
            </w:pPr>
            <w:r>
              <w:rPr>
                <w:rFonts w:ascii="Times New Roman" w:hAnsi="Times New Roman"/>
                <w:sz w:val="28"/>
              </w:rPr>
              <w:t>3</w:t>
            </w:r>
          </w:p>
        </w:tc>
        <w:tc>
          <w:tcPr>
            <w:tcW w:w="6769" w:type="dxa"/>
            <w:tcBorders>
              <w:top w:val="single" w:sz="4" w:space="0" w:color="000000"/>
              <w:left w:val="single" w:sz="4" w:space="0" w:color="000000"/>
              <w:bottom w:val="single" w:sz="4" w:space="0" w:color="000000"/>
              <w:right w:val="single" w:sz="4" w:space="0" w:color="000000"/>
            </w:tcBorders>
            <w:shd w:val="clear" w:color="auto" w:fill="auto"/>
          </w:tcPr>
          <w:p w:rsidR="004615B5" w:rsidRDefault="004615B5" w:rsidP="00ED49DB">
            <w:pPr>
              <w:spacing w:after="0"/>
              <w:jc w:val="both"/>
              <w:rPr>
                <w:rFonts w:ascii="Times New Roman" w:hAnsi="Times New Roman"/>
                <w:sz w:val="28"/>
              </w:rPr>
            </w:pPr>
            <w:r>
              <w:rPr>
                <w:rFonts w:ascii="Times New Roman" w:hAnsi="Times New Roman"/>
                <w:sz w:val="28"/>
              </w:rPr>
              <w:t>Заработная плата</w:t>
            </w:r>
          </w:p>
        </w:tc>
        <w:tc>
          <w:tcPr>
            <w:tcW w:w="1886" w:type="dxa"/>
            <w:tcBorders>
              <w:top w:val="single" w:sz="4" w:space="0" w:color="000000"/>
              <w:left w:val="single" w:sz="4" w:space="0" w:color="000000"/>
              <w:bottom w:val="single" w:sz="4" w:space="0" w:color="000000"/>
              <w:right w:val="single" w:sz="4" w:space="0" w:color="000000"/>
            </w:tcBorders>
            <w:shd w:val="clear" w:color="auto" w:fill="auto"/>
            <w:vAlign w:val="center"/>
          </w:tcPr>
          <w:p w:rsidR="004615B5" w:rsidRDefault="004615B5" w:rsidP="00ED49DB">
            <w:pPr>
              <w:spacing w:after="0"/>
              <w:jc w:val="center"/>
              <w:rPr>
                <w:rFonts w:ascii="Times New Roman" w:hAnsi="Times New Roman"/>
                <w:sz w:val="28"/>
              </w:rPr>
            </w:pPr>
            <w:r>
              <w:rPr>
                <w:rFonts w:ascii="Times New Roman" w:hAnsi="Times New Roman"/>
                <w:sz w:val="28"/>
              </w:rPr>
              <w:t>11 097</w:t>
            </w:r>
          </w:p>
        </w:tc>
      </w:tr>
      <w:tr w:rsidR="004615B5" w:rsidTr="00ED49DB">
        <w:trPr>
          <w:trHeight w:val="77"/>
        </w:trPr>
        <w:tc>
          <w:tcPr>
            <w:tcW w:w="700" w:type="dxa"/>
            <w:tcBorders>
              <w:top w:val="single" w:sz="4" w:space="0" w:color="000000"/>
              <w:left w:val="single" w:sz="4" w:space="0" w:color="000000"/>
              <w:bottom w:val="single" w:sz="4" w:space="0" w:color="000000"/>
              <w:right w:val="single" w:sz="4" w:space="0" w:color="000000"/>
            </w:tcBorders>
            <w:shd w:val="clear" w:color="auto" w:fill="auto"/>
          </w:tcPr>
          <w:p w:rsidR="004615B5" w:rsidRDefault="004615B5" w:rsidP="00ED49DB">
            <w:pPr>
              <w:spacing w:after="0"/>
              <w:jc w:val="center"/>
              <w:rPr>
                <w:rFonts w:ascii="Times New Roman" w:hAnsi="Times New Roman"/>
                <w:sz w:val="28"/>
              </w:rPr>
            </w:pPr>
            <w:r>
              <w:rPr>
                <w:rFonts w:ascii="Times New Roman" w:hAnsi="Times New Roman"/>
                <w:sz w:val="28"/>
              </w:rPr>
              <w:t>4</w:t>
            </w:r>
          </w:p>
        </w:tc>
        <w:tc>
          <w:tcPr>
            <w:tcW w:w="6769" w:type="dxa"/>
            <w:tcBorders>
              <w:top w:val="single" w:sz="4" w:space="0" w:color="000000"/>
              <w:left w:val="single" w:sz="4" w:space="0" w:color="000000"/>
              <w:bottom w:val="single" w:sz="4" w:space="0" w:color="000000"/>
              <w:right w:val="single" w:sz="4" w:space="0" w:color="000000"/>
            </w:tcBorders>
            <w:shd w:val="clear" w:color="auto" w:fill="auto"/>
          </w:tcPr>
          <w:p w:rsidR="004615B5" w:rsidRDefault="004615B5" w:rsidP="00ED49DB">
            <w:pPr>
              <w:spacing w:after="0"/>
              <w:ind w:right="850"/>
              <w:jc w:val="both"/>
              <w:rPr>
                <w:rFonts w:ascii="Times New Roman" w:hAnsi="Times New Roman"/>
                <w:sz w:val="28"/>
              </w:rPr>
            </w:pPr>
            <w:r>
              <w:rPr>
                <w:rFonts w:ascii="Times New Roman" w:hAnsi="Times New Roman"/>
                <w:sz w:val="28"/>
              </w:rPr>
              <w:t>Взносы на социальное страхование и обеспечение</w:t>
            </w:r>
          </w:p>
        </w:tc>
        <w:tc>
          <w:tcPr>
            <w:tcW w:w="1886" w:type="dxa"/>
            <w:tcBorders>
              <w:top w:val="single" w:sz="4" w:space="0" w:color="000000"/>
              <w:left w:val="single" w:sz="4" w:space="0" w:color="000000"/>
              <w:bottom w:val="single" w:sz="4" w:space="0" w:color="000000"/>
              <w:right w:val="single" w:sz="4" w:space="0" w:color="000000"/>
            </w:tcBorders>
            <w:shd w:val="clear" w:color="auto" w:fill="auto"/>
            <w:vAlign w:val="center"/>
          </w:tcPr>
          <w:p w:rsidR="004615B5" w:rsidRDefault="004615B5" w:rsidP="00ED49DB">
            <w:pPr>
              <w:spacing w:after="0"/>
              <w:jc w:val="center"/>
              <w:rPr>
                <w:rFonts w:ascii="Times New Roman" w:hAnsi="Times New Roman"/>
                <w:sz w:val="28"/>
              </w:rPr>
            </w:pPr>
            <w:r>
              <w:rPr>
                <w:rFonts w:ascii="Times New Roman" w:hAnsi="Times New Roman"/>
                <w:sz w:val="28"/>
              </w:rPr>
              <w:t>2 596</w:t>
            </w:r>
          </w:p>
        </w:tc>
      </w:tr>
      <w:tr w:rsidR="004615B5" w:rsidTr="00ED49DB">
        <w:tc>
          <w:tcPr>
            <w:tcW w:w="700" w:type="dxa"/>
            <w:tcBorders>
              <w:top w:val="single" w:sz="4" w:space="0" w:color="000000"/>
              <w:left w:val="single" w:sz="4" w:space="0" w:color="000000"/>
              <w:bottom w:val="single" w:sz="4" w:space="0" w:color="000000"/>
              <w:right w:val="single" w:sz="4" w:space="0" w:color="000000"/>
            </w:tcBorders>
            <w:shd w:val="clear" w:color="auto" w:fill="auto"/>
          </w:tcPr>
          <w:p w:rsidR="004615B5" w:rsidRDefault="004615B5" w:rsidP="00ED49DB">
            <w:pPr>
              <w:spacing w:after="0"/>
              <w:jc w:val="center"/>
              <w:rPr>
                <w:rFonts w:ascii="Times New Roman" w:hAnsi="Times New Roman"/>
                <w:sz w:val="28"/>
              </w:rPr>
            </w:pPr>
            <w:r>
              <w:rPr>
                <w:rFonts w:ascii="Times New Roman" w:hAnsi="Times New Roman"/>
                <w:sz w:val="28"/>
              </w:rPr>
              <w:t>5</w:t>
            </w:r>
          </w:p>
        </w:tc>
        <w:tc>
          <w:tcPr>
            <w:tcW w:w="6769" w:type="dxa"/>
            <w:tcBorders>
              <w:top w:val="single" w:sz="4" w:space="0" w:color="000000"/>
              <w:left w:val="single" w:sz="4" w:space="0" w:color="000000"/>
              <w:bottom w:val="single" w:sz="4" w:space="0" w:color="000000"/>
              <w:right w:val="single" w:sz="4" w:space="0" w:color="000000"/>
            </w:tcBorders>
            <w:shd w:val="clear" w:color="auto" w:fill="auto"/>
          </w:tcPr>
          <w:p w:rsidR="004615B5" w:rsidRDefault="004615B5" w:rsidP="00ED49DB">
            <w:pPr>
              <w:spacing w:after="0"/>
              <w:jc w:val="both"/>
              <w:rPr>
                <w:rFonts w:ascii="Times New Roman" w:hAnsi="Times New Roman"/>
                <w:sz w:val="28"/>
              </w:rPr>
            </w:pPr>
            <w:r>
              <w:rPr>
                <w:rFonts w:ascii="Times New Roman" w:hAnsi="Times New Roman"/>
                <w:sz w:val="28"/>
              </w:rPr>
              <w:t>Амортизация оборудования</w:t>
            </w:r>
          </w:p>
        </w:tc>
        <w:tc>
          <w:tcPr>
            <w:tcW w:w="1886" w:type="dxa"/>
            <w:tcBorders>
              <w:top w:val="single" w:sz="4" w:space="0" w:color="000000"/>
              <w:left w:val="single" w:sz="4" w:space="0" w:color="000000"/>
              <w:bottom w:val="single" w:sz="4" w:space="0" w:color="000000"/>
              <w:right w:val="single" w:sz="4" w:space="0" w:color="000000"/>
            </w:tcBorders>
            <w:shd w:val="clear" w:color="auto" w:fill="auto"/>
            <w:vAlign w:val="center"/>
          </w:tcPr>
          <w:p w:rsidR="004615B5" w:rsidRDefault="004615B5" w:rsidP="00ED49DB">
            <w:pPr>
              <w:spacing w:after="0"/>
              <w:jc w:val="center"/>
              <w:rPr>
                <w:rFonts w:ascii="Times New Roman" w:hAnsi="Times New Roman"/>
                <w:sz w:val="28"/>
              </w:rPr>
            </w:pPr>
            <w:r>
              <w:rPr>
                <w:rFonts w:ascii="Times New Roman" w:hAnsi="Times New Roman"/>
                <w:sz w:val="28"/>
              </w:rPr>
              <w:t>37 000</w:t>
            </w:r>
          </w:p>
        </w:tc>
      </w:tr>
      <w:tr w:rsidR="004615B5" w:rsidTr="00ED49DB">
        <w:tc>
          <w:tcPr>
            <w:tcW w:w="7469" w:type="dxa"/>
            <w:gridSpan w:val="2"/>
            <w:tcBorders>
              <w:top w:val="single" w:sz="4" w:space="0" w:color="000000"/>
              <w:left w:val="single" w:sz="4" w:space="0" w:color="000000"/>
              <w:bottom w:val="single" w:sz="4" w:space="0" w:color="000000"/>
              <w:right w:val="single" w:sz="4" w:space="0" w:color="000000"/>
            </w:tcBorders>
            <w:shd w:val="clear" w:color="auto" w:fill="auto"/>
          </w:tcPr>
          <w:p w:rsidR="004615B5" w:rsidRDefault="004615B5" w:rsidP="00ED49DB">
            <w:pPr>
              <w:spacing w:after="0"/>
              <w:jc w:val="both"/>
              <w:rPr>
                <w:rFonts w:ascii="Times New Roman" w:hAnsi="Times New Roman"/>
                <w:sz w:val="28"/>
              </w:rPr>
            </w:pPr>
            <w:r>
              <w:rPr>
                <w:rFonts w:ascii="Times New Roman" w:hAnsi="Times New Roman"/>
                <w:sz w:val="28"/>
              </w:rPr>
              <w:t>ИТОГО:</w:t>
            </w:r>
          </w:p>
        </w:tc>
        <w:tc>
          <w:tcPr>
            <w:tcW w:w="1886" w:type="dxa"/>
            <w:tcBorders>
              <w:top w:val="single" w:sz="4" w:space="0" w:color="000000"/>
              <w:left w:val="single" w:sz="4" w:space="0" w:color="000000"/>
              <w:bottom w:val="single" w:sz="4" w:space="0" w:color="000000"/>
              <w:right w:val="single" w:sz="4" w:space="0" w:color="000000"/>
            </w:tcBorders>
            <w:shd w:val="clear" w:color="auto" w:fill="auto"/>
            <w:vAlign w:val="center"/>
          </w:tcPr>
          <w:p w:rsidR="004615B5" w:rsidRDefault="004615B5" w:rsidP="00ED49DB">
            <w:pPr>
              <w:spacing w:after="0"/>
              <w:jc w:val="center"/>
              <w:rPr>
                <w:rFonts w:ascii="Times New Roman" w:hAnsi="Times New Roman"/>
                <w:sz w:val="28"/>
              </w:rPr>
            </w:pPr>
            <w:r>
              <w:rPr>
                <w:rFonts w:ascii="Times New Roman" w:hAnsi="Times New Roman"/>
                <w:sz w:val="28"/>
              </w:rPr>
              <w:t>52 598</w:t>
            </w:r>
          </w:p>
        </w:tc>
      </w:tr>
    </w:tbl>
    <w:p w:rsidR="004615B5" w:rsidRDefault="004615B5" w:rsidP="004615B5">
      <w:pPr>
        <w:spacing w:after="0" w:line="360" w:lineRule="auto"/>
        <w:ind w:firstLine="709"/>
        <w:jc w:val="both"/>
        <w:rPr>
          <w:rFonts w:ascii="Times New Roman" w:hAnsi="Times New Roman"/>
          <w:sz w:val="28"/>
        </w:rPr>
      </w:pPr>
      <w:r>
        <w:rPr>
          <w:rFonts w:ascii="Times New Roman" w:hAnsi="Times New Roman"/>
          <w:sz w:val="28"/>
        </w:rPr>
        <w:t>Таким образом, была</w:t>
      </w:r>
      <w:r>
        <w:rPr>
          <w:rFonts w:ascii="Times New Roman" w:hAnsi="Times New Roman"/>
          <w:b/>
          <w:sz w:val="28"/>
        </w:rPr>
        <w:t xml:space="preserve"> </w:t>
      </w:r>
      <w:r>
        <w:rPr>
          <w:rFonts w:ascii="Times New Roman" w:hAnsi="Times New Roman"/>
          <w:sz w:val="28"/>
        </w:rPr>
        <w:t>высчитана стоимость разработки методики оценивания защищенности от угроз нарушения целостности и внедрения дополнительного программного модуля контроля целостности конфигураций. В процессе вычисления были учтены материальные расходы и расходы на приобретение оборудования. Также были определены расходы на оплату труда исполнителя проекта, дипломного руководителя и консультантов, были вычислены размеры социальных отчислений. Помимо этого, рассчитаны косвенные расходы кафедры и общеуниверситетские косвенные расходы. Так как вся научно-техническая информация находится в свободном доступе, то на нее расходы не производились. Общая стоимость дипломного проекта составила 52 598 руб.</w:t>
      </w:r>
    </w:p>
    <w:p w:rsidR="004615B5" w:rsidRDefault="004615B5" w:rsidP="004615B5">
      <w:pPr>
        <w:keepNext/>
        <w:spacing w:before="120" w:after="0" w:line="360" w:lineRule="auto"/>
        <w:ind w:firstLine="709"/>
        <w:outlineLvl w:val="1"/>
        <w:rPr>
          <w:rFonts w:ascii="Times New Roman" w:hAnsi="Times New Roman"/>
          <w:b/>
          <w:sz w:val="28"/>
          <w:highlight w:val="white"/>
        </w:rPr>
      </w:pPr>
      <w:bookmarkStart w:id="51" w:name="_Toc137993606"/>
      <w:r>
        <w:rPr>
          <w:rFonts w:ascii="Times New Roman" w:hAnsi="Times New Roman"/>
          <w:b/>
          <w:sz w:val="28"/>
          <w:highlight w:val="white"/>
        </w:rPr>
        <w:t>6.4. Расчет экономического эффекта</w:t>
      </w:r>
      <w:bookmarkEnd w:id="51"/>
    </w:p>
    <w:p w:rsidR="004615B5" w:rsidRDefault="004615B5" w:rsidP="004615B5">
      <w:pPr>
        <w:spacing w:after="0" w:line="360" w:lineRule="auto"/>
        <w:ind w:firstLine="709"/>
        <w:jc w:val="both"/>
        <w:rPr>
          <w:rFonts w:ascii="Times New Roman" w:hAnsi="Times New Roman"/>
          <w:sz w:val="28"/>
          <w:highlight w:val="white"/>
        </w:rPr>
      </w:pPr>
      <w:r>
        <w:rPr>
          <w:rFonts w:ascii="Times New Roman" w:hAnsi="Times New Roman"/>
          <w:sz w:val="28"/>
          <w:highlight w:val="white"/>
        </w:rPr>
        <w:t>Необходимо рассчитать экономический эффект от внедрения разработанной методики. Формула для расчета экономического эффекта:</w:t>
      </w:r>
    </w:p>
    <w:p w:rsidR="004615B5" w:rsidRDefault="004615B5" w:rsidP="004615B5">
      <w:pPr>
        <w:tabs>
          <w:tab w:val="center" w:pos="5315"/>
          <w:tab w:val="right" w:pos="9921"/>
        </w:tabs>
        <w:spacing w:after="0" w:line="360" w:lineRule="auto"/>
        <w:ind w:firstLine="709"/>
        <w:rPr>
          <w:rFonts w:ascii="Times New Roman" w:hAnsi="Times New Roman"/>
          <w:sz w:val="28"/>
          <w:highlight w:val="white"/>
        </w:rPr>
      </w:pPr>
      <w:r>
        <w:rPr>
          <w:rFonts w:ascii="Times New Roman" w:hAnsi="Times New Roman"/>
          <w:sz w:val="28"/>
          <w:highlight w:val="white"/>
        </w:rPr>
        <w:tab/>
        <w:t>Э = П – З</w:t>
      </w:r>
      <w:r>
        <w:rPr>
          <w:rFonts w:ascii="Times New Roman" w:hAnsi="Times New Roman"/>
          <w:sz w:val="28"/>
          <w:highlight w:val="white"/>
        </w:rPr>
        <w:tab/>
        <w:t>(8.10)</w:t>
      </w:r>
    </w:p>
    <w:p w:rsidR="004615B5" w:rsidRDefault="004615B5" w:rsidP="004615B5">
      <w:pPr>
        <w:spacing w:after="0" w:line="360" w:lineRule="auto"/>
        <w:ind w:left="709" w:hanging="709"/>
        <w:jc w:val="both"/>
        <w:rPr>
          <w:rFonts w:ascii="Times New Roman" w:hAnsi="Times New Roman"/>
          <w:sz w:val="28"/>
        </w:rPr>
      </w:pPr>
      <w:r>
        <w:rPr>
          <w:rFonts w:ascii="Times New Roman" w:hAnsi="Times New Roman"/>
          <w:sz w:val="28"/>
        </w:rPr>
        <w:t>где</w:t>
      </w:r>
      <w:r>
        <w:rPr>
          <w:rFonts w:ascii="Times New Roman" w:hAnsi="Times New Roman"/>
          <w:sz w:val="28"/>
        </w:rPr>
        <w:tab/>
        <w:t>Э – экономический эффект;</w:t>
      </w:r>
    </w:p>
    <w:p w:rsidR="004615B5" w:rsidRDefault="004615B5" w:rsidP="004615B5">
      <w:pPr>
        <w:spacing w:after="0" w:line="360" w:lineRule="auto"/>
        <w:ind w:left="482" w:firstLine="227"/>
        <w:jc w:val="both"/>
        <w:rPr>
          <w:rFonts w:ascii="Times New Roman" w:hAnsi="Times New Roman"/>
          <w:sz w:val="28"/>
        </w:rPr>
      </w:pPr>
      <w:r>
        <w:rPr>
          <w:rFonts w:ascii="Times New Roman" w:hAnsi="Times New Roman"/>
          <w:sz w:val="28"/>
        </w:rPr>
        <w:t>П – результат деятельности;</w:t>
      </w:r>
    </w:p>
    <w:p w:rsidR="004615B5" w:rsidRDefault="004615B5" w:rsidP="004615B5">
      <w:pPr>
        <w:spacing w:after="0" w:line="360" w:lineRule="auto"/>
        <w:ind w:left="482" w:firstLine="227"/>
        <w:jc w:val="both"/>
        <w:rPr>
          <w:rFonts w:ascii="Times New Roman" w:hAnsi="Times New Roman"/>
          <w:sz w:val="28"/>
        </w:rPr>
      </w:pPr>
      <w:r>
        <w:rPr>
          <w:rFonts w:ascii="Times New Roman" w:hAnsi="Times New Roman"/>
          <w:sz w:val="28"/>
        </w:rPr>
        <w:t>З – сумма, потраченная на разработку.</w:t>
      </w:r>
    </w:p>
    <w:p w:rsidR="004615B5" w:rsidRDefault="004615B5" w:rsidP="004615B5">
      <w:pPr>
        <w:spacing w:after="0" w:line="360" w:lineRule="auto"/>
        <w:ind w:firstLine="709"/>
        <w:jc w:val="both"/>
        <w:rPr>
          <w:rFonts w:ascii="Times New Roman" w:hAnsi="Times New Roman"/>
          <w:sz w:val="28"/>
        </w:rPr>
      </w:pPr>
      <w:r>
        <w:rPr>
          <w:rFonts w:ascii="Times New Roman" w:hAnsi="Times New Roman"/>
          <w:sz w:val="28"/>
        </w:rPr>
        <w:lastRenderedPageBreak/>
        <w:t xml:space="preserve"> Сумма, потраченная на разработку, была подсчитана в предыдущем пункте. Необходимо рассчитать прибыль, которая может быть получена в результате внедрения разработанной методики.</w:t>
      </w:r>
    </w:p>
    <w:p w:rsidR="004615B5" w:rsidRDefault="004615B5" w:rsidP="004615B5">
      <w:pPr>
        <w:spacing w:after="0" w:line="360" w:lineRule="auto"/>
        <w:ind w:firstLine="709"/>
        <w:jc w:val="both"/>
        <w:rPr>
          <w:rFonts w:ascii="Times New Roman" w:hAnsi="Times New Roman"/>
          <w:sz w:val="28"/>
        </w:rPr>
      </w:pPr>
      <w:r>
        <w:rPr>
          <w:rFonts w:ascii="Times New Roman" w:hAnsi="Times New Roman"/>
          <w:sz w:val="28"/>
        </w:rPr>
        <w:t>Данная методика должно оказать положительный эффект на защищенность ERP-системы организаций, которые будут её внедрять в свои процессы. Эффект заключается в том, что снижается риск дискредитации и потери конфиденциальной информации, а также снижение риска простоя и лишних издержек. Таким образом можно рассчитать экономический эффект исходя из возможной реализации системы контроля целостности конфигураций ERP-системы «1С:Управление нашей фирмой». На примере организации с режимом налогообложения индивидуального предпринимателя. Есть клиентская база организаций использующих данную ERP-систему. С учетом конверсии заинтересованы 12 клиентов из имеющихся во внедрении и дальнейшем обслуживании данной сис</w:t>
      </w:r>
      <w:r w:rsidR="005C0187">
        <w:rPr>
          <w:rFonts w:ascii="Times New Roman" w:hAnsi="Times New Roman"/>
          <w:sz w:val="28"/>
        </w:rPr>
        <w:t xml:space="preserve">темы. По оценке организации </w:t>
      </w:r>
      <w:r>
        <w:rPr>
          <w:rFonts w:ascii="Times New Roman" w:hAnsi="Times New Roman"/>
          <w:sz w:val="28"/>
        </w:rPr>
        <w:t>франчайзи 1С стоимость данного внедрения оценивается в 7 500 рублей, а также дальнейшее обслуживание 2 500 рублей в месяц. Учитывая, что заинтересованных клиентов 12 организаций, тогда прибыль за год составит:</w:t>
      </w:r>
    </w:p>
    <w:p w:rsidR="004615B5" w:rsidRDefault="004615B5" w:rsidP="004615B5">
      <w:pPr>
        <w:spacing w:after="0" w:line="360" w:lineRule="auto"/>
        <w:ind w:firstLine="709"/>
        <w:jc w:val="both"/>
        <w:rPr>
          <w:rFonts w:ascii="Times New Roman" w:hAnsi="Times New Roman"/>
          <w:sz w:val="28"/>
        </w:rPr>
      </w:pPr>
      <m:oMath>
        <m:r>
          <w:rPr>
            <w:rFonts w:ascii="Cambria Math" w:hAnsi="Cambria Math"/>
            <w:sz w:val="24"/>
          </w:rPr>
          <m:t>П=12*7500+(12*2500)*12=450000</m:t>
        </m:r>
      </m:oMath>
      <w:r>
        <w:rPr>
          <w:rFonts w:ascii="Times New Roman" w:hAnsi="Times New Roman"/>
          <w:sz w:val="28"/>
        </w:rPr>
        <w:t xml:space="preserve"> (руб.)</w:t>
      </w:r>
    </w:p>
    <w:p w:rsidR="004615B5" w:rsidRDefault="004615B5" w:rsidP="004615B5">
      <w:pPr>
        <w:spacing w:after="0" w:line="360" w:lineRule="auto"/>
        <w:ind w:firstLine="709"/>
        <w:jc w:val="both"/>
        <w:rPr>
          <w:rFonts w:ascii="Times New Roman" w:hAnsi="Times New Roman"/>
          <w:sz w:val="28"/>
        </w:rPr>
      </w:pPr>
      <w:r>
        <w:rPr>
          <w:rFonts w:ascii="Times New Roman" w:hAnsi="Times New Roman"/>
          <w:sz w:val="28"/>
        </w:rPr>
        <w:t>Следовательно, экономический эффект составит:</w:t>
      </w:r>
    </w:p>
    <w:p w:rsidR="004615B5" w:rsidRDefault="004615B5" w:rsidP="004615B5">
      <w:pPr>
        <w:spacing w:after="0" w:line="360" w:lineRule="auto"/>
        <w:ind w:firstLine="709"/>
        <w:jc w:val="both"/>
        <w:rPr>
          <w:rFonts w:ascii="Times New Roman" w:hAnsi="Times New Roman"/>
          <w:sz w:val="28"/>
        </w:rPr>
      </w:pPr>
      <m:oMath>
        <m:r>
          <w:rPr>
            <w:rFonts w:ascii="Cambria Math" w:hAnsi="Cambria Math"/>
            <w:sz w:val="28"/>
          </w:rPr>
          <m:t>Э=450000-55598=394402</m:t>
        </m:r>
      </m:oMath>
      <w:r>
        <w:t xml:space="preserve"> </w:t>
      </w:r>
      <w:r>
        <w:rPr>
          <w:rFonts w:ascii="Times New Roman" w:hAnsi="Times New Roman"/>
          <w:sz w:val="28"/>
        </w:rPr>
        <w:t>(руб.)</w:t>
      </w:r>
    </w:p>
    <w:p w:rsidR="004615B5" w:rsidRDefault="004615B5" w:rsidP="004615B5">
      <w:pPr>
        <w:spacing w:after="0" w:line="360" w:lineRule="auto"/>
        <w:ind w:firstLine="709"/>
        <w:jc w:val="both"/>
        <w:rPr>
          <w:rFonts w:ascii="Times New Roman" w:hAnsi="Times New Roman"/>
          <w:b/>
          <w:sz w:val="28"/>
          <w:highlight w:val="white"/>
        </w:rPr>
      </w:pPr>
    </w:p>
    <w:p w:rsidR="004615B5" w:rsidRDefault="004615B5" w:rsidP="004615B5">
      <w:pPr>
        <w:spacing w:after="0" w:line="360" w:lineRule="auto"/>
        <w:ind w:firstLine="709"/>
        <w:jc w:val="both"/>
        <w:rPr>
          <w:rFonts w:ascii="Times New Roman" w:hAnsi="Times New Roman"/>
          <w:b/>
          <w:sz w:val="28"/>
          <w:highlight w:val="white"/>
        </w:rPr>
      </w:pPr>
    </w:p>
    <w:p w:rsidR="004615B5" w:rsidRDefault="004615B5" w:rsidP="004615B5">
      <w:pPr>
        <w:spacing w:after="0" w:line="360" w:lineRule="auto"/>
        <w:ind w:firstLine="709"/>
        <w:jc w:val="both"/>
        <w:rPr>
          <w:rFonts w:ascii="Times New Roman" w:hAnsi="Times New Roman"/>
          <w:b/>
          <w:sz w:val="28"/>
          <w:highlight w:val="white"/>
        </w:rPr>
      </w:pPr>
    </w:p>
    <w:p w:rsidR="004615B5" w:rsidRDefault="004615B5" w:rsidP="004615B5">
      <w:pPr>
        <w:spacing w:after="0" w:line="360" w:lineRule="auto"/>
        <w:ind w:firstLine="709"/>
        <w:jc w:val="both"/>
        <w:rPr>
          <w:rFonts w:ascii="Times New Roman" w:hAnsi="Times New Roman"/>
          <w:b/>
          <w:sz w:val="28"/>
          <w:highlight w:val="white"/>
        </w:rPr>
      </w:pPr>
    </w:p>
    <w:p w:rsidR="004615B5" w:rsidRDefault="004615B5" w:rsidP="004615B5">
      <w:pPr>
        <w:spacing w:after="0" w:line="360" w:lineRule="auto"/>
        <w:ind w:firstLine="709"/>
        <w:jc w:val="both"/>
        <w:rPr>
          <w:rFonts w:ascii="Times New Roman" w:hAnsi="Times New Roman"/>
          <w:b/>
          <w:sz w:val="28"/>
          <w:highlight w:val="white"/>
        </w:rPr>
      </w:pPr>
    </w:p>
    <w:p w:rsidR="004615B5" w:rsidRDefault="004615B5" w:rsidP="004615B5">
      <w:pPr>
        <w:spacing w:after="0" w:line="360" w:lineRule="auto"/>
        <w:ind w:firstLine="709"/>
        <w:jc w:val="both"/>
        <w:rPr>
          <w:rFonts w:ascii="Times New Roman" w:hAnsi="Times New Roman"/>
          <w:b/>
          <w:sz w:val="28"/>
          <w:highlight w:val="white"/>
        </w:rPr>
      </w:pPr>
    </w:p>
    <w:p w:rsidR="004615B5" w:rsidRDefault="004615B5" w:rsidP="004615B5">
      <w:pPr>
        <w:spacing w:after="0" w:line="360" w:lineRule="auto"/>
        <w:ind w:firstLine="709"/>
        <w:jc w:val="both"/>
        <w:rPr>
          <w:rFonts w:ascii="Times New Roman" w:hAnsi="Times New Roman"/>
          <w:b/>
          <w:sz w:val="28"/>
          <w:highlight w:val="white"/>
        </w:rPr>
      </w:pPr>
    </w:p>
    <w:p w:rsidR="004615B5" w:rsidRDefault="004615B5" w:rsidP="004615B5">
      <w:pPr>
        <w:spacing w:after="0" w:line="360" w:lineRule="auto"/>
        <w:jc w:val="both"/>
        <w:rPr>
          <w:rFonts w:ascii="Times New Roman" w:hAnsi="Times New Roman"/>
          <w:b/>
          <w:sz w:val="28"/>
          <w:highlight w:val="white"/>
        </w:rPr>
      </w:pPr>
    </w:p>
    <w:p w:rsidR="00073B7A" w:rsidRDefault="00073B7A" w:rsidP="004615B5">
      <w:pPr>
        <w:spacing w:after="0" w:line="360" w:lineRule="auto"/>
        <w:jc w:val="both"/>
        <w:rPr>
          <w:rFonts w:ascii="Times New Roman" w:hAnsi="Times New Roman"/>
          <w:b/>
          <w:sz w:val="28"/>
          <w:highlight w:val="white"/>
        </w:rPr>
      </w:pPr>
    </w:p>
    <w:p w:rsidR="004615B5" w:rsidRPr="004615B5" w:rsidRDefault="004615B5" w:rsidP="004615B5">
      <w:pPr>
        <w:pStyle w:val="2"/>
        <w:spacing w:line="360" w:lineRule="auto"/>
        <w:ind w:firstLine="709"/>
        <w:jc w:val="both"/>
        <w:rPr>
          <w:rFonts w:ascii="Times New Roman" w:hAnsi="Times New Roman"/>
          <w:b/>
          <w:color w:val="auto"/>
          <w:sz w:val="28"/>
          <w:highlight w:val="white"/>
        </w:rPr>
      </w:pPr>
      <w:bookmarkStart w:id="52" w:name="_Toc137993607"/>
      <w:r w:rsidRPr="004615B5">
        <w:rPr>
          <w:rFonts w:ascii="Times New Roman" w:hAnsi="Times New Roman"/>
          <w:b/>
          <w:color w:val="auto"/>
          <w:sz w:val="28"/>
          <w:highlight w:val="white"/>
        </w:rPr>
        <w:lastRenderedPageBreak/>
        <w:t>Выводы по шестой главе</w:t>
      </w:r>
      <w:bookmarkEnd w:id="52"/>
    </w:p>
    <w:p w:rsidR="00576D9F" w:rsidRDefault="004615B5" w:rsidP="004615B5">
      <w:pPr>
        <w:spacing w:after="0" w:line="360" w:lineRule="auto"/>
        <w:ind w:firstLine="709"/>
        <w:jc w:val="both"/>
        <w:rPr>
          <w:rFonts w:ascii="Times New Roman" w:hAnsi="Times New Roman"/>
          <w:sz w:val="28"/>
        </w:rPr>
      </w:pPr>
      <w:r>
        <w:rPr>
          <w:rFonts w:ascii="Times New Roman" w:hAnsi="Times New Roman"/>
          <w:sz w:val="28"/>
        </w:rPr>
        <w:t>В технико-экономическом обосновании разработки произведены расчеты материальных расходов, расходов на электроэнергию, фонда заработной платы и взносов на социальное страхование и обеспечение, а также косвенных расходов кафедры и общевузовских расходов. Общие затраты на дипломное проектирование составляют 55 598 рублей. Был подсчитан экономический эффект, который равен 394 402 рублей, достигаемый внедрением и дальнейшем обслуживании разработанной системы контроля целостности конфигураций ERP-системы «1С:Управление нашей фирмой». За счёт внедрения и обслуживания системы можно достигнуть показатель результата деятельности в 450 000 рублей, учитывая, что 12</w:t>
      </w:r>
      <w:r w:rsidR="00D80713" w:rsidRPr="00D80713">
        <w:rPr>
          <w:rFonts w:ascii="Times New Roman" w:hAnsi="Times New Roman"/>
          <w:sz w:val="28"/>
        </w:rPr>
        <w:t xml:space="preserve"> </w:t>
      </w:r>
      <w:r w:rsidR="00D80713">
        <w:rPr>
          <w:rFonts w:ascii="Times New Roman" w:hAnsi="Times New Roman"/>
          <w:sz w:val="28"/>
        </w:rPr>
        <w:t>потенциальных клиентов</w:t>
      </w:r>
      <w:r>
        <w:rPr>
          <w:rFonts w:ascii="Times New Roman" w:hAnsi="Times New Roman"/>
          <w:sz w:val="28"/>
        </w:rPr>
        <w:t xml:space="preserve"> уже заинтересованы во внедрении данной системы.</w:t>
      </w:r>
    </w:p>
    <w:p w:rsidR="00576D9F" w:rsidRDefault="00576D9F">
      <w:pPr>
        <w:rPr>
          <w:rFonts w:ascii="Times New Roman" w:hAnsi="Times New Roman"/>
          <w:sz w:val="28"/>
        </w:rPr>
      </w:pPr>
      <w:r>
        <w:rPr>
          <w:rFonts w:ascii="Times New Roman" w:hAnsi="Times New Roman"/>
          <w:sz w:val="28"/>
        </w:rPr>
        <w:br w:type="page"/>
      </w:r>
    </w:p>
    <w:p w:rsidR="004615B5" w:rsidRPr="00576D9F" w:rsidRDefault="00576D9F" w:rsidP="00576D9F">
      <w:pPr>
        <w:pStyle w:val="10"/>
        <w:spacing w:line="360" w:lineRule="auto"/>
        <w:jc w:val="center"/>
        <w:rPr>
          <w:rFonts w:ascii="Times New Roman" w:hAnsi="Times New Roman"/>
          <w:b/>
          <w:color w:val="000000" w:themeColor="text1"/>
          <w:sz w:val="28"/>
        </w:rPr>
      </w:pPr>
      <w:bookmarkStart w:id="53" w:name="_Toc137993608"/>
      <w:r w:rsidRPr="00576D9F">
        <w:rPr>
          <w:rFonts w:ascii="Times New Roman" w:hAnsi="Times New Roman"/>
          <w:b/>
          <w:color w:val="000000" w:themeColor="text1"/>
          <w:sz w:val="28"/>
        </w:rPr>
        <w:lastRenderedPageBreak/>
        <w:t>ЗАКЛЮЧЕНИЕ</w:t>
      </w:r>
      <w:bookmarkEnd w:id="53"/>
    </w:p>
    <w:p w:rsidR="00173296" w:rsidRDefault="00173296" w:rsidP="00B93B41">
      <w:pPr>
        <w:pStyle w:val="a7"/>
      </w:pPr>
      <w:r>
        <w:t xml:space="preserve">На текущий момент на рынке </w:t>
      </w:r>
      <w:r>
        <w:rPr>
          <w:lang w:val="en-US"/>
        </w:rPr>
        <w:t>ERP</w:t>
      </w:r>
      <w:r w:rsidRPr="00173296">
        <w:t>-</w:t>
      </w:r>
      <w:r>
        <w:t xml:space="preserve">систем в России фирма «1С» занимает лидирующую позицию, </w:t>
      </w:r>
      <w:r w:rsidR="00B93B41">
        <w:t xml:space="preserve">и учитывая мировые тенденции спрос на эти </w:t>
      </w:r>
      <w:r w:rsidR="00B93B41">
        <w:rPr>
          <w:lang w:val="en-US"/>
        </w:rPr>
        <w:t>ERP</w:t>
      </w:r>
      <w:r w:rsidR="00B93B41" w:rsidRPr="00B93B41">
        <w:t>-</w:t>
      </w:r>
      <w:r w:rsidR="00B93B41">
        <w:t xml:space="preserve">системы только возрастёт. Представителем </w:t>
      </w:r>
      <w:r w:rsidR="00B93B41">
        <w:rPr>
          <w:lang w:val="en-US"/>
        </w:rPr>
        <w:t>ERP</w:t>
      </w:r>
      <w:r w:rsidR="00B93B41" w:rsidRPr="00B93B41">
        <w:t>-</w:t>
      </w:r>
      <w:r w:rsidR="00B93B41">
        <w:t xml:space="preserve">систем от фирмы «1С» является прикладное решение «1С:Управление нашей фирмой», реализованное на платформе «1С:Предприятие 8». В рамках работы данная </w:t>
      </w:r>
      <w:r w:rsidR="00B93B41">
        <w:rPr>
          <w:lang w:val="en-US"/>
        </w:rPr>
        <w:t>ERP</w:t>
      </w:r>
      <w:r w:rsidR="00B93B41" w:rsidRPr="00B93B41">
        <w:t>-</w:t>
      </w:r>
      <w:r w:rsidR="00B93B41">
        <w:t>система выступает как объект защиты.</w:t>
      </w:r>
    </w:p>
    <w:p w:rsidR="00B93B41" w:rsidRDefault="00B93B41" w:rsidP="00B93B41">
      <w:pPr>
        <w:pStyle w:val="a7"/>
      </w:pPr>
      <w:r>
        <w:t xml:space="preserve">В начале был выполнен анализ этой </w:t>
      </w:r>
      <w:r>
        <w:rPr>
          <w:lang w:val="en-US"/>
        </w:rPr>
        <w:t>ERP</w:t>
      </w:r>
      <w:r w:rsidRPr="00B93B41">
        <w:t>-</w:t>
      </w:r>
      <w:r>
        <w:t>системы</w:t>
      </w:r>
      <w:r w:rsidR="00DC0EC3">
        <w:t xml:space="preserve">, </w:t>
      </w:r>
      <w:r>
        <w:t>выявлены наиболее актуальные угрозы нарушения целостности путём метода экспертной оценки. После анализа сделаны выводы, что существуют 2 слабых места, которые необходимо контролировать, таким образом повысить защищенность. Одним из таких слабых мест являются прикладные решения или конфигурации, реализованные на платформе «1С:Предприятие 8», в том числе для основного прикладного решения «1С:Управление нашей фирмой». В результате не обнаружилось необходимых методов и возможностей контроля за конфигурациями, в следствии этого система требуется в дорабо</w:t>
      </w:r>
      <w:r w:rsidR="00A26D92">
        <w:t>тке для повышения защищенности, в частности методике оценки защищенности от угроз нарушения целостности конфигураций.</w:t>
      </w:r>
    </w:p>
    <w:p w:rsidR="00B93B41" w:rsidRDefault="00A26D92" w:rsidP="00B93B41">
      <w:pPr>
        <w:pStyle w:val="a7"/>
      </w:pPr>
      <w:r>
        <w:t>Для реализации методики была спроектирована модель контроля целостности конфигураций, в последствии является основой для систем контроля. Модель основана на общепринятой модели контроля целостности Кларка-Вилсона, что повышает эффективность и защищенность системы. Спроектированная модель была адаптирована и доработана для работы с решениями на платформе «1С:Предприятие 8».</w:t>
      </w:r>
    </w:p>
    <w:p w:rsidR="00A26D92" w:rsidRDefault="005974BF" w:rsidP="00B93B41">
      <w:pPr>
        <w:pStyle w:val="a7"/>
      </w:pPr>
      <w:r>
        <w:t xml:space="preserve">Методика представляет собой инструкцию и описание процессов необходимых для оценивания защищенности, поэтому было описано 2 этапа этой методики. Первый этап описывает необходимые для контроля целостности систему, основанную на спроектированной модели, входные данные и настройку </w:t>
      </w:r>
      <w:r>
        <w:rPr>
          <w:lang w:val="en-US"/>
        </w:rPr>
        <w:t>ERP</w:t>
      </w:r>
      <w:r w:rsidRPr="005974BF">
        <w:t>-</w:t>
      </w:r>
      <w:r>
        <w:t xml:space="preserve">системы. Второй этап в свою очередь описывает процессы, которые происходят при работе с системой контроля целостности и </w:t>
      </w:r>
      <w:r>
        <w:lastRenderedPageBreak/>
        <w:t xml:space="preserve">каким образом происходит оценка защищенности. Сама система контроля целостности является автономной и зацикленной, то есть сбор данных о целостности конфигураций может без обязательного участия оператора системы. Процесс работы оператора системы описывается как набор действий, которые нацелены на оценку защищенности </w:t>
      </w:r>
      <w:r>
        <w:rPr>
          <w:lang w:val="en-US"/>
        </w:rPr>
        <w:t>ERP</w:t>
      </w:r>
      <w:r w:rsidRPr="005974BF">
        <w:t>-</w:t>
      </w:r>
      <w:r>
        <w:t>системы,</w:t>
      </w:r>
      <w:r w:rsidR="00DC0EC3">
        <w:t xml:space="preserve"> а также</w:t>
      </w:r>
      <w:r>
        <w:t xml:space="preserve"> действия при нарушении целостности.</w:t>
      </w:r>
    </w:p>
    <w:p w:rsidR="005974BF" w:rsidRPr="00DC0EC3" w:rsidRDefault="009A36EB" w:rsidP="00B93B41">
      <w:pPr>
        <w:pStyle w:val="a7"/>
      </w:pPr>
      <w:r>
        <w:t xml:space="preserve">Произведено тестирование разработанной методики. В рамках тестирования была разработана система контроля целостности конфигураций, основываясь на модели. Система контроля целостности конфигураций показала высокие результаты производительности, эффективности и неизменности, из чего делается вывод в успешном выполнении проектирования модели контроля целостности конфигураций. Тестирование методики так же было разбито поэтапно. Этап внедрения показал простоту настройки и подготовки </w:t>
      </w:r>
      <w:r>
        <w:rPr>
          <w:lang w:val="en-US"/>
        </w:rPr>
        <w:t>ERP</w:t>
      </w:r>
      <w:r w:rsidRPr="009A36EB">
        <w:t>-</w:t>
      </w:r>
      <w:r>
        <w:t xml:space="preserve">системы. В свою очередь этап эксплуатации так же прошёл успешно, нарушение целостности было определено и оценена защищенность </w:t>
      </w:r>
      <w:r>
        <w:rPr>
          <w:lang w:val="en-US"/>
        </w:rPr>
        <w:t>ERP</w:t>
      </w:r>
      <w:r w:rsidRPr="009A36EB">
        <w:t>-</w:t>
      </w:r>
      <w:r>
        <w:t xml:space="preserve">системы. Следуя методики целостность </w:t>
      </w:r>
      <w:r>
        <w:rPr>
          <w:lang w:val="en-US"/>
        </w:rPr>
        <w:t>ERP</w:t>
      </w:r>
      <w:r w:rsidRPr="009A36EB">
        <w:t>-</w:t>
      </w:r>
      <w:r>
        <w:t>системы была восстановлена и защищаемая информация нетронута.</w:t>
      </w:r>
      <w:r w:rsidR="00DC0EC3">
        <w:t xml:space="preserve"> Выявлено преимущество данной методики, оно заключается в том, что использовать её можно на всех системах, разработанных на платформе «1С:Предприятие 8».</w:t>
      </w:r>
      <w:r w:rsidR="005847F2">
        <w:t xml:space="preserve"> Выявлены остальные преимущества методики и дальнейшие перспективы развития.</w:t>
      </w:r>
    </w:p>
    <w:p w:rsidR="009A36EB" w:rsidRDefault="009A36EB" w:rsidP="00B93B41">
      <w:pPr>
        <w:pStyle w:val="a7"/>
      </w:pPr>
      <w:r>
        <w:t>Оператором системы контроля целостности конфигураций является специалист 1С</w:t>
      </w:r>
      <w:r w:rsidR="00DC0EC3">
        <w:t xml:space="preserve"> и имеющий необходимую квалификацию. Специалист 1С подвержен различным факторам, которые негативно сказываются на его здоровье, были так же предложены меры, способствующие улучшению условий труда.</w:t>
      </w:r>
    </w:p>
    <w:p w:rsidR="00DC0EC3" w:rsidRDefault="00DC0EC3" w:rsidP="00B93B41">
      <w:pPr>
        <w:pStyle w:val="a7"/>
      </w:pPr>
      <w:r>
        <w:t xml:space="preserve">В последней главе да так же был определены различные экономические показатели в рамках данной работы. Была определена стоимость разработки методики, включая систему контроля целостности. Опрошены потенциальные клиенты, готовые использовать данную методику. По итогу главы за год </w:t>
      </w:r>
      <w:r>
        <w:lastRenderedPageBreak/>
        <w:t>можно получить показатель выручки в 450 000 рублей, что является отличным показателем, относительно затрат на разработку.</w:t>
      </w:r>
    </w:p>
    <w:p w:rsidR="00DC0EC3" w:rsidRDefault="00DC0EC3" w:rsidP="00B93B41">
      <w:pPr>
        <w:pStyle w:val="a7"/>
      </w:pPr>
      <w:r>
        <w:t>На основе выполненных заданий, можно сделать вывод что основная цель была выполнена,</w:t>
      </w:r>
      <w:r w:rsidR="005847F2">
        <w:t xml:space="preserve"> защищенность</w:t>
      </w:r>
      <w:r>
        <w:t xml:space="preserve"> </w:t>
      </w:r>
      <w:r>
        <w:rPr>
          <w:lang w:val="en-US"/>
        </w:rPr>
        <w:t>ERP</w:t>
      </w:r>
      <w:r w:rsidRPr="00DC0EC3">
        <w:t>-</w:t>
      </w:r>
      <w:r w:rsidR="005847F2">
        <w:t>системы</w:t>
      </w:r>
      <w:r>
        <w:t xml:space="preserve"> «1С:Управление нашей фирмой» </w:t>
      </w:r>
      <w:r w:rsidR="005847F2">
        <w:t>была повышена, риски угроз нарушения целостности снижены.</w:t>
      </w:r>
    </w:p>
    <w:p w:rsidR="005847F2" w:rsidRPr="005847F2" w:rsidRDefault="005847F2" w:rsidP="00B93B41">
      <w:pPr>
        <w:pStyle w:val="a7"/>
      </w:pPr>
      <w:r>
        <w:t xml:space="preserve">Стоит отметить, что результаты дипломной работы могут служить основой для дальнейших исследований и разработок в области информационной безопасности </w:t>
      </w:r>
      <w:r>
        <w:rPr>
          <w:lang w:val="en-US"/>
        </w:rPr>
        <w:t>ERP</w:t>
      </w:r>
      <w:r w:rsidRPr="005847F2">
        <w:t>-</w:t>
      </w:r>
      <w:r>
        <w:t>систем и систем, реализованных на платформе «1С:Предприятие 8».</w:t>
      </w:r>
    </w:p>
    <w:p w:rsidR="007C3A64" w:rsidRPr="004E2D51" w:rsidRDefault="00163600" w:rsidP="00163600">
      <w:pPr>
        <w:rPr>
          <w:rFonts w:ascii="Times New Roman" w:hAnsi="Times New Roman"/>
          <w:b/>
          <w:sz w:val="28"/>
        </w:rPr>
      </w:pPr>
      <w:r>
        <w:br w:type="page"/>
      </w:r>
    </w:p>
    <w:p w:rsidR="007C3A64" w:rsidRDefault="00D27CDB" w:rsidP="00A47DA0">
      <w:pPr>
        <w:pStyle w:val="af6"/>
        <w:ind w:firstLine="0"/>
        <w:outlineLvl w:val="0"/>
      </w:pPr>
      <w:bookmarkStart w:id="54" w:name="__RefHeading___14"/>
      <w:bookmarkStart w:id="55" w:name="_Toc137993609"/>
      <w:bookmarkEnd w:id="54"/>
      <w:r>
        <w:lastRenderedPageBreak/>
        <w:t>СПИСОК ИСПОЛЬЗОВАНН</w:t>
      </w:r>
      <w:r w:rsidR="00DD7334">
        <w:t>ЫХ ИСТОЧНИКОВ</w:t>
      </w:r>
      <w:bookmarkEnd w:id="55"/>
    </w:p>
    <w:p w:rsidR="00292C05" w:rsidRDefault="00292C05" w:rsidP="00DD0CF6">
      <w:pPr>
        <w:pStyle w:val="af6"/>
        <w:numPr>
          <w:ilvl w:val="0"/>
          <w:numId w:val="8"/>
        </w:numPr>
        <w:ind w:left="0" w:firstLine="1069"/>
        <w:jc w:val="both"/>
        <w:rPr>
          <w:b w:val="0"/>
        </w:rPr>
      </w:pPr>
      <w:r>
        <w:rPr>
          <w:b w:val="0"/>
        </w:rPr>
        <w:t xml:space="preserve">Архитектура платформы 1С:Предприятие: Базовые механизмы [Электронный ресурс] // ООО «1C» - </w:t>
      </w:r>
      <w:r w:rsidRPr="00292C05">
        <w:rPr>
          <w:rStyle w:val="af5"/>
          <w:b w:val="0"/>
          <w:color w:val="auto"/>
          <w:u w:val="none"/>
        </w:rPr>
        <w:t>URL:</w:t>
      </w:r>
      <w:r>
        <w:rPr>
          <w:rStyle w:val="af5"/>
          <w:b w:val="0"/>
          <w:color w:val="auto"/>
          <w:u w:val="none"/>
        </w:rPr>
        <w:t xml:space="preserve"> </w:t>
      </w:r>
      <w:r w:rsidRPr="00292C05">
        <w:rPr>
          <w:rStyle w:val="af5"/>
          <w:b w:val="0"/>
          <w:color w:val="auto"/>
          <w:u w:val="none"/>
        </w:rPr>
        <w:t>https://v8.1c.ru/platforma/bazovye-mehanizmy/</w:t>
      </w:r>
      <w:r>
        <w:rPr>
          <w:b w:val="0"/>
        </w:rPr>
        <w:t xml:space="preserve"> (Дата обращения: 16.03.2023).</w:t>
      </w:r>
    </w:p>
    <w:p w:rsidR="00292C05" w:rsidRDefault="00292C05" w:rsidP="00DD0CF6">
      <w:pPr>
        <w:pStyle w:val="af6"/>
        <w:numPr>
          <w:ilvl w:val="0"/>
          <w:numId w:val="8"/>
        </w:numPr>
        <w:ind w:left="0" w:firstLine="1069"/>
        <w:jc w:val="both"/>
        <w:rPr>
          <w:b w:val="0"/>
        </w:rPr>
      </w:pPr>
      <w:r>
        <w:rPr>
          <w:b w:val="0"/>
        </w:rPr>
        <w:t xml:space="preserve">Бандуля И.В. Реальная автоматизация малого бизнеса “1С:Управление нашей / И. В. Бандуля, Ю. В. Павлов. - Москва: ООО «1С-Паблишинг», 2020. - 432 с. </w:t>
      </w:r>
    </w:p>
    <w:p w:rsidR="00292C05" w:rsidRDefault="00292C05" w:rsidP="00DD0CF6">
      <w:pPr>
        <w:pStyle w:val="af6"/>
        <w:numPr>
          <w:ilvl w:val="0"/>
          <w:numId w:val="8"/>
        </w:numPr>
        <w:ind w:left="0" w:firstLine="1069"/>
        <w:jc w:val="both"/>
        <w:rPr>
          <w:b w:val="0"/>
        </w:rPr>
      </w:pPr>
      <w:r>
        <w:rPr>
          <w:b w:val="0"/>
        </w:rPr>
        <w:t xml:space="preserve">Банк данных угроз безопасности информации [Электронный ресурс] / ФСТЭК России; ФАУ «ГНИИИ ПТЗИ ФСТЭК России». - Дата обновления: 16.03.2023. - </w:t>
      </w:r>
      <w:r w:rsidRPr="00292C05">
        <w:rPr>
          <w:rStyle w:val="af5"/>
          <w:b w:val="0"/>
          <w:color w:val="auto"/>
          <w:u w:val="none"/>
        </w:rPr>
        <w:t>URL:https://bdu.fstec.ru/threat/</w:t>
      </w:r>
      <w:r w:rsidRPr="00292C05">
        <w:rPr>
          <w:b w:val="0"/>
          <w:color w:val="auto"/>
        </w:rPr>
        <w:t xml:space="preserve"> </w:t>
      </w:r>
      <w:r>
        <w:rPr>
          <w:b w:val="0"/>
        </w:rPr>
        <w:t>(Дата обращения: 16.03.2023).</w:t>
      </w:r>
    </w:p>
    <w:p w:rsidR="00292C05" w:rsidRDefault="00292C05" w:rsidP="00DD0CF6">
      <w:pPr>
        <w:pStyle w:val="af6"/>
        <w:numPr>
          <w:ilvl w:val="0"/>
          <w:numId w:val="8"/>
        </w:numPr>
        <w:ind w:left="0" w:firstLine="1069"/>
        <w:jc w:val="both"/>
        <w:rPr>
          <w:b w:val="0"/>
        </w:rPr>
      </w:pPr>
      <w:r>
        <w:rPr>
          <w:b w:val="0"/>
        </w:rPr>
        <w:t xml:space="preserve">Голиков А. М. </w:t>
      </w:r>
      <w:r w:rsidRPr="001C4597">
        <w:rPr>
          <w:b w:val="0"/>
        </w:rPr>
        <w:t>Основы информационной безопасности: учебное пособие / А.</w:t>
      </w:r>
      <w:r>
        <w:rPr>
          <w:b w:val="0"/>
        </w:rPr>
        <w:t xml:space="preserve"> </w:t>
      </w:r>
      <w:r w:rsidRPr="001C4597">
        <w:rPr>
          <w:b w:val="0"/>
        </w:rPr>
        <w:t>М. Голиков. –</w:t>
      </w:r>
      <w:r>
        <w:rPr>
          <w:b w:val="0"/>
        </w:rPr>
        <w:t xml:space="preserve"> </w:t>
      </w:r>
      <w:r w:rsidRPr="001C4597">
        <w:rPr>
          <w:b w:val="0"/>
        </w:rPr>
        <w:t>Томск: Томск. гос. ун-т систем упр. и радиоэлектроники, 2007. – 288 с.</w:t>
      </w:r>
    </w:p>
    <w:p w:rsidR="00292C05" w:rsidRDefault="00292C05" w:rsidP="00EB4B6E">
      <w:pPr>
        <w:pStyle w:val="af9"/>
        <w:numPr>
          <w:ilvl w:val="0"/>
          <w:numId w:val="8"/>
        </w:numPr>
        <w:spacing w:after="0" w:line="360" w:lineRule="auto"/>
        <w:ind w:left="0" w:firstLine="1069"/>
        <w:jc w:val="both"/>
        <w:rPr>
          <w:rFonts w:ascii="Times New Roman" w:hAnsi="Times New Roman"/>
          <w:sz w:val="28"/>
        </w:rPr>
      </w:pPr>
      <w:r>
        <w:rPr>
          <w:rFonts w:ascii="Times New Roman" w:hAnsi="Times New Roman"/>
          <w:sz w:val="28"/>
        </w:rPr>
        <w:t xml:space="preserve">ГОСТ Р 12.0.010-2009. Системы управления охраной труда. Определение опасностей и оценка рисков : дата введения 2011-01-01. – Москва : Стнадартформ, 2011. – 21 с. </w:t>
      </w:r>
    </w:p>
    <w:p w:rsidR="00292C05" w:rsidRPr="008458E5" w:rsidRDefault="00292C05" w:rsidP="008458E5">
      <w:pPr>
        <w:pStyle w:val="af9"/>
        <w:numPr>
          <w:ilvl w:val="0"/>
          <w:numId w:val="8"/>
        </w:numPr>
        <w:spacing w:after="0" w:line="360" w:lineRule="auto"/>
        <w:ind w:left="0" w:firstLine="1069"/>
        <w:jc w:val="both"/>
        <w:rPr>
          <w:rFonts w:ascii="Times New Roman" w:hAnsi="Times New Roman"/>
          <w:sz w:val="28"/>
        </w:rPr>
      </w:pPr>
      <w:r w:rsidRPr="008458E5">
        <w:rPr>
          <w:rFonts w:ascii="Times New Roman" w:hAnsi="Times New Roman"/>
          <w:sz w:val="28"/>
        </w:rPr>
        <w:t>Кузнецов О. Е. Себестоимость // Большая российская энциклопедия. – Том 29. – Москва, 2015. – С. 588-589.</w:t>
      </w:r>
    </w:p>
    <w:p w:rsidR="00292C05" w:rsidRDefault="00292C05" w:rsidP="00DD0CF6">
      <w:pPr>
        <w:pStyle w:val="af6"/>
        <w:numPr>
          <w:ilvl w:val="0"/>
          <w:numId w:val="8"/>
        </w:numPr>
        <w:ind w:left="0" w:firstLine="1069"/>
        <w:jc w:val="both"/>
        <w:rPr>
          <w:b w:val="0"/>
        </w:rPr>
      </w:pPr>
      <w:r w:rsidRPr="00B93F75">
        <w:rPr>
          <w:b w:val="0"/>
        </w:rPr>
        <w:t>Мозолина Н. В. Предложения по архитектуре средства контроля конфигурации произвольных информационных систем //</w:t>
      </w:r>
      <w:r>
        <w:rPr>
          <w:b w:val="0"/>
        </w:rPr>
        <w:t xml:space="preserve"> Вопросы защиты информации. – </w:t>
      </w:r>
      <w:r w:rsidRPr="00B93F75">
        <w:rPr>
          <w:b w:val="0"/>
        </w:rPr>
        <w:t xml:space="preserve">2018. </w:t>
      </w:r>
      <w:r>
        <w:rPr>
          <w:b w:val="0"/>
        </w:rPr>
        <w:t xml:space="preserve">– </w:t>
      </w:r>
      <w:r w:rsidRPr="00B93F75">
        <w:rPr>
          <w:b w:val="0"/>
        </w:rPr>
        <w:t xml:space="preserve">№ 2 (121). </w:t>
      </w:r>
      <w:r>
        <w:rPr>
          <w:b w:val="0"/>
        </w:rPr>
        <w:t xml:space="preserve">–  </w:t>
      </w:r>
      <w:r w:rsidRPr="00B93F75">
        <w:rPr>
          <w:b w:val="0"/>
        </w:rPr>
        <w:t>С. 14-17.</w:t>
      </w:r>
    </w:p>
    <w:p w:rsidR="00292C05" w:rsidRPr="008458E5" w:rsidRDefault="00292C05" w:rsidP="008458E5">
      <w:pPr>
        <w:pStyle w:val="af9"/>
        <w:numPr>
          <w:ilvl w:val="0"/>
          <w:numId w:val="8"/>
        </w:numPr>
        <w:spacing w:after="0" w:line="360" w:lineRule="auto"/>
        <w:ind w:left="0" w:firstLine="1069"/>
        <w:jc w:val="both"/>
        <w:rPr>
          <w:rFonts w:ascii="Times New Roman" w:hAnsi="Times New Roman"/>
          <w:sz w:val="28"/>
        </w:rPr>
      </w:pPr>
      <w:r w:rsidRPr="008458E5">
        <w:rPr>
          <w:rFonts w:ascii="Times New Roman" w:hAnsi="Times New Roman"/>
          <w:sz w:val="28"/>
        </w:rPr>
        <w:t>Морозова Н. С. Анализ себестоимости продукции / Н. С. Морозова, Е. Ю. Меркулова // Социально-экономические явления и процессы. – 2016. – Т. 11. – №3. – С. 15-20.</w:t>
      </w:r>
    </w:p>
    <w:p w:rsidR="00292C05" w:rsidRDefault="00292C05" w:rsidP="00DD0CF6">
      <w:pPr>
        <w:pStyle w:val="af6"/>
        <w:numPr>
          <w:ilvl w:val="0"/>
          <w:numId w:val="8"/>
        </w:numPr>
        <w:ind w:left="0" w:firstLine="1069"/>
        <w:jc w:val="both"/>
        <w:rPr>
          <w:b w:val="0"/>
        </w:rPr>
      </w:pPr>
      <w:r w:rsidRPr="004D17AD">
        <w:rPr>
          <w:b w:val="0"/>
        </w:rPr>
        <w:t>Основы криптографии. Контроль целостности данных. Хеш-функции. Имитовставка. ЭЦП</w:t>
      </w:r>
      <w:r>
        <w:rPr>
          <w:b w:val="0"/>
        </w:rPr>
        <w:t xml:space="preserve"> : лекция </w:t>
      </w:r>
      <w:r w:rsidRPr="004D17AD">
        <w:rPr>
          <w:b w:val="0"/>
        </w:rPr>
        <w:t>[</w:t>
      </w:r>
      <w:r>
        <w:rPr>
          <w:b w:val="0"/>
        </w:rPr>
        <w:t>Электронный ресурс</w:t>
      </w:r>
      <w:r w:rsidRPr="004D17AD">
        <w:rPr>
          <w:b w:val="0"/>
        </w:rPr>
        <w:t>]</w:t>
      </w:r>
      <w:r>
        <w:rPr>
          <w:b w:val="0"/>
        </w:rPr>
        <w:t xml:space="preserve"> // </w:t>
      </w:r>
      <w:r w:rsidRPr="004D17AD">
        <w:rPr>
          <w:b w:val="0"/>
        </w:rPr>
        <w:t>Виртуальная среда обучения КНИТУ (КХТИ)</w:t>
      </w:r>
      <w:r>
        <w:rPr>
          <w:b w:val="0"/>
        </w:rPr>
        <w:t>; Кафедра «</w:t>
      </w:r>
      <w:r w:rsidRPr="004D17AD">
        <w:rPr>
          <w:b w:val="0"/>
        </w:rPr>
        <w:t>Информац</w:t>
      </w:r>
      <w:r>
        <w:rPr>
          <w:b w:val="0"/>
        </w:rPr>
        <w:t xml:space="preserve">ионная безопасность». – </w:t>
      </w:r>
      <w:r w:rsidRPr="004D17AD">
        <w:rPr>
          <w:rStyle w:val="fontstyle210"/>
          <w:rFonts w:ascii="Times New Roman" w:hAnsi="Times New Roman"/>
          <w:b w:val="0"/>
          <w:sz w:val="28"/>
          <w:szCs w:val="28"/>
          <w:lang w:val="en-US"/>
        </w:rPr>
        <w:t>URL</w:t>
      </w:r>
      <w:r w:rsidRPr="004D17AD">
        <w:rPr>
          <w:rStyle w:val="fontstyle210"/>
          <w:rFonts w:ascii="Times New Roman" w:hAnsi="Times New Roman"/>
          <w:b w:val="0"/>
          <w:sz w:val="28"/>
          <w:szCs w:val="28"/>
        </w:rPr>
        <w:t>:</w:t>
      </w:r>
      <w:r>
        <w:rPr>
          <w:rStyle w:val="fontstyle210"/>
          <w:b w:val="0"/>
        </w:rPr>
        <w:t xml:space="preserve"> </w:t>
      </w:r>
      <w:r w:rsidRPr="00292C05">
        <w:rPr>
          <w:rStyle w:val="af5"/>
          <w:b w:val="0"/>
          <w:color w:val="auto"/>
          <w:u w:val="none"/>
        </w:rPr>
        <w:t>https://moodle.kstu.ru/mod/page/view.php?id=9359</w:t>
      </w:r>
      <w:r w:rsidR="00D80713">
        <w:rPr>
          <w:b w:val="0"/>
        </w:rPr>
        <w:t xml:space="preserve"> (Дата обращения: 21.04</w:t>
      </w:r>
      <w:r>
        <w:rPr>
          <w:b w:val="0"/>
        </w:rPr>
        <w:t>.2023).</w:t>
      </w:r>
    </w:p>
    <w:p w:rsidR="00292C05" w:rsidRDefault="00292C05" w:rsidP="00DD0CF6">
      <w:pPr>
        <w:pStyle w:val="af6"/>
        <w:numPr>
          <w:ilvl w:val="0"/>
          <w:numId w:val="8"/>
        </w:numPr>
        <w:ind w:left="0" w:firstLine="1069"/>
        <w:jc w:val="both"/>
        <w:rPr>
          <w:b w:val="0"/>
        </w:rPr>
      </w:pPr>
      <w:r>
        <w:rPr>
          <w:b w:val="0"/>
        </w:rPr>
        <w:lastRenderedPageBreak/>
        <w:t>Работа фирмы «1С»</w:t>
      </w:r>
      <w:r w:rsidRPr="00DA48B0">
        <w:rPr>
          <w:b w:val="0"/>
        </w:rPr>
        <w:t xml:space="preserve"> со стороны. Или статистика выпуска релизов</w:t>
      </w:r>
      <w:r>
        <w:rPr>
          <w:b w:val="0"/>
        </w:rPr>
        <w:t xml:space="preserve"> </w:t>
      </w:r>
      <w:r w:rsidRPr="004D17AD">
        <w:rPr>
          <w:b w:val="0"/>
        </w:rPr>
        <w:t>[</w:t>
      </w:r>
      <w:r>
        <w:rPr>
          <w:b w:val="0"/>
        </w:rPr>
        <w:t>Электронный ресурс</w:t>
      </w:r>
      <w:r w:rsidRPr="004D17AD">
        <w:rPr>
          <w:b w:val="0"/>
        </w:rPr>
        <w:t>]</w:t>
      </w:r>
      <w:r>
        <w:rPr>
          <w:b w:val="0"/>
        </w:rPr>
        <w:t xml:space="preserve"> // </w:t>
      </w:r>
      <w:r w:rsidRPr="00DA48B0">
        <w:rPr>
          <w:b w:val="0"/>
        </w:rPr>
        <w:t>INFOSTART</w:t>
      </w:r>
      <w:r>
        <w:rPr>
          <w:b w:val="0"/>
        </w:rPr>
        <w:t>.</w:t>
      </w:r>
      <w:r>
        <w:rPr>
          <w:b w:val="0"/>
          <w:lang w:val="en-US"/>
        </w:rPr>
        <w:t>RU</w:t>
      </w:r>
      <w:r>
        <w:rPr>
          <w:b w:val="0"/>
        </w:rPr>
        <w:t xml:space="preserve">. – 2019. – 24 июня. – </w:t>
      </w:r>
      <w:r>
        <w:rPr>
          <w:b w:val="0"/>
          <w:lang w:val="en-US"/>
        </w:rPr>
        <w:t>URL</w:t>
      </w:r>
      <w:r>
        <w:rPr>
          <w:b w:val="0"/>
        </w:rPr>
        <w:t xml:space="preserve">: </w:t>
      </w:r>
      <w:r w:rsidRPr="00292C05">
        <w:rPr>
          <w:rStyle w:val="af5"/>
          <w:b w:val="0"/>
          <w:color w:val="auto"/>
          <w:u w:val="none"/>
        </w:rPr>
        <w:t>https://infostart.ru/1c/articles/1056840/</w:t>
      </w:r>
      <w:r w:rsidRPr="00292C05">
        <w:rPr>
          <w:b w:val="0"/>
          <w:color w:val="auto"/>
        </w:rPr>
        <w:t xml:space="preserve"> </w:t>
      </w:r>
      <w:r w:rsidR="00D80713">
        <w:rPr>
          <w:b w:val="0"/>
        </w:rPr>
        <w:t>(Дата обращения: 21.04</w:t>
      </w:r>
      <w:r>
        <w:rPr>
          <w:b w:val="0"/>
        </w:rPr>
        <w:t>.2023).</w:t>
      </w:r>
    </w:p>
    <w:p w:rsidR="00292C05" w:rsidRDefault="00292C05" w:rsidP="00EB4B6E">
      <w:pPr>
        <w:pStyle w:val="af9"/>
        <w:numPr>
          <w:ilvl w:val="0"/>
          <w:numId w:val="8"/>
        </w:numPr>
        <w:spacing w:line="360" w:lineRule="auto"/>
        <w:ind w:left="0" w:firstLine="1069"/>
        <w:jc w:val="both"/>
        <w:rPr>
          <w:rFonts w:ascii="Times New Roman" w:hAnsi="Times New Roman"/>
          <w:sz w:val="28"/>
        </w:rPr>
      </w:pPr>
      <w:r>
        <w:rPr>
          <w:rFonts w:ascii="Times New Roman" w:hAnsi="Times New Roman"/>
          <w:sz w:val="28"/>
        </w:rPr>
        <w:t>Российская Федерация. Законы. Трудовой кодекс Российской Федерации : собрание законодательства Российской Федерации, 2002, № 1, ст. 3. - 16-е изд. - Москва : Ось-89, 2012. - 271, [1] с.</w:t>
      </w:r>
    </w:p>
    <w:p w:rsidR="00292C05" w:rsidRDefault="00292C05" w:rsidP="00EB4B6E">
      <w:pPr>
        <w:pStyle w:val="af9"/>
        <w:numPr>
          <w:ilvl w:val="0"/>
          <w:numId w:val="8"/>
        </w:numPr>
        <w:spacing w:after="0" w:line="360" w:lineRule="auto"/>
        <w:ind w:left="0" w:firstLine="1069"/>
        <w:jc w:val="both"/>
        <w:rPr>
          <w:rFonts w:ascii="Times New Roman" w:hAnsi="Times New Roman"/>
          <w:sz w:val="28"/>
        </w:rPr>
      </w:pPr>
      <w:r>
        <w:rPr>
          <w:rFonts w:ascii="Times New Roman" w:hAnsi="Times New Roman"/>
          <w:sz w:val="28"/>
        </w:rPr>
        <w:t>СанПиН. Гигиенические требования к микроклимату производственных помещений : дата введения 01-10-1996. – Москва : Стнадартформ, 2013. – 12 с.</w:t>
      </w:r>
    </w:p>
    <w:p w:rsidR="00292C05" w:rsidRDefault="00292C05" w:rsidP="00EB4B6E">
      <w:pPr>
        <w:pStyle w:val="af9"/>
        <w:numPr>
          <w:ilvl w:val="0"/>
          <w:numId w:val="8"/>
        </w:numPr>
        <w:spacing w:after="0" w:line="360" w:lineRule="auto"/>
        <w:ind w:left="0" w:firstLine="1069"/>
        <w:jc w:val="both"/>
        <w:rPr>
          <w:rFonts w:ascii="Times New Roman" w:hAnsi="Times New Roman"/>
          <w:sz w:val="28"/>
        </w:rPr>
      </w:pPr>
      <w:r>
        <w:rPr>
          <w:rFonts w:ascii="Times New Roman" w:hAnsi="Times New Roman"/>
          <w:sz w:val="28"/>
        </w:rPr>
        <w:t>СНиП. Естественное и искусственное освещение : дата введения 2017-05-08. – Москва : Стнадартформ, 2017. – 89 с.</w:t>
      </w:r>
    </w:p>
    <w:p w:rsidR="00292C05" w:rsidRDefault="00292C05" w:rsidP="00DD0CF6">
      <w:pPr>
        <w:pStyle w:val="af6"/>
        <w:numPr>
          <w:ilvl w:val="0"/>
          <w:numId w:val="8"/>
        </w:numPr>
        <w:ind w:left="0" w:firstLine="1069"/>
        <w:jc w:val="both"/>
        <w:rPr>
          <w:b w:val="0"/>
        </w:rPr>
      </w:pPr>
      <w:r>
        <w:rPr>
          <w:b w:val="0"/>
        </w:rPr>
        <w:t>Федеральный закон от 27.07.2006 № 152-ФЗ «О персональных данных» (ред. от 21.07.2014) // КонсультантПлюс.</w:t>
      </w:r>
    </w:p>
    <w:p w:rsidR="001D10C7" w:rsidRDefault="00AF02EE" w:rsidP="00AF02EE">
      <w:pPr>
        <w:pStyle w:val="af9"/>
        <w:numPr>
          <w:ilvl w:val="0"/>
          <w:numId w:val="8"/>
        </w:numPr>
        <w:spacing w:line="360" w:lineRule="auto"/>
        <w:ind w:left="0" w:firstLine="1069"/>
        <w:jc w:val="both"/>
        <w:rPr>
          <w:rFonts w:ascii="Times New Roman" w:hAnsi="Times New Roman"/>
          <w:sz w:val="28"/>
        </w:rPr>
      </w:pPr>
      <w:r w:rsidRPr="00AF02EE">
        <w:rPr>
          <w:rFonts w:ascii="Times New Roman" w:hAnsi="Times New Roman"/>
          <w:sz w:val="28"/>
        </w:rPr>
        <w:t>1С:Управление нашей фирмой: [Документация для пользователей] // ООО «1С-Софт». - Доступ: ограниченный. - URL: https://its.1c.ru/db/unfdoc (Дата обращения: 16.03.2023).</w:t>
      </w:r>
    </w:p>
    <w:p w:rsidR="001D10C7" w:rsidRDefault="001D10C7">
      <w:pPr>
        <w:rPr>
          <w:rFonts w:ascii="Times New Roman" w:hAnsi="Times New Roman"/>
          <w:sz w:val="28"/>
        </w:rPr>
      </w:pPr>
      <w:r>
        <w:rPr>
          <w:rFonts w:ascii="Times New Roman" w:hAnsi="Times New Roman"/>
          <w:sz w:val="28"/>
        </w:rPr>
        <w:br w:type="page"/>
      </w:r>
    </w:p>
    <w:p w:rsidR="001D10C7" w:rsidRDefault="001D10C7" w:rsidP="001D10C7">
      <w:pPr>
        <w:pStyle w:val="af6"/>
        <w:ind w:firstLine="0"/>
        <w:outlineLvl w:val="0"/>
      </w:pPr>
      <w:bookmarkStart w:id="56" w:name="_Toc137993610"/>
      <w:r>
        <w:lastRenderedPageBreak/>
        <w:t>ПРИЛОЖЕНИЯ</w:t>
      </w:r>
      <w:bookmarkEnd w:id="56"/>
    </w:p>
    <w:p w:rsidR="00AF02EE" w:rsidRDefault="001D10C7" w:rsidP="001D10C7">
      <w:pPr>
        <w:pStyle w:val="af9"/>
        <w:spacing w:line="360" w:lineRule="auto"/>
        <w:ind w:left="1069"/>
        <w:jc w:val="right"/>
        <w:rPr>
          <w:rFonts w:ascii="Times New Roman" w:hAnsi="Times New Roman"/>
          <w:b/>
          <w:sz w:val="28"/>
        </w:rPr>
      </w:pPr>
      <w:r w:rsidRPr="001D10C7">
        <w:rPr>
          <w:rFonts w:ascii="Times New Roman" w:hAnsi="Times New Roman"/>
          <w:b/>
          <w:sz w:val="28"/>
        </w:rPr>
        <w:t>ПРИЛОЖЕНИЕ А</w:t>
      </w:r>
    </w:p>
    <w:p w:rsidR="001D10C7" w:rsidRDefault="001D10C7" w:rsidP="001D10C7">
      <w:pPr>
        <w:pStyle w:val="af9"/>
        <w:spacing w:line="360" w:lineRule="auto"/>
        <w:ind w:left="1069"/>
        <w:jc w:val="center"/>
        <w:rPr>
          <w:rFonts w:ascii="Times New Roman" w:hAnsi="Times New Roman"/>
          <w:sz w:val="28"/>
        </w:rPr>
      </w:pPr>
      <w:r>
        <w:rPr>
          <w:rFonts w:ascii="Times New Roman" w:hAnsi="Times New Roman"/>
          <w:sz w:val="28"/>
        </w:rPr>
        <w:t>Исходный код системы контроля целостности конфигураций</w:t>
      </w:r>
    </w:p>
    <w:p w:rsidR="00C848FF" w:rsidRPr="00C848FF" w:rsidRDefault="001D10C7" w:rsidP="00C848FF">
      <w:pPr>
        <w:spacing w:line="360" w:lineRule="auto"/>
        <w:rPr>
          <w:rFonts w:ascii="Times New Roman" w:hAnsi="Times New Roman"/>
          <w:sz w:val="28"/>
        </w:rPr>
      </w:pPr>
      <w:r>
        <w:rPr>
          <w:rFonts w:ascii="Times New Roman" w:hAnsi="Times New Roman"/>
          <w:sz w:val="28"/>
        </w:rPr>
        <w:t>Общий модуль «ЖИПК_АнализПрикладныхРешений</w:t>
      </w:r>
      <w:r w:rsidRPr="001D10C7">
        <w:rPr>
          <w:rFonts w:ascii="Times New Roman" w:hAnsi="Times New Roman"/>
          <w:sz w:val="28"/>
        </w:rPr>
        <w:t>»</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#Область ПрограммныйИнтерфейс</w:t>
      </w:r>
    </w:p>
    <w:p w:rsidR="00C848FF" w:rsidRPr="00C848FF" w:rsidRDefault="00C848FF" w:rsidP="00C848FF">
      <w:pPr>
        <w:spacing w:line="276" w:lineRule="auto"/>
        <w:rPr>
          <w:rFonts w:ascii="Times New Roman" w:hAnsi="Times New Roman"/>
          <w:sz w:val="24"/>
          <w:szCs w:val="24"/>
        </w:rPr>
      </w:pP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 Процедура выполняется при запуске сеанса, производит анализ</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 и изменяет состояния ключей аналитики прикладных решений</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Процедура ОбновитьСостоянияКлючейАналитики() Экспорт</w:t>
      </w:r>
    </w:p>
    <w:p w:rsidR="00C848FF" w:rsidRPr="00C848FF" w:rsidRDefault="00C848FF" w:rsidP="00C848FF">
      <w:pPr>
        <w:spacing w:line="276" w:lineRule="auto"/>
        <w:rPr>
          <w:rFonts w:ascii="Times New Roman" w:hAnsi="Times New Roman"/>
          <w:sz w:val="24"/>
          <w:szCs w:val="24"/>
        </w:rPr>
      </w:pP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 xml:space="preserve">    УстановитьПривилегированныйРежим(Истина);</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СопоставитьРасширенияКонфигурации();</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СопоставитьДополнительныеОбработкиИОтчеты();</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УстановитьПривилегированныйРежим(Ложь);</w:t>
      </w:r>
    </w:p>
    <w:p w:rsidR="00C848FF" w:rsidRPr="00C848FF" w:rsidRDefault="00C848FF" w:rsidP="00C848FF">
      <w:pPr>
        <w:spacing w:line="276" w:lineRule="auto"/>
        <w:rPr>
          <w:rFonts w:ascii="Times New Roman" w:hAnsi="Times New Roman"/>
          <w:sz w:val="24"/>
          <w:szCs w:val="24"/>
        </w:rPr>
      </w:pP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КонецПроцедуры // ОбновитьСостоянияКлючейАналитики()</w:t>
      </w:r>
    </w:p>
    <w:p w:rsidR="00C848FF" w:rsidRPr="00C848FF" w:rsidRDefault="00C848FF" w:rsidP="00C848FF">
      <w:pPr>
        <w:spacing w:line="276" w:lineRule="auto"/>
        <w:rPr>
          <w:rFonts w:ascii="Times New Roman" w:hAnsi="Times New Roman"/>
          <w:sz w:val="24"/>
          <w:szCs w:val="24"/>
        </w:rPr>
      </w:pP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#КонецОбласти</w:t>
      </w:r>
    </w:p>
    <w:p w:rsidR="00C848FF" w:rsidRPr="00C848FF" w:rsidRDefault="00C848FF" w:rsidP="00C848FF">
      <w:pPr>
        <w:spacing w:line="276" w:lineRule="auto"/>
        <w:rPr>
          <w:rFonts w:ascii="Times New Roman" w:hAnsi="Times New Roman"/>
          <w:sz w:val="24"/>
          <w:szCs w:val="24"/>
        </w:rPr>
      </w:pPr>
    </w:p>
    <w:p w:rsidR="00C848FF" w:rsidRPr="00C848FF" w:rsidRDefault="00C848FF" w:rsidP="00C848FF">
      <w:pPr>
        <w:spacing w:line="276" w:lineRule="auto"/>
        <w:rPr>
          <w:rFonts w:ascii="Times New Roman" w:hAnsi="Times New Roman"/>
          <w:sz w:val="24"/>
          <w:szCs w:val="24"/>
        </w:rPr>
      </w:pP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#Область СлужебныеПроцедурыИФункции</w:t>
      </w:r>
    </w:p>
    <w:p w:rsidR="00C848FF" w:rsidRPr="00C848FF" w:rsidRDefault="00C848FF" w:rsidP="00C848FF">
      <w:pPr>
        <w:spacing w:line="276" w:lineRule="auto"/>
        <w:rPr>
          <w:rFonts w:ascii="Times New Roman" w:hAnsi="Times New Roman"/>
          <w:sz w:val="24"/>
          <w:szCs w:val="24"/>
        </w:rPr>
      </w:pP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Процедура СопоставитьРасширенияКонфигурации()</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ТипПрикладногоРешения = Перечисления.ЖИПК_ТипыПрикладныхРешений.РасширениеКонфигурации;</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lastRenderedPageBreak/>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Запрос = Новый Запрос;</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Запрос.Текст = ТекстЗапросаКлючиАналитикиПрикладныхРешений();</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Запрос.УстановитьПараметр("ТипПрикладногоРешения", ТипПрикладногоРешения);</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КлючиАналитики = Запрос.Выполнить().Выгрузить();</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Для Каждого Расширение Из РасширенияКонфигурации.Получить() Цикл</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t>ГУИД = Строка(Расширение.УникальныйИдентификатор);</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t>КлючАналитики = КлючиАналитики.Найти(ГУИД, "ИдентификаторРешения");</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t xml:space="preserve">Если КлючАналитики = Неопределено Тогда                              </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r>
      <w:r w:rsidRPr="00C848FF">
        <w:rPr>
          <w:rFonts w:ascii="Times New Roman" w:hAnsi="Times New Roman"/>
          <w:sz w:val="24"/>
          <w:szCs w:val="24"/>
        </w:rPr>
        <w:tab/>
        <w:t>ДанныеРасширения = Новый Структура;</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r>
      <w:r w:rsidRPr="00C848FF">
        <w:rPr>
          <w:rFonts w:ascii="Times New Roman" w:hAnsi="Times New Roman"/>
          <w:sz w:val="24"/>
          <w:szCs w:val="24"/>
        </w:rPr>
        <w:tab/>
        <w:t>ДанныеРасширения.Вставить("Наименование", Расширение.Имя);</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r>
      <w:r w:rsidRPr="00C848FF">
        <w:rPr>
          <w:rFonts w:ascii="Times New Roman" w:hAnsi="Times New Roman"/>
          <w:sz w:val="24"/>
          <w:szCs w:val="24"/>
        </w:rPr>
        <w:tab/>
        <w:t>ДанныеРасширения.Вставить("ИдентификаторРешения", ГУИД);</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r>
      <w:r w:rsidRPr="00C848FF">
        <w:rPr>
          <w:rFonts w:ascii="Times New Roman" w:hAnsi="Times New Roman"/>
          <w:sz w:val="24"/>
          <w:szCs w:val="24"/>
        </w:rPr>
        <w:tab/>
        <w:t>ДанныеРасширения.Вставить("ТипПрикладногоРешения", ТипПрикладногоРешения);</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r>
      <w:r w:rsidRPr="00C848FF">
        <w:rPr>
          <w:rFonts w:ascii="Times New Roman" w:hAnsi="Times New Roman"/>
          <w:sz w:val="24"/>
          <w:szCs w:val="24"/>
        </w:rPr>
        <w:tab/>
        <w:t>ДанныеРасширения.Вставить("Отсутствует", Ложь);</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r>
      <w:r w:rsidRPr="00C848FF">
        <w:rPr>
          <w:rFonts w:ascii="Times New Roman" w:hAnsi="Times New Roman"/>
          <w:sz w:val="24"/>
          <w:szCs w:val="24"/>
        </w:rPr>
        <w:tab/>
        <w:t>ЖИПК_АнализПрикладныхРешенийСлужебный.ДобавитьНовыйКлючАналитики(ДанныеРасширения);</w:t>
      </w: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t>Иначе</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r>
      <w:r w:rsidRPr="00C848FF">
        <w:rPr>
          <w:rFonts w:ascii="Times New Roman" w:hAnsi="Times New Roman"/>
          <w:sz w:val="24"/>
          <w:szCs w:val="24"/>
        </w:rPr>
        <w:tab/>
        <w:t>ЖИПК_АнализПрикладныхРешенийСлужебный.СнятьОтметкуОтсутствияРешения(КлючАналитики.КлючАналитики);</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r>
      <w:r w:rsidRPr="00C848FF">
        <w:rPr>
          <w:rFonts w:ascii="Times New Roman" w:hAnsi="Times New Roman"/>
          <w:sz w:val="24"/>
          <w:szCs w:val="24"/>
        </w:rPr>
        <w:tab/>
        <w:t>КлючиАналитики.Удалить(КлючАналитики);</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lastRenderedPageBreak/>
        <w:tab/>
      </w:r>
      <w:r w:rsidRPr="00C848FF">
        <w:rPr>
          <w:rFonts w:ascii="Times New Roman" w:hAnsi="Times New Roman"/>
          <w:sz w:val="24"/>
          <w:szCs w:val="24"/>
        </w:rPr>
        <w:tab/>
      </w: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t>КонецЕсли;</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КонецЦикла;</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Для Каждого КлючАналитики Из КлючиАналитики Цикл</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t>ЖИПК_АнализПрикладныхРешенийСлужебный.ПометитьОтсутствиеРешения(КлючАналитики.КлючАналитики);</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КонецЦикла;</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КонецПроцедуры</w:t>
      </w:r>
    </w:p>
    <w:p w:rsidR="00C848FF" w:rsidRPr="00C848FF" w:rsidRDefault="00C848FF" w:rsidP="00C848FF">
      <w:pPr>
        <w:spacing w:line="276" w:lineRule="auto"/>
        <w:rPr>
          <w:rFonts w:ascii="Times New Roman" w:hAnsi="Times New Roman"/>
          <w:sz w:val="24"/>
          <w:szCs w:val="24"/>
        </w:rPr>
      </w:pP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Процедура СопоставитьДополнительныеОбработкиИОтчеты()</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Если Не ДополнительныеОтчетыИОбработки.ИспользуютсяДополнительныеОтчетыИОбработки() Тогда</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t>Возврат;</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КонецЕсли;</w:t>
      </w:r>
    </w:p>
    <w:p w:rsidR="00C848FF" w:rsidRPr="00C848FF" w:rsidRDefault="00C848FF" w:rsidP="00C848FF">
      <w:pPr>
        <w:spacing w:line="276" w:lineRule="auto"/>
        <w:rPr>
          <w:rFonts w:ascii="Times New Roman" w:hAnsi="Times New Roman"/>
          <w:sz w:val="24"/>
          <w:szCs w:val="24"/>
        </w:rPr>
      </w:pP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ТипПрикладногоРешения = Перечисления.ЖИПК_ТипыПрикладныхРешений.ДополнительныеОтчетыОбработки;</w:t>
      </w: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Запрос = Новый Запрос;</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Запрос.Текст = ТекстЗапросаДополнительныеОтчетыИОбработки();</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Дополнительные = Запрос.Выполнить().Выгрузить();</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Запрос = Новый Запрос;</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Запрос.Текст = ТекстЗапросаКлючиАналитикиПрикладныхРешений();</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lastRenderedPageBreak/>
        <w:tab/>
        <w:t>Запрос.УстановитьПараметр("ТипПрикладногоРешения", ТипПрикладногоРешения);</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КлючиАналитики = Запрос.Выполнить().Выгрузить();</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Для Каждого Обработка Из Дополнительные Цикл</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t>ГУИД = Строка(Обработка.Ссылка.УникальныйИдентификатор());</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t>КлючАналитики = КлючиАналитики.Найти(ГУИД, "ИдентификаторРешения");</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t xml:space="preserve">Если КлючАналитики = Неопределено Тогда                              </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r>
      <w:r w:rsidRPr="00C848FF">
        <w:rPr>
          <w:rFonts w:ascii="Times New Roman" w:hAnsi="Times New Roman"/>
          <w:sz w:val="24"/>
          <w:szCs w:val="24"/>
        </w:rPr>
        <w:tab/>
        <w:t>ДанныеДобавления = Новый Структура;</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r>
      <w:r w:rsidRPr="00C848FF">
        <w:rPr>
          <w:rFonts w:ascii="Times New Roman" w:hAnsi="Times New Roman"/>
          <w:sz w:val="24"/>
          <w:szCs w:val="24"/>
        </w:rPr>
        <w:tab/>
        <w:t>ДанныеДобавления.Вставить("Наименование", Обработка.Наименование);</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r>
      <w:r w:rsidRPr="00C848FF">
        <w:rPr>
          <w:rFonts w:ascii="Times New Roman" w:hAnsi="Times New Roman"/>
          <w:sz w:val="24"/>
          <w:szCs w:val="24"/>
        </w:rPr>
        <w:tab/>
        <w:t>ДанныеДобавления.Вставить("ИдентификаторРешения", ГУИД);</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r>
      <w:r w:rsidRPr="00C848FF">
        <w:rPr>
          <w:rFonts w:ascii="Times New Roman" w:hAnsi="Times New Roman"/>
          <w:sz w:val="24"/>
          <w:szCs w:val="24"/>
        </w:rPr>
        <w:tab/>
        <w:t>ДанныеДобавления.Вставить("ТипПрикладногоРешения", ТипПрикладногоРешения);</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r>
      <w:r w:rsidRPr="00C848FF">
        <w:rPr>
          <w:rFonts w:ascii="Times New Roman" w:hAnsi="Times New Roman"/>
          <w:sz w:val="24"/>
          <w:szCs w:val="24"/>
        </w:rPr>
        <w:tab/>
        <w:t>ДанныеДобавления.Вставить("Отсутствует", Ложь);</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r>
      <w:r w:rsidRPr="00C848FF">
        <w:rPr>
          <w:rFonts w:ascii="Times New Roman" w:hAnsi="Times New Roman"/>
          <w:sz w:val="24"/>
          <w:szCs w:val="24"/>
        </w:rPr>
        <w:tab/>
        <w:t>ЖИПК_АнализПрикладныхРешенийСлужебный.ДобавитьНовыйКлючАналитики(ДанныеДобавления);</w:t>
      </w: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t>Иначе</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r>
      <w:r w:rsidRPr="00C848FF">
        <w:rPr>
          <w:rFonts w:ascii="Times New Roman" w:hAnsi="Times New Roman"/>
          <w:sz w:val="24"/>
          <w:szCs w:val="24"/>
        </w:rPr>
        <w:tab/>
        <w:t>ЖИПК_АнализПрикладныхРешенийСлужебный.СнятьОтметкуОтсутствияРешения(КлючАналитики.КлючАналитики);</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r>
      <w:r w:rsidRPr="00C848FF">
        <w:rPr>
          <w:rFonts w:ascii="Times New Roman" w:hAnsi="Times New Roman"/>
          <w:sz w:val="24"/>
          <w:szCs w:val="24"/>
        </w:rPr>
        <w:tab/>
        <w:t>КлючиАналитики.Удалить(КлючАналитики);</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t>КонецЕсли;</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lastRenderedPageBreak/>
        <w:tab/>
      </w: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КонецЦикла;</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Для Каждого КлючАналитики Из КлючиАналитики Цикл</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t>ЖИПК_АнализПрикладныхРешенийСлужебный.ПометитьОтсутствиеРешения(КлючАналитики.КлючАналитики);</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КонецЦикла;</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КонецПроцедуры</w:t>
      </w:r>
    </w:p>
    <w:p w:rsidR="00C848FF" w:rsidRPr="00C848FF" w:rsidRDefault="00C848FF" w:rsidP="00C848FF">
      <w:pPr>
        <w:spacing w:line="276" w:lineRule="auto"/>
        <w:rPr>
          <w:rFonts w:ascii="Times New Roman" w:hAnsi="Times New Roman"/>
          <w:sz w:val="24"/>
          <w:szCs w:val="24"/>
        </w:rPr>
      </w:pP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#Область ТекстыЗапросов</w:t>
      </w:r>
    </w:p>
    <w:p w:rsidR="00C848FF" w:rsidRPr="00C848FF" w:rsidRDefault="00C848FF" w:rsidP="00C848FF">
      <w:pPr>
        <w:spacing w:line="276" w:lineRule="auto"/>
        <w:rPr>
          <w:rFonts w:ascii="Times New Roman" w:hAnsi="Times New Roman"/>
          <w:sz w:val="24"/>
          <w:szCs w:val="24"/>
        </w:rPr>
      </w:pP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функция ТекстЗапросаКлючиАналитикиПрикладныхРешений()</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ТекстЗапроса = "ВЫБРАТЬ</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 xml:space="preserve">               |</w:t>
      </w:r>
      <w:r w:rsidRPr="00C848FF">
        <w:rPr>
          <w:rFonts w:ascii="Times New Roman" w:hAnsi="Times New Roman"/>
          <w:sz w:val="24"/>
          <w:szCs w:val="24"/>
        </w:rPr>
        <w:tab/>
        <w:t>ЖИПК_КлючиАналитикиПрикладныхРешений.Ссылка КАК КлючАналитики,</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 xml:space="preserve">               |</w:t>
      </w:r>
      <w:r w:rsidRPr="00C848FF">
        <w:rPr>
          <w:rFonts w:ascii="Times New Roman" w:hAnsi="Times New Roman"/>
          <w:sz w:val="24"/>
          <w:szCs w:val="24"/>
        </w:rPr>
        <w:tab/>
        <w:t>ЖИПК_КлючиАналитикиПрикладныхРешений.Наименование КАК Наименование,</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 xml:space="preserve">               |</w:t>
      </w:r>
      <w:r w:rsidRPr="00C848FF">
        <w:rPr>
          <w:rFonts w:ascii="Times New Roman" w:hAnsi="Times New Roman"/>
          <w:sz w:val="24"/>
          <w:szCs w:val="24"/>
        </w:rPr>
        <w:tab/>
        <w:t>ЖИПК_КлючиАналитикиПрикладныхРешений.ИдентификаторРешения КАК ИдентификаторРешения</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 xml:space="preserve">               |ИЗ</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 xml:space="preserve">               |</w:t>
      </w:r>
      <w:r w:rsidRPr="00C848FF">
        <w:rPr>
          <w:rFonts w:ascii="Times New Roman" w:hAnsi="Times New Roman"/>
          <w:sz w:val="24"/>
          <w:szCs w:val="24"/>
        </w:rPr>
        <w:tab/>
        <w:t>Справочник.ЖИПК_КлючиАналитикиПрикладныхРешений КАК ЖИПК_КлючиАналитикиПрикладныхРешений</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 xml:space="preserve">               |ГДЕ</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 xml:space="preserve">               |</w:t>
      </w:r>
      <w:r w:rsidRPr="00C848FF">
        <w:rPr>
          <w:rFonts w:ascii="Times New Roman" w:hAnsi="Times New Roman"/>
          <w:sz w:val="24"/>
          <w:szCs w:val="24"/>
        </w:rPr>
        <w:tab/>
        <w:t>ЖИПК_КлючиАналитикиПрикладныхРешений.ТипПрикладногоРешения = &amp;ТипПрикладногоРешения";</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Возврат ТекстЗапроса;</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lastRenderedPageBreak/>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КонецФункции</w:t>
      </w:r>
    </w:p>
    <w:p w:rsidR="00C848FF" w:rsidRPr="00C848FF" w:rsidRDefault="00C848FF" w:rsidP="00C848FF">
      <w:pPr>
        <w:spacing w:line="276" w:lineRule="auto"/>
        <w:rPr>
          <w:rFonts w:ascii="Times New Roman" w:hAnsi="Times New Roman"/>
          <w:sz w:val="24"/>
          <w:szCs w:val="24"/>
        </w:rPr>
      </w:pP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 xml:space="preserve">Функция ТекстЗапросаДополнительныеОтчетыИОбработки() Экспорт </w:t>
      </w:r>
    </w:p>
    <w:p w:rsidR="00C848FF" w:rsidRPr="00C848FF" w:rsidRDefault="00C848FF" w:rsidP="00C848FF">
      <w:pPr>
        <w:spacing w:line="276" w:lineRule="auto"/>
        <w:rPr>
          <w:rFonts w:ascii="Times New Roman" w:hAnsi="Times New Roman"/>
          <w:sz w:val="24"/>
          <w:szCs w:val="24"/>
        </w:rPr>
      </w:pP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ТекстЗапроса = "ВЫБРАТЬ</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 xml:space="preserve">               |</w:t>
      </w:r>
      <w:r w:rsidRPr="00C848FF">
        <w:rPr>
          <w:rFonts w:ascii="Times New Roman" w:hAnsi="Times New Roman"/>
          <w:sz w:val="24"/>
          <w:szCs w:val="24"/>
        </w:rPr>
        <w:tab/>
        <w:t>ДополнительныеОтчетыИОбработки.Ссылка КАК Ссылка,</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 xml:space="preserve">               |</w:t>
      </w:r>
      <w:r w:rsidRPr="00C848FF">
        <w:rPr>
          <w:rFonts w:ascii="Times New Roman" w:hAnsi="Times New Roman"/>
          <w:sz w:val="24"/>
          <w:szCs w:val="24"/>
        </w:rPr>
        <w:tab/>
        <w:t>ДополнительныеОтчетыИОбработки.ХранилищеОбработки КАК ХранилищеОбработки,</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 xml:space="preserve">               |</w:t>
      </w:r>
      <w:r w:rsidRPr="00C848FF">
        <w:rPr>
          <w:rFonts w:ascii="Times New Roman" w:hAnsi="Times New Roman"/>
          <w:sz w:val="24"/>
          <w:szCs w:val="24"/>
        </w:rPr>
        <w:tab/>
        <w:t>ДополнительныеОтчетыИОбработки.Наименование КАК Наименование</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 xml:space="preserve">               |ИЗ</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 xml:space="preserve">               |</w:t>
      </w:r>
      <w:r w:rsidRPr="00C848FF">
        <w:rPr>
          <w:rFonts w:ascii="Times New Roman" w:hAnsi="Times New Roman"/>
          <w:sz w:val="24"/>
          <w:szCs w:val="24"/>
        </w:rPr>
        <w:tab/>
        <w:t>Справочник.ДополнительныеОтчетыИОбработки КАК ДополнительныеОтчетыИОбработки";</w:t>
      </w:r>
    </w:p>
    <w:p w:rsidR="00C848FF" w:rsidRPr="004A0F0E"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4A0F0E">
        <w:rPr>
          <w:rFonts w:ascii="Times New Roman" w:hAnsi="Times New Roman"/>
          <w:sz w:val="24"/>
          <w:szCs w:val="24"/>
        </w:rPr>
        <w:t>Возврат ТекстЗапроса;</w:t>
      </w:r>
    </w:p>
    <w:p w:rsidR="00C848FF" w:rsidRPr="004A0F0E" w:rsidRDefault="00C848FF" w:rsidP="00C848FF">
      <w:pPr>
        <w:spacing w:line="276" w:lineRule="auto"/>
        <w:rPr>
          <w:rFonts w:ascii="Times New Roman" w:hAnsi="Times New Roman"/>
          <w:sz w:val="24"/>
          <w:szCs w:val="24"/>
        </w:rPr>
      </w:pPr>
      <w:r w:rsidRPr="004A0F0E">
        <w:rPr>
          <w:rFonts w:ascii="Times New Roman" w:hAnsi="Times New Roman"/>
          <w:sz w:val="24"/>
          <w:szCs w:val="24"/>
        </w:rPr>
        <w:tab/>
      </w:r>
    </w:p>
    <w:p w:rsidR="00C848FF" w:rsidRPr="004A0F0E" w:rsidRDefault="00C848FF" w:rsidP="00C848FF">
      <w:pPr>
        <w:spacing w:line="276" w:lineRule="auto"/>
        <w:rPr>
          <w:rFonts w:ascii="Times New Roman" w:hAnsi="Times New Roman"/>
          <w:sz w:val="24"/>
          <w:szCs w:val="24"/>
        </w:rPr>
      </w:pPr>
      <w:r w:rsidRPr="004A0F0E">
        <w:rPr>
          <w:rFonts w:ascii="Times New Roman" w:hAnsi="Times New Roman"/>
          <w:sz w:val="24"/>
          <w:szCs w:val="24"/>
        </w:rPr>
        <w:t>КонецФункции</w:t>
      </w:r>
    </w:p>
    <w:p w:rsidR="00C848FF" w:rsidRPr="004A0F0E" w:rsidRDefault="00C848FF" w:rsidP="00C848FF">
      <w:pPr>
        <w:spacing w:line="276" w:lineRule="auto"/>
        <w:rPr>
          <w:rFonts w:ascii="Times New Roman" w:hAnsi="Times New Roman"/>
          <w:sz w:val="24"/>
          <w:szCs w:val="24"/>
        </w:rPr>
      </w:pPr>
    </w:p>
    <w:p w:rsidR="00C848FF" w:rsidRPr="004A0F0E" w:rsidRDefault="00C848FF" w:rsidP="00C848FF">
      <w:pPr>
        <w:spacing w:line="276" w:lineRule="auto"/>
        <w:rPr>
          <w:rFonts w:ascii="Times New Roman" w:hAnsi="Times New Roman"/>
          <w:sz w:val="24"/>
          <w:szCs w:val="24"/>
        </w:rPr>
      </w:pPr>
      <w:r w:rsidRPr="004A0F0E">
        <w:rPr>
          <w:rFonts w:ascii="Times New Roman" w:hAnsi="Times New Roman"/>
          <w:sz w:val="24"/>
          <w:szCs w:val="24"/>
        </w:rPr>
        <w:t>#КонецОбласти</w:t>
      </w:r>
    </w:p>
    <w:p w:rsidR="00C848FF" w:rsidRPr="004A0F0E" w:rsidRDefault="00C848FF" w:rsidP="00C848FF">
      <w:pPr>
        <w:spacing w:line="276" w:lineRule="auto"/>
        <w:rPr>
          <w:rFonts w:ascii="Times New Roman" w:hAnsi="Times New Roman"/>
          <w:sz w:val="24"/>
          <w:szCs w:val="24"/>
        </w:rPr>
      </w:pPr>
    </w:p>
    <w:p w:rsidR="001D10C7" w:rsidRPr="004A0F0E" w:rsidRDefault="00C848FF" w:rsidP="00C848FF">
      <w:pPr>
        <w:spacing w:line="276" w:lineRule="auto"/>
        <w:rPr>
          <w:rFonts w:ascii="Times New Roman" w:hAnsi="Times New Roman"/>
          <w:sz w:val="24"/>
          <w:szCs w:val="24"/>
        </w:rPr>
      </w:pPr>
      <w:r w:rsidRPr="004A0F0E">
        <w:rPr>
          <w:rFonts w:ascii="Times New Roman" w:hAnsi="Times New Roman"/>
          <w:sz w:val="24"/>
          <w:szCs w:val="24"/>
        </w:rPr>
        <w:t>#КонецОбласти</w:t>
      </w:r>
    </w:p>
    <w:p w:rsidR="00C848FF" w:rsidRPr="004A0F0E" w:rsidRDefault="00C848FF" w:rsidP="00C848FF">
      <w:pPr>
        <w:spacing w:line="276" w:lineRule="auto"/>
        <w:rPr>
          <w:rFonts w:ascii="Times New Roman" w:hAnsi="Times New Roman"/>
          <w:sz w:val="24"/>
          <w:szCs w:val="24"/>
        </w:rPr>
      </w:pPr>
    </w:p>
    <w:p w:rsidR="00C848FF" w:rsidRDefault="00C848FF" w:rsidP="00C848FF">
      <w:pPr>
        <w:spacing w:line="360" w:lineRule="auto"/>
        <w:rPr>
          <w:rFonts w:ascii="Times New Roman" w:hAnsi="Times New Roman"/>
          <w:sz w:val="28"/>
        </w:rPr>
      </w:pPr>
      <w:r>
        <w:rPr>
          <w:rFonts w:ascii="Times New Roman" w:hAnsi="Times New Roman"/>
          <w:sz w:val="28"/>
        </w:rPr>
        <w:t>Общий модуль «ЖИПК_АнализПрикладныхРешений</w:t>
      </w:r>
      <w:r>
        <w:rPr>
          <w:rFonts w:ascii="Times New Roman" w:hAnsi="Times New Roman"/>
          <w:sz w:val="28"/>
          <w:lang w:val="en-US"/>
        </w:rPr>
        <w:t>C</w:t>
      </w:r>
      <w:r w:rsidRPr="00C848FF">
        <w:rPr>
          <w:rFonts w:ascii="Times New Roman" w:hAnsi="Times New Roman"/>
          <w:sz w:val="28"/>
        </w:rPr>
        <w:t>лужебный</w:t>
      </w:r>
      <w:r w:rsidRPr="001D10C7">
        <w:rPr>
          <w:rFonts w:ascii="Times New Roman" w:hAnsi="Times New Roman"/>
          <w:sz w:val="28"/>
        </w:rPr>
        <w:t>»</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#Область СлужебныйПрограммныйИнтерфейс</w:t>
      </w:r>
    </w:p>
    <w:p w:rsidR="00C848FF" w:rsidRPr="00C848FF" w:rsidRDefault="00C848FF" w:rsidP="00C848FF">
      <w:pPr>
        <w:spacing w:line="276" w:lineRule="auto"/>
        <w:rPr>
          <w:rFonts w:ascii="Times New Roman" w:hAnsi="Times New Roman"/>
          <w:sz w:val="24"/>
          <w:szCs w:val="24"/>
        </w:rPr>
      </w:pP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Процедура ДобавитьНовыйКлючАналитики(СтруктураДобавления) Экспорт</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 xml:space="preserve">                        </w:t>
      </w: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ДобКлюч = Справочники.ЖИПК_КлючиАналитикиПрикладныхРешений.СоздатьЭлемент();</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ДобКлюч.Наименование = СтруктураДобавления.Наименование;</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ДобКлюч.ИдентификаторРешения = СтруктураДобавления.ИдентификаторРешения;</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lastRenderedPageBreak/>
        <w:tab/>
        <w:t>ДобКлюч.Отсутствует = СтруктураДобавления.Отсутствует;</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ДобКлюч.ТипПрикладногоРешения = СтруктураДобавления.ТипПрикладногоРешения;</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Попытка</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t>ДобКлюч.Записать();</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Исключение</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КонецПопытки;</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КонецПроцедуры</w:t>
      </w:r>
    </w:p>
    <w:p w:rsidR="00C848FF" w:rsidRPr="00C848FF" w:rsidRDefault="00C848FF" w:rsidP="00C848FF">
      <w:pPr>
        <w:spacing w:line="276" w:lineRule="auto"/>
        <w:rPr>
          <w:rFonts w:ascii="Times New Roman" w:hAnsi="Times New Roman"/>
          <w:sz w:val="24"/>
          <w:szCs w:val="24"/>
        </w:rPr>
      </w:pP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Процедура ПометитьОтсутствиеРешения(КлючАналитики) Экспорт</w:t>
      </w:r>
    </w:p>
    <w:p w:rsidR="00C848FF" w:rsidRPr="00C848FF" w:rsidRDefault="00C848FF" w:rsidP="00C848FF">
      <w:pPr>
        <w:spacing w:line="276" w:lineRule="auto"/>
        <w:rPr>
          <w:rFonts w:ascii="Times New Roman" w:hAnsi="Times New Roman"/>
          <w:sz w:val="24"/>
          <w:szCs w:val="24"/>
        </w:rPr>
      </w:pP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Если ТипЗнч(КлючАналитики) &lt;&gt; Тип("СправочникСсылка.ЖИПК_КлючиАналитикиПрикладныхРешений") Тогда</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t>Возврат;</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КонецЕсли;</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ЭлементОбъект = КлючАналитики.ПолучитьОбъект();</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ЭлементОбъект.Отсутствует = Истина;</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Попытка</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t>ЭлементОбъект.Записать();</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Исключение</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КонецПопытки;</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КонецПроцедуры</w:t>
      </w:r>
    </w:p>
    <w:p w:rsidR="00C848FF" w:rsidRPr="00C848FF" w:rsidRDefault="00C848FF" w:rsidP="00C848FF">
      <w:pPr>
        <w:spacing w:line="276" w:lineRule="auto"/>
        <w:rPr>
          <w:rFonts w:ascii="Times New Roman" w:hAnsi="Times New Roman"/>
          <w:sz w:val="24"/>
          <w:szCs w:val="24"/>
        </w:rPr>
      </w:pP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Процедура СнятьОтметкуОтсутствияРешения(КлючАналитики) Экспорт</w:t>
      </w:r>
    </w:p>
    <w:p w:rsidR="00C848FF" w:rsidRPr="00C848FF" w:rsidRDefault="00C848FF" w:rsidP="00C848FF">
      <w:pPr>
        <w:spacing w:line="276" w:lineRule="auto"/>
        <w:rPr>
          <w:rFonts w:ascii="Times New Roman" w:hAnsi="Times New Roman"/>
          <w:sz w:val="24"/>
          <w:szCs w:val="24"/>
        </w:rPr>
      </w:pP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lastRenderedPageBreak/>
        <w:tab/>
        <w:t>Если ТипЗнч(КлючАналитики) &lt;&gt; Тип("СправочникСсылка.ЖИПК_КлючиАналитикиПрикладныхРешений") Тогда</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t>Возврат;</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КонецЕсли;</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Если Не КлючАналитики.Отсутствует Тогда</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t>Возврат;</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КонецЕсли;</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ЭлементОбъект = КлючАналитики.ПолучитьОбъект();</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ЭлементОбъект.Отсутствует = Ложь;</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Попытка</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t>ЭлементОбъект.Записать();</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Исключение</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КонецПопытки;</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КонецПроцедуры</w:t>
      </w:r>
    </w:p>
    <w:p w:rsidR="00C848FF" w:rsidRPr="00C848FF" w:rsidRDefault="00C848FF" w:rsidP="00C848FF">
      <w:pPr>
        <w:spacing w:line="276" w:lineRule="auto"/>
        <w:rPr>
          <w:rFonts w:ascii="Times New Roman" w:hAnsi="Times New Roman"/>
          <w:sz w:val="24"/>
          <w:szCs w:val="24"/>
        </w:rPr>
      </w:pPr>
    </w:p>
    <w:p w:rsid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#КонецОбласти</w:t>
      </w:r>
    </w:p>
    <w:p w:rsidR="00C848FF" w:rsidRDefault="00C848FF" w:rsidP="00C848FF">
      <w:pPr>
        <w:spacing w:line="276" w:lineRule="auto"/>
        <w:rPr>
          <w:rFonts w:ascii="Times New Roman" w:hAnsi="Times New Roman"/>
          <w:sz w:val="24"/>
          <w:szCs w:val="24"/>
        </w:rPr>
      </w:pPr>
    </w:p>
    <w:p w:rsidR="00C848FF" w:rsidRDefault="00C848FF" w:rsidP="00C848FF">
      <w:pPr>
        <w:spacing w:line="360" w:lineRule="auto"/>
        <w:rPr>
          <w:rFonts w:ascii="Times New Roman" w:hAnsi="Times New Roman"/>
          <w:sz w:val="28"/>
        </w:rPr>
      </w:pPr>
      <w:r>
        <w:rPr>
          <w:rFonts w:ascii="Times New Roman" w:hAnsi="Times New Roman"/>
          <w:sz w:val="28"/>
        </w:rPr>
        <w:t>Общий модуль «ЖИПК_АнализПрикладныхРешенийВызовСервера</w:t>
      </w:r>
      <w:r w:rsidRPr="001D10C7">
        <w:rPr>
          <w:rFonts w:ascii="Times New Roman" w:hAnsi="Times New Roman"/>
          <w:sz w:val="28"/>
        </w:rPr>
        <w:t>»</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#Область ПрограммныйИнтерфейс</w:t>
      </w:r>
    </w:p>
    <w:p w:rsidR="00C848FF" w:rsidRPr="00C848FF" w:rsidRDefault="00C848FF" w:rsidP="00C848FF">
      <w:pPr>
        <w:spacing w:line="276" w:lineRule="auto"/>
        <w:rPr>
          <w:rFonts w:ascii="Times New Roman" w:hAnsi="Times New Roman"/>
          <w:sz w:val="24"/>
          <w:szCs w:val="24"/>
        </w:rPr>
      </w:pP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Процедура ПриЗапускеМодуля() Экспорт</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ЖИПК_АнализПрикладныхРешений.ОбновитьСостоянияКлючейАналитики();</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КонецПроцедуры</w:t>
      </w:r>
    </w:p>
    <w:p w:rsidR="00C848FF" w:rsidRPr="00C848FF" w:rsidRDefault="00C848FF" w:rsidP="00C848FF">
      <w:pPr>
        <w:spacing w:line="276" w:lineRule="auto"/>
        <w:rPr>
          <w:rFonts w:ascii="Times New Roman" w:hAnsi="Times New Roman"/>
          <w:sz w:val="24"/>
          <w:szCs w:val="24"/>
        </w:rPr>
      </w:pPr>
    </w:p>
    <w:p w:rsid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lastRenderedPageBreak/>
        <w:t>#КонецОбласти</w:t>
      </w:r>
    </w:p>
    <w:p w:rsidR="00C848FF" w:rsidRDefault="00C848FF" w:rsidP="00C848FF">
      <w:pPr>
        <w:spacing w:line="276" w:lineRule="auto"/>
        <w:rPr>
          <w:rFonts w:ascii="Times New Roman" w:hAnsi="Times New Roman"/>
          <w:sz w:val="24"/>
          <w:szCs w:val="24"/>
        </w:rPr>
      </w:pPr>
    </w:p>
    <w:p w:rsidR="00C848FF" w:rsidRDefault="00C848FF" w:rsidP="00C848FF">
      <w:pPr>
        <w:spacing w:line="360" w:lineRule="auto"/>
        <w:rPr>
          <w:rFonts w:ascii="Times New Roman" w:hAnsi="Times New Roman"/>
          <w:sz w:val="28"/>
        </w:rPr>
      </w:pPr>
      <w:r>
        <w:rPr>
          <w:rFonts w:ascii="Times New Roman" w:hAnsi="Times New Roman"/>
          <w:sz w:val="28"/>
        </w:rPr>
        <w:t>Общий модуль «ЖИПК_АнализПрикладныхРешенийРегл</w:t>
      </w:r>
      <w:r w:rsidRPr="001D10C7">
        <w:rPr>
          <w:rFonts w:ascii="Times New Roman" w:hAnsi="Times New Roman"/>
          <w:sz w:val="28"/>
        </w:rPr>
        <w:t>»</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#Область ПрограммныйИнтерфейс</w:t>
      </w:r>
    </w:p>
    <w:p w:rsidR="00C848FF" w:rsidRPr="00C848FF" w:rsidRDefault="00C848FF" w:rsidP="00C848FF">
      <w:pPr>
        <w:spacing w:line="276" w:lineRule="auto"/>
        <w:rPr>
          <w:rFonts w:ascii="Times New Roman" w:hAnsi="Times New Roman"/>
          <w:sz w:val="24"/>
          <w:szCs w:val="24"/>
        </w:rPr>
      </w:pP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Процедура ВыполнитьЗаписьХешСуммыКонфигурации() Экспорт</w:t>
      </w:r>
    </w:p>
    <w:p w:rsidR="00C848FF" w:rsidRPr="00C848FF" w:rsidRDefault="00C848FF" w:rsidP="00C848FF">
      <w:pPr>
        <w:spacing w:line="276" w:lineRule="auto"/>
        <w:rPr>
          <w:rFonts w:ascii="Times New Roman" w:hAnsi="Times New Roman"/>
          <w:sz w:val="24"/>
          <w:szCs w:val="24"/>
        </w:rPr>
      </w:pP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УстановитьПривилегированныйРежим(Истина);</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ЛогинПароль = Константы.ЖИПК_ДанныеСистемногоПользователя.Получить();</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ЛогинПароль = СтрРазделить(ЛогинПароль, ";");</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Если ЛогинПароль.Количество() &lt;&gt; 2 Тогда</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t>Возврат;</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КонецЕсли;</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Логин = ЛогинПароль[0];</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Пароль = ЛогинПароль[1];</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УстановитьПривилегированныйРежим(Ложь);</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 xml:space="preserve">ВремПуть = КаталогВременныхФайлов() + "1cv8.cf"; </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Программа = КаталогПрограммы() + "1cv8";</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ФайлПрограммы = Новый Файл(Программа);</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Если Не ФайлПрограммы.Существует() Тогда</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t>Программа = Программа + ".exe";</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t>Программа = """" + Программа + """";</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t>ВремПуть = """" + ВремПуть + """";</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КонецЕсли;</w:t>
      </w:r>
    </w:p>
    <w:p w:rsidR="00C848FF" w:rsidRPr="00C848FF" w:rsidRDefault="00C848FF" w:rsidP="00C848FF">
      <w:pPr>
        <w:spacing w:line="276" w:lineRule="auto"/>
        <w:rPr>
          <w:rFonts w:ascii="Times New Roman" w:hAnsi="Times New Roman"/>
          <w:sz w:val="24"/>
          <w:szCs w:val="24"/>
        </w:rPr>
      </w:pP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 xml:space="preserve">СтрокаЗапуска = Программа + " DESIGNER"; </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lastRenderedPageBreak/>
        <w:tab/>
        <w:t>СтрокаЗапуска = СтрокаЗапуска + " /IBConnectionString """ + СтрокаСоединенияИнформационнойБазы() + """";</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СтрокаЗапуска = СтрокаЗапуска + " /N " + Логин;</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СтрокаЗапуска = СтрокаЗапуска + " /P " + Пароль;</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 xml:space="preserve">СтрокаЗапуска = СтрокаЗапуска + " /DumpDBCfg " + ВремПуть; </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Линукс = ОбщегоНазначения.ЭтоLinuxСервер();</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Если Линукс Тогда</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t>ТекстЗапуска = "#!/bin/bash" + Символы.ПС;</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t>ПутьСкрипта = КаталогВременныхФайлов() + "Dumpcfg.sh";</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t>ТекстовыйДокумент = Новый ТекстовыйДокумент;</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t>ТекстовыйДокумент.УстановитьТекст(СтрокаЗапуска);</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t>ТекстовыйДокумент.Записать(ПутьСкрипта);</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t>СтрокаЗапуска = "bash " + ПутьСкрипта;</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КонецЕсли;</w:t>
      </w:r>
    </w:p>
    <w:p w:rsidR="00C848FF" w:rsidRPr="00C848FF" w:rsidRDefault="00C848FF" w:rsidP="00C848FF">
      <w:pPr>
        <w:spacing w:line="276" w:lineRule="auto"/>
        <w:rPr>
          <w:rFonts w:ascii="Times New Roman" w:hAnsi="Times New Roman"/>
          <w:sz w:val="24"/>
          <w:szCs w:val="24"/>
        </w:rPr>
      </w:pP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КодОтвета = Неопределено;</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 xml:space="preserve">ЗапуститьПриложение(СтрокаЗапуска,, Истина, КодОтвета);  </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ДвоичныеДанные = Новый ДвоичныеДанные(КаталогВременныхФайлов() + "1cv8.cf");</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ХешСумма = Новый ХешированиеДанных(ХешФункция.SHA256);</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ХешСумма.Добавить(ДвоичныеДанные);</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ХешСумма = ХешСумма.ХешСумма;</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КлючАналитики = Справочники.ЖИПК_КлючиАналитикиПрикладныхРешений.ОсноваяКонфигурация;</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Запись = РегистрыСведений.ЖИПК_РегистрХешСуммПрикладныхРешений.СоздатьМенеджерЗаписи();</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Запись.Период = ТекущаяДатаСеанса();</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Запись.ПрикладноеРешение = КлючАналитики;</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lastRenderedPageBreak/>
        <w:tab/>
        <w:t>Запись.ХешСумма = Строка(ХешСумма);</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Запись.Записать(Ложь);</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 xml:space="preserve">                                   </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КонецПроцедуры</w:t>
      </w:r>
    </w:p>
    <w:p w:rsidR="00C848FF" w:rsidRPr="00C848FF" w:rsidRDefault="00C848FF" w:rsidP="00C848FF">
      <w:pPr>
        <w:spacing w:line="276" w:lineRule="auto"/>
        <w:rPr>
          <w:rFonts w:ascii="Times New Roman" w:hAnsi="Times New Roman"/>
          <w:sz w:val="24"/>
          <w:szCs w:val="24"/>
        </w:rPr>
      </w:pP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Процедура ВыполнитьЗаписьХешСуммыРасширений() Экспорт</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Для Каждого Расширение Из РасширенияКонфигурации.Получить() Цикл</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t>ГУИД = Строка(Расширение.УникальныйИдентификатор);</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t>ХешСумма = Новый ХешированиеДанных(ХешФункция.SHA256);</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t>ХешСумма.Добавить(Расширение.ПолучитьДанные());</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t>ХешСумма = ХешСумма.ХешСумма;</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t>КлючАналитики = Справочники.ЖИПК_КлючиАналитикиПрикладныхРешений.НайтиПоРеквизиту("ИдентификаторРешения", ГУИД);</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t>Если КлючАналитики = Справочники.ЖИПК_КлючиАналитикиПрикладныхРешений.ПустаяСсылка() Тогда</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r>
      <w:r w:rsidRPr="00C848FF">
        <w:rPr>
          <w:rFonts w:ascii="Times New Roman" w:hAnsi="Times New Roman"/>
          <w:sz w:val="24"/>
          <w:szCs w:val="24"/>
        </w:rPr>
        <w:tab/>
        <w:t>ТипПрикладногоРешения = Перечисления.ЖИПК_ТипыПрикладныхРешений.РасширениеКонфигурации;</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r>
      <w:r w:rsidRPr="00C848FF">
        <w:rPr>
          <w:rFonts w:ascii="Times New Roman" w:hAnsi="Times New Roman"/>
          <w:sz w:val="24"/>
          <w:szCs w:val="24"/>
        </w:rPr>
        <w:tab/>
        <w:t>СтруктураНового = Новый Структура;</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r>
      <w:r w:rsidRPr="00C848FF">
        <w:rPr>
          <w:rFonts w:ascii="Times New Roman" w:hAnsi="Times New Roman"/>
          <w:sz w:val="24"/>
          <w:szCs w:val="24"/>
        </w:rPr>
        <w:tab/>
        <w:t>СтруктураНового.Вставить("Наименование", Расширение.Имя);</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r>
      <w:r w:rsidRPr="00C848FF">
        <w:rPr>
          <w:rFonts w:ascii="Times New Roman" w:hAnsi="Times New Roman"/>
          <w:sz w:val="24"/>
          <w:szCs w:val="24"/>
        </w:rPr>
        <w:tab/>
        <w:t>СтруктураНового.Вставить("ИдентификаторРешения", ГУИД);</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r>
      <w:r w:rsidRPr="00C848FF">
        <w:rPr>
          <w:rFonts w:ascii="Times New Roman" w:hAnsi="Times New Roman"/>
          <w:sz w:val="24"/>
          <w:szCs w:val="24"/>
        </w:rPr>
        <w:tab/>
        <w:t>СтруктураНового.Вставить("ТипПрикладногоРешения", ТипПрикладногоРешения);</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r>
      <w:r w:rsidRPr="00C848FF">
        <w:rPr>
          <w:rFonts w:ascii="Times New Roman" w:hAnsi="Times New Roman"/>
          <w:sz w:val="24"/>
          <w:szCs w:val="24"/>
        </w:rPr>
        <w:tab/>
        <w:t>СтруктураНового.Вставить("Отсутствует", Ложь);</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r>
      <w:r w:rsidRPr="00C848FF">
        <w:rPr>
          <w:rFonts w:ascii="Times New Roman" w:hAnsi="Times New Roman"/>
          <w:sz w:val="24"/>
          <w:szCs w:val="24"/>
        </w:rPr>
        <w:tab/>
        <w:t>ЖИПК_АнализПрикладныхРешенийСлужебный.ДобавитьНовыйКлючАналитики(СтруктураНового);</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lastRenderedPageBreak/>
        <w:tab/>
      </w:r>
      <w:r w:rsidRPr="00C848FF">
        <w:rPr>
          <w:rFonts w:ascii="Times New Roman" w:hAnsi="Times New Roman"/>
          <w:sz w:val="24"/>
          <w:szCs w:val="24"/>
        </w:rPr>
        <w:tab/>
      </w:r>
      <w:r w:rsidRPr="00C848FF">
        <w:rPr>
          <w:rFonts w:ascii="Times New Roman" w:hAnsi="Times New Roman"/>
          <w:sz w:val="24"/>
          <w:szCs w:val="24"/>
        </w:rPr>
        <w:tab/>
        <w:t>КлючАналитики = Справочники.ЖИПК_КлючиАналитикиПрикладныхРешений.НайтиПоРеквизиту("ИдентификаторРешения", ГУИД);</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t>КонецЕсли;</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t>Запись = РегистрыСведений.ЖИПК_РегистрХешСуммПрикладныхРешений.СоздатьМенеджерЗаписи();</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t>Запись.Период = ТекущаяДатаСеанса();</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t>Запись.ПрикладноеРешение = КлючАналитики;</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t>Запись.ХешСумма = Строка(ХешСумма);</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t>Запись.Записать(Ложь);</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КонецЦикла;</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КонецПроцедуры</w:t>
      </w:r>
    </w:p>
    <w:p w:rsidR="00C848FF" w:rsidRPr="00C848FF" w:rsidRDefault="00C848FF" w:rsidP="00C848FF">
      <w:pPr>
        <w:spacing w:line="276" w:lineRule="auto"/>
        <w:rPr>
          <w:rFonts w:ascii="Times New Roman" w:hAnsi="Times New Roman"/>
          <w:sz w:val="24"/>
          <w:szCs w:val="24"/>
        </w:rPr>
      </w:pP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Процедура ВыполнитьЗаписьХешСуммыДополнительных() Экспорт</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Запрос = Новый Запрос;</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Запрос.Текст = ЖИПК_АнализПрикладныхРешений.ТекстЗапросаДополнительныеОтчетыИОбработки();</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Дополнительные = Запрос.Выполнить().Выгрузить();</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Для Каждого Стр Из Дополнительные Цикл</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t>ГУИД = Строка(Стр.Ссылка.УникальныйИдентификатор());</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t>КлючАналитики = Справочники.ЖИПК_КлючиАналитикиПрикладныхРешений.НайтиПоРеквизиту("ИдентификаторРешения", ГУИД);</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t>Если КлючАналитики = Справочники.ЖИПК_КлючиАналитикиПрикладныхРешений.ПустаяСсылка() Тогда</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lastRenderedPageBreak/>
        <w:tab/>
      </w:r>
      <w:r w:rsidRPr="00C848FF">
        <w:rPr>
          <w:rFonts w:ascii="Times New Roman" w:hAnsi="Times New Roman"/>
          <w:sz w:val="24"/>
          <w:szCs w:val="24"/>
        </w:rPr>
        <w:tab/>
      </w:r>
      <w:r w:rsidRPr="00C848FF">
        <w:rPr>
          <w:rFonts w:ascii="Times New Roman" w:hAnsi="Times New Roman"/>
          <w:sz w:val="24"/>
          <w:szCs w:val="24"/>
        </w:rPr>
        <w:tab/>
        <w:t>ТипПрикладногоРешения = Перечисления.ЖИПК_ТипыПрикладныхРешений.ДополнительныеОтчетыОбработки;</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r>
      <w:r w:rsidRPr="00C848FF">
        <w:rPr>
          <w:rFonts w:ascii="Times New Roman" w:hAnsi="Times New Roman"/>
          <w:sz w:val="24"/>
          <w:szCs w:val="24"/>
        </w:rPr>
        <w:tab/>
        <w:t>СтруктураНового = Новый Структура;</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r>
      <w:r w:rsidRPr="00C848FF">
        <w:rPr>
          <w:rFonts w:ascii="Times New Roman" w:hAnsi="Times New Roman"/>
          <w:sz w:val="24"/>
          <w:szCs w:val="24"/>
        </w:rPr>
        <w:tab/>
        <w:t>СтруктураНового.Вставить("Наименование", Стр.Наименование);</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r>
      <w:r w:rsidRPr="00C848FF">
        <w:rPr>
          <w:rFonts w:ascii="Times New Roman" w:hAnsi="Times New Roman"/>
          <w:sz w:val="24"/>
          <w:szCs w:val="24"/>
        </w:rPr>
        <w:tab/>
        <w:t>СтруктураНового.Вставить("ИдентификаторРешения", ГУИД);</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r>
      <w:r w:rsidRPr="00C848FF">
        <w:rPr>
          <w:rFonts w:ascii="Times New Roman" w:hAnsi="Times New Roman"/>
          <w:sz w:val="24"/>
          <w:szCs w:val="24"/>
        </w:rPr>
        <w:tab/>
        <w:t>СтруктураНового.Вставить("ТипПрикладногоРешения", ТипПрикладногоРешения);</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r>
      <w:r w:rsidRPr="00C848FF">
        <w:rPr>
          <w:rFonts w:ascii="Times New Roman" w:hAnsi="Times New Roman"/>
          <w:sz w:val="24"/>
          <w:szCs w:val="24"/>
        </w:rPr>
        <w:tab/>
        <w:t>СтруктураНового.Вставить("Отсутствует", Ложь);</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r>
      <w:r w:rsidRPr="00C848FF">
        <w:rPr>
          <w:rFonts w:ascii="Times New Roman" w:hAnsi="Times New Roman"/>
          <w:sz w:val="24"/>
          <w:szCs w:val="24"/>
        </w:rPr>
        <w:tab/>
        <w:t>ЖИПК_АнализПрикладныхРешенийСлужебный.ДобавитьНовыйКлючАналитики(СтруктураНового);</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r>
      <w:r w:rsidRPr="00C848FF">
        <w:rPr>
          <w:rFonts w:ascii="Times New Roman" w:hAnsi="Times New Roman"/>
          <w:sz w:val="24"/>
          <w:szCs w:val="24"/>
        </w:rPr>
        <w:tab/>
        <w:t>КлючАналитики = Справочники.ЖИПК_КлючиАналитикиПрикладныхРешений.НайтиПоРеквизиту("ИдентификаторРешения", ГУИД);</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t>КонецЕсли;</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t>ДвоичныеДанные = Стр.ХранилищеОбработки.Получить();</w:t>
      </w: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t>Если ТипЗнч(ДвоичныеДанные) &lt;&gt; Тип("ДвоичныеДанные") Тогда</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r>
      <w:r w:rsidRPr="00C848FF">
        <w:rPr>
          <w:rFonts w:ascii="Times New Roman" w:hAnsi="Times New Roman"/>
          <w:sz w:val="24"/>
          <w:szCs w:val="24"/>
        </w:rPr>
        <w:tab/>
        <w:t>Возврат;</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t>КонецЕсли;</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t>ХешСумма = Новый ХешированиеДанных(ХешФункция.SHA256);</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t>ХешСумма.Добавить(ДвоичныеДанные);</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t>ХешСумма = ХешСумма.ХешСумма;</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t>Запись = РегистрыСведений.ЖИПК_РегистрХешСуммПрикладныхРешений.СоздатьМенеджерЗаписи();</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t>Запись.Период = ТекущаяДатаСеанса();</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t>Запись.ПрикладноеРешение = КлючАналитики;</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t>Запись.ХешСумма = Строка(ХешСумма);</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t>Запись.Записать(Ложь);</w:t>
      </w: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lastRenderedPageBreak/>
        <w:tab/>
        <w:t>КонецЦикла;</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КонецПроцедуры</w:t>
      </w:r>
    </w:p>
    <w:p w:rsidR="00C848FF" w:rsidRPr="00C848FF" w:rsidRDefault="00C848FF" w:rsidP="00C848FF">
      <w:pPr>
        <w:spacing w:line="276" w:lineRule="auto"/>
        <w:rPr>
          <w:rFonts w:ascii="Times New Roman" w:hAnsi="Times New Roman"/>
          <w:sz w:val="24"/>
          <w:szCs w:val="24"/>
        </w:rPr>
      </w:pP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#КонецОбласти</w:t>
      </w:r>
    </w:p>
    <w:p w:rsidR="00C848FF" w:rsidRDefault="00C848FF" w:rsidP="00C848FF">
      <w:pPr>
        <w:spacing w:line="276" w:lineRule="auto"/>
        <w:rPr>
          <w:rFonts w:ascii="Times New Roman" w:hAnsi="Times New Roman"/>
          <w:sz w:val="24"/>
          <w:szCs w:val="24"/>
        </w:rPr>
      </w:pPr>
    </w:p>
    <w:p w:rsidR="00C848FF" w:rsidRDefault="00C848FF" w:rsidP="00C848FF">
      <w:pPr>
        <w:spacing w:line="360" w:lineRule="auto"/>
        <w:rPr>
          <w:rFonts w:ascii="Times New Roman" w:hAnsi="Times New Roman"/>
          <w:sz w:val="28"/>
        </w:rPr>
      </w:pPr>
      <w:r>
        <w:rPr>
          <w:rFonts w:ascii="Times New Roman" w:hAnsi="Times New Roman"/>
          <w:sz w:val="28"/>
        </w:rPr>
        <w:t>Общий модуль «ЖИПК_АнализПрикладныхРешенийРегл</w:t>
      </w:r>
      <w:r w:rsidRPr="001D10C7">
        <w:rPr>
          <w:rFonts w:ascii="Times New Roman" w:hAnsi="Times New Roman"/>
          <w:sz w:val="28"/>
        </w:rPr>
        <w:t>»</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&amp;После("ВыполнитьОбработкуПоРегламентномуЗаданию")</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Процедура ЖИПК_ВыполнитьОбработкуПоРегламентномуЗаданию(ВнешняяОбработка, ИдентификаторКоманды)</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Если ТипЗнч(ИдентификаторКоманды) = Тип("ПеречислениеСсылка.ЖИПК_РеглЗадание") Тогда</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t>ЖИПК_РеглЗадание.ОбработатьРегламентноеЗадание(ИдентификаторКоманды);</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Иначе</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t>ПродолжитьВызов(ВнешняяОбработка, ИдентификаторКоманды);</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r w:rsidRPr="00C848FF">
        <w:rPr>
          <w:rFonts w:ascii="Times New Roman" w:hAnsi="Times New Roman"/>
          <w:sz w:val="24"/>
          <w:szCs w:val="24"/>
        </w:rPr>
        <w:tab/>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t>КонецЕсли;</w:t>
      </w:r>
    </w:p>
    <w:p w:rsidR="00C848FF" w:rsidRP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ab/>
      </w:r>
    </w:p>
    <w:p w:rsidR="00C848FF" w:rsidRDefault="00C848FF" w:rsidP="00C848FF">
      <w:pPr>
        <w:spacing w:line="276" w:lineRule="auto"/>
        <w:rPr>
          <w:rFonts w:ascii="Times New Roman" w:hAnsi="Times New Roman"/>
          <w:sz w:val="24"/>
          <w:szCs w:val="24"/>
        </w:rPr>
      </w:pPr>
      <w:r w:rsidRPr="00C848FF">
        <w:rPr>
          <w:rFonts w:ascii="Times New Roman" w:hAnsi="Times New Roman"/>
          <w:sz w:val="24"/>
          <w:szCs w:val="24"/>
        </w:rPr>
        <w:t>КонецПроцедуры</w:t>
      </w:r>
    </w:p>
    <w:p w:rsidR="00C848FF" w:rsidRPr="00C848FF" w:rsidRDefault="00C848FF" w:rsidP="00C848FF">
      <w:pPr>
        <w:spacing w:line="276" w:lineRule="auto"/>
        <w:rPr>
          <w:rFonts w:ascii="Times New Roman" w:hAnsi="Times New Roman"/>
          <w:sz w:val="24"/>
          <w:szCs w:val="24"/>
          <w:lang w:val="en-US"/>
        </w:rPr>
      </w:pPr>
    </w:p>
    <w:p w:rsidR="00C848FF" w:rsidRPr="00C848FF" w:rsidRDefault="00C848FF" w:rsidP="00C848FF">
      <w:pPr>
        <w:spacing w:line="276" w:lineRule="auto"/>
        <w:rPr>
          <w:rFonts w:ascii="Times New Roman" w:hAnsi="Times New Roman"/>
          <w:sz w:val="24"/>
          <w:szCs w:val="24"/>
        </w:rPr>
      </w:pPr>
    </w:p>
    <w:p w:rsidR="00C848FF" w:rsidRPr="00C848FF" w:rsidRDefault="00C848FF" w:rsidP="00C848FF">
      <w:pPr>
        <w:spacing w:line="276" w:lineRule="auto"/>
        <w:rPr>
          <w:rFonts w:ascii="Times New Roman" w:hAnsi="Times New Roman"/>
          <w:sz w:val="24"/>
          <w:szCs w:val="24"/>
          <w:lang w:val="en-US"/>
        </w:rPr>
      </w:pPr>
    </w:p>
    <w:sectPr w:rsidR="00C848FF" w:rsidRPr="00C848FF" w:rsidSect="00CD63EF">
      <w:endnotePr>
        <w:numFmt w:val="decimal"/>
      </w:endnotePr>
      <w:pgSz w:w="11906" w:h="16838"/>
      <w:pgMar w:top="1134" w:right="850" w:bottom="1134" w:left="1701" w:header="708" w:footer="708" w:gutter="0"/>
      <w:pgNumType w:start="8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74ED3" w:rsidRDefault="00A74ED3">
      <w:pPr>
        <w:spacing w:after="0" w:line="240" w:lineRule="auto"/>
      </w:pPr>
      <w:r>
        <w:separator/>
      </w:r>
    </w:p>
  </w:endnote>
  <w:endnote w:type="continuationSeparator" w:id="0">
    <w:p w:rsidR="00A74ED3" w:rsidRDefault="00A74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XO Thames">
    <w:altName w:val="Times New Roman"/>
    <w:panose1 w:val="00000000000000000000"/>
    <w:charset w:val="00"/>
    <w:family w:val="roman"/>
    <w:notTrueType/>
    <w:pitch w:val="default"/>
  </w:font>
  <w:font w:name="ArialMT">
    <w:altName w:val="Times New Roman"/>
    <w:panose1 w:val="00000000000000000000"/>
    <w:charset w:val="00"/>
    <w:family w:val="roman"/>
    <w:notTrueType/>
    <w:pitch w:val="default"/>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49940807"/>
      <w:docPartObj>
        <w:docPartGallery w:val="Page Numbers (Bottom of Page)"/>
        <w:docPartUnique/>
      </w:docPartObj>
    </w:sdtPr>
    <w:sdtContent>
      <w:p w:rsidR="00052C47" w:rsidRDefault="00052C47">
        <w:pPr>
          <w:pStyle w:val="aff9"/>
          <w:jc w:val="center"/>
        </w:pPr>
        <w:r>
          <w:fldChar w:fldCharType="begin"/>
        </w:r>
        <w:r>
          <w:instrText>PAGE   \* MERGEFORMAT</w:instrText>
        </w:r>
        <w:r>
          <w:fldChar w:fldCharType="separate"/>
        </w:r>
        <w:r w:rsidR="00907ADE">
          <w:rPr>
            <w:noProof/>
          </w:rPr>
          <w:t>2</w:t>
        </w:r>
        <w:r>
          <w:fldChar w:fldCharType="end"/>
        </w:r>
      </w:p>
    </w:sdtContent>
  </w:sdt>
  <w:p w:rsidR="00052C47" w:rsidRDefault="00052C47">
    <w:pPr>
      <w:pStyle w:val="aff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2C47" w:rsidRDefault="00052C47" w:rsidP="004A0F0E">
    <w:pPr>
      <w:pStyle w:val="aff9"/>
    </w:pPr>
  </w:p>
  <w:p w:rsidR="00052C47" w:rsidRDefault="00052C47">
    <w:pPr>
      <w:pStyle w:val="aff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74ED3" w:rsidRDefault="00A74ED3">
      <w:pPr>
        <w:spacing w:after="0" w:line="240" w:lineRule="auto"/>
      </w:pPr>
      <w:r>
        <w:separator/>
      </w:r>
    </w:p>
  </w:footnote>
  <w:footnote w:type="continuationSeparator" w:id="0">
    <w:p w:rsidR="00A74ED3" w:rsidRDefault="00A74ED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2067FC"/>
    <w:multiLevelType w:val="hybridMultilevel"/>
    <w:tmpl w:val="0C60427C"/>
    <w:lvl w:ilvl="0" w:tplc="F076832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2D85969"/>
    <w:multiLevelType w:val="multilevel"/>
    <w:tmpl w:val="B3569648"/>
    <w:lvl w:ilvl="0">
      <w:start w:val="1"/>
      <w:numFmt w:val="bullet"/>
      <w:lvlText w:val="−"/>
      <w:lvlJc w:val="left"/>
      <w:pPr>
        <w:ind w:left="720" w:hanging="360"/>
      </w:pPr>
      <w:rPr>
        <w:rFonts w:ascii="Times New Roman" w:hAnsi="Times New Roman"/>
      </w:rPr>
    </w:lvl>
    <w:lvl w:ilvl="1">
      <w:start w:val="1"/>
      <w:numFmt w:val="bullet"/>
      <w:lvlText w:val="o"/>
      <w:lvlJc w:val="left"/>
      <w:pPr>
        <w:ind w:left="1440" w:hanging="360"/>
      </w:pPr>
      <w:rPr>
        <w:rFonts w:ascii="Courier New" w:hAnsi="Courier New"/>
      </w:rPr>
    </w:lvl>
    <w:lvl w:ilvl="2">
      <w:start w:val="1"/>
      <w:numFmt w:val="bullet"/>
      <w:lvlText w:val=""/>
      <w:lvlJc w:val="left"/>
      <w:pPr>
        <w:ind w:left="2160" w:hanging="360"/>
      </w:pPr>
      <w:rPr>
        <w:rFonts w:ascii="Wingdings" w:hAnsi="Wingdings"/>
      </w:rPr>
    </w:lvl>
    <w:lvl w:ilvl="3">
      <w:start w:val="1"/>
      <w:numFmt w:val="bullet"/>
      <w:lvlText w:val=""/>
      <w:lvlJc w:val="left"/>
      <w:pPr>
        <w:ind w:left="2880" w:hanging="360"/>
      </w:pPr>
      <w:rPr>
        <w:rFonts w:ascii="Symbol" w:hAnsi="Symbol"/>
      </w:rPr>
    </w:lvl>
    <w:lvl w:ilvl="4">
      <w:start w:val="1"/>
      <w:numFmt w:val="bullet"/>
      <w:lvlText w:val="o"/>
      <w:lvlJc w:val="left"/>
      <w:pPr>
        <w:ind w:left="3600" w:hanging="360"/>
      </w:pPr>
      <w:rPr>
        <w:rFonts w:ascii="Courier New" w:hAnsi="Courier New"/>
      </w:rPr>
    </w:lvl>
    <w:lvl w:ilvl="5">
      <w:start w:val="1"/>
      <w:numFmt w:val="bullet"/>
      <w:lvlText w:val=""/>
      <w:lvlJc w:val="left"/>
      <w:pPr>
        <w:ind w:left="4320" w:hanging="360"/>
      </w:pPr>
      <w:rPr>
        <w:rFonts w:ascii="Wingdings" w:hAnsi="Wingdings"/>
      </w:rPr>
    </w:lvl>
    <w:lvl w:ilvl="6">
      <w:start w:val="1"/>
      <w:numFmt w:val="bullet"/>
      <w:lvlText w:val=""/>
      <w:lvlJc w:val="left"/>
      <w:pPr>
        <w:ind w:left="5040" w:hanging="360"/>
      </w:pPr>
      <w:rPr>
        <w:rFonts w:ascii="Symbol" w:hAnsi="Symbol"/>
      </w:rPr>
    </w:lvl>
    <w:lvl w:ilvl="7">
      <w:start w:val="1"/>
      <w:numFmt w:val="bullet"/>
      <w:lvlText w:val="o"/>
      <w:lvlJc w:val="left"/>
      <w:pPr>
        <w:ind w:left="5760" w:hanging="360"/>
      </w:pPr>
      <w:rPr>
        <w:rFonts w:ascii="Courier New" w:hAnsi="Courier New"/>
      </w:rPr>
    </w:lvl>
    <w:lvl w:ilvl="8">
      <w:start w:val="1"/>
      <w:numFmt w:val="bullet"/>
      <w:lvlText w:val=""/>
      <w:lvlJc w:val="left"/>
      <w:pPr>
        <w:ind w:left="6480" w:hanging="360"/>
      </w:pPr>
      <w:rPr>
        <w:rFonts w:ascii="Wingdings" w:hAnsi="Wingdings"/>
      </w:rPr>
    </w:lvl>
  </w:abstractNum>
  <w:abstractNum w:abstractNumId="2" w15:restartNumberingAfterBreak="0">
    <w:nsid w:val="04AF63F7"/>
    <w:multiLevelType w:val="multilevel"/>
    <w:tmpl w:val="889C6A70"/>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3" w15:restartNumberingAfterBreak="0">
    <w:nsid w:val="07E466BB"/>
    <w:multiLevelType w:val="multilevel"/>
    <w:tmpl w:val="C9A09310"/>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4" w15:restartNumberingAfterBreak="0">
    <w:nsid w:val="095F2AC1"/>
    <w:multiLevelType w:val="hybridMultilevel"/>
    <w:tmpl w:val="E7D22B0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0B184EC5"/>
    <w:multiLevelType w:val="hybridMultilevel"/>
    <w:tmpl w:val="3E2EE21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0D6B75E0"/>
    <w:multiLevelType w:val="hybridMultilevel"/>
    <w:tmpl w:val="E6BE8E4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0FB12972"/>
    <w:multiLevelType w:val="multilevel"/>
    <w:tmpl w:val="6036571C"/>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rPr>
    </w:lvl>
    <w:lvl w:ilvl="2">
      <w:start w:val="1"/>
      <w:numFmt w:val="bullet"/>
      <w:lvlText w:val=""/>
      <w:lvlJc w:val="left"/>
      <w:pPr>
        <w:ind w:left="2160" w:hanging="360"/>
      </w:pPr>
      <w:rPr>
        <w:rFonts w:ascii="Wingdings" w:hAnsi="Wingdings"/>
      </w:rPr>
    </w:lvl>
    <w:lvl w:ilvl="3">
      <w:start w:val="1"/>
      <w:numFmt w:val="bullet"/>
      <w:lvlText w:val=""/>
      <w:lvlJc w:val="left"/>
      <w:pPr>
        <w:ind w:left="2880" w:hanging="360"/>
      </w:pPr>
      <w:rPr>
        <w:rFonts w:ascii="Symbol" w:hAnsi="Symbol"/>
      </w:rPr>
    </w:lvl>
    <w:lvl w:ilvl="4">
      <w:start w:val="1"/>
      <w:numFmt w:val="bullet"/>
      <w:lvlText w:val="o"/>
      <w:lvlJc w:val="left"/>
      <w:pPr>
        <w:ind w:left="3600" w:hanging="360"/>
      </w:pPr>
      <w:rPr>
        <w:rFonts w:ascii="Courier New" w:hAnsi="Courier New"/>
      </w:rPr>
    </w:lvl>
    <w:lvl w:ilvl="5">
      <w:start w:val="1"/>
      <w:numFmt w:val="bullet"/>
      <w:lvlText w:val=""/>
      <w:lvlJc w:val="left"/>
      <w:pPr>
        <w:ind w:left="4320" w:hanging="360"/>
      </w:pPr>
      <w:rPr>
        <w:rFonts w:ascii="Wingdings" w:hAnsi="Wingdings"/>
      </w:rPr>
    </w:lvl>
    <w:lvl w:ilvl="6">
      <w:start w:val="1"/>
      <w:numFmt w:val="bullet"/>
      <w:lvlText w:val=""/>
      <w:lvlJc w:val="left"/>
      <w:pPr>
        <w:ind w:left="5040" w:hanging="360"/>
      </w:pPr>
      <w:rPr>
        <w:rFonts w:ascii="Symbol" w:hAnsi="Symbol"/>
      </w:rPr>
    </w:lvl>
    <w:lvl w:ilvl="7">
      <w:start w:val="1"/>
      <w:numFmt w:val="bullet"/>
      <w:lvlText w:val="o"/>
      <w:lvlJc w:val="left"/>
      <w:pPr>
        <w:ind w:left="5760" w:hanging="360"/>
      </w:pPr>
      <w:rPr>
        <w:rFonts w:ascii="Courier New" w:hAnsi="Courier New"/>
      </w:rPr>
    </w:lvl>
    <w:lvl w:ilvl="8">
      <w:start w:val="1"/>
      <w:numFmt w:val="bullet"/>
      <w:lvlText w:val=""/>
      <w:lvlJc w:val="left"/>
      <w:pPr>
        <w:ind w:left="6480" w:hanging="360"/>
      </w:pPr>
      <w:rPr>
        <w:rFonts w:ascii="Wingdings" w:hAnsi="Wingdings"/>
      </w:rPr>
    </w:lvl>
  </w:abstractNum>
  <w:abstractNum w:abstractNumId="8" w15:restartNumberingAfterBreak="0">
    <w:nsid w:val="0FD76ACA"/>
    <w:multiLevelType w:val="multilevel"/>
    <w:tmpl w:val="370E8CA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2323462"/>
    <w:multiLevelType w:val="hybridMultilevel"/>
    <w:tmpl w:val="B4D603A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12F16D1B"/>
    <w:multiLevelType w:val="hybridMultilevel"/>
    <w:tmpl w:val="E18400E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1588362E"/>
    <w:multiLevelType w:val="multilevel"/>
    <w:tmpl w:val="7F22D2B0"/>
    <w:lvl w:ilvl="0">
      <w:start w:val="1"/>
      <w:numFmt w:val="bullet"/>
      <w:lvlText w:val=""/>
      <w:lvlJc w:val="left"/>
      <w:pPr>
        <w:ind w:left="1429" w:hanging="360"/>
      </w:pPr>
      <w:rPr>
        <w:rFonts w:ascii="Symbol" w:hAnsi="Symbol"/>
      </w:rPr>
    </w:lvl>
    <w:lvl w:ilvl="1">
      <w:start w:val="1"/>
      <w:numFmt w:val="bullet"/>
      <w:lvlText w:val="o"/>
      <w:lvlJc w:val="left"/>
      <w:pPr>
        <w:ind w:left="2149" w:hanging="360"/>
      </w:pPr>
      <w:rPr>
        <w:rFonts w:ascii="Courier New" w:hAnsi="Courier New"/>
      </w:rPr>
    </w:lvl>
    <w:lvl w:ilvl="2">
      <w:start w:val="1"/>
      <w:numFmt w:val="bullet"/>
      <w:lvlText w:val=""/>
      <w:lvlJc w:val="left"/>
      <w:pPr>
        <w:ind w:left="2869" w:hanging="360"/>
      </w:pPr>
      <w:rPr>
        <w:rFonts w:ascii="Wingdings" w:hAnsi="Wingdings"/>
      </w:rPr>
    </w:lvl>
    <w:lvl w:ilvl="3">
      <w:start w:val="1"/>
      <w:numFmt w:val="bullet"/>
      <w:lvlText w:val=""/>
      <w:lvlJc w:val="left"/>
      <w:pPr>
        <w:ind w:left="3589" w:hanging="360"/>
      </w:pPr>
      <w:rPr>
        <w:rFonts w:ascii="Symbol" w:hAnsi="Symbol"/>
      </w:rPr>
    </w:lvl>
    <w:lvl w:ilvl="4">
      <w:start w:val="1"/>
      <w:numFmt w:val="bullet"/>
      <w:lvlText w:val="o"/>
      <w:lvlJc w:val="left"/>
      <w:pPr>
        <w:ind w:left="4309" w:hanging="360"/>
      </w:pPr>
      <w:rPr>
        <w:rFonts w:ascii="Courier New" w:hAnsi="Courier New"/>
      </w:rPr>
    </w:lvl>
    <w:lvl w:ilvl="5">
      <w:start w:val="1"/>
      <w:numFmt w:val="bullet"/>
      <w:lvlText w:val=""/>
      <w:lvlJc w:val="left"/>
      <w:pPr>
        <w:ind w:left="5029" w:hanging="360"/>
      </w:pPr>
      <w:rPr>
        <w:rFonts w:ascii="Wingdings" w:hAnsi="Wingdings"/>
      </w:rPr>
    </w:lvl>
    <w:lvl w:ilvl="6">
      <w:start w:val="1"/>
      <w:numFmt w:val="bullet"/>
      <w:lvlText w:val=""/>
      <w:lvlJc w:val="left"/>
      <w:pPr>
        <w:ind w:left="5749" w:hanging="360"/>
      </w:pPr>
      <w:rPr>
        <w:rFonts w:ascii="Symbol" w:hAnsi="Symbol"/>
      </w:rPr>
    </w:lvl>
    <w:lvl w:ilvl="7">
      <w:start w:val="1"/>
      <w:numFmt w:val="bullet"/>
      <w:lvlText w:val="o"/>
      <w:lvlJc w:val="left"/>
      <w:pPr>
        <w:ind w:left="6469" w:hanging="360"/>
      </w:pPr>
      <w:rPr>
        <w:rFonts w:ascii="Courier New" w:hAnsi="Courier New"/>
      </w:rPr>
    </w:lvl>
    <w:lvl w:ilvl="8">
      <w:start w:val="1"/>
      <w:numFmt w:val="bullet"/>
      <w:lvlText w:val=""/>
      <w:lvlJc w:val="left"/>
      <w:pPr>
        <w:ind w:left="7189" w:hanging="360"/>
      </w:pPr>
      <w:rPr>
        <w:rFonts w:ascii="Wingdings" w:hAnsi="Wingdings"/>
      </w:rPr>
    </w:lvl>
  </w:abstractNum>
  <w:abstractNum w:abstractNumId="12" w15:restartNumberingAfterBreak="0">
    <w:nsid w:val="15F47681"/>
    <w:multiLevelType w:val="hybridMultilevel"/>
    <w:tmpl w:val="E6526E6A"/>
    <w:lvl w:ilvl="0" w:tplc="23E0C4E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17461925"/>
    <w:multiLevelType w:val="multilevel"/>
    <w:tmpl w:val="9078C442"/>
    <w:lvl w:ilvl="0">
      <w:start w:val="1"/>
      <w:numFmt w:val="bullet"/>
      <w:lvlText w:val=""/>
      <w:lvlJc w:val="left"/>
      <w:pPr>
        <w:ind w:left="1429" w:hanging="360"/>
      </w:pPr>
      <w:rPr>
        <w:rFonts w:ascii="Symbol" w:hAnsi="Symbol"/>
      </w:rPr>
    </w:lvl>
    <w:lvl w:ilvl="1">
      <w:start w:val="1"/>
      <w:numFmt w:val="bullet"/>
      <w:lvlText w:val="o"/>
      <w:lvlJc w:val="left"/>
      <w:pPr>
        <w:ind w:left="2149" w:hanging="360"/>
      </w:pPr>
      <w:rPr>
        <w:rFonts w:ascii="Courier New" w:hAnsi="Courier New"/>
      </w:rPr>
    </w:lvl>
    <w:lvl w:ilvl="2">
      <w:start w:val="1"/>
      <w:numFmt w:val="bullet"/>
      <w:lvlText w:val=""/>
      <w:lvlJc w:val="left"/>
      <w:pPr>
        <w:ind w:left="2869" w:hanging="360"/>
      </w:pPr>
      <w:rPr>
        <w:rFonts w:ascii="Wingdings" w:hAnsi="Wingdings"/>
      </w:rPr>
    </w:lvl>
    <w:lvl w:ilvl="3">
      <w:start w:val="1"/>
      <w:numFmt w:val="bullet"/>
      <w:lvlText w:val=""/>
      <w:lvlJc w:val="left"/>
      <w:pPr>
        <w:ind w:left="3589" w:hanging="360"/>
      </w:pPr>
      <w:rPr>
        <w:rFonts w:ascii="Symbol" w:hAnsi="Symbol"/>
      </w:rPr>
    </w:lvl>
    <w:lvl w:ilvl="4">
      <w:start w:val="1"/>
      <w:numFmt w:val="bullet"/>
      <w:lvlText w:val="o"/>
      <w:lvlJc w:val="left"/>
      <w:pPr>
        <w:ind w:left="4309" w:hanging="360"/>
      </w:pPr>
      <w:rPr>
        <w:rFonts w:ascii="Courier New" w:hAnsi="Courier New"/>
      </w:rPr>
    </w:lvl>
    <w:lvl w:ilvl="5">
      <w:start w:val="1"/>
      <w:numFmt w:val="bullet"/>
      <w:lvlText w:val=""/>
      <w:lvlJc w:val="left"/>
      <w:pPr>
        <w:ind w:left="5029" w:hanging="360"/>
      </w:pPr>
      <w:rPr>
        <w:rFonts w:ascii="Wingdings" w:hAnsi="Wingdings"/>
      </w:rPr>
    </w:lvl>
    <w:lvl w:ilvl="6">
      <w:start w:val="1"/>
      <w:numFmt w:val="bullet"/>
      <w:lvlText w:val=""/>
      <w:lvlJc w:val="left"/>
      <w:pPr>
        <w:ind w:left="5749" w:hanging="360"/>
      </w:pPr>
      <w:rPr>
        <w:rFonts w:ascii="Symbol" w:hAnsi="Symbol"/>
      </w:rPr>
    </w:lvl>
    <w:lvl w:ilvl="7">
      <w:start w:val="1"/>
      <w:numFmt w:val="bullet"/>
      <w:lvlText w:val="o"/>
      <w:lvlJc w:val="left"/>
      <w:pPr>
        <w:ind w:left="6469" w:hanging="360"/>
      </w:pPr>
      <w:rPr>
        <w:rFonts w:ascii="Courier New" w:hAnsi="Courier New"/>
      </w:rPr>
    </w:lvl>
    <w:lvl w:ilvl="8">
      <w:start w:val="1"/>
      <w:numFmt w:val="bullet"/>
      <w:lvlText w:val=""/>
      <w:lvlJc w:val="left"/>
      <w:pPr>
        <w:ind w:left="7189" w:hanging="360"/>
      </w:pPr>
      <w:rPr>
        <w:rFonts w:ascii="Wingdings" w:hAnsi="Wingdings"/>
      </w:rPr>
    </w:lvl>
  </w:abstractNum>
  <w:abstractNum w:abstractNumId="14" w15:restartNumberingAfterBreak="0">
    <w:nsid w:val="212134F6"/>
    <w:multiLevelType w:val="hybridMultilevel"/>
    <w:tmpl w:val="FB8CBFE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21637D83"/>
    <w:multiLevelType w:val="multilevel"/>
    <w:tmpl w:val="A468B314"/>
    <w:lvl w:ilvl="0">
      <w:start w:val="1"/>
      <w:numFmt w:val="bullet"/>
      <w:lvlText w:val=""/>
      <w:lvlJc w:val="left"/>
      <w:pPr>
        <w:ind w:left="1429" w:hanging="360"/>
      </w:pPr>
      <w:rPr>
        <w:rFonts w:ascii="Symbol" w:hAnsi="Symbol"/>
      </w:rPr>
    </w:lvl>
    <w:lvl w:ilvl="1">
      <w:start w:val="1"/>
      <w:numFmt w:val="bullet"/>
      <w:lvlText w:val="o"/>
      <w:lvlJc w:val="left"/>
      <w:pPr>
        <w:ind w:left="2149" w:hanging="360"/>
      </w:pPr>
      <w:rPr>
        <w:rFonts w:ascii="Courier New" w:hAnsi="Courier New"/>
      </w:rPr>
    </w:lvl>
    <w:lvl w:ilvl="2">
      <w:start w:val="1"/>
      <w:numFmt w:val="bullet"/>
      <w:lvlText w:val=""/>
      <w:lvlJc w:val="left"/>
      <w:pPr>
        <w:ind w:left="2869" w:hanging="360"/>
      </w:pPr>
      <w:rPr>
        <w:rFonts w:ascii="Wingdings" w:hAnsi="Wingdings"/>
      </w:rPr>
    </w:lvl>
    <w:lvl w:ilvl="3">
      <w:start w:val="1"/>
      <w:numFmt w:val="bullet"/>
      <w:lvlText w:val=""/>
      <w:lvlJc w:val="left"/>
      <w:pPr>
        <w:ind w:left="3589" w:hanging="360"/>
      </w:pPr>
      <w:rPr>
        <w:rFonts w:ascii="Symbol" w:hAnsi="Symbol"/>
      </w:rPr>
    </w:lvl>
    <w:lvl w:ilvl="4">
      <w:start w:val="1"/>
      <w:numFmt w:val="bullet"/>
      <w:lvlText w:val="o"/>
      <w:lvlJc w:val="left"/>
      <w:pPr>
        <w:ind w:left="4309" w:hanging="360"/>
      </w:pPr>
      <w:rPr>
        <w:rFonts w:ascii="Courier New" w:hAnsi="Courier New"/>
      </w:rPr>
    </w:lvl>
    <w:lvl w:ilvl="5">
      <w:start w:val="1"/>
      <w:numFmt w:val="bullet"/>
      <w:lvlText w:val=""/>
      <w:lvlJc w:val="left"/>
      <w:pPr>
        <w:ind w:left="5029" w:hanging="360"/>
      </w:pPr>
      <w:rPr>
        <w:rFonts w:ascii="Wingdings" w:hAnsi="Wingdings"/>
      </w:rPr>
    </w:lvl>
    <w:lvl w:ilvl="6">
      <w:start w:val="1"/>
      <w:numFmt w:val="bullet"/>
      <w:lvlText w:val=""/>
      <w:lvlJc w:val="left"/>
      <w:pPr>
        <w:ind w:left="5749" w:hanging="360"/>
      </w:pPr>
      <w:rPr>
        <w:rFonts w:ascii="Symbol" w:hAnsi="Symbol"/>
      </w:rPr>
    </w:lvl>
    <w:lvl w:ilvl="7">
      <w:start w:val="1"/>
      <w:numFmt w:val="bullet"/>
      <w:lvlText w:val="o"/>
      <w:lvlJc w:val="left"/>
      <w:pPr>
        <w:ind w:left="6469" w:hanging="360"/>
      </w:pPr>
      <w:rPr>
        <w:rFonts w:ascii="Courier New" w:hAnsi="Courier New"/>
      </w:rPr>
    </w:lvl>
    <w:lvl w:ilvl="8">
      <w:start w:val="1"/>
      <w:numFmt w:val="bullet"/>
      <w:lvlText w:val=""/>
      <w:lvlJc w:val="left"/>
      <w:pPr>
        <w:ind w:left="7189" w:hanging="360"/>
      </w:pPr>
      <w:rPr>
        <w:rFonts w:ascii="Wingdings" w:hAnsi="Wingdings"/>
      </w:rPr>
    </w:lvl>
  </w:abstractNum>
  <w:abstractNum w:abstractNumId="16" w15:restartNumberingAfterBreak="0">
    <w:nsid w:val="2223500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2704AD3"/>
    <w:multiLevelType w:val="hybridMultilevel"/>
    <w:tmpl w:val="A846376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25237462"/>
    <w:multiLevelType w:val="hybridMultilevel"/>
    <w:tmpl w:val="357A0292"/>
    <w:lvl w:ilvl="0" w:tplc="F076832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2B3D7BEC"/>
    <w:multiLevelType w:val="hybridMultilevel"/>
    <w:tmpl w:val="A8DC90D6"/>
    <w:lvl w:ilvl="0" w:tplc="23E0C4E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2E0237CF"/>
    <w:multiLevelType w:val="multilevel"/>
    <w:tmpl w:val="D7BE32D8"/>
    <w:lvl w:ilvl="0">
      <w:start w:val="1"/>
      <w:numFmt w:val="decimal"/>
      <w:lvlText w:val="%1."/>
      <w:lvlJc w:val="left"/>
      <w:pPr>
        <w:ind w:left="1129" w:hanging="420"/>
      </w:pPr>
      <w:rPr>
        <w:b w:val="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21" w15:restartNumberingAfterBreak="0">
    <w:nsid w:val="2FB02197"/>
    <w:multiLevelType w:val="multilevel"/>
    <w:tmpl w:val="C0A279F4"/>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rPr>
    </w:lvl>
    <w:lvl w:ilvl="2">
      <w:start w:val="1"/>
      <w:numFmt w:val="bullet"/>
      <w:lvlText w:val=""/>
      <w:lvlJc w:val="left"/>
      <w:pPr>
        <w:ind w:left="2160" w:hanging="360"/>
      </w:pPr>
      <w:rPr>
        <w:rFonts w:ascii="Wingdings" w:hAnsi="Wingdings"/>
      </w:rPr>
    </w:lvl>
    <w:lvl w:ilvl="3">
      <w:start w:val="1"/>
      <w:numFmt w:val="bullet"/>
      <w:lvlText w:val=""/>
      <w:lvlJc w:val="left"/>
      <w:pPr>
        <w:ind w:left="2880" w:hanging="360"/>
      </w:pPr>
      <w:rPr>
        <w:rFonts w:ascii="Symbol" w:hAnsi="Symbol"/>
      </w:rPr>
    </w:lvl>
    <w:lvl w:ilvl="4">
      <w:start w:val="1"/>
      <w:numFmt w:val="bullet"/>
      <w:lvlText w:val="o"/>
      <w:lvlJc w:val="left"/>
      <w:pPr>
        <w:ind w:left="3600" w:hanging="360"/>
      </w:pPr>
      <w:rPr>
        <w:rFonts w:ascii="Courier New" w:hAnsi="Courier New"/>
      </w:rPr>
    </w:lvl>
    <w:lvl w:ilvl="5">
      <w:start w:val="1"/>
      <w:numFmt w:val="bullet"/>
      <w:lvlText w:val=""/>
      <w:lvlJc w:val="left"/>
      <w:pPr>
        <w:ind w:left="4320" w:hanging="360"/>
      </w:pPr>
      <w:rPr>
        <w:rFonts w:ascii="Wingdings" w:hAnsi="Wingdings"/>
      </w:rPr>
    </w:lvl>
    <w:lvl w:ilvl="6">
      <w:start w:val="1"/>
      <w:numFmt w:val="bullet"/>
      <w:lvlText w:val=""/>
      <w:lvlJc w:val="left"/>
      <w:pPr>
        <w:ind w:left="5040" w:hanging="360"/>
      </w:pPr>
      <w:rPr>
        <w:rFonts w:ascii="Symbol" w:hAnsi="Symbol"/>
      </w:rPr>
    </w:lvl>
    <w:lvl w:ilvl="7">
      <w:start w:val="1"/>
      <w:numFmt w:val="bullet"/>
      <w:lvlText w:val="o"/>
      <w:lvlJc w:val="left"/>
      <w:pPr>
        <w:ind w:left="5760" w:hanging="360"/>
      </w:pPr>
      <w:rPr>
        <w:rFonts w:ascii="Courier New" w:hAnsi="Courier New"/>
      </w:rPr>
    </w:lvl>
    <w:lvl w:ilvl="8">
      <w:start w:val="1"/>
      <w:numFmt w:val="bullet"/>
      <w:lvlText w:val=""/>
      <w:lvlJc w:val="left"/>
      <w:pPr>
        <w:ind w:left="6480" w:hanging="360"/>
      </w:pPr>
      <w:rPr>
        <w:rFonts w:ascii="Wingdings" w:hAnsi="Wingdings"/>
      </w:rPr>
    </w:lvl>
  </w:abstractNum>
  <w:abstractNum w:abstractNumId="22" w15:restartNumberingAfterBreak="0">
    <w:nsid w:val="35763241"/>
    <w:multiLevelType w:val="hybridMultilevel"/>
    <w:tmpl w:val="2846494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369D6DBD"/>
    <w:multiLevelType w:val="hybridMultilevel"/>
    <w:tmpl w:val="6B249A92"/>
    <w:lvl w:ilvl="0" w:tplc="F076832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3A1A27E0"/>
    <w:multiLevelType w:val="hybridMultilevel"/>
    <w:tmpl w:val="F7DEB9EC"/>
    <w:lvl w:ilvl="0" w:tplc="23E0C4E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3DFE7775"/>
    <w:multiLevelType w:val="hybridMultilevel"/>
    <w:tmpl w:val="40928B34"/>
    <w:lvl w:ilvl="0" w:tplc="F076832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3E174844"/>
    <w:multiLevelType w:val="multilevel"/>
    <w:tmpl w:val="1E0C0C50"/>
    <w:lvl w:ilvl="0">
      <w:start w:val="1"/>
      <w:numFmt w:val="bullet"/>
      <w:lvlText w:val="−"/>
      <w:lvlJc w:val="left"/>
      <w:pPr>
        <w:ind w:left="1429" w:hanging="360"/>
      </w:pPr>
      <w:rPr>
        <w:rFonts w:ascii="Times New Roman" w:hAnsi="Times New Roman"/>
      </w:rPr>
    </w:lvl>
    <w:lvl w:ilvl="1">
      <w:start w:val="1"/>
      <w:numFmt w:val="bullet"/>
      <w:lvlText w:val="o"/>
      <w:lvlJc w:val="left"/>
      <w:pPr>
        <w:ind w:left="2149" w:hanging="360"/>
      </w:pPr>
      <w:rPr>
        <w:rFonts w:ascii="Courier New" w:hAnsi="Courier New"/>
      </w:rPr>
    </w:lvl>
    <w:lvl w:ilvl="2">
      <w:start w:val="1"/>
      <w:numFmt w:val="bullet"/>
      <w:lvlText w:val=""/>
      <w:lvlJc w:val="left"/>
      <w:pPr>
        <w:ind w:left="2869" w:hanging="360"/>
      </w:pPr>
      <w:rPr>
        <w:rFonts w:ascii="Wingdings" w:hAnsi="Wingdings"/>
      </w:rPr>
    </w:lvl>
    <w:lvl w:ilvl="3">
      <w:start w:val="1"/>
      <w:numFmt w:val="bullet"/>
      <w:lvlText w:val=""/>
      <w:lvlJc w:val="left"/>
      <w:pPr>
        <w:ind w:left="3589" w:hanging="360"/>
      </w:pPr>
      <w:rPr>
        <w:rFonts w:ascii="Symbol" w:hAnsi="Symbol"/>
      </w:rPr>
    </w:lvl>
    <w:lvl w:ilvl="4">
      <w:start w:val="1"/>
      <w:numFmt w:val="bullet"/>
      <w:lvlText w:val="o"/>
      <w:lvlJc w:val="left"/>
      <w:pPr>
        <w:ind w:left="4309" w:hanging="360"/>
      </w:pPr>
      <w:rPr>
        <w:rFonts w:ascii="Courier New" w:hAnsi="Courier New"/>
      </w:rPr>
    </w:lvl>
    <w:lvl w:ilvl="5">
      <w:start w:val="1"/>
      <w:numFmt w:val="bullet"/>
      <w:lvlText w:val=""/>
      <w:lvlJc w:val="left"/>
      <w:pPr>
        <w:ind w:left="5029" w:hanging="360"/>
      </w:pPr>
      <w:rPr>
        <w:rFonts w:ascii="Wingdings" w:hAnsi="Wingdings"/>
      </w:rPr>
    </w:lvl>
    <w:lvl w:ilvl="6">
      <w:start w:val="1"/>
      <w:numFmt w:val="bullet"/>
      <w:lvlText w:val=""/>
      <w:lvlJc w:val="left"/>
      <w:pPr>
        <w:ind w:left="5749" w:hanging="360"/>
      </w:pPr>
      <w:rPr>
        <w:rFonts w:ascii="Symbol" w:hAnsi="Symbol"/>
      </w:rPr>
    </w:lvl>
    <w:lvl w:ilvl="7">
      <w:start w:val="1"/>
      <w:numFmt w:val="bullet"/>
      <w:lvlText w:val="o"/>
      <w:lvlJc w:val="left"/>
      <w:pPr>
        <w:ind w:left="6469" w:hanging="360"/>
      </w:pPr>
      <w:rPr>
        <w:rFonts w:ascii="Courier New" w:hAnsi="Courier New"/>
      </w:rPr>
    </w:lvl>
    <w:lvl w:ilvl="8">
      <w:start w:val="1"/>
      <w:numFmt w:val="bullet"/>
      <w:lvlText w:val=""/>
      <w:lvlJc w:val="left"/>
      <w:pPr>
        <w:ind w:left="7189" w:hanging="360"/>
      </w:pPr>
      <w:rPr>
        <w:rFonts w:ascii="Wingdings" w:hAnsi="Wingdings"/>
      </w:rPr>
    </w:lvl>
  </w:abstractNum>
  <w:abstractNum w:abstractNumId="27" w15:restartNumberingAfterBreak="0">
    <w:nsid w:val="4358404B"/>
    <w:multiLevelType w:val="hybridMultilevel"/>
    <w:tmpl w:val="5BE846BC"/>
    <w:lvl w:ilvl="0" w:tplc="F076832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43E268BB"/>
    <w:multiLevelType w:val="multilevel"/>
    <w:tmpl w:val="1D56CED2"/>
    <w:lvl w:ilvl="0">
      <w:start w:val="1"/>
      <w:numFmt w:val="bullet"/>
      <w:lvlText w:val="−"/>
      <w:lvlJc w:val="left"/>
      <w:pPr>
        <w:ind w:left="720" w:hanging="360"/>
      </w:pPr>
      <w:rPr>
        <w:rFonts w:ascii="Times New Roman" w:hAnsi="Times New Roman"/>
      </w:rPr>
    </w:lvl>
    <w:lvl w:ilvl="1">
      <w:start w:val="1"/>
      <w:numFmt w:val="bullet"/>
      <w:lvlText w:val="o"/>
      <w:lvlJc w:val="left"/>
      <w:pPr>
        <w:ind w:left="1440" w:hanging="360"/>
      </w:pPr>
      <w:rPr>
        <w:rFonts w:ascii="Courier New" w:hAnsi="Courier New"/>
      </w:rPr>
    </w:lvl>
    <w:lvl w:ilvl="2">
      <w:start w:val="1"/>
      <w:numFmt w:val="bullet"/>
      <w:lvlText w:val=""/>
      <w:lvlJc w:val="left"/>
      <w:pPr>
        <w:ind w:left="2160" w:hanging="360"/>
      </w:pPr>
      <w:rPr>
        <w:rFonts w:ascii="Wingdings" w:hAnsi="Wingdings"/>
      </w:rPr>
    </w:lvl>
    <w:lvl w:ilvl="3">
      <w:start w:val="1"/>
      <w:numFmt w:val="bullet"/>
      <w:lvlText w:val=""/>
      <w:lvlJc w:val="left"/>
      <w:pPr>
        <w:ind w:left="2880" w:hanging="360"/>
      </w:pPr>
      <w:rPr>
        <w:rFonts w:ascii="Symbol" w:hAnsi="Symbol"/>
      </w:rPr>
    </w:lvl>
    <w:lvl w:ilvl="4">
      <w:start w:val="1"/>
      <w:numFmt w:val="bullet"/>
      <w:lvlText w:val="o"/>
      <w:lvlJc w:val="left"/>
      <w:pPr>
        <w:ind w:left="3600" w:hanging="360"/>
      </w:pPr>
      <w:rPr>
        <w:rFonts w:ascii="Courier New" w:hAnsi="Courier New"/>
      </w:rPr>
    </w:lvl>
    <w:lvl w:ilvl="5">
      <w:start w:val="1"/>
      <w:numFmt w:val="bullet"/>
      <w:lvlText w:val=""/>
      <w:lvlJc w:val="left"/>
      <w:pPr>
        <w:ind w:left="4320" w:hanging="360"/>
      </w:pPr>
      <w:rPr>
        <w:rFonts w:ascii="Wingdings" w:hAnsi="Wingdings"/>
      </w:rPr>
    </w:lvl>
    <w:lvl w:ilvl="6">
      <w:start w:val="1"/>
      <w:numFmt w:val="bullet"/>
      <w:lvlText w:val=""/>
      <w:lvlJc w:val="left"/>
      <w:pPr>
        <w:ind w:left="5040" w:hanging="360"/>
      </w:pPr>
      <w:rPr>
        <w:rFonts w:ascii="Symbol" w:hAnsi="Symbol"/>
      </w:rPr>
    </w:lvl>
    <w:lvl w:ilvl="7">
      <w:start w:val="1"/>
      <w:numFmt w:val="bullet"/>
      <w:lvlText w:val="o"/>
      <w:lvlJc w:val="left"/>
      <w:pPr>
        <w:ind w:left="5760" w:hanging="360"/>
      </w:pPr>
      <w:rPr>
        <w:rFonts w:ascii="Courier New" w:hAnsi="Courier New"/>
      </w:rPr>
    </w:lvl>
    <w:lvl w:ilvl="8">
      <w:start w:val="1"/>
      <w:numFmt w:val="bullet"/>
      <w:lvlText w:val=""/>
      <w:lvlJc w:val="left"/>
      <w:pPr>
        <w:ind w:left="6480" w:hanging="360"/>
      </w:pPr>
      <w:rPr>
        <w:rFonts w:ascii="Wingdings" w:hAnsi="Wingdings"/>
      </w:rPr>
    </w:lvl>
  </w:abstractNum>
  <w:abstractNum w:abstractNumId="29" w15:restartNumberingAfterBreak="0">
    <w:nsid w:val="4414683D"/>
    <w:multiLevelType w:val="hybridMultilevel"/>
    <w:tmpl w:val="809C5672"/>
    <w:lvl w:ilvl="0" w:tplc="92B48EC4">
      <w:start w:val="1"/>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44AF2FAB"/>
    <w:multiLevelType w:val="hybridMultilevel"/>
    <w:tmpl w:val="DC5C2DB0"/>
    <w:lvl w:ilvl="0" w:tplc="23E0C4E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48CD2214"/>
    <w:multiLevelType w:val="hybridMultilevel"/>
    <w:tmpl w:val="3DCADDE4"/>
    <w:lvl w:ilvl="0" w:tplc="23E0C4E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4A474DCF"/>
    <w:multiLevelType w:val="multilevel"/>
    <w:tmpl w:val="89A62F6E"/>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33" w15:restartNumberingAfterBreak="0">
    <w:nsid w:val="57367C41"/>
    <w:multiLevelType w:val="multilevel"/>
    <w:tmpl w:val="239436AC"/>
    <w:lvl w:ilvl="0">
      <w:numFmt w:val="bullet"/>
      <w:lvlText w:val="-"/>
      <w:lvlJc w:val="left"/>
      <w:pPr>
        <w:ind w:left="720" w:hanging="360"/>
      </w:pPr>
      <w:rPr>
        <w:rFonts w:ascii="Calibri" w:hAnsi="Calibri"/>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Calibri" w:hAnsi="Calibri"/>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Calibri" w:hAnsi="Calibri"/>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4" w15:restartNumberingAfterBreak="0">
    <w:nsid w:val="586D14B8"/>
    <w:multiLevelType w:val="hybridMultilevel"/>
    <w:tmpl w:val="184EA834"/>
    <w:lvl w:ilvl="0" w:tplc="F076832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5CC66DDA"/>
    <w:multiLevelType w:val="hybridMultilevel"/>
    <w:tmpl w:val="2C9605A4"/>
    <w:lvl w:ilvl="0" w:tplc="23E0C4E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5EFD6909"/>
    <w:multiLevelType w:val="multilevel"/>
    <w:tmpl w:val="9F62EBD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7" w15:restartNumberingAfterBreak="0">
    <w:nsid w:val="61D021BD"/>
    <w:multiLevelType w:val="multilevel"/>
    <w:tmpl w:val="370E8CA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64D91FD5"/>
    <w:multiLevelType w:val="hybridMultilevel"/>
    <w:tmpl w:val="F126E3A2"/>
    <w:lvl w:ilvl="0" w:tplc="23E0C4E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6876416F"/>
    <w:multiLevelType w:val="hybridMultilevel"/>
    <w:tmpl w:val="141A6FB8"/>
    <w:lvl w:ilvl="0" w:tplc="23E0C4E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6A4C3E38"/>
    <w:multiLevelType w:val="multilevel"/>
    <w:tmpl w:val="37FC331C"/>
    <w:lvl w:ilvl="0">
      <w:start w:val="1"/>
      <w:numFmt w:val="bullet"/>
      <w:lvlText w:val=""/>
      <w:lvlJc w:val="left"/>
      <w:pPr>
        <w:ind w:left="1429" w:hanging="360"/>
      </w:pPr>
      <w:rPr>
        <w:rFonts w:ascii="Symbol" w:hAnsi="Symbol"/>
      </w:rPr>
    </w:lvl>
    <w:lvl w:ilvl="1">
      <w:start w:val="1"/>
      <w:numFmt w:val="bullet"/>
      <w:lvlText w:val="o"/>
      <w:lvlJc w:val="left"/>
      <w:pPr>
        <w:ind w:left="2149" w:hanging="360"/>
      </w:pPr>
      <w:rPr>
        <w:rFonts w:ascii="Courier New" w:hAnsi="Courier New"/>
      </w:rPr>
    </w:lvl>
    <w:lvl w:ilvl="2">
      <w:start w:val="1"/>
      <w:numFmt w:val="bullet"/>
      <w:lvlText w:val=""/>
      <w:lvlJc w:val="left"/>
      <w:pPr>
        <w:ind w:left="2869" w:hanging="360"/>
      </w:pPr>
      <w:rPr>
        <w:rFonts w:ascii="Wingdings" w:hAnsi="Wingdings"/>
      </w:rPr>
    </w:lvl>
    <w:lvl w:ilvl="3">
      <w:start w:val="1"/>
      <w:numFmt w:val="bullet"/>
      <w:lvlText w:val=""/>
      <w:lvlJc w:val="left"/>
      <w:pPr>
        <w:ind w:left="3589" w:hanging="360"/>
      </w:pPr>
      <w:rPr>
        <w:rFonts w:ascii="Symbol" w:hAnsi="Symbol"/>
      </w:rPr>
    </w:lvl>
    <w:lvl w:ilvl="4">
      <w:start w:val="1"/>
      <w:numFmt w:val="bullet"/>
      <w:lvlText w:val="o"/>
      <w:lvlJc w:val="left"/>
      <w:pPr>
        <w:ind w:left="4309" w:hanging="360"/>
      </w:pPr>
      <w:rPr>
        <w:rFonts w:ascii="Courier New" w:hAnsi="Courier New"/>
      </w:rPr>
    </w:lvl>
    <w:lvl w:ilvl="5">
      <w:start w:val="1"/>
      <w:numFmt w:val="bullet"/>
      <w:lvlText w:val=""/>
      <w:lvlJc w:val="left"/>
      <w:pPr>
        <w:ind w:left="5029" w:hanging="360"/>
      </w:pPr>
      <w:rPr>
        <w:rFonts w:ascii="Wingdings" w:hAnsi="Wingdings"/>
      </w:rPr>
    </w:lvl>
    <w:lvl w:ilvl="6">
      <w:start w:val="1"/>
      <w:numFmt w:val="bullet"/>
      <w:lvlText w:val=""/>
      <w:lvlJc w:val="left"/>
      <w:pPr>
        <w:ind w:left="5749" w:hanging="360"/>
      </w:pPr>
      <w:rPr>
        <w:rFonts w:ascii="Symbol" w:hAnsi="Symbol"/>
      </w:rPr>
    </w:lvl>
    <w:lvl w:ilvl="7">
      <w:start w:val="1"/>
      <w:numFmt w:val="bullet"/>
      <w:lvlText w:val="o"/>
      <w:lvlJc w:val="left"/>
      <w:pPr>
        <w:ind w:left="6469" w:hanging="360"/>
      </w:pPr>
      <w:rPr>
        <w:rFonts w:ascii="Courier New" w:hAnsi="Courier New"/>
      </w:rPr>
    </w:lvl>
    <w:lvl w:ilvl="8">
      <w:start w:val="1"/>
      <w:numFmt w:val="bullet"/>
      <w:lvlText w:val=""/>
      <w:lvlJc w:val="left"/>
      <w:pPr>
        <w:ind w:left="7189" w:hanging="360"/>
      </w:pPr>
      <w:rPr>
        <w:rFonts w:ascii="Wingdings" w:hAnsi="Wingdings"/>
      </w:rPr>
    </w:lvl>
  </w:abstractNum>
  <w:abstractNum w:abstractNumId="41" w15:restartNumberingAfterBreak="0">
    <w:nsid w:val="6CB1072A"/>
    <w:multiLevelType w:val="hybridMultilevel"/>
    <w:tmpl w:val="1AEC4C40"/>
    <w:lvl w:ilvl="0" w:tplc="23E0C4E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6FC7641E"/>
    <w:multiLevelType w:val="hybridMultilevel"/>
    <w:tmpl w:val="45CAE7D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3" w15:restartNumberingAfterBreak="0">
    <w:nsid w:val="74CE60E0"/>
    <w:multiLevelType w:val="hybridMultilevel"/>
    <w:tmpl w:val="6826E856"/>
    <w:lvl w:ilvl="0" w:tplc="23E0C4E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15:restartNumberingAfterBreak="0">
    <w:nsid w:val="7AEF785C"/>
    <w:multiLevelType w:val="hybridMultilevel"/>
    <w:tmpl w:val="547A5EA6"/>
    <w:lvl w:ilvl="0" w:tplc="23E0C4E4">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5" w15:restartNumberingAfterBreak="0">
    <w:nsid w:val="7DC96263"/>
    <w:multiLevelType w:val="multilevel"/>
    <w:tmpl w:val="6EE6002C"/>
    <w:lvl w:ilvl="0">
      <w:start w:val="1"/>
      <w:numFmt w:val="bullet"/>
      <w:lvlText w:val=""/>
      <w:lvlJc w:val="left"/>
      <w:pPr>
        <w:ind w:left="1429" w:hanging="360"/>
      </w:pPr>
      <w:rPr>
        <w:rFonts w:ascii="Symbol" w:hAnsi="Symbol"/>
      </w:rPr>
    </w:lvl>
    <w:lvl w:ilvl="1">
      <w:start w:val="1"/>
      <w:numFmt w:val="bullet"/>
      <w:lvlText w:val="o"/>
      <w:lvlJc w:val="left"/>
      <w:pPr>
        <w:ind w:left="2149" w:hanging="360"/>
      </w:pPr>
      <w:rPr>
        <w:rFonts w:ascii="Courier New" w:hAnsi="Courier New"/>
      </w:rPr>
    </w:lvl>
    <w:lvl w:ilvl="2">
      <w:start w:val="1"/>
      <w:numFmt w:val="bullet"/>
      <w:lvlText w:val=""/>
      <w:lvlJc w:val="left"/>
      <w:pPr>
        <w:ind w:left="2869" w:hanging="360"/>
      </w:pPr>
      <w:rPr>
        <w:rFonts w:ascii="Wingdings" w:hAnsi="Wingdings"/>
      </w:rPr>
    </w:lvl>
    <w:lvl w:ilvl="3">
      <w:start w:val="1"/>
      <w:numFmt w:val="bullet"/>
      <w:lvlText w:val=""/>
      <w:lvlJc w:val="left"/>
      <w:pPr>
        <w:ind w:left="3589" w:hanging="360"/>
      </w:pPr>
      <w:rPr>
        <w:rFonts w:ascii="Symbol" w:hAnsi="Symbol"/>
      </w:rPr>
    </w:lvl>
    <w:lvl w:ilvl="4">
      <w:start w:val="1"/>
      <w:numFmt w:val="bullet"/>
      <w:lvlText w:val="o"/>
      <w:lvlJc w:val="left"/>
      <w:pPr>
        <w:ind w:left="4309" w:hanging="360"/>
      </w:pPr>
      <w:rPr>
        <w:rFonts w:ascii="Courier New" w:hAnsi="Courier New"/>
      </w:rPr>
    </w:lvl>
    <w:lvl w:ilvl="5">
      <w:start w:val="1"/>
      <w:numFmt w:val="bullet"/>
      <w:lvlText w:val=""/>
      <w:lvlJc w:val="left"/>
      <w:pPr>
        <w:ind w:left="5029" w:hanging="360"/>
      </w:pPr>
      <w:rPr>
        <w:rFonts w:ascii="Wingdings" w:hAnsi="Wingdings"/>
      </w:rPr>
    </w:lvl>
    <w:lvl w:ilvl="6">
      <w:start w:val="1"/>
      <w:numFmt w:val="bullet"/>
      <w:lvlText w:val=""/>
      <w:lvlJc w:val="left"/>
      <w:pPr>
        <w:ind w:left="5749" w:hanging="360"/>
      </w:pPr>
      <w:rPr>
        <w:rFonts w:ascii="Symbol" w:hAnsi="Symbol"/>
      </w:rPr>
    </w:lvl>
    <w:lvl w:ilvl="7">
      <w:start w:val="1"/>
      <w:numFmt w:val="bullet"/>
      <w:lvlText w:val="o"/>
      <w:lvlJc w:val="left"/>
      <w:pPr>
        <w:ind w:left="6469" w:hanging="360"/>
      </w:pPr>
      <w:rPr>
        <w:rFonts w:ascii="Courier New" w:hAnsi="Courier New"/>
      </w:rPr>
    </w:lvl>
    <w:lvl w:ilvl="8">
      <w:start w:val="1"/>
      <w:numFmt w:val="bullet"/>
      <w:lvlText w:val=""/>
      <w:lvlJc w:val="left"/>
      <w:pPr>
        <w:ind w:left="7189" w:hanging="360"/>
      </w:pPr>
      <w:rPr>
        <w:rFonts w:ascii="Wingdings" w:hAnsi="Wingdings"/>
      </w:rPr>
    </w:lvl>
  </w:abstractNum>
  <w:num w:numId="1">
    <w:abstractNumId w:val="8"/>
  </w:num>
  <w:num w:numId="2">
    <w:abstractNumId w:val="16"/>
  </w:num>
  <w:num w:numId="3">
    <w:abstractNumId w:val="26"/>
  </w:num>
  <w:num w:numId="4">
    <w:abstractNumId w:val="28"/>
  </w:num>
  <w:num w:numId="5">
    <w:abstractNumId w:val="1"/>
  </w:num>
  <w:num w:numId="6">
    <w:abstractNumId w:val="36"/>
  </w:num>
  <w:num w:numId="7">
    <w:abstractNumId w:val="33"/>
  </w:num>
  <w:num w:numId="8">
    <w:abstractNumId w:val="2"/>
  </w:num>
  <w:num w:numId="9">
    <w:abstractNumId w:val="39"/>
  </w:num>
  <w:num w:numId="10">
    <w:abstractNumId w:val="31"/>
  </w:num>
  <w:num w:numId="11">
    <w:abstractNumId w:val="22"/>
  </w:num>
  <w:num w:numId="12">
    <w:abstractNumId w:val="4"/>
  </w:num>
  <w:num w:numId="13">
    <w:abstractNumId w:val="41"/>
  </w:num>
  <w:num w:numId="14">
    <w:abstractNumId w:val="14"/>
  </w:num>
  <w:num w:numId="15">
    <w:abstractNumId w:val="17"/>
  </w:num>
  <w:num w:numId="16">
    <w:abstractNumId w:val="42"/>
  </w:num>
  <w:num w:numId="17">
    <w:abstractNumId w:val="27"/>
  </w:num>
  <w:num w:numId="18">
    <w:abstractNumId w:val="35"/>
  </w:num>
  <w:num w:numId="19">
    <w:abstractNumId w:val="23"/>
  </w:num>
  <w:num w:numId="20">
    <w:abstractNumId w:val="18"/>
  </w:num>
  <w:num w:numId="21">
    <w:abstractNumId w:val="25"/>
  </w:num>
  <w:num w:numId="22">
    <w:abstractNumId w:val="34"/>
  </w:num>
  <w:num w:numId="23">
    <w:abstractNumId w:val="0"/>
  </w:num>
  <w:num w:numId="24">
    <w:abstractNumId w:val="9"/>
  </w:num>
  <w:num w:numId="25">
    <w:abstractNumId w:val="43"/>
  </w:num>
  <w:num w:numId="26">
    <w:abstractNumId w:val="44"/>
  </w:num>
  <w:num w:numId="27">
    <w:abstractNumId w:val="30"/>
  </w:num>
  <w:num w:numId="28">
    <w:abstractNumId w:val="38"/>
  </w:num>
  <w:num w:numId="29">
    <w:abstractNumId w:val="19"/>
  </w:num>
  <w:num w:numId="30">
    <w:abstractNumId w:val="6"/>
  </w:num>
  <w:num w:numId="31">
    <w:abstractNumId w:val="12"/>
  </w:num>
  <w:num w:numId="32">
    <w:abstractNumId w:val="3"/>
  </w:num>
  <w:num w:numId="33">
    <w:abstractNumId w:val="20"/>
  </w:num>
  <w:num w:numId="34">
    <w:abstractNumId w:val="45"/>
  </w:num>
  <w:num w:numId="35">
    <w:abstractNumId w:val="40"/>
  </w:num>
  <w:num w:numId="36">
    <w:abstractNumId w:val="13"/>
  </w:num>
  <w:num w:numId="37">
    <w:abstractNumId w:val="32"/>
  </w:num>
  <w:num w:numId="38">
    <w:abstractNumId w:val="21"/>
  </w:num>
  <w:num w:numId="39">
    <w:abstractNumId w:val="7"/>
  </w:num>
  <w:num w:numId="40">
    <w:abstractNumId w:val="11"/>
  </w:num>
  <w:num w:numId="41">
    <w:abstractNumId w:val="15"/>
  </w:num>
  <w:num w:numId="42">
    <w:abstractNumId w:val="37"/>
  </w:num>
  <w:num w:numId="43">
    <w:abstractNumId w:val="10"/>
  </w:num>
  <w:num w:numId="44">
    <w:abstractNumId w:val="29"/>
  </w:num>
  <w:num w:numId="45">
    <w:abstractNumId w:val="5"/>
  </w:num>
  <w:num w:numId="46">
    <w:abstractNumId w:val="2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08"/>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3A64"/>
    <w:rsid w:val="0000184D"/>
    <w:rsid w:val="00002CE1"/>
    <w:rsid w:val="000106F5"/>
    <w:rsid w:val="00013FD8"/>
    <w:rsid w:val="0003433B"/>
    <w:rsid w:val="00035FF5"/>
    <w:rsid w:val="00036CFA"/>
    <w:rsid w:val="00046580"/>
    <w:rsid w:val="00047452"/>
    <w:rsid w:val="00052C47"/>
    <w:rsid w:val="000613C5"/>
    <w:rsid w:val="000653C2"/>
    <w:rsid w:val="0006579A"/>
    <w:rsid w:val="000674DA"/>
    <w:rsid w:val="00072C52"/>
    <w:rsid w:val="00073B7A"/>
    <w:rsid w:val="00076FF5"/>
    <w:rsid w:val="00080959"/>
    <w:rsid w:val="000919B4"/>
    <w:rsid w:val="000925E6"/>
    <w:rsid w:val="000927CC"/>
    <w:rsid w:val="00094C13"/>
    <w:rsid w:val="0009535C"/>
    <w:rsid w:val="000A0483"/>
    <w:rsid w:val="000A29F7"/>
    <w:rsid w:val="000A3623"/>
    <w:rsid w:val="000A7B90"/>
    <w:rsid w:val="000B1566"/>
    <w:rsid w:val="000C01F0"/>
    <w:rsid w:val="000C2FA7"/>
    <w:rsid w:val="000C6C16"/>
    <w:rsid w:val="000E3D1F"/>
    <w:rsid w:val="000F587E"/>
    <w:rsid w:val="000F588E"/>
    <w:rsid w:val="000F7543"/>
    <w:rsid w:val="00102D36"/>
    <w:rsid w:val="001073CF"/>
    <w:rsid w:val="001112CB"/>
    <w:rsid w:val="001115C3"/>
    <w:rsid w:val="00120E54"/>
    <w:rsid w:val="001228D3"/>
    <w:rsid w:val="001240E4"/>
    <w:rsid w:val="001261B0"/>
    <w:rsid w:val="0012782E"/>
    <w:rsid w:val="001330EA"/>
    <w:rsid w:val="00135C40"/>
    <w:rsid w:val="00145C29"/>
    <w:rsid w:val="00163600"/>
    <w:rsid w:val="00173296"/>
    <w:rsid w:val="001A2D94"/>
    <w:rsid w:val="001A4F6B"/>
    <w:rsid w:val="001A6CB1"/>
    <w:rsid w:val="001B359C"/>
    <w:rsid w:val="001B3B5F"/>
    <w:rsid w:val="001B56A2"/>
    <w:rsid w:val="001C4597"/>
    <w:rsid w:val="001D10C7"/>
    <w:rsid w:val="001D71E7"/>
    <w:rsid w:val="001E5AAC"/>
    <w:rsid w:val="001F2A86"/>
    <w:rsid w:val="001F4C22"/>
    <w:rsid w:val="0020733F"/>
    <w:rsid w:val="00216A43"/>
    <w:rsid w:val="00227484"/>
    <w:rsid w:val="00231CC2"/>
    <w:rsid w:val="002331A4"/>
    <w:rsid w:val="00234754"/>
    <w:rsid w:val="00251994"/>
    <w:rsid w:val="00253194"/>
    <w:rsid w:val="00254ABC"/>
    <w:rsid w:val="00266FCD"/>
    <w:rsid w:val="0028115F"/>
    <w:rsid w:val="00292C05"/>
    <w:rsid w:val="00297ACD"/>
    <w:rsid w:val="002A5A06"/>
    <w:rsid w:val="002B7FA7"/>
    <w:rsid w:val="002C3E43"/>
    <w:rsid w:val="002D4F6A"/>
    <w:rsid w:val="002D605D"/>
    <w:rsid w:val="002E1CB5"/>
    <w:rsid w:val="002E28DA"/>
    <w:rsid w:val="002E775F"/>
    <w:rsid w:val="002F0F2D"/>
    <w:rsid w:val="002F2D1B"/>
    <w:rsid w:val="00304725"/>
    <w:rsid w:val="0030587B"/>
    <w:rsid w:val="00305D48"/>
    <w:rsid w:val="0030689D"/>
    <w:rsid w:val="003174DF"/>
    <w:rsid w:val="00335DDC"/>
    <w:rsid w:val="00342BF5"/>
    <w:rsid w:val="0034398A"/>
    <w:rsid w:val="0035134A"/>
    <w:rsid w:val="00355284"/>
    <w:rsid w:val="00355FA7"/>
    <w:rsid w:val="00361B6A"/>
    <w:rsid w:val="00372850"/>
    <w:rsid w:val="00372D32"/>
    <w:rsid w:val="003752BC"/>
    <w:rsid w:val="003776DA"/>
    <w:rsid w:val="003855F2"/>
    <w:rsid w:val="0038707A"/>
    <w:rsid w:val="0038749F"/>
    <w:rsid w:val="0039465F"/>
    <w:rsid w:val="003A096A"/>
    <w:rsid w:val="003A4C7E"/>
    <w:rsid w:val="003B28CE"/>
    <w:rsid w:val="003B2BAC"/>
    <w:rsid w:val="003B4D12"/>
    <w:rsid w:val="003B7ACD"/>
    <w:rsid w:val="003C720B"/>
    <w:rsid w:val="003C7392"/>
    <w:rsid w:val="003D019B"/>
    <w:rsid w:val="003D5531"/>
    <w:rsid w:val="003E455D"/>
    <w:rsid w:val="00401AE5"/>
    <w:rsid w:val="00417BB9"/>
    <w:rsid w:val="004221FD"/>
    <w:rsid w:val="00422661"/>
    <w:rsid w:val="00425AAC"/>
    <w:rsid w:val="004278F1"/>
    <w:rsid w:val="00437B87"/>
    <w:rsid w:val="00443D4F"/>
    <w:rsid w:val="00447283"/>
    <w:rsid w:val="004472BD"/>
    <w:rsid w:val="00456C04"/>
    <w:rsid w:val="00460ADA"/>
    <w:rsid w:val="004614A5"/>
    <w:rsid w:val="004615B5"/>
    <w:rsid w:val="004665B2"/>
    <w:rsid w:val="00480F3F"/>
    <w:rsid w:val="0048580C"/>
    <w:rsid w:val="00486C43"/>
    <w:rsid w:val="0048737F"/>
    <w:rsid w:val="00487793"/>
    <w:rsid w:val="00495D1C"/>
    <w:rsid w:val="004963CA"/>
    <w:rsid w:val="004969DD"/>
    <w:rsid w:val="004A0F0E"/>
    <w:rsid w:val="004A17D9"/>
    <w:rsid w:val="004A2FDB"/>
    <w:rsid w:val="004B4D7B"/>
    <w:rsid w:val="004C7140"/>
    <w:rsid w:val="004D17AD"/>
    <w:rsid w:val="004D3CEE"/>
    <w:rsid w:val="004D7CBC"/>
    <w:rsid w:val="004E2D51"/>
    <w:rsid w:val="00502907"/>
    <w:rsid w:val="00504E73"/>
    <w:rsid w:val="00510B68"/>
    <w:rsid w:val="005136E6"/>
    <w:rsid w:val="00520C85"/>
    <w:rsid w:val="0053430D"/>
    <w:rsid w:val="00536624"/>
    <w:rsid w:val="005369D6"/>
    <w:rsid w:val="00536E9D"/>
    <w:rsid w:val="00537098"/>
    <w:rsid w:val="005376AB"/>
    <w:rsid w:val="005407F0"/>
    <w:rsid w:val="00540DB2"/>
    <w:rsid w:val="005443B5"/>
    <w:rsid w:val="00544B01"/>
    <w:rsid w:val="00552094"/>
    <w:rsid w:val="00565193"/>
    <w:rsid w:val="00566D38"/>
    <w:rsid w:val="00574380"/>
    <w:rsid w:val="00576D9F"/>
    <w:rsid w:val="00577AF6"/>
    <w:rsid w:val="00577BAB"/>
    <w:rsid w:val="005847F2"/>
    <w:rsid w:val="00594B98"/>
    <w:rsid w:val="005952A9"/>
    <w:rsid w:val="005974BF"/>
    <w:rsid w:val="005A32FD"/>
    <w:rsid w:val="005A795A"/>
    <w:rsid w:val="005B448D"/>
    <w:rsid w:val="005C0187"/>
    <w:rsid w:val="005C40E7"/>
    <w:rsid w:val="005C628A"/>
    <w:rsid w:val="005C69A9"/>
    <w:rsid w:val="005D194E"/>
    <w:rsid w:val="005E63B3"/>
    <w:rsid w:val="005F55D1"/>
    <w:rsid w:val="00601434"/>
    <w:rsid w:val="006032CC"/>
    <w:rsid w:val="00610262"/>
    <w:rsid w:val="00611BC6"/>
    <w:rsid w:val="00613068"/>
    <w:rsid w:val="00615A8F"/>
    <w:rsid w:val="00620AD1"/>
    <w:rsid w:val="00621D6A"/>
    <w:rsid w:val="00625140"/>
    <w:rsid w:val="00652B66"/>
    <w:rsid w:val="00653819"/>
    <w:rsid w:val="006550EC"/>
    <w:rsid w:val="00660A62"/>
    <w:rsid w:val="006638FF"/>
    <w:rsid w:val="006710D9"/>
    <w:rsid w:val="00671F39"/>
    <w:rsid w:val="0067208F"/>
    <w:rsid w:val="00672BCF"/>
    <w:rsid w:val="00674B29"/>
    <w:rsid w:val="006779F6"/>
    <w:rsid w:val="00684572"/>
    <w:rsid w:val="0068457D"/>
    <w:rsid w:val="0069557B"/>
    <w:rsid w:val="006A2ADB"/>
    <w:rsid w:val="006A45E2"/>
    <w:rsid w:val="006A6953"/>
    <w:rsid w:val="006B0962"/>
    <w:rsid w:val="006B552D"/>
    <w:rsid w:val="006B5A1D"/>
    <w:rsid w:val="006C07EB"/>
    <w:rsid w:val="006C7351"/>
    <w:rsid w:val="006C7D99"/>
    <w:rsid w:val="006D1879"/>
    <w:rsid w:val="006D4925"/>
    <w:rsid w:val="006D535C"/>
    <w:rsid w:val="006E07E6"/>
    <w:rsid w:val="006E2F2E"/>
    <w:rsid w:val="006E6E4A"/>
    <w:rsid w:val="006F5381"/>
    <w:rsid w:val="00711B1E"/>
    <w:rsid w:val="007160BC"/>
    <w:rsid w:val="00726EDE"/>
    <w:rsid w:val="007436E7"/>
    <w:rsid w:val="0075104B"/>
    <w:rsid w:val="00753D56"/>
    <w:rsid w:val="00760BE9"/>
    <w:rsid w:val="00763599"/>
    <w:rsid w:val="00764663"/>
    <w:rsid w:val="007811E1"/>
    <w:rsid w:val="00786A4F"/>
    <w:rsid w:val="007920ED"/>
    <w:rsid w:val="007A1048"/>
    <w:rsid w:val="007B7BF7"/>
    <w:rsid w:val="007C1497"/>
    <w:rsid w:val="007C3A64"/>
    <w:rsid w:val="007C4544"/>
    <w:rsid w:val="007E08EB"/>
    <w:rsid w:val="007F5011"/>
    <w:rsid w:val="00801E0C"/>
    <w:rsid w:val="0080396B"/>
    <w:rsid w:val="00804013"/>
    <w:rsid w:val="008100CC"/>
    <w:rsid w:val="0081540D"/>
    <w:rsid w:val="00826B6B"/>
    <w:rsid w:val="00840231"/>
    <w:rsid w:val="008458E5"/>
    <w:rsid w:val="00850B83"/>
    <w:rsid w:val="00853FFF"/>
    <w:rsid w:val="00864830"/>
    <w:rsid w:val="00867CA3"/>
    <w:rsid w:val="00880F73"/>
    <w:rsid w:val="00891058"/>
    <w:rsid w:val="008B3390"/>
    <w:rsid w:val="008B49EB"/>
    <w:rsid w:val="008B5E2F"/>
    <w:rsid w:val="008D2E5A"/>
    <w:rsid w:val="008F6EA7"/>
    <w:rsid w:val="008F76B3"/>
    <w:rsid w:val="00907ADE"/>
    <w:rsid w:val="00925103"/>
    <w:rsid w:val="00930100"/>
    <w:rsid w:val="00935261"/>
    <w:rsid w:val="009457D6"/>
    <w:rsid w:val="00945992"/>
    <w:rsid w:val="009533F9"/>
    <w:rsid w:val="009615C0"/>
    <w:rsid w:val="00981C55"/>
    <w:rsid w:val="00984787"/>
    <w:rsid w:val="009875CD"/>
    <w:rsid w:val="00990619"/>
    <w:rsid w:val="00992D99"/>
    <w:rsid w:val="009A36EB"/>
    <w:rsid w:val="009A3E73"/>
    <w:rsid w:val="009B526B"/>
    <w:rsid w:val="009C1B23"/>
    <w:rsid w:val="009C3F4B"/>
    <w:rsid w:val="009F11A1"/>
    <w:rsid w:val="009F22E3"/>
    <w:rsid w:val="00A01481"/>
    <w:rsid w:val="00A100D1"/>
    <w:rsid w:val="00A11351"/>
    <w:rsid w:val="00A25383"/>
    <w:rsid w:val="00A26D92"/>
    <w:rsid w:val="00A36FA8"/>
    <w:rsid w:val="00A45207"/>
    <w:rsid w:val="00A47DA0"/>
    <w:rsid w:val="00A52162"/>
    <w:rsid w:val="00A533C6"/>
    <w:rsid w:val="00A61F5A"/>
    <w:rsid w:val="00A71506"/>
    <w:rsid w:val="00A73414"/>
    <w:rsid w:val="00A74ED3"/>
    <w:rsid w:val="00A86EB4"/>
    <w:rsid w:val="00A914D5"/>
    <w:rsid w:val="00A94ADE"/>
    <w:rsid w:val="00A94E45"/>
    <w:rsid w:val="00AA426D"/>
    <w:rsid w:val="00AA61DE"/>
    <w:rsid w:val="00AA7CFC"/>
    <w:rsid w:val="00AB1C85"/>
    <w:rsid w:val="00AD40F1"/>
    <w:rsid w:val="00AE0265"/>
    <w:rsid w:val="00AE2808"/>
    <w:rsid w:val="00AF02EE"/>
    <w:rsid w:val="00AF2365"/>
    <w:rsid w:val="00B02964"/>
    <w:rsid w:val="00B24DE6"/>
    <w:rsid w:val="00B30EE2"/>
    <w:rsid w:val="00B32462"/>
    <w:rsid w:val="00B33F7C"/>
    <w:rsid w:val="00B3420A"/>
    <w:rsid w:val="00B342E6"/>
    <w:rsid w:val="00B523DF"/>
    <w:rsid w:val="00B55DC5"/>
    <w:rsid w:val="00B57C31"/>
    <w:rsid w:val="00B6157F"/>
    <w:rsid w:val="00B63690"/>
    <w:rsid w:val="00B66D56"/>
    <w:rsid w:val="00B77457"/>
    <w:rsid w:val="00B939AD"/>
    <w:rsid w:val="00B93B41"/>
    <w:rsid w:val="00B93F75"/>
    <w:rsid w:val="00B96B82"/>
    <w:rsid w:val="00BA0152"/>
    <w:rsid w:val="00BA0A02"/>
    <w:rsid w:val="00BA2FCA"/>
    <w:rsid w:val="00BA3A84"/>
    <w:rsid w:val="00BB4299"/>
    <w:rsid w:val="00BB6649"/>
    <w:rsid w:val="00BC42AF"/>
    <w:rsid w:val="00BD6D04"/>
    <w:rsid w:val="00BE18C6"/>
    <w:rsid w:val="00BF0989"/>
    <w:rsid w:val="00C163F3"/>
    <w:rsid w:val="00C1716E"/>
    <w:rsid w:val="00C37F58"/>
    <w:rsid w:val="00C42FC2"/>
    <w:rsid w:val="00C546BC"/>
    <w:rsid w:val="00C60310"/>
    <w:rsid w:val="00C67AE5"/>
    <w:rsid w:val="00C700A5"/>
    <w:rsid w:val="00C848FF"/>
    <w:rsid w:val="00C90E6E"/>
    <w:rsid w:val="00C92C4C"/>
    <w:rsid w:val="00CB0994"/>
    <w:rsid w:val="00CC083B"/>
    <w:rsid w:val="00CC1E50"/>
    <w:rsid w:val="00CC4E4D"/>
    <w:rsid w:val="00CD30D5"/>
    <w:rsid w:val="00CD63EF"/>
    <w:rsid w:val="00CE1E51"/>
    <w:rsid w:val="00CE37ED"/>
    <w:rsid w:val="00CE5150"/>
    <w:rsid w:val="00CE5FF1"/>
    <w:rsid w:val="00CF187E"/>
    <w:rsid w:val="00CF2F04"/>
    <w:rsid w:val="00CF33EB"/>
    <w:rsid w:val="00D07109"/>
    <w:rsid w:val="00D27CDB"/>
    <w:rsid w:val="00D6305E"/>
    <w:rsid w:val="00D74C37"/>
    <w:rsid w:val="00D764A7"/>
    <w:rsid w:val="00D80713"/>
    <w:rsid w:val="00DA261C"/>
    <w:rsid w:val="00DA4629"/>
    <w:rsid w:val="00DA48B0"/>
    <w:rsid w:val="00DB5F48"/>
    <w:rsid w:val="00DB66DC"/>
    <w:rsid w:val="00DC0EC3"/>
    <w:rsid w:val="00DC16C1"/>
    <w:rsid w:val="00DD0CF6"/>
    <w:rsid w:val="00DD28E8"/>
    <w:rsid w:val="00DD48D7"/>
    <w:rsid w:val="00DD61FC"/>
    <w:rsid w:val="00DD7334"/>
    <w:rsid w:val="00DE0511"/>
    <w:rsid w:val="00DE120E"/>
    <w:rsid w:val="00DF57BF"/>
    <w:rsid w:val="00E04138"/>
    <w:rsid w:val="00E058CC"/>
    <w:rsid w:val="00E0633B"/>
    <w:rsid w:val="00E17B3E"/>
    <w:rsid w:val="00E23F7C"/>
    <w:rsid w:val="00E25C64"/>
    <w:rsid w:val="00E25ECA"/>
    <w:rsid w:val="00E364D8"/>
    <w:rsid w:val="00E36876"/>
    <w:rsid w:val="00E42ABB"/>
    <w:rsid w:val="00E43AA6"/>
    <w:rsid w:val="00E60323"/>
    <w:rsid w:val="00E73C6C"/>
    <w:rsid w:val="00E93F14"/>
    <w:rsid w:val="00EA12F1"/>
    <w:rsid w:val="00EB0A98"/>
    <w:rsid w:val="00EB4B6E"/>
    <w:rsid w:val="00EB61C5"/>
    <w:rsid w:val="00EC7DEF"/>
    <w:rsid w:val="00ED1808"/>
    <w:rsid w:val="00ED49DB"/>
    <w:rsid w:val="00ED7DF6"/>
    <w:rsid w:val="00EE5185"/>
    <w:rsid w:val="00F0514C"/>
    <w:rsid w:val="00F05E9C"/>
    <w:rsid w:val="00F11939"/>
    <w:rsid w:val="00F23022"/>
    <w:rsid w:val="00F27E17"/>
    <w:rsid w:val="00F341C2"/>
    <w:rsid w:val="00F3457E"/>
    <w:rsid w:val="00F36E23"/>
    <w:rsid w:val="00F44D29"/>
    <w:rsid w:val="00F66975"/>
    <w:rsid w:val="00F76952"/>
    <w:rsid w:val="00F8124D"/>
    <w:rsid w:val="00F82DB9"/>
    <w:rsid w:val="00F9412F"/>
    <w:rsid w:val="00F953DB"/>
    <w:rsid w:val="00F9560D"/>
    <w:rsid w:val="00FA358E"/>
    <w:rsid w:val="00FA4DD9"/>
    <w:rsid w:val="00FB023D"/>
    <w:rsid w:val="00FC1C4F"/>
    <w:rsid w:val="00FC4E80"/>
    <w:rsid w:val="00FD469F"/>
    <w:rsid w:val="00FD5659"/>
    <w:rsid w:val="00FD68F4"/>
    <w:rsid w:val="00FD79C4"/>
    <w:rsid w:val="00FE2012"/>
    <w:rsid w:val="00FE4EC0"/>
    <w:rsid w:val="00FE686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4E3F6A9-8308-49A0-AC8A-DE1DB8DA7C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imes New Roman" w:hAnsiTheme="minorHAnsi" w:cs="Times New Roman"/>
        <w:color w:val="000000"/>
        <w:sz w:val="22"/>
        <w:lang w:val="ru-RU" w:eastAsia="ru-RU" w:bidi="ar-SA"/>
      </w:rPr>
    </w:rPrDefault>
    <w:pPrDefault>
      <w:pPr>
        <w:spacing w:after="16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link w:val="1"/>
    <w:qFormat/>
  </w:style>
  <w:style w:type="paragraph" w:styleId="10">
    <w:name w:val="heading 1"/>
    <w:basedOn w:val="a"/>
    <w:next w:val="a"/>
    <w:link w:val="11"/>
    <w:uiPriority w:val="9"/>
    <w:qFormat/>
    <w:pPr>
      <w:keepNext/>
      <w:keepLines/>
      <w:spacing w:before="240" w:after="0"/>
      <w:outlineLvl w:val="0"/>
    </w:pPr>
    <w:rPr>
      <w:rFonts w:asciiTheme="majorHAnsi" w:hAnsiTheme="majorHAnsi"/>
      <w:color w:val="2E74B5" w:themeColor="accent1" w:themeShade="BF"/>
      <w:sz w:val="32"/>
    </w:rPr>
  </w:style>
  <w:style w:type="paragraph" w:styleId="2">
    <w:name w:val="heading 2"/>
    <w:basedOn w:val="a"/>
    <w:next w:val="a"/>
    <w:link w:val="20"/>
    <w:uiPriority w:val="9"/>
    <w:qFormat/>
    <w:pPr>
      <w:keepNext/>
      <w:keepLines/>
      <w:spacing w:before="40" w:after="0"/>
      <w:outlineLvl w:val="1"/>
    </w:pPr>
    <w:rPr>
      <w:rFonts w:asciiTheme="majorHAnsi" w:hAnsiTheme="majorHAnsi"/>
      <w:color w:val="2E74B5" w:themeColor="accent1" w:themeShade="BF"/>
      <w:sz w:val="26"/>
    </w:rPr>
  </w:style>
  <w:style w:type="paragraph" w:styleId="3">
    <w:name w:val="heading 3"/>
    <w:basedOn w:val="a"/>
    <w:next w:val="a"/>
    <w:link w:val="30"/>
    <w:uiPriority w:val="9"/>
    <w:qFormat/>
    <w:pPr>
      <w:keepNext/>
      <w:keepLines/>
      <w:spacing w:before="40" w:after="0"/>
      <w:outlineLvl w:val="2"/>
    </w:pPr>
    <w:rPr>
      <w:rFonts w:asciiTheme="majorHAnsi" w:hAnsiTheme="majorHAnsi"/>
      <w:color w:val="1F4D78" w:themeColor="accent1" w:themeShade="7F"/>
      <w:sz w:val="24"/>
    </w:rPr>
  </w:style>
  <w:style w:type="paragraph" w:styleId="4">
    <w:name w:val="heading 4"/>
    <w:basedOn w:val="a"/>
    <w:next w:val="a"/>
    <w:link w:val="40"/>
    <w:uiPriority w:val="9"/>
    <w:qFormat/>
    <w:pPr>
      <w:keepNext/>
      <w:keepLines/>
      <w:spacing w:before="40" w:after="0"/>
      <w:outlineLvl w:val="3"/>
    </w:pPr>
    <w:rPr>
      <w:rFonts w:asciiTheme="majorHAnsi" w:hAnsiTheme="majorHAnsi"/>
      <w:i/>
      <w:color w:val="2E74B5" w:themeColor="accent1" w:themeShade="BF"/>
    </w:rPr>
  </w:style>
  <w:style w:type="paragraph" w:styleId="5">
    <w:name w:val="heading 5"/>
    <w:next w:val="a"/>
    <w:link w:val="50"/>
    <w:uiPriority w:val="9"/>
    <w:qFormat/>
    <w:pPr>
      <w:spacing w:before="120" w:after="120"/>
      <w:jc w:val="both"/>
      <w:outlineLvl w:val="4"/>
    </w:pPr>
    <w:rPr>
      <w:rFonts w:ascii="XO Thames" w:hAnsi="XO Thames"/>
      <w:b/>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
    <w:name w:val="Обычный1"/>
  </w:style>
  <w:style w:type="paragraph" w:customStyle="1" w:styleId="fontstyle21">
    <w:name w:val="fontstyle21"/>
    <w:basedOn w:val="12"/>
    <w:link w:val="fontstyle210"/>
    <w:rPr>
      <w:rFonts w:ascii="ArialMT" w:hAnsi="ArialMT"/>
    </w:rPr>
  </w:style>
  <w:style w:type="character" w:customStyle="1" w:styleId="fontstyle210">
    <w:name w:val="fontstyle21"/>
    <w:basedOn w:val="a0"/>
    <w:link w:val="fontstyle21"/>
    <w:rPr>
      <w:rFonts w:ascii="ArialMT" w:hAnsi="ArialMT"/>
      <w:b w:val="0"/>
      <w:i w:val="0"/>
      <w:color w:val="000000"/>
      <w:sz w:val="22"/>
    </w:rPr>
  </w:style>
  <w:style w:type="paragraph" w:styleId="21">
    <w:name w:val="toc 2"/>
    <w:basedOn w:val="a"/>
    <w:next w:val="a"/>
    <w:link w:val="22"/>
    <w:uiPriority w:val="39"/>
    <w:pPr>
      <w:spacing w:after="100"/>
      <w:ind w:left="220"/>
    </w:pPr>
  </w:style>
  <w:style w:type="character" w:customStyle="1" w:styleId="22">
    <w:name w:val="Оглавление 2 Знак"/>
    <w:basedOn w:val="1"/>
    <w:link w:val="21"/>
  </w:style>
  <w:style w:type="paragraph" w:styleId="41">
    <w:name w:val="toc 4"/>
    <w:next w:val="a"/>
    <w:link w:val="42"/>
    <w:uiPriority w:val="39"/>
    <w:pPr>
      <w:ind w:left="600"/>
    </w:pPr>
    <w:rPr>
      <w:rFonts w:ascii="XO Thames" w:hAnsi="XO Thames"/>
      <w:sz w:val="28"/>
    </w:rPr>
  </w:style>
  <w:style w:type="character" w:customStyle="1" w:styleId="42">
    <w:name w:val="Оглавление 4 Знак"/>
    <w:link w:val="41"/>
    <w:rPr>
      <w:rFonts w:ascii="XO Thames" w:hAnsi="XO Thames"/>
      <w:sz w:val="28"/>
    </w:rPr>
  </w:style>
  <w:style w:type="paragraph" w:styleId="6">
    <w:name w:val="toc 6"/>
    <w:next w:val="a"/>
    <w:link w:val="60"/>
    <w:uiPriority w:val="39"/>
    <w:pPr>
      <w:ind w:left="1000"/>
    </w:pPr>
    <w:rPr>
      <w:rFonts w:ascii="XO Thames" w:hAnsi="XO Thames"/>
      <w:sz w:val="28"/>
    </w:rPr>
  </w:style>
  <w:style w:type="character" w:customStyle="1" w:styleId="60">
    <w:name w:val="Оглавление 6 Знак"/>
    <w:link w:val="6"/>
    <w:rPr>
      <w:rFonts w:ascii="XO Thames" w:hAnsi="XO Thames"/>
      <w:sz w:val="28"/>
    </w:rPr>
  </w:style>
  <w:style w:type="paragraph" w:customStyle="1" w:styleId="13">
    <w:name w:val="Замещающий текст1"/>
    <w:basedOn w:val="12"/>
    <w:link w:val="a3"/>
    <w:rPr>
      <w:color w:val="808080"/>
    </w:rPr>
  </w:style>
  <w:style w:type="character" w:styleId="a3">
    <w:name w:val="Placeholder Text"/>
    <w:basedOn w:val="a0"/>
    <w:link w:val="13"/>
    <w:rPr>
      <w:color w:val="808080"/>
    </w:rPr>
  </w:style>
  <w:style w:type="paragraph" w:styleId="7">
    <w:name w:val="toc 7"/>
    <w:next w:val="a"/>
    <w:link w:val="70"/>
    <w:uiPriority w:val="39"/>
    <w:pPr>
      <w:ind w:left="1200"/>
    </w:pPr>
    <w:rPr>
      <w:rFonts w:ascii="XO Thames" w:hAnsi="XO Thames"/>
      <w:sz w:val="28"/>
    </w:rPr>
  </w:style>
  <w:style w:type="character" w:customStyle="1" w:styleId="70">
    <w:name w:val="Оглавление 7 Знак"/>
    <w:link w:val="7"/>
    <w:rPr>
      <w:rFonts w:ascii="XO Thames" w:hAnsi="XO Thames"/>
      <w:sz w:val="28"/>
    </w:rPr>
  </w:style>
  <w:style w:type="paragraph" w:styleId="a4">
    <w:name w:val="Balloon Text"/>
    <w:basedOn w:val="a"/>
    <w:link w:val="a5"/>
    <w:pPr>
      <w:spacing w:after="0" w:line="240" w:lineRule="auto"/>
    </w:pPr>
    <w:rPr>
      <w:rFonts w:ascii="Segoe UI" w:hAnsi="Segoe UI"/>
      <w:sz w:val="18"/>
    </w:rPr>
  </w:style>
  <w:style w:type="character" w:customStyle="1" w:styleId="a5">
    <w:name w:val="Текст выноски Знак"/>
    <w:basedOn w:val="1"/>
    <w:link w:val="a4"/>
    <w:rPr>
      <w:rFonts w:ascii="Segoe UI" w:hAnsi="Segoe UI"/>
      <w:sz w:val="18"/>
    </w:rPr>
  </w:style>
  <w:style w:type="paragraph" w:customStyle="1" w:styleId="a6">
    <w:name w:val="ДипломПараграф"/>
    <w:basedOn w:val="a"/>
    <w:next w:val="a7"/>
    <w:link w:val="a8"/>
    <w:pPr>
      <w:spacing w:line="360" w:lineRule="auto"/>
      <w:jc w:val="both"/>
    </w:pPr>
    <w:rPr>
      <w:rFonts w:ascii="Times New Roman" w:hAnsi="Times New Roman"/>
      <w:b/>
      <w:sz w:val="28"/>
    </w:rPr>
  </w:style>
  <w:style w:type="character" w:customStyle="1" w:styleId="a8">
    <w:name w:val="ДипломПараграф"/>
    <w:basedOn w:val="1"/>
    <w:link w:val="a6"/>
    <w:rPr>
      <w:rFonts w:ascii="Times New Roman" w:hAnsi="Times New Roman"/>
      <w:b/>
      <w:sz w:val="28"/>
    </w:rPr>
  </w:style>
  <w:style w:type="paragraph" w:customStyle="1" w:styleId="interface">
    <w:name w:val="interface"/>
    <w:basedOn w:val="12"/>
    <w:link w:val="interface0"/>
  </w:style>
  <w:style w:type="character" w:customStyle="1" w:styleId="interface0">
    <w:name w:val="interface"/>
    <w:basedOn w:val="a0"/>
    <w:link w:val="interface"/>
  </w:style>
  <w:style w:type="character" w:customStyle="1" w:styleId="30">
    <w:name w:val="Заголовок 3 Знак"/>
    <w:basedOn w:val="1"/>
    <w:link w:val="3"/>
    <w:rPr>
      <w:rFonts w:asciiTheme="majorHAnsi" w:hAnsiTheme="majorHAnsi"/>
      <w:color w:val="1F4D78" w:themeColor="accent1" w:themeShade="7F"/>
      <w:sz w:val="24"/>
    </w:rPr>
  </w:style>
  <w:style w:type="paragraph" w:customStyle="1" w:styleId="a9">
    <w:name w:val="ДипломТаблица"/>
    <w:basedOn w:val="a7"/>
    <w:link w:val="aa"/>
    <w:pPr>
      <w:spacing w:line="240" w:lineRule="auto"/>
      <w:ind w:firstLine="0"/>
    </w:pPr>
  </w:style>
  <w:style w:type="character" w:customStyle="1" w:styleId="aa">
    <w:name w:val="ДипломТаблица"/>
    <w:basedOn w:val="ab"/>
    <w:link w:val="a9"/>
    <w:rPr>
      <w:rFonts w:ascii="Times New Roman" w:hAnsi="Times New Roman"/>
      <w:sz w:val="28"/>
    </w:rPr>
  </w:style>
  <w:style w:type="paragraph" w:customStyle="1" w:styleId="ac">
    <w:name w:val="ДипломРисунок"/>
    <w:basedOn w:val="a"/>
    <w:next w:val="ad"/>
    <w:link w:val="ae"/>
    <w:pPr>
      <w:tabs>
        <w:tab w:val="center" w:pos="4677"/>
      </w:tabs>
      <w:spacing w:after="0" w:line="360" w:lineRule="auto"/>
      <w:jc w:val="center"/>
    </w:pPr>
    <w:rPr>
      <w:rFonts w:ascii="Times New Roman" w:hAnsi="Times New Roman"/>
      <w:sz w:val="24"/>
    </w:rPr>
  </w:style>
  <w:style w:type="character" w:customStyle="1" w:styleId="ae">
    <w:name w:val="ДипломРисунок"/>
    <w:basedOn w:val="1"/>
    <w:link w:val="ac"/>
    <w:rPr>
      <w:rFonts w:ascii="Times New Roman" w:hAnsi="Times New Roman"/>
      <w:color w:val="000000"/>
      <w:spacing w:val="0"/>
      <w:sz w:val="24"/>
    </w:rPr>
  </w:style>
  <w:style w:type="paragraph" w:customStyle="1" w:styleId="s1">
    <w:name w:val="s_1"/>
    <w:basedOn w:val="a"/>
    <w:link w:val="s10"/>
    <w:pPr>
      <w:spacing w:beforeAutospacing="1" w:afterAutospacing="1" w:line="240" w:lineRule="auto"/>
    </w:pPr>
    <w:rPr>
      <w:rFonts w:ascii="Times New Roman" w:hAnsi="Times New Roman"/>
      <w:sz w:val="24"/>
    </w:rPr>
  </w:style>
  <w:style w:type="character" w:customStyle="1" w:styleId="s10">
    <w:name w:val="s_1"/>
    <w:basedOn w:val="1"/>
    <w:link w:val="s1"/>
    <w:rPr>
      <w:rFonts w:ascii="Times New Roman" w:hAnsi="Times New Roman"/>
      <w:sz w:val="24"/>
    </w:rPr>
  </w:style>
  <w:style w:type="paragraph" w:customStyle="1" w:styleId="14">
    <w:name w:val="Номер строки1"/>
    <w:basedOn w:val="12"/>
    <w:link w:val="af"/>
  </w:style>
  <w:style w:type="character" w:styleId="af">
    <w:name w:val="line number"/>
    <w:basedOn w:val="a0"/>
    <w:link w:val="14"/>
  </w:style>
  <w:style w:type="paragraph" w:customStyle="1" w:styleId="af0">
    <w:name w:val="ДипломТаблицаНадпись"/>
    <w:basedOn w:val="a7"/>
    <w:link w:val="af1"/>
    <w:pPr>
      <w:ind w:firstLine="0"/>
    </w:pPr>
  </w:style>
  <w:style w:type="character" w:customStyle="1" w:styleId="af1">
    <w:name w:val="ДипломТаблицаНадпись"/>
    <w:basedOn w:val="ab"/>
    <w:link w:val="af0"/>
    <w:rPr>
      <w:rFonts w:ascii="Times New Roman" w:hAnsi="Times New Roman"/>
      <w:sz w:val="28"/>
    </w:rPr>
  </w:style>
  <w:style w:type="paragraph" w:styleId="31">
    <w:name w:val="toc 3"/>
    <w:basedOn w:val="a"/>
    <w:next w:val="a"/>
    <w:link w:val="32"/>
    <w:uiPriority w:val="39"/>
    <w:pPr>
      <w:spacing w:after="100"/>
      <w:ind w:left="440"/>
    </w:pPr>
  </w:style>
  <w:style w:type="character" w:customStyle="1" w:styleId="32">
    <w:name w:val="Оглавление 3 Знак"/>
    <w:basedOn w:val="1"/>
    <w:link w:val="31"/>
  </w:style>
  <w:style w:type="paragraph" w:styleId="af2">
    <w:name w:val="Normal (Web)"/>
    <w:basedOn w:val="a"/>
    <w:link w:val="af3"/>
    <w:pPr>
      <w:spacing w:beforeAutospacing="1" w:afterAutospacing="1" w:line="240" w:lineRule="auto"/>
    </w:pPr>
    <w:rPr>
      <w:rFonts w:ascii="Times New Roman" w:hAnsi="Times New Roman"/>
      <w:sz w:val="24"/>
    </w:rPr>
  </w:style>
  <w:style w:type="character" w:customStyle="1" w:styleId="af3">
    <w:name w:val="Обычный (веб) Знак"/>
    <w:basedOn w:val="1"/>
    <w:link w:val="af2"/>
    <w:rPr>
      <w:rFonts w:ascii="Times New Roman" w:hAnsi="Times New Roman"/>
      <w:sz w:val="24"/>
    </w:rPr>
  </w:style>
  <w:style w:type="paragraph" w:customStyle="1" w:styleId="ad">
    <w:name w:val="НеИсп"/>
    <w:basedOn w:val="a"/>
    <w:link w:val="af4"/>
    <w:pPr>
      <w:spacing w:after="0" w:line="360" w:lineRule="auto"/>
      <w:jc w:val="both"/>
    </w:pPr>
    <w:rPr>
      <w:rFonts w:ascii="Times New Roman" w:hAnsi="Times New Roman"/>
      <w:sz w:val="28"/>
    </w:rPr>
  </w:style>
  <w:style w:type="character" w:customStyle="1" w:styleId="af4">
    <w:name w:val="НеИсп"/>
    <w:basedOn w:val="1"/>
    <w:link w:val="ad"/>
    <w:rPr>
      <w:rFonts w:ascii="Times New Roman" w:hAnsi="Times New Roman"/>
      <w:sz w:val="28"/>
    </w:rPr>
  </w:style>
  <w:style w:type="paragraph" w:customStyle="1" w:styleId="a7">
    <w:name w:val="ДипломТекст"/>
    <w:basedOn w:val="a"/>
    <w:link w:val="ab"/>
    <w:pPr>
      <w:spacing w:after="0" w:line="360" w:lineRule="auto"/>
      <w:ind w:firstLine="709"/>
      <w:jc w:val="both"/>
    </w:pPr>
    <w:rPr>
      <w:rFonts w:ascii="Times New Roman" w:hAnsi="Times New Roman"/>
      <w:sz w:val="28"/>
    </w:rPr>
  </w:style>
  <w:style w:type="character" w:customStyle="1" w:styleId="ab">
    <w:name w:val="ДипломТекст"/>
    <w:basedOn w:val="1"/>
    <w:link w:val="a7"/>
    <w:rPr>
      <w:rFonts w:ascii="Times New Roman" w:hAnsi="Times New Roman"/>
      <w:sz w:val="28"/>
    </w:rPr>
  </w:style>
  <w:style w:type="character" w:customStyle="1" w:styleId="50">
    <w:name w:val="Заголовок 5 Знак"/>
    <w:link w:val="5"/>
    <w:rPr>
      <w:rFonts w:ascii="XO Thames" w:hAnsi="XO Thames"/>
      <w:b/>
      <w:sz w:val="22"/>
    </w:rPr>
  </w:style>
  <w:style w:type="character" w:customStyle="1" w:styleId="11">
    <w:name w:val="Заголовок 1 Знак"/>
    <w:basedOn w:val="1"/>
    <w:link w:val="10"/>
    <w:rPr>
      <w:rFonts w:asciiTheme="majorHAnsi" w:hAnsiTheme="majorHAnsi"/>
      <w:color w:val="2E74B5" w:themeColor="accent1" w:themeShade="BF"/>
      <w:sz w:val="32"/>
    </w:rPr>
  </w:style>
  <w:style w:type="paragraph" w:customStyle="1" w:styleId="15">
    <w:name w:val="Гиперссылка1"/>
    <w:basedOn w:val="12"/>
    <w:link w:val="af5"/>
    <w:rPr>
      <w:color w:val="0000FF"/>
      <w:u w:val="single"/>
    </w:rPr>
  </w:style>
  <w:style w:type="character" w:styleId="af5">
    <w:name w:val="Hyperlink"/>
    <w:basedOn w:val="a0"/>
    <w:link w:val="15"/>
    <w:uiPriority w:val="99"/>
    <w:rPr>
      <w:color w:val="0000FF"/>
      <w:u w:val="single"/>
    </w:rPr>
  </w:style>
  <w:style w:type="paragraph" w:customStyle="1" w:styleId="Footnote">
    <w:name w:val="Footnote"/>
    <w:link w:val="Footnote0"/>
    <w:pPr>
      <w:ind w:firstLine="851"/>
      <w:jc w:val="both"/>
    </w:pPr>
    <w:rPr>
      <w:rFonts w:ascii="XO Thames" w:hAnsi="XO Thames"/>
    </w:rPr>
  </w:style>
  <w:style w:type="character" w:customStyle="1" w:styleId="Footnote0">
    <w:name w:val="Footnote"/>
    <w:link w:val="Footnote"/>
    <w:rPr>
      <w:rFonts w:ascii="XO Thames" w:hAnsi="XO Thames"/>
      <w:sz w:val="22"/>
    </w:rPr>
  </w:style>
  <w:style w:type="paragraph" w:customStyle="1" w:styleId="12">
    <w:name w:val="Основной шрифт абзаца1"/>
  </w:style>
  <w:style w:type="paragraph" w:styleId="16">
    <w:name w:val="toc 1"/>
    <w:basedOn w:val="a"/>
    <w:next w:val="a"/>
    <w:link w:val="17"/>
    <w:uiPriority w:val="39"/>
    <w:pPr>
      <w:spacing w:after="100"/>
    </w:pPr>
  </w:style>
  <w:style w:type="character" w:customStyle="1" w:styleId="17">
    <w:name w:val="Оглавление 1 Знак"/>
    <w:basedOn w:val="1"/>
    <w:link w:val="16"/>
  </w:style>
  <w:style w:type="paragraph" w:customStyle="1" w:styleId="HeaderandFooter">
    <w:name w:val="Header and Footer"/>
    <w:link w:val="HeaderandFooter0"/>
    <w:pPr>
      <w:spacing w:line="240" w:lineRule="auto"/>
      <w:jc w:val="both"/>
    </w:pPr>
    <w:rPr>
      <w:rFonts w:ascii="XO Thames" w:hAnsi="XO Thames"/>
      <w:sz w:val="20"/>
    </w:rPr>
  </w:style>
  <w:style w:type="character" w:customStyle="1" w:styleId="HeaderandFooter0">
    <w:name w:val="Header and Footer"/>
    <w:link w:val="HeaderandFooter"/>
    <w:rPr>
      <w:rFonts w:ascii="XO Thames" w:hAnsi="XO Thames"/>
      <w:sz w:val="20"/>
    </w:rPr>
  </w:style>
  <w:style w:type="paragraph" w:customStyle="1" w:styleId="af6">
    <w:name w:val="ДипломЗаголовки"/>
    <w:basedOn w:val="a7"/>
    <w:link w:val="af7"/>
    <w:pPr>
      <w:jc w:val="center"/>
    </w:pPr>
    <w:rPr>
      <w:b/>
    </w:rPr>
  </w:style>
  <w:style w:type="character" w:customStyle="1" w:styleId="af7">
    <w:name w:val="ДипломЗаголовки"/>
    <w:basedOn w:val="ab"/>
    <w:link w:val="af6"/>
    <w:rPr>
      <w:rFonts w:ascii="Times New Roman" w:hAnsi="Times New Roman"/>
      <w:b/>
      <w:sz w:val="28"/>
    </w:rPr>
  </w:style>
  <w:style w:type="paragraph" w:styleId="9">
    <w:name w:val="toc 9"/>
    <w:next w:val="a"/>
    <w:link w:val="90"/>
    <w:uiPriority w:val="39"/>
    <w:pPr>
      <w:ind w:left="1600"/>
    </w:pPr>
    <w:rPr>
      <w:rFonts w:ascii="XO Thames" w:hAnsi="XO Thames"/>
      <w:sz w:val="28"/>
    </w:rPr>
  </w:style>
  <w:style w:type="character" w:customStyle="1" w:styleId="90">
    <w:name w:val="Оглавление 9 Знак"/>
    <w:link w:val="9"/>
    <w:rPr>
      <w:rFonts w:ascii="XO Thames" w:hAnsi="XO Thames"/>
      <w:sz w:val="28"/>
    </w:rPr>
  </w:style>
  <w:style w:type="paragraph" w:styleId="8">
    <w:name w:val="toc 8"/>
    <w:next w:val="a"/>
    <w:link w:val="80"/>
    <w:uiPriority w:val="39"/>
    <w:pPr>
      <w:ind w:left="1400"/>
    </w:pPr>
    <w:rPr>
      <w:rFonts w:ascii="XO Thames" w:hAnsi="XO Thames"/>
      <w:sz w:val="28"/>
    </w:rPr>
  </w:style>
  <w:style w:type="character" w:customStyle="1" w:styleId="80">
    <w:name w:val="Оглавление 8 Знак"/>
    <w:link w:val="8"/>
    <w:rPr>
      <w:rFonts w:ascii="XO Thames" w:hAnsi="XO Thames"/>
      <w:sz w:val="28"/>
    </w:rPr>
  </w:style>
  <w:style w:type="paragraph" w:customStyle="1" w:styleId="18">
    <w:name w:val="Строгий1"/>
    <w:basedOn w:val="12"/>
    <w:link w:val="af8"/>
    <w:rPr>
      <w:b/>
    </w:rPr>
  </w:style>
  <w:style w:type="character" w:styleId="af8">
    <w:name w:val="Strong"/>
    <w:basedOn w:val="a0"/>
    <w:link w:val="18"/>
    <w:rPr>
      <w:b/>
    </w:rPr>
  </w:style>
  <w:style w:type="paragraph" w:styleId="af9">
    <w:name w:val="List Paragraph"/>
    <w:basedOn w:val="a"/>
    <w:link w:val="afa"/>
    <w:pPr>
      <w:ind w:left="720"/>
      <w:contextualSpacing/>
    </w:pPr>
  </w:style>
  <w:style w:type="character" w:customStyle="1" w:styleId="afa">
    <w:name w:val="Абзац списка Знак"/>
    <w:basedOn w:val="1"/>
    <w:link w:val="af9"/>
  </w:style>
  <w:style w:type="paragraph" w:styleId="afb">
    <w:name w:val="TOC Heading"/>
    <w:basedOn w:val="10"/>
    <w:next w:val="a"/>
    <w:link w:val="afc"/>
    <w:uiPriority w:val="39"/>
    <w:qFormat/>
    <w:pPr>
      <w:outlineLvl w:val="8"/>
    </w:pPr>
  </w:style>
  <w:style w:type="character" w:customStyle="1" w:styleId="afc">
    <w:name w:val="Заголовок оглавления Знак"/>
    <w:basedOn w:val="11"/>
    <w:link w:val="afb"/>
    <w:rPr>
      <w:rFonts w:asciiTheme="majorHAnsi" w:hAnsiTheme="majorHAnsi"/>
      <w:color w:val="2E74B5" w:themeColor="accent1" w:themeShade="BF"/>
      <w:sz w:val="32"/>
    </w:rPr>
  </w:style>
  <w:style w:type="paragraph" w:customStyle="1" w:styleId="Standard">
    <w:name w:val="Standard"/>
    <w:link w:val="Standard0"/>
    <w:pPr>
      <w:spacing w:after="200" w:line="276" w:lineRule="auto"/>
    </w:pPr>
    <w:rPr>
      <w:rFonts w:ascii="Calibri" w:hAnsi="Calibri"/>
    </w:rPr>
  </w:style>
  <w:style w:type="character" w:customStyle="1" w:styleId="Standard0">
    <w:name w:val="Standard"/>
    <w:link w:val="Standard"/>
    <w:rPr>
      <w:rFonts w:ascii="Calibri" w:hAnsi="Calibri"/>
    </w:rPr>
  </w:style>
  <w:style w:type="paragraph" w:styleId="51">
    <w:name w:val="toc 5"/>
    <w:next w:val="a"/>
    <w:link w:val="52"/>
    <w:uiPriority w:val="39"/>
    <w:pPr>
      <w:ind w:left="800"/>
    </w:pPr>
    <w:rPr>
      <w:rFonts w:ascii="XO Thames" w:hAnsi="XO Thames"/>
      <w:sz w:val="28"/>
    </w:rPr>
  </w:style>
  <w:style w:type="character" w:customStyle="1" w:styleId="52">
    <w:name w:val="Оглавление 5 Знак"/>
    <w:link w:val="51"/>
    <w:rPr>
      <w:rFonts w:ascii="XO Thames" w:hAnsi="XO Thames"/>
      <w:sz w:val="28"/>
    </w:rPr>
  </w:style>
  <w:style w:type="paragraph" w:customStyle="1" w:styleId="19">
    <w:name w:val="Стиль1"/>
    <w:basedOn w:val="a"/>
    <w:link w:val="1a"/>
    <w:pPr>
      <w:jc w:val="both"/>
    </w:pPr>
    <w:rPr>
      <w:rFonts w:ascii="Times New Roman" w:hAnsi="Times New Roman"/>
      <w:sz w:val="28"/>
    </w:rPr>
  </w:style>
  <w:style w:type="character" w:customStyle="1" w:styleId="1a">
    <w:name w:val="Стиль1"/>
    <w:basedOn w:val="1"/>
    <w:link w:val="19"/>
    <w:rPr>
      <w:rFonts w:ascii="Times New Roman" w:hAnsi="Times New Roman"/>
      <w:sz w:val="28"/>
    </w:rPr>
  </w:style>
  <w:style w:type="paragraph" w:styleId="afd">
    <w:name w:val="header"/>
    <w:basedOn w:val="a"/>
    <w:link w:val="afe"/>
    <w:pPr>
      <w:tabs>
        <w:tab w:val="center" w:pos="4677"/>
        <w:tab w:val="right" w:pos="9355"/>
      </w:tabs>
      <w:spacing w:after="0" w:line="240" w:lineRule="auto"/>
    </w:pPr>
  </w:style>
  <w:style w:type="character" w:customStyle="1" w:styleId="afe">
    <w:name w:val="Верхний колонтитул Знак"/>
    <w:basedOn w:val="1"/>
    <w:link w:val="afd"/>
  </w:style>
  <w:style w:type="paragraph" w:styleId="aff">
    <w:name w:val="Body Text Indent"/>
    <w:basedOn w:val="a"/>
    <w:link w:val="aff0"/>
    <w:pPr>
      <w:widowControl w:val="0"/>
      <w:spacing w:after="0" w:line="240" w:lineRule="auto"/>
      <w:ind w:firstLine="567"/>
      <w:jc w:val="both"/>
    </w:pPr>
    <w:rPr>
      <w:rFonts w:ascii="Courier New" w:hAnsi="Courier New"/>
      <w:sz w:val="28"/>
    </w:rPr>
  </w:style>
  <w:style w:type="character" w:customStyle="1" w:styleId="aff0">
    <w:name w:val="Основной текст с отступом Знак"/>
    <w:basedOn w:val="1"/>
    <w:link w:val="aff"/>
    <w:rPr>
      <w:rFonts w:ascii="Courier New" w:hAnsi="Courier New"/>
      <w:sz w:val="28"/>
    </w:rPr>
  </w:style>
  <w:style w:type="paragraph" w:customStyle="1" w:styleId="aff1">
    <w:name w:val="ДипломПодзаголовок"/>
    <w:basedOn w:val="a6"/>
    <w:next w:val="a7"/>
    <w:link w:val="aff2"/>
    <w:pPr>
      <w:spacing w:after="0"/>
      <w:ind w:firstLine="708"/>
    </w:pPr>
  </w:style>
  <w:style w:type="character" w:customStyle="1" w:styleId="aff2">
    <w:name w:val="ДипломПодзаголовок"/>
    <w:basedOn w:val="a8"/>
    <w:link w:val="aff1"/>
    <w:rPr>
      <w:rFonts w:ascii="Times New Roman" w:hAnsi="Times New Roman"/>
      <w:b/>
      <w:sz w:val="28"/>
    </w:rPr>
  </w:style>
  <w:style w:type="paragraph" w:styleId="aff3">
    <w:name w:val="Subtitle"/>
    <w:next w:val="a"/>
    <w:link w:val="aff4"/>
    <w:uiPriority w:val="11"/>
    <w:qFormat/>
    <w:pPr>
      <w:jc w:val="both"/>
    </w:pPr>
    <w:rPr>
      <w:rFonts w:ascii="XO Thames" w:hAnsi="XO Thames"/>
      <w:i/>
      <w:sz w:val="24"/>
    </w:rPr>
  </w:style>
  <w:style w:type="character" w:customStyle="1" w:styleId="aff4">
    <w:name w:val="Подзаголовок Знак"/>
    <w:link w:val="aff3"/>
    <w:rPr>
      <w:rFonts w:ascii="XO Thames" w:hAnsi="XO Thames"/>
      <w:i/>
      <w:sz w:val="24"/>
    </w:rPr>
  </w:style>
  <w:style w:type="paragraph" w:styleId="aff5">
    <w:name w:val="Title"/>
    <w:next w:val="a"/>
    <w:link w:val="aff6"/>
    <w:uiPriority w:val="10"/>
    <w:qFormat/>
    <w:pPr>
      <w:spacing w:before="567" w:after="567"/>
      <w:jc w:val="center"/>
    </w:pPr>
    <w:rPr>
      <w:rFonts w:ascii="XO Thames" w:hAnsi="XO Thames"/>
      <w:b/>
      <w:caps/>
      <w:sz w:val="40"/>
    </w:rPr>
  </w:style>
  <w:style w:type="character" w:customStyle="1" w:styleId="aff6">
    <w:name w:val="Название Знак"/>
    <w:link w:val="aff5"/>
    <w:rPr>
      <w:rFonts w:ascii="XO Thames" w:hAnsi="XO Thames"/>
      <w:b/>
      <w:caps/>
      <w:sz w:val="40"/>
    </w:rPr>
  </w:style>
  <w:style w:type="paragraph" w:customStyle="1" w:styleId="aff7">
    <w:name w:val="диплер"/>
    <w:basedOn w:val="a"/>
    <w:link w:val="aff8"/>
    <w:pPr>
      <w:spacing w:after="0" w:line="360" w:lineRule="auto"/>
      <w:ind w:right="132"/>
      <w:contextualSpacing/>
      <w:jc w:val="center"/>
    </w:pPr>
    <w:rPr>
      <w:rFonts w:ascii="Times New Roman" w:hAnsi="Times New Roman"/>
      <w:sz w:val="28"/>
    </w:rPr>
  </w:style>
  <w:style w:type="character" w:customStyle="1" w:styleId="aff8">
    <w:name w:val="диплер"/>
    <w:basedOn w:val="1"/>
    <w:link w:val="aff7"/>
    <w:rPr>
      <w:rFonts w:ascii="Times New Roman" w:hAnsi="Times New Roman"/>
      <w:sz w:val="28"/>
    </w:rPr>
  </w:style>
  <w:style w:type="character" w:customStyle="1" w:styleId="40">
    <w:name w:val="Заголовок 4 Знак"/>
    <w:basedOn w:val="1"/>
    <w:link w:val="4"/>
    <w:rPr>
      <w:rFonts w:asciiTheme="majorHAnsi" w:hAnsiTheme="majorHAnsi"/>
      <w:i/>
      <w:color w:val="2E74B5" w:themeColor="accent1" w:themeShade="BF"/>
    </w:rPr>
  </w:style>
  <w:style w:type="paragraph" w:styleId="aff9">
    <w:name w:val="footer"/>
    <w:basedOn w:val="a"/>
    <w:link w:val="affa"/>
    <w:uiPriority w:val="99"/>
    <w:pPr>
      <w:tabs>
        <w:tab w:val="center" w:pos="4677"/>
        <w:tab w:val="right" w:pos="9355"/>
      </w:tabs>
      <w:spacing w:after="0" w:line="240" w:lineRule="auto"/>
    </w:pPr>
  </w:style>
  <w:style w:type="character" w:customStyle="1" w:styleId="affa">
    <w:name w:val="Нижний колонтитул Знак"/>
    <w:basedOn w:val="1"/>
    <w:link w:val="aff9"/>
    <w:uiPriority w:val="99"/>
  </w:style>
  <w:style w:type="character" w:customStyle="1" w:styleId="20">
    <w:name w:val="Заголовок 2 Знак"/>
    <w:basedOn w:val="1"/>
    <w:link w:val="2"/>
    <w:rPr>
      <w:rFonts w:asciiTheme="majorHAnsi" w:hAnsiTheme="majorHAnsi"/>
      <w:color w:val="2E74B5" w:themeColor="accent1" w:themeShade="BF"/>
      <w:sz w:val="26"/>
    </w:rPr>
  </w:style>
  <w:style w:type="table" w:styleId="affb">
    <w:name w:val="Table Grid"/>
    <w:basedOn w:val="a1"/>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3">
    <w:name w:val="Сетка таблицы2"/>
    <w:basedOn w:val="a1"/>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3">
    <w:name w:val="Сетка таблицы3"/>
    <w:basedOn w:val="a1"/>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fc">
    <w:name w:val="caption"/>
    <w:basedOn w:val="a"/>
    <w:next w:val="a"/>
    <w:uiPriority w:val="35"/>
    <w:unhideWhenUsed/>
    <w:qFormat/>
    <w:rsid w:val="002B7FA7"/>
    <w:pPr>
      <w:spacing w:after="200" w:line="240" w:lineRule="auto"/>
    </w:pPr>
    <w:rPr>
      <w:i/>
      <w:iCs/>
      <w:color w:val="44546A" w:themeColor="text2"/>
      <w:sz w:val="18"/>
      <w:szCs w:val="18"/>
    </w:rPr>
  </w:style>
  <w:style w:type="paragraph" w:styleId="affd">
    <w:name w:val="endnote text"/>
    <w:basedOn w:val="a"/>
    <w:link w:val="affe"/>
    <w:uiPriority w:val="99"/>
    <w:semiHidden/>
    <w:unhideWhenUsed/>
    <w:rsid w:val="00AD40F1"/>
    <w:pPr>
      <w:spacing w:after="0" w:line="240" w:lineRule="auto"/>
    </w:pPr>
    <w:rPr>
      <w:sz w:val="20"/>
    </w:rPr>
  </w:style>
  <w:style w:type="character" w:customStyle="1" w:styleId="affe">
    <w:name w:val="Текст концевой сноски Знак"/>
    <w:basedOn w:val="a0"/>
    <w:link w:val="affd"/>
    <w:uiPriority w:val="99"/>
    <w:semiHidden/>
    <w:rsid w:val="00AD40F1"/>
    <w:rPr>
      <w:sz w:val="20"/>
    </w:rPr>
  </w:style>
  <w:style w:type="character" w:styleId="afff">
    <w:name w:val="endnote reference"/>
    <w:basedOn w:val="a0"/>
    <w:uiPriority w:val="99"/>
    <w:semiHidden/>
    <w:unhideWhenUsed/>
    <w:rsid w:val="00AD40F1"/>
    <w:rPr>
      <w:vertAlign w:val="superscript"/>
    </w:rPr>
  </w:style>
  <w:style w:type="paragraph" w:styleId="afff0">
    <w:name w:val="footnote text"/>
    <w:basedOn w:val="a"/>
    <w:link w:val="afff1"/>
    <w:uiPriority w:val="99"/>
    <w:semiHidden/>
    <w:unhideWhenUsed/>
    <w:rsid w:val="00B55DC5"/>
    <w:pPr>
      <w:spacing w:after="0" w:line="240" w:lineRule="auto"/>
    </w:pPr>
    <w:rPr>
      <w:sz w:val="20"/>
    </w:rPr>
  </w:style>
  <w:style w:type="character" w:customStyle="1" w:styleId="afff1">
    <w:name w:val="Текст сноски Знак"/>
    <w:basedOn w:val="a0"/>
    <w:link w:val="afff0"/>
    <w:uiPriority w:val="99"/>
    <w:semiHidden/>
    <w:rsid w:val="00B55DC5"/>
    <w:rPr>
      <w:sz w:val="20"/>
    </w:rPr>
  </w:style>
  <w:style w:type="character" w:styleId="afff2">
    <w:name w:val="footnote reference"/>
    <w:basedOn w:val="a0"/>
    <w:uiPriority w:val="99"/>
    <w:semiHidden/>
    <w:unhideWhenUsed/>
    <w:rsid w:val="00B55DC5"/>
    <w:rPr>
      <w:vertAlign w:val="superscript"/>
    </w:rPr>
  </w:style>
  <w:style w:type="paragraph" w:customStyle="1" w:styleId="34">
    <w:name w:val="3ий ур"/>
    <w:basedOn w:val="3"/>
    <w:link w:val="35"/>
    <w:qFormat/>
    <w:rsid w:val="00684572"/>
    <w:pPr>
      <w:spacing w:before="120" w:line="360" w:lineRule="auto"/>
      <w:ind w:firstLine="709"/>
      <w:jc w:val="both"/>
    </w:pPr>
    <w:rPr>
      <w:rFonts w:ascii="Times New Roman" w:hAnsi="Times New Roman"/>
      <w:b/>
      <w:caps/>
      <w:color w:val="auto"/>
      <w:sz w:val="28"/>
    </w:rPr>
  </w:style>
  <w:style w:type="character" w:customStyle="1" w:styleId="35">
    <w:name w:val="3ий ур Знак"/>
    <w:basedOn w:val="30"/>
    <w:link w:val="34"/>
    <w:rsid w:val="00684572"/>
    <w:rPr>
      <w:rFonts w:ascii="Times New Roman" w:hAnsi="Times New Roman"/>
      <w:b/>
      <w:caps/>
      <w:color w:val="auto"/>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966682">
      <w:bodyDiv w:val="1"/>
      <w:marLeft w:val="0"/>
      <w:marRight w:val="0"/>
      <w:marTop w:val="0"/>
      <w:marBottom w:val="0"/>
      <w:divBdr>
        <w:top w:val="none" w:sz="0" w:space="0" w:color="auto"/>
        <w:left w:val="none" w:sz="0" w:space="0" w:color="auto"/>
        <w:bottom w:val="none" w:sz="0" w:space="0" w:color="auto"/>
        <w:right w:val="none" w:sz="0" w:space="0" w:color="auto"/>
      </w:divBdr>
      <w:divsChild>
        <w:div w:id="1425343782">
          <w:marLeft w:val="0"/>
          <w:marRight w:val="0"/>
          <w:marTop w:val="0"/>
          <w:marBottom w:val="0"/>
          <w:divBdr>
            <w:top w:val="none" w:sz="0" w:space="0" w:color="auto"/>
            <w:left w:val="none" w:sz="0" w:space="0" w:color="auto"/>
            <w:bottom w:val="none" w:sz="0" w:space="0" w:color="auto"/>
            <w:right w:val="none" w:sz="0" w:space="0" w:color="auto"/>
          </w:divBdr>
        </w:div>
      </w:divsChild>
    </w:div>
    <w:div w:id="232130793">
      <w:bodyDiv w:val="1"/>
      <w:marLeft w:val="0"/>
      <w:marRight w:val="0"/>
      <w:marTop w:val="0"/>
      <w:marBottom w:val="0"/>
      <w:divBdr>
        <w:top w:val="none" w:sz="0" w:space="0" w:color="auto"/>
        <w:left w:val="none" w:sz="0" w:space="0" w:color="auto"/>
        <w:bottom w:val="none" w:sz="0" w:space="0" w:color="auto"/>
        <w:right w:val="none" w:sz="0" w:space="0" w:color="auto"/>
      </w:divBdr>
      <w:divsChild>
        <w:div w:id="459611990">
          <w:marLeft w:val="0"/>
          <w:marRight w:val="0"/>
          <w:marTop w:val="0"/>
          <w:marBottom w:val="0"/>
          <w:divBdr>
            <w:top w:val="none" w:sz="0" w:space="0" w:color="auto"/>
            <w:left w:val="none" w:sz="0" w:space="0" w:color="auto"/>
            <w:bottom w:val="none" w:sz="0" w:space="0" w:color="auto"/>
            <w:right w:val="none" w:sz="0" w:space="0" w:color="auto"/>
          </w:divBdr>
          <w:divsChild>
            <w:div w:id="1687369299">
              <w:marLeft w:val="0"/>
              <w:marRight w:val="0"/>
              <w:marTop w:val="0"/>
              <w:marBottom w:val="0"/>
              <w:divBdr>
                <w:top w:val="none" w:sz="0" w:space="0" w:color="auto"/>
                <w:left w:val="none" w:sz="0" w:space="0" w:color="auto"/>
                <w:bottom w:val="none" w:sz="0" w:space="0" w:color="auto"/>
                <w:right w:val="none" w:sz="0" w:space="0" w:color="auto"/>
              </w:divBdr>
              <w:divsChild>
                <w:div w:id="154300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890869">
      <w:bodyDiv w:val="1"/>
      <w:marLeft w:val="0"/>
      <w:marRight w:val="0"/>
      <w:marTop w:val="0"/>
      <w:marBottom w:val="0"/>
      <w:divBdr>
        <w:top w:val="none" w:sz="0" w:space="0" w:color="auto"/>
        <w:left w:val="none" w:sz="0" w:space="0" w:color="auto"/>
        <w:bottom w:val="none" w:sz="0" w:space="0" w:color="auto"/>
        <w:right w:val="none" w:sz="0" w:space="0" w:color="auto"/>
      </w:divBdr>
      <w:divsChild>
        <w:div w:id="1769233905">
          <w:marLeft w:val="0"/>
          <w:marRight w:val="0"/>
          <w:marTop w:val="0"/>
          <w:marBottom w:val="0"/>
          <w:divBdr>
            <w:top w:val="none" w:sz="0" w:space="0" w:color="auto"/>
            <w:left w:val="none" w:sz="0" w:space="0" w:color="auto"/>
            <w:bottom w:val="none" w:sz="0" w:space="0" w:color="auto"/>
            <w:right w:val="none" w:sz="0" w:space="0" w:color="auto"/>
          </w:divBdr>
        </w:div>
      </w:divsChild>
    </w:div>
    <w:div w:id="1503079806">
      <w:bodyDiv w:val="1"/>
      <w:marLeft w:val="0"/>
      <w:marRight w:val="0"/>
      <w:marTop w:val="0"/>
      <w:marBottom w:val="0"/>
      <w:divBdr>
        <w:top w:val="none" w:sz="0" w:space="0" w:color="auto"/>
        <w:left w:val="none" w:sz="0" w:space="0" w:color="auto"/>
        <w:bottom w:val="none" w:sz="0" w:space="0" w:color="auto"/>
        <w:right w:val="none" w:sz="0" w:space="0" w:color="auto"/>
      </w:divBdr>
      <w:divsChild>
        <w:div w:id="687413986">
          <w:marLeft w:val="0"/>
          <w:marRight w:val="0"/>
          <w:marTop w:val="0"/>
          <w:marBottom w:val="0"/>
          <w:divBdr>
            <w:top w:val="none" w:sz="0" w:space="0" w:color="auto"/>
            <w:left w:val="none" w:sz="0" w:space="0" w:color="auto"/>
            <w:bottom w:val="none" w:sz="0" w:space="0" w:color="auto"/>
            <w:right w:val="none" w:sz="0" w:space="0" w:color="auto"/>
          </w:divBdr>
        </w:div>
      </w:divsChild>
    </w:div>
    <w:div w:id="1605310816">
      <w:bodyDiv w:val="1"/>
      <w:marLeft w:val="0"/>
      <w:marRight w:val="0"/>
      <w:marTop w:val="0"/>
      <w:marBottom w:val="0"/>
      <w:divBdr>
        <w:top w:val="none" w:sz="0" w:space="0" w:color="auto"/>
        <w:left w:val="none" w:sz="0" w:space="0" w:color="auto"/>
        <w:bottom w:val="none" w:sz="0" w:space="0" w:color="auto"/>
        <w:right w:val="none" w:sz="0" w:space="0" w:color="auto"/>
      </w:divBdr>
      <w:divsChild>
        <w:div w:id="2010520780">
          <w:marLeft w:val="0"/>
          <w:marRight w:val="0"/>
          <w:marTop w:val="0"/>
          <w:marBottom w:val="0"/>
          <w:divBdr>
            <w:top w:val="none" w:sz="0" w:space="0" w:color="auto"/>
            <w:left w:val="none" w:sz="0" w:space="0" w:color="auto"/>
            <w:bottom w:val="none" w:sz="0" w:space="0" w:color="auto"/>
            <w:right w:val="none" w:sz="0" w:space="0" w:color="auto"/>
          </w:divBdr>
          <w:divsChild>
            <w:div w:id="1949583775">
              <w:marLeft w:val="0"/>
              <w:marRight w:val="0"/>
              <w:marTop w:val="0"/>
              <w:marBottom w:val="0"/>
              <w:divBdr>
                <w:top w:val="none" w:sz="0" w:space="0" w:color="auto"/>
                <w:left w:val="none" w:sz="0" w:space="0" w:color="auto"/>
                <w:bottom w:val="none" w:sz="0" w:space="0" w:color="auto"/>
                <w:right w:val="none" w:sz="0" w:space="0" w:color="auto"/>
              </w:divBdr>
              <w:divsChild>
                <w:div w:id="76325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w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w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w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image" Target="media/image21.wmf"/></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majorFont>
      <a:minorFont>
        <a:latin typeface="Calibri"/>
        <a:ea typeface=""/>
        <a:cs typeface=""/>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gradFill>
      </a:fillStyleLst>
      <a:lnStyleLst>
        <a:ln w="6350">
          <a:solidFill>
            <a:schemeClr val="phClr"/>
          </a:solidFill>
          <a:prstDash val="solid"/>
        </a:ln>
        <a:ln w="12700">
          <a:solidFill>
            <a:schemeClr val="phClr"/>
          </a:solidFill>
          <a:prstDash val="solid"/>
        </a:ln>
        <a:ln w="19050">
          <a:solidFill>
            <a:schemeClr val="phClr"/>
          </a:solidFill>
          <a:prstDash val="solid"/>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8D6A62-8308-41AB-A776-167F61AB73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Pages>
  <Words>20365</Words>
  <Characters>116081</Characters>
  <Application>Microsoft Office Word</Application>
  <DocSecurity>0</DocSecurity>
  <Lines>967</Lines>
  <Paragraphs>272</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136174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Павел Степанов</dc:creator>
  <cp:lastModifiedBy>Учетная запись Майкрософт</cp:lastModifiedBy>
  <cp:revision>4</cp:revision>
  <cp:lastPrinted>2023-09-01T14:35:00Z</cp:lastPrinted>
  <dcterms:created xsi:type="dcterms:W3CDTF">2023-09-01T14:35:00Z</dcterms:created>
  <dcterms:modified xsi:type="dcterms:W3CDTF">2023-09-01T14:39:00Z</dcterms:modified>
</cp:coreProperties>
</file>